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CFE53" w14:textId="77777777" w:rsidR="009C2CA3" w:rsidRPr="006C6A79" w:rsidRDefault="008D6C03" w:rsidP="00E93026">
      <w:pPr>
        <w:spacing w:after="0" w:line="240" w:lineRule="auto"/>
        <w:ind w:firstLine="567"/>
        <w:jc w:val="right"/>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val="en-US" w:eastAsia="bg-BG"/>
        </w:rPr>
        <w:t xml:space="preserve"> </w:t>
      </w:r>
      <w:r w:rsidR="009C2CA3" w:rsidRPr="006C6A79">
        <w:rPr>
          <w:rFonts w:ascii="Times New Roman" w:eastAsia="Times New Roman" w:hAnsi="Times New Roman" w:cs="Times New Roman"/>
          <w:b/>
          <w:sz w:val="24"/>
          <w:szCs w:val="24"/>
          <w:lang w:eastAsia="bg-BG"/>
        </w:rPr>
        <w:tab/>
      </w:r>
      <w:r w:rsidR="009C2CA3" w:rsidRPr="006C6A79">
        <w:rPr>
          <w:rFonts w:ascii="Times New Roman" w:eastAsia="Times New Roman" w:hAnsi="Times New Roman" w:cs="Times New Roman"/>
          <w:b/>
          <w:sz w:val="24"/>
          <w:szCs w:val="24"/>
          <w:lang w:eastAsia="bg-BG"/>
        </w:rPr>
        <w:tab/>
      </w:r>
      <w:r w:rsidR="009C2CA3" w:rsidRPr="006C6A79">
        <w:rPr>
          <w:rFonts w:ascii="Times New Roman" w:eastAsia="Times New Roman" w:hAnsi="Times New Roman" w:cs="Times New Roman"/>
          <w:b/>
          <w:sz w:val="24"/>
          <w:szCs w:val="24"/>
          <w:lang w:eastAsia="bg-BG"/>
        </w:rPr>
        <w:tab/>
      </w:r>
      <w:r w:rsidR="009C2CA3" w:rsidRPr="006C6A79">
        <w:rPr>
          <w:rFonts w:ascii="Times New Roman" w:eastAsia="Times New Roman" w:hAnsi="Times New Roman" w:cs="Times New Roman"/>
          <w:b/>
          <w:sz w:val="24"/>
          <w:szCs w:val="24"/>
          <w:lang w:eastAsia="bg-BG"/>
        </w:rPr>
        <w:tab/>
      </w:r>
      <w:r w:rsidR="009C2CA3" w:rsidRPr="006C6A79">
        <w:rPr>
          <w:rFonts w:ascii="Times New Roman" w:eastAsia="Times New Roman" w:hAnsi="Times New Roman" w:cs="Times New Roman"/>
          <w:b/>
          <w:sz w:val="24"/>
          <w:szCs w:val="24"/>
          <w:lang w:eastAsia="bg-BG"/>
        </w:rPr>
        <w:tab/>
      </w:r>
      <w:r w:rsidR="009C2CA3" w:rsidRPr="006C6A79">
        <w:rPr>
          <w:rFonts w:ascii="Times New Roman" w:eastAsia="Times New Roman" w:hAnsi="Times New Roman" w:cs="Times New Roman"/>
          <w:b/>
          <w:sz w:val="24"/>
          <w:szCs w:val="24"/>
          <w:lang w:eastAsia="bg-BG"/>
        </w:rPr>
        <w:tab/>
      </w:r>
      <w:r w:rsidR="009C2CA3" w:rsidRPr="006C6A79">
        <w:rPr>
          <w:rFonts w:ascii="Times New Roman" w:eastAsia="Times New Roman" w:hAnsi="Times New Roman" w:cs="Times New Roman"/>
          <w:b/>
          <w:sz w:val="24"/>
          <w:szCs w:val="24"/>
          <w:lang w:eastAsia="bg-BG"/>
        </w:rPr>
        <w:tab/>
      </w:r>
      <w:r w:rsidR="009C2CA3" w:rsidRPr="006C6A79">
        <w:rPr>
          <w:rFonts w:ascii="Times New Roman" w:eastAsia="Times New Roman" w:hAnsi="Times New Roman" w:cs="Times New Roman"/>
          <w:b/>
          <w:sz w:val="24"/>
          <w:szCs w:val="24"/>
          <w:lang w:eastAsia="bg-BG"/>
        </w:rPr>
        <w:tab/>
        <w:t xml:space="preserve">                      Проект</w:t>
      </w:r>
    </w:p>
    <w:p w14:paraId="36759A7B" w14:textId="77777777" w:rsidR="009C2CA3" w:rsidRPr="006C6A79" w:rsidRDefault="009C2CA3" w:rsidP="00E93026">
      <w:pPr>
        <w:spacing w:after="0" w:line="240" w:lineRule="auto"/>
        <w:ind w:firstLine="567"/>
        <w:jc w:val="center"/>
        <w:rPr>
          <w:rFonts w:ascii="Times New Roman" w:eastAsia="Times New Roman" w:hAnsi="Times New Roman" w:cs="Times New Roman"/>
          <w:b/>
          <w:sz w:val="24"/>
          <w:szCs w:val="24"/>
          <w:lang w:eastAsia="bg-BG"/>
        </w:rPr>
      </w:pPr>
    </w:p>
    <w:p w14:paraId="58B442D7" w14:textId="77777777" w:rsidR="009C2CA3" w:rsidRPr="006C6A79" w:rsidRDefault="009C2CA3" w:rsidP="00E93026">
      <w:pPr>
        <w:spacing w:after="0" w:line="240" w:lineRule="auto"/>
        <w:ind w:firstLine="567"/>
        <w:jc w:val="center"/>
        <w:rPr>
          <w:rFonts w:ascii="Times New Roman" w:eastAsia="Times New Roman" w:hAnsi="Times New Roman" w:cs="Times New Roman"/>
          <w:b/>
          <w:sz w:val="24"/>
          <w:szCs w:val="24"/>
          <w:lang w:eastAsia="bg-BG"/>
        </w:rPr>
      </w:pPr>
    </w:p>
    <w:p w14:paraId="16750A00" w14:textId="77777777" w:rsidR="009C2CA3" w:rsidRPr="006C6A79" w:rsidRDefault="009C2CA3" w:rsidP="00E93026">
      <w:pPr>
        <w:spacing w:after="0" w:line="240" w:lineRule="auto"/>
        <w:ind w:firstLine="567"/>
        <w:jc w:val="center"/>
        <w:rPr>
          <w:rFonts w:ascii="Times New Roman" w:hAnsi="Times New Roman" w:cs="Times New Roman"/>
          <w:sz w:val="24"/>
          <w:szCs w:val="24"/>
        </w:rPr>
      </w:pPr>
      <w:r w:rsidRPr="006C6A79">
        <w:rPr>
          <w:rFonts w:ascii="Times New Roman" w:eastAsia="Times New Roman" w:hAnsi="Times New Roman" w:cs="Times New Roman"/>
          <w:b/>
          <w:sz w:val="24"/>
          <w:szCs w:val="24"/>
          <w:lang w:eastAsia="bg-BG"/>
        </w:rPr>
        <w:t>Наредба за изменение и допълнение на Наредба № 11 от 31.10</w:t>
      </w:r>
      <w:r w:rsidRPr="006C6A79">
        <w:rPr>
          <w:rFonts w:ascii="Times New Roman" w:eastAsia="Times New Roman" w:hAnsi="Times New Roman" w:cs="Times New Roman"/>
          <w:b/>
          <w:sz w:val="24"/>
          <w:szCs w:val="24"/>
          <w:lang w:val="en-US" w:eastAsia="bg-BG"/>
        </w:rPr>
        <w:t>.</w:t>
      </w:r>
      <w:r w:rsidRPr="006C6A79">
        <w:rPr>
          <w:rFonts w:ascii="Times New Roman" w:eastAsia="Times New Roman" w:hAnsi="Times New Roman" w:cs="Times New Roman"/>
          <w:b/>
          <w:sz w:val="24"/>
          <w:szCs w:val="24"/>
          <w:lang w:eastAsia="bg-BG"/>
        </w:rPr>
        <w:t>2002 г.</w:t>
      </w:r>
      <w:r w:rsidRPr="006C6A79">
        <w:rPr>
          <w:rFonts w:ascii="Times New Roman" w:eastAsia="Times New Roman" w:hAnsi="Times New Roman" w:cs="Times New Roman"/>
          <w:b/>
          <w:sz w:val="24"/>
          <w:szCs w:val="24"/>
          <w:lang w:val="en-US" w:eastAsia="bg-BG"/>
        </w:rPr>
        <w:t xml:space="preserve"> </w:t>
      </w:r>
      <w:r w:rsidRPr="006C6A79">
        <w:rPr>
          <w:rFonts w:ascii="Times New Roman" w:eastAsia="Times New Roman" w:hAnsi="Times New Roman" w:cs="Times New Roman"/>
          <w:b/>
          <w:sz w:val="24"/>
          <w:szCs w:val="24"/>
          <w:lang w:eastAsia="bg-BG"/>
        </w:rPr>
        <w:t xml:space="preserve">за </w:t>
      </w:r>
      <w:r w:rsidRPr="006C6A79">
        <w:rPr>
          <w:rFonts w:ascii="Times New Roman" w:hAnsi="Times New Roman" w:cs="Times New Roman"/>
          <w:sz w:val="24"/>
          <w:szCs w:val="24"/>
        </w:rPr>
        <w:t xml:space="preserve"> </w:t>
      </w:r>
      <w:r w:rsidRPr="006C6A79">
        <w:rPr>
          <w:rFonts w:ascii="Times New Roman" w:hAnsi="Times New Roman" w:cs="Times New Roman"/>
          <w:b/>
          <w:sz w:val="24"/>
          <w:szCs w:val="24"/>
        </w:rPr>
        <w:t>международен автомобилен превоз на пътници и товари</w:t>
      </w:r>
      <w:r w:rsidRPr="006C6A79">
        <w:rPr>
          <w:rFonts w:ascii="Times New Roman" w:hAnsi="Times New Roman" w:cs="Times New Roman"/>
          <w:sz w:val="24"/>
          <w:szCs w:val="24"/>
        </w:rPr>
        <w:t xml:space="preserve"> </w:t>
      </w:r>
    </w:p>
    <w:p w14:paraId="230D57F3" w14:textId="77777777" w:rsidR="009C2CA3" w:rsidRPr="006C6A79" w:rsidRDefault="009C2CA3" w:rsidP="009F528A">
      <w:pPr>
        <w:spacing w:after="0" w:line="240" w:lineRule="auto"/>
        <w:jc w:val="both"/>
        <w:rPr>
          <w:rFonts w:ascii="Times New Roman" w:hAnsi="Times New Roman" w:cs="Times New Roman"/>
          <w:sz w:val="24"/>
          <w:szCs w:val="24"/>
        </w:rPr>
      </w:pPr>
      <w:r w:rsidRPr="006C6A79">
        <w:rPr>
          <w:rFonts w:ascii="Times New Roman" w:hAnsi="Times New Roman" w:cs="Times New Roman"/>
          <w:sz w:val="24"/>
          <w:szCs w:val="24"/>
        </w:rPr>
        <w:t>(</w:t>
      </w:r>
      <w:r w:rsidRPr="006C6A79">
        <w:rPr>
          <w:rFonts w:ascii="Times New Roman" w:hAnsi="Times New Roman" w:cs="Times New Roman"/>
          <w:i/>
          <w:sz w:val="24"/>
          <w:szCs w:val="24"/>
        </w:rPr>
        <w:t>обн., ДВ, бр. 108 от 2002 г., изм. и доп., бр. 83 и 85 от 2005 г., бр. 26, 46 и 95 от 2006 г., бр. 36 от 2007 г., бр. 73 от 2008 г., бр. 92 от 2011 г., бр. 69 и 85 от 2012 г., бр. 41 от 2014 г., бр. 20 и 42 от 2016 г., бр. 9 и 51 от 2018 г., бр. 60 от 2020 г., бр. 57 от 2021 г., бр. 84 от 2022 г.</w:t>
      </w:r>
      <w:r w:rsidRPr="006C6A79">
        <w:rPr>
          <w:rFonts w:ascii="Times New Roman" w:hAnsi="Times New Roman" w:cs="Times New Roman"/>
          <w:sz w:val="24"/>
          <w:szCs w:val="24"/>
        </w:rPr>
        <w:t>)</w:t>
      </w:r>
    </w:p>
    <w:p w14:paraId="51F3D6B9" w14:textId="77777777" w:rsidR="009C2CA3" w:rsidRPr="006C6A79" w:rsidRDefault="009C2CA3" w:rsidP="00E93026">
      <w:pPr>
        <w:spacing w:after="0" w:line="240" w:lineRule="auto"/>
        <w:ind w:firstLine="567"/>
        <w:jc w:val="both"/>
        <w:rPr>
          <w:rFonts w:ascii="Times New Roman" w:hAnsi="Times New Roman" w:cs="Times New Roman"/>
          <w:sz w:val="24"/>
          <w:szCs w:val="24"/>
        </w:rPr>
      </w:pPr>
    </w:p>
    <w:p w14:paraId="1281620F" w14:textId="77777777" w:rsidR="00A07ADE" w:rsidRDefault="009C2CA3" w:rsidP="00E93026">
      <w:pPr>
        <w:spacing w:after="0" w:line="240" w:lineRule="auto"/>
        <w:ind w:firstLine="567"/>
        <w:jc w:val="both"/>
        <w:rPr>
          <w:rFonts w:ascii="Times New Roman" w:hAnsi="Times New Roman" w:cs="Times New Roman"/>
          <w:sz w:val="24"/>
          <w:szCs w:val="24"/>
        </w:rPr>
      </w:pPr>
      <w:r w:rsidRPr="006C6A79">
        <w:rPr>
          <w:rFonts w:ascii="Times New Roman" w:hAnsi="Times New Roman" w:cs="Times New Roman"/>
          <w:b/>
          <w:sz w:val="24"/>
          <w:szCs w:val="24"/>
        </w:rPr>
        <w:t>§ 1.</w:t>
      </w:r>
      <w:r w:rsidRPr="006C6A79">
        <w:rPr>
          <w:rFonts w:ascii="Times New Roman" w:hAnsi="Times New Roman" w:cs="Times New Roman"/>
          <w:sz w:val="24"/>
          <w:szCs w:val="24"/>
        </w:rPr>
        <w:t xml:space="preserve"> В чл. 8 </w:t>
      </w:r>
      <w:r w:rsidR="00A07ADE">
        <w:rPr>
          <w:rFonts w:ascii="Times New Roman" w:hAnsi="Times New Roman" w:cs="Times New Roman"/>
          <w:sz w:val="24"/>
          <w:szCs w:val="24"/>
        </w:rPr>
        <w:t>се правят следните изменения и допълнения:</w:t>
      </w:r>
    </w:p>
    <w:p w14:paraId="089B8DAE" w14:textId="77777777" w:rsidR="00F92395" w:rsidRPr="00F45D7B" w:rsidRDefault="00761480" w:rsidP="00F45D7B">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 </w:t>
      </w:r>
      <w:r w:rsidR="00F92395" w:rsidRPr="00F45D7B">
        <w:rPr>
          <w:rFonts w:ascii="Times New Roman" w:hAnsi="Times New Roman" w:cs="Times New Roman"/>
          <w:sz w:val="24"/>
          <w:szCs w:val="24"/>
        </w:rPr>
        <w:t>В ал. 1:</w:t>
      </w:r>
    </w:p>
    <w:p w14:paraId="5296F07A" w14:textId="77777777" w:rsidR="009C2CA3" w:rsidRPr="00C653A2" w:rsidRDefault="00F92395" w:rsidP="007E6541">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а) </w:t>
      </w:r>
      <w:r w:rsidR="009C2CA3" w:rsidRPr="00C653A2">
        <w:rPr>
          <w:rFonts w:ascii="Times New Roman" w:hAnsi="Times New Roman" w:cs="Times New Roman"/>
          <w:sz w:val="24"/>
          <w:szCs w:val="24"/>
        </w:rPr>
        <w:t>т</w:t>
      </w:r>
      <w:r w:rsidR="00EC301D">
        <w:rPr>
          <w:rFonts w:ascii="Times New Roman" w:hAnsi="Times New Roman" w:cs="Times New Roman"/>
          <w:sz w:val="24"/>
          <w:szCs w:val="24"/>
        </w:rPr>
        <w:t>очка</w:t>
      </w:r>
      <w:r w:rsidR="009C2CA3" w:rsidRPr="00C653A2">
        <w:rPr>
          <w:rFonts w:ascii="Times New Roman" w:hAnsi="Times New Roman" w:cs="Times New Roman"/>
          <w:sz w:val="24"/>
          <w:szCs w:val="24"/>
        </w:rPr>
        <w:t xml:space="preserve"> 4 се изменя така:</w:t>
      </w:r>
    </w:p>
    <w:p w14:paraId="03944EDE" w14:textId="77777777" w:rsidR="00A07ADE" w:rsidRDefault="009C2CA3" w:rsidP="00E93026">
      <w:pPr>
        <w:spacing w:after="0" w:line="240" w:lineRule="auto"/>
        <w:ind w:firstLine="567"/>
        <w:jc w:val="both"/>
        <w:rPr>
          <w:rFonts w:ascii="Times New Roman" w:hAnsi="Times New Roman" w:cs="Times New Roman"/>
          <w:sz w:val="24"/>
          <w:szCs w:val="24"/>
        </w:rPr>
      </w:pPr>
      <w:r w:rsidRPr="006C6A79">
        <w:rPr>
          <w:rFonts w:ascii="Times New Roman" w:hAnsi="Times New Roman" w:cs="Times New Roman"/>
          <w:sz w:val="24"/>
          <w:szCs w:val="24"/>
        </w:rPr>
        <w:t xml:space="preserve">„4. заверено копие на договор за наем или лизинг за моторните превозни средства, </w:t>
      </w:r>
      <w:r w:rsidR="00FF1D37">
        <w:rPr>
          <w:rFonts w:ascii="Times New Roman" w:hAnsi="Times New Roman" w:cs="Times New Roman"/>
          <w:sz w:val="24"/>
          <w:szCs w:val="24"/>
        </w:rPr>
        <w:t xml:space="preserve">на </w:t>
      </w:r>
      <w:r w:rsidRPr="006C6A79">
        <w:rPr>
          <w:rFonts w:ascii="Times New Roman" w:hAnsi="Times New Roman" w:cs="Times New Roman"/>
          <w:sz w:val="24"/>
          <w:szCs w:val="24"/>
        </w:rPr>
        <w:t xml:space="preserve">които </w:t>
      </w:r>
      <w:r w:rsidR="00FF1D37" w:rsidRPr="006C6A79">
        <w:rPr>
          <w:rFonts w:ascii="Times New Roman" w:hAnsi="Times New Roman" w:cs="Times New Roman"/>
          <w:sz w:val="24"/>
          <w:szCs w:val="24"/>
        </w:rPr>
        <w:t>лицето по чл. 2, ал. 1</w:t>
      </w:r>
      <w:r w:rsidR="00FF1D37">
        <w:rPr>
          <w:rFonts w:ascii="Times New Roman" w:hAnsi="Times New Roman" w:cs="Times New Roman"/>
          <w:sz w:val="24"/>
          <w:szCs w:val="24"/>
        </w:rPr>
        <w:t xml:space="preserve"> </w:t>
      </w:r>
      <w:r w:rsidRPr="006C6A79">
        <w:rPr>
          <w:rFonts w:ascii="Times New Roman" w:hAnsi="Times New Roman" w:cs="Times New Roman"/>
          <w:sz w:val="24"/>
          <w:szCs w:val="24"/>
        </w:rPr>
        <w:t>не</w:t>
      </w:r>
      <w:r w:rsidR="00FF1D37">
        <w:rPr>
          <w:rFonts w:ascii="Times New Roman" w:hAnsi="Times New Roman" w:cs="Times New Roman"/>
          <w:sz w:val="24"/>
          <w:szCs w:val="24"/>
        </w:rPr>
        <w:t xml:space="preserve"> е собственик или не е вписан като ползвател в свидетелството им за регистрация</w:t>
      </w:r>
      <w:r w:rsidRPr="006C6A79">
        <w:rPr>
          <w:rFonts w:ascii="Times New Roman" w:hAnsi="Times New Roman" w:cs="Times New Roman"/>
          <w:sz w:val="24"/>
          <w:szCs w:val="24"/>
        </w:rPr>
        <w:t xml:space="preserve"> – на електронен носител“</w:t>
      </w:r>
      <w:r w:rsidR="00A07ADE">
        <w:rPr>
          <w:rFonts w:ascii="Times New Roman" w:hAnsi="Times New Roman" w:cs="Times New Roman"/>
          <w:sz w:val="24"/>
          <w:szCs w:val="24"/>
        </w:rPr>
        <w:t>;</w:t>
      </w:r>
    </w:p>
    <w:p w14:paraId="6BA24641" w14:textId="77777777" w:rsidR="009C2CA3" w:rsidRPr="00F92395" w:rsidRDefault="00F92395" w:rsidP="00F92395">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б) </w:t>
      </w:r>
      <w:r w:rsidR="00A07ADE" w:rsidRPr="00F92395">
        <w:rPr>
          <w:rFonts w:ascii="Times New Roman" w:hAnsi="Times New Roman" w:cs="Times New Roman"/>
          <w:sz w:val="24"/>
          <w:szCs w:val="24"/>
        </w:rPr>
        <w:t>създава се т. 6:</w:t>
      </w:r>
    </w:p>
    <w:p w14:paraId="4B6E20E0" w14:textId="77777777" w:rsidR="00F92395" w:rsidRPr="00EB3492" w:rsidRDefault="00A07ADE" w:rsidP="00F92395">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„6. декларация за установяване по образец, утвърден със заповед на изпълнителния директор на Изпълнителна агенция „Автомобилна администрация“.“</w:t>
      </w:r>
    </w:p>
    <w:p w14:paraId="5AF0158E" w14:textId="77777777" w:rsidR="003179F5" w:rsidRDefault="003179F5" w:rsidP="00761480">
      <w:pPr>
        <w:pStyle w:val="ListParagraph"/>
        <w:numPr>
          <w:ilvl w:val="0"/>
          <w:numId w:val="6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Алинея</w:t>
      </w:r>
      <w:r w:rsidR="00F92395" w:rsidRPr="00761480">
        <w:rPr>
          <w:rFonts w:ascii="Times New Roman" w:hAnsi="Times New Roman" w:cs="Times New Roman"/>
          <w:sz w:val="24"/>
          <w:szCs w:val="24"/>
        </w:rPr>
        <w:t xml:space="preserve"> 3</w:t>
      </w:r>
      <w:r>
        <w:rPr>
          <w:rFonts w:ascii="Times New Roman" w:hAnsi="Times New Roman" w:cs="Times New Roman"/>
          <w:sz w:val="24"/>
          <w:szCs w:val="24"/>
        </w:rPr>
        <w:t xml:space="preserve"> се отменя.</w:t>
      </w:r>
      <w:r w:rsidR="007811C2">
        <w:rPr>
          <w:rFonts w:ascii="Times New Roman" w:hAnsi="Times New Roman" w:cs="Times New Roman"/>
          <w:sz w:val="24"/>
          <w:szCs w:val="24"/>
        </w:rPr>
        <w:t xml:space="preserve"> </w:t>
      </w:r>
    </w:p>
    <w:p w14:paraId="4777BCCE" w14:textId="77777777" w:rsidR="00D7143D" w:rsidRPr="00761480" w:rsidRDefault="003179F5" w:rsidP="00761480">
      <w:pPr>
        <w:pStyle w:val="ListParagraph"/>
        <w:numPr>
          <w:ilvl w:val="0"/>
          <w:numId w:val="6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Алинея</w:t>
      </w:r>
      <w:r w:rsidR="007811C2">
        <w:rPr>
          <w:rFonts w:ascii="Times New Roman" w:hAnsi="Times New Roman" w:cs="Times New Roman"/>
          <w:sz w:val="24"/>
          <w:szCs w:val="24"/>
        </w:rPr>
        <w:t xml:space="preserve"> 4</w:t>
      </w:r>
      <w:r w:rsidR="00F92395" w:rsidRPr="00761480">
        <w:rPr>
          <w:rFonts w:ascii="Times New Roman" w:hAnsi="Times New Roman" w:cs="Times New Roman"/>
          <w:sz w:val="24"/>
          <w:szCs w:val="24"/>
        </w:rPr>
        <w:t xml:space="preserve"> се отменя</w:t>
      </w:r>
      <w:r w:rsidR="00D7143D" w:rsidRPr="00761480">
        <w:rPr>
          <w:rFonts w:ascii="Times New Roman" w:hAnsi="Times New Roman" w:cs="Times New Roman"/>
          <w:sz w:val="24"/>
          <w:szCs w:val="24"/>
        </w:rPr>
        <w:t>.</w:t>
      </w:r>
    </w:p>
    <w:p w14:paraId="57930AF8" w14:textId="77777777" w:rsidR="009C2CA3" w:rsidRPr="00761480" w:rsidRDefault="009C2CA3" w:rsidP="00761480">
      <w:pPr>
        <w:autoSpaceDE w:val="0"/>
        <w:autoSpaceDN w:val="0"/>
        <w:adjustRightInd w:val="0"/>
        <w:spacing w:after="0" w:line="240" w:lineRule="auto"/>
        <w:ind w:left="567"/>
        <w:jc w:val="both"/>
        <w:rPr>
          <w:rFonts w:ascii="Times New Roman" w:hAnsi="Times New Roman" w:cs="Times New Roman"/>
          <w:sz w:val="24"/>
          <w:szCs w:val="24"/>
        </w:rPr>
      </w:pPr>
      <w:r w:rsidRPr="00761480">
        <w:rPr>
          <w:rFonts w:ascii="Times New Roman" w:hAnsi="Times New Roman" w:cs="Times New Roman"/>
          <w:b/>
          <w:sz w:val="24"/>
          <w:szCs w:val="24"/>
        </w:rPr>
        <w:t xml:space="preserve">§ 2. </w:t>
      </w:r>
      <w:r w:rsidRPr="00761480">
        <w:rPr>
          <w:rFonts w:ascii="Times New Roman" w:hAnsi="Times New Roman" w:cs="Times New Roman"/>
          <w:sz w:val="24"/>
          <w:szCs w:val="24"/>
        </w:rPr>
        <w:t>В чл. 9, ал. 10 думите „3-дневен“ се заменят с „5-дневен“.</w:t>
      </w:r>
    </w:p>
    <w:p w14:paraId="3F18A7A8" w14:textId="77777777" w:rsidR="009C2CA3" w:rsidRPr="00E270A8" w:rsidRDefault="009C2CA3" w:rsidP="00E93026">
      <w:pPr>
        <w:tabs>
          <w:tab w:val="left" w:pos="0"/>
        </w:tabs>
        <w:spacing w:after="0"/>
        <w:ind w:firstLine="567"/>
        <w:jc w:val="both"/>
        <w:rPr>
          <w:rFonts w:ascii="Times New Roman" w:hAnsi="Times New Roman" w:cs="Times New Roman"/>
          <w:sz w:val="24"/>
          <w:szCs w:val="24"/>
          <w:lang w:val="en-US"/>
        </w:rPr>
      </w:pPr>
      <w:r w:rsidRPr="006C6A79">
        <w:rPr>
          <w:rFonts w:ascii="Times New Roman" w:hAnsi="Times New Roman" w:cs="Times New Roman"/>
          <w:b/>
          <w:sz w:val="24"/>
          <w:szCs w:val="24"/>
        </w:rPr>
        <w:t xml:space="preserve">§ 3. </w:t>
      </w:r>
      <w:r w:rsidRPr="006C6A79">
        <w:rPr>
          <w:rFonts w:ascii="Times New Roman" w:hAnsi="Times New Roman" w:cs="Times New Roman"/>
          <w:sz w:val="24"/>
          <w:szCs w:val="24"/>
        </w:rPr>
        <w:t xml:space="preserve">В чл. 17, ал. 4 </w:t>
      </w:r>
      <w:r w:rsidR="0090231A">
        <w:rPr>
          <w:rFonts w:ascii="Times New Roman" w:hAnsi="Times New Roman" w:cs="Times New Roman"/>
          <w:sz w:val="24"/>
          <w:szCs w:val="24"/>
        </w:rPr>
        <w:t xml:space="preserve">след </w:t>
      </w:r>
      <w:r w:rsidRPr="006C6A79">
        <w:rPr>
          <w:rFonts w:ascii="Times New Roman" w:hAnsi="Times New Roman" w:cs="Times New Roman"/>
          <w:sz w:val="24"/>
          <w:szCs w:val="24"/>
        </w:rPr>
        <w:t>дум</w:t>
      </w:r>
      <w:r w:rsidR="0090231A">
        <w:rPr>
          <w:rFonts w:ascii="Times New Roman" w:hAnsi="Times New Roman" w:cs="Times New Roman"/>
          <w:sz w:val="24"/>
          <w:szCs w:val="24"/>
        </w:rPr>
        <w:t>а</w:t>
      </w:r>
      <w:r w:rsidRPr="006C6A79">
        <w:rPr>
          <w:rFonts w:ascii="Times New Roman" w:hAnsi="Times New Roman" w:cs="Times New Roman"/>
          <w:sz w:val="24"/>
          <w:szCs w:val="24"/>
        </w:rPr>
        <w:t>т</w:t>
      </w:r>
      <w:r w:rsidR="0090231A">
        <w:rPr>
          <w:rFonts w:ascii="Times New Roman" w:hAnsi="Times New Roman" w:cs="Times New Roman"/>
          <w:sz w:val="24"/>
          <w:szCs w:val="24"/>
        </w:rPr>
        <w:t>а „разрешителни</w:t>
      </w:r>
      <w:r w:rsidR="00A601C6">
        <w:rPr>
          <w:rFonts w:ascii="Times New Roman" w:hAnsi="Times New Roman" w:cs="Times New Roman"/>
          <w:sz w:val="24"/>
          <w:szCs w:val="24"/>
        </w:rPr>
        <w:t>те</w:t>
      </w:r>
      <w:r w:rsidR="0090231A">
        <w:rPr>
          <w:rFonts w:ascii="Times New Roman" w:hAnsi="Times New Roman" w:cs="Times New Roman"/>
          <w:sz w:val="24"/>
          <w:szCs w:val="24"/>
        </w:rPr>
        <w:t>“ текстът докрая се</w:t>
      </w:r>
      <w:r w:rsidR="004332E2">
        <w:rPr>
          <w:rFonts w:ascii="Times New Roman" w:hAnsi="Times New Roman" w:cs="Times New Roman"/>
          <w:sz w:val="24"/>
          <w:szCs w:val="24"/>
        </w:rPr>
        <w:t xml:space="preserve"> заличава</w:t>
      </w:r>
      <w:r w:rsidRPr="006C6A79">
        <w:rPr>
          <w:rFonts w:ascii="Times New Roman" w:hAnsi="Times New Roman" w:cs="Times New Roman"/>
          <w:sz w:val="24"/>
          <w:szCs w:val="24"/>
        </w:rPr>
        <w:t>.</w:t>
      </w:r>
    </w:p>
    <w:p w14:paraId="2FE4B086"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4. </w:t>
      </w:r>
      <w:r w:rsidRPr="006C6A79">
        <w:rPr>
          <w:rFonts w:ascii="Times New Roman" w:hAnsi="Times New Roman" w:cs="Times New Roman"/>
          <w:sz w:val="24"/>
          <w:szCs w:val="24"/>
        </w:rPr>
        <w:t>В чл. 19, ал. 2 се правят следните изменения:</w:t>
      </w:r>
    </w:p>
    <w:p w14:paraId="7354CC02" w14:textId="77777777" w:rsidR="009C2CA3" w:rsidRPr="006C6A79" w:rsidRDefault="006C6A79" w:rsidP="00E93026">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 </w:t>
      </w:r>
      <w:r w:rsidR="009C2CA3" w:rsidRPr="006C6A79">
        <w:rPr>
          <w:rFonts w:ascii="Times New Roman" w:hAnsi="Times New Roman" w:cs="Times New Roman"/>
          <w:sz w:val="24"/>
          <w:szCs w:val="24"/>
        </w:rPr>
        <w:t>В т. 2 думата „всяко“ се заличава и думата „моторно“ се заменя с „моторното“.</w:t>
      </w:r>
    </w:p>
    <w:p w14:paraId="172365EF" w14:textId="77777777" w:rsidR="009C2CA3" w:rsidRPr="006C6A79" w:rsidRDefault="006C6A79" w:rsidP="00E93026">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9C2CA3" w:rsidRPr="006C6A79">
        <w:rPr>
          <w:rFonts w:ascii="Times New Roman" w:hAnsi="Times New Roman" w:cs="Times New Roman"/>
          <w:sz w:val="24"/>
          <w:szCs w:val="24"/>
        </w:rPr>
        <w:t>В т. 3 думите „ремарке или полуремарке“ се заменят с „ремаркето или полуремаркето“ и думите „за всяко превозно средство“ се заличават.</w:t>
      </w:r>
    </w:p>
    <w:p w14:paraId="440A4961" w14:textId="77777777" w:rsidR="009C2CA3" w:rsidRPr="006C6A79" w:rsidRDefault="006C6A79" w:rsidP="00E93026">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9C2CA3" w:rsidRPr="006C6A79">
        <w:rPr>
          <w:rFonts w:ascii="Times New Roman" w:hAnsi="Times New Roman" w:cs="Times New Roman"/>
          <w:sz w:val="24"/>
          <w:szCs w:val="24"/>
        </w:rPr>
        <w:t>В т. 4 думите „за всяко превозно средство“ се заличават.</w:t>
      </w:r>
    </w:p>
    <w:p w14:paraId="59ADF9FC" w14:textId="77777777" w:rsidR="009C2CA3" w:rsidRPr="006C6A79" w:rsidRDefault="009C2CA3" w:rsidP="00E93026">
      <w:pPr>
        <w:tabs>
          <w:tab w:val="left" w:pos="0"/>
        </w:tabs>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5. </w:t>
      </w:r>
      <w:r w:rsidRPr="006C6A79">
        <w:rPr>
          <w:rFonts w:ascii="Times New Roman" w:hAnsi="Times New Roman" w:cs="Times New Roman"/>
          <w:sz w:val="24"/>
          <w:szCs w:val="24"/>
        </w:rPr>
        <w:t>В чл. 20 се правят следните изменения и допълнения:</w:t>
      </w:r>
    </w:p>
    <w:p w14:paraId="025C1A08" w14:textId="77777777" w:rsidR="009C2CA3" w:rsidRPr="006C6A79" w:rsidRDefault="006C6A79" w:rsidP="0064687E">
      <w:pPr>
        <w:pStyle w:val="ListParagraph"/>
        <w:tabs>
          <w:tab w:val="left" w:pos="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9C2CA3" w:rsidRPr="006C6A79">
        <w:rPr>
          <w:rFonts w:ascii="Times New Roman" w:hAnsi="Times New Roman" w:cs="Times New Roman"/>
          <w:sz w:val="24"/>
          <w:szCs w:val="24"/>
        </w:rPr>
        <w:t>В ал. 1</w:t>
      </w:r>
      <w:r w:rsidR="0064687E">
        <w:rPr>
          <w:rFonts w:ascii="Times New Roman" w:hAnsi="Times New Roman" w:cs="Times New Roman"/>
          <w:sz w:val="24"/>
          <w:szCs w:val="24"/>
        </w:rPr>
        <w:t xml:space="preserve"> </w:t>
      </w:r>
      <w:r w:rsidR="0095322F">
        <w:rPr>
          <w:rFonts w:ascii="Times New Roman" w:hAnsi="Times New Roman" w:cs="Times New Roman"/>
          <w:sz w:val="24"/>
          <w:szCs w:val="24"/>
        </w:rPr>
        <w:t xml:space="preserve">след думите „упълномощени от тях“ се добавя „по реда на чл. 18 от Административнопроцесуалния кодекс“, </w:t>
      </w:r>
      <w:r w:rsidR="00D7143D">
        <w:rPr>
          <w:rFonts w:ascii="Times New Roman" w:hAnsi="Times New Roman" w:cs="Times New Roman"/>
          <w:sz w:val="24"/>
          <w:szCs w:val="24"/>
        </w:rPr>
        <w:t>д</w:t>
      </w:r>
      <w:r w:rsidR="009C2CA3" w:rsidRPr="006C6A79">
        <w:rPr>
          <w:rFonts w:ascii="Times New Roman" w:hAnsi="Times New Roman" w:cs="Times New Roman"/>
          <w:sz w:val="24"/>
          <w:szCs w:val="24"/>
        </w:rPr>
        <w:t>умите „в Бюрата за обслужване на превозвачите (БОП) или</w:t>
      </w:r>
      <w:r w:rsidR="00A50604">
        <w:rPr>
          <w:rFonts w:ascii="Times New Roman" w:hAnsi="Times New Roman" w:cs="Times New Roman"/>
          <w:sz w:val="24"/>
          <w:szCs w:val="24"/>
        </w:rPr>
        <w:t>“</w:t>
      </w:r>
      <w:r w:rsidR="001472C1">
        <w:rPr>
          <w:rFonts w:ascii="Times New Roman" w:hAnsi="Times New Roman" w:cs="Times New Roman"/>
          <w:sz w:val="24"/>
          <w:szCs w:val="24"/>
        </w:rPr>
        <w:t xml:space="preserve"> се</w:t>
      </w:r>
      <w:r w:rsidR="00A50604">
        <w:rPr>
          <w:rFonts w:ascii="Times New Roman" w:hAnsi="Times New Roman" w:cs="Times New Roman"/>
          <w:sz w:val="24"/>
          <w:szCs w:val="24"/>
        </w:rPr>
        <w:t xml:space="preserve"> заличават, а думите</w:t>
      </w:r>
      <w:r w:rsidR="009C2CA3" w:rsidRPr="006C6A79">
        <w:rPr>
          <w:rFonts w:ascii="Times New Roman" w:hAnsi="Times New Roman" w:cs="Times New Roman"/>
          <w:sz w:val="24"/>
          <w:szCs w:val="24"/>
        </w:rPr>
        <w:t xml:space="preserve"> </w:t>
      </w:r>
      <w:r w:rsidR="00A50604">
        <w:rPr>
          <w:rFonts w:ascii="Times New Roman" w:hAnsi="Times New Roman" w:cs="Times New Roman"/>
          <w:sz w:val="24"/>
          <w:szCs w:val="24"/>
        </w:rPr>
        <w:t>„</w:t>
      </w:r>
      <w:r w:rsidR="009C2CA3" w:rsidRPr="006C6A79">
        <w:rPr>
          <w:rFonts w:ascii="Times New Roman" w:hAnsi="Times New Roman" w:cs="Times New Roman"/>
          <w:sz w:val="24"/>
          <w:szCs w:val="24"/>
        </w:rPr>
        <w:t>със</w:t>
      </w:r>
      <w:r w:rsidR="001C3C9B" w:rsidRPr="001C3C9B">
        <w:rPr>
          <w:rFonts w:ascii="Verdana" w:hAnsi="Verdana"/>
          <w:color w:val="565656"/>
          <w:sz w:val="21"/>
          <w:szCs w:val="21"/>
          <w:shd w:val="clear" w:color="auto" w:fill="FFFFFF"/>
        </w:rPr>
        <w:t xml:space="preserve"> </w:t>
      </w:r>
      <w:r w:rsidR="001C3C9B" w:rsidRPr="001C3C9B">
        <w:rPr>
          <w:rFonts w:ascii="Times New Roman" w:hAnsi="Times New Roman" w:cs="Times New Roman"/>
          <w:sz w:val="24"/>
          <w:szCs w:val="24"/>
        </w:rPr>
        <w:t>заявка по образец (приложение № 13)</w:t>
      </w:r>
      <w:r w:rsidR="00F139C7">
        <w:rPr>
          <w:rFonts w:ascii="Times New Roman" w:hAnsi="Times New Roman" w:cs="Times New Roman"/>
          <w:sz w:val="24"/>
          <w:szCs w:val="24"/>
        </w:rPr>
        <w:t>“</w:t>
      </w:r>
      <w:r w:rsidR="009C2CA3" w:rsidRPr="006C6A79">
        <w:rPr>
          <w:rFonts w:ascii="Times New Roman" w:hAnsi="Times New Roman" w:cs="Times New Roman"/>
          <w:sz w:val="24"/>
          <w:szCs w:val="24"/>
        </w:rPr>
        <w:t xml:space="preserve"> се заменят с</w:t>
      </w:r>
      <w:r w:rsidR="00FE7EC2">
        <w:rPr>
          <w:rFonts w:ascii="Times New Roman" w:hAnsi="Times New Roman" w:cs="Times New Roman"/>
          <w:sz w:val="24"/>
          <w:szCs w:val="24"/>
        </w:rPr>
        <w:t xml:space="preserve"> </w:t>
      </w:r>
      <w:r w:rsidR="009C2CA3" w:rsidRPr="006C6A79">
        <w:rPr>
          <w:rFonts w:ascii="Times New Roman" w:hAnsi="Times New Roman" w:cs="Times New Roman"/>
          <w:sz w:val="24"/>
          <w:szCs w:val="24"/>
        </w:rPr>
        <w:t xml:space="preserve">„чрез </w:t>
      </w:r>
      <w:r w:rsidR="00C4537C">
        <w:rPr>
          <w:rFonts w:ascii="Times New Roman" w:hAnsi="Times New Roman" w:cs="Times New Roman"/>
          <w:sz w:val="24"/>
          <w:szCs w:val="24"/>
        </w:rPr>
        <w:t>попълване на</w:t>
      </w:r>
      <w:r w:rsidR="009E29DE">
        <w:rPr>
          <w:rFonts w:ascii="Times New Roman" w:hAnsi="Times New Roman" w:cs="Times New Roman"/>
          <w:sz w:val="24"/>
          <w:szCs w:val="24"/>
        </w:rPr>
        <w:t xml:space="preserve"> заявка</w:t>
      </w:r>
      <w:r w:rsidR="00C4537C">
        <w:rPr>
          <w:rFonts w:ascii="Times New Roman" w:hAnsi="Times New Roman" w:cs="Times New Roman"/>
          <w:sz w:val="24"/>
          <w:szCs w:val="24"/>
        </w:rPr>
        <w:t>, създадена</w:t>
      </w:r>
      <w:r w:rsidR="009E29DE">
        <w:rPr>
          <w:rFonts w:ascii="Times New Roman" w:hAnsi="Times New Roman" w:cs="Times New Roman"/>
          <w:sz w:val="24"/>
          <w:szCs w:val="24"/>
        </w:rPr>
        <w:t xml:space="preserve"> в </w:t>
      </w:r>
      <w:r w:rsidR="009C2CA3" w:rsidRPr="006C6A79">
        <w:rPr>
          <w:rFonts w:ascii="Times New Roman" w:hAnsi="Times New Roman" w:cs="Times New Roman"/>
          <w:sz w:val="24"/>
          <w:szCs w:val="24"/>
        </w:rPr>
        <w:t>информационна</w:t>
      </w:r>
      <w:r w:rsidR="009E29DE">
        <w:rPr>
          <w:rFonts w:ascii="Times New Roman" w:hAnsi="Times New Roman" w:cs="Times New Roman"/>
          <w:sz w:val="24"/>
          <w:szCs w:val="24"/>
        </w:rPr>
        <w:t>та</w:t>
      </w:r>
      <w:r w:rsidR="009C2CA3" w:rsidRPr="006C6A79">
        <w:rPr>
          <w:rFonts w:ascii="Times New Roman" w:hAnsi="Times New Roman" w:cs="Times New Roman"/>
          <w:sz w:val="24"/>
          <w:szCs w:val="24"/>
        </w:rPr>
        <w:t xml:space="preserve"> система на Изпълнителна агенция „Автомобилна администрация“</w:t>
      </w:r>
      <w:r w:rsidR="0064687E">
        <w:rPr>
          <w:rFonts w:ascii="Times New Roman" w:hAnsi="Times New Roman" w:cs="Times New Roman"/>
          <w:sz w:val="24"/>
          <w:szCs w:val="24"/>
        </w:rPr>
        <w:t>.</w:t>
      </w:r>
    </w:p>
    <w:p w14:paraId="225F6473" w14:textId="4A98917C" w:rsidR="004C18E0" w:rsidRPr="00CB0777" w:rsidRDefault="004C18E0" w:rsidP="0064687E">
      <w:pPr>
        <w:tabs>
          <w:tab w:val="left" w:pos="0"/>
        </w:tabs>
        <w:spacing w:after="0"/>
        <w:ind w:firstLine="567"/>
        <w:jc w:val="both"/>
        <w:rPr>
          <w:rFonts w:ascii="Times New Roman" w:hAnsi="Times New Roman" w:cs="Times New Roman"/>
          <w:sz w:val="24"/>
          <w:szCs w:val="24"/>
        </w:rPr>
      </w:pPr>
      <w:r w:rsidRPr="00CB0777">
        <w:rPr>
          <w:rFonts w:ascii="Times New Roman" w:hAnsi="Times New Roman" w:cs="Times New Roman"/>
          <w:sz w:val="24"/>
          <w:szCs w:val="24"/>
        </w:rPr>
        <w:t>2</w:t>
      </w:r>
      <w:r w:rsidR="0064687E" w:rsidRPr="00CB0777">
        <w:rPr>
          <w:rFonts w:ascii="Times New Roman" w:hAnsi="Times New Roman" w:cs="Times New Roman"/>
          <w:sz w:val="24"/>
          <w:szCs w:val="24"/>
        </w:rPr>
        <w:t>.</w:t>
      </w:r>
      <w:r w:rsidR="00287222" w:rsidRPr="00CB0777">
        <w:rPr>
          <w:rFonts w:ascii="Times New Roman" w:hAnsi="Times New Roman" w:cs="Times New Roman"/>
          <w:sz w:val="24"/>
          <w:szCs w:val="24"/>
        </w:rPr>
        <w:t xml:space="preserve"> В ал. 2 думите „от Министерство на транспорта, информационните технологии и съобщенията – </w:t>
      </w:r>
      <w:r w:rsidR="007E355C" w:rsidRPr="007E355C">
        <w:rPr>
          <w:rFonts w:ascii="Times New Roman" w:hAnsi="Times New Roman" w:cs="Times New Roman"/>
          <w:sz w:val="24"/>
          <w:szCs w:val="24"/>
        </w:rPr>
        <w:t xml:space="preserve">Изпълнителна агенция </w:t>
      </w:r>
      <w:r w:rsidR="007E355C">
        <w:rPr>
          <w:rFonts w:ascii="Times New Roman" w:hAnsi="Times New Roman" w:cs="Times New Roman"/>
          <w:sz w:val="24"/>
          <w:szCs w:val="24"/>
        </w:rPr>
        <w:t>„</w:t>
      </w:r>
      <w:r w:rsidR="007E355C" w:rsidRPr="007E355C">
        <w:rPr>
          <w:rFonts w:ascii="Times New Roman" w:hAnsi="Times New Roman" w:cs="Times New Roman"/>
          <w:sz w:val="24"/>
          <w:szCs w:val="24"/>
        </w:rPr>
        <w:t>Автомобилна администрация</w:t>
      </w:r>
      <w:r w:rsidR="00287222" w:rsidRPr="00CB0777">
        <w:rPr>
          <w:rFonts w:ascii="Times New Roman" w:hAnsi="Times New Roman" w:cs="Times New Roman"/>
          <w:sz w:val="24"/>
          <w:szCs w:val="24"/>
        </w:rPr>
        <w:t>“ се заменят с „чрез информационната система по ал. 1“</w:t>
      </w:r>
      <w:r w:rsidR="00CB0777" w:rsidRPr="00CB0777">
        <w:rPr>
          <w:rFonts w:ascii="Times New Roman" w:hAnsi="Times New Roman" w:cs="Times New Roman"/>
          <w:sz w:val="24"/>
          <w:szCs w:val="24"/>
        </w:rPr>
        <w:t xml:space="preserve"> и след думите „и се удостоверява с“ се добавя „генерирана</w:t>
      </w:r>
      <w:r w:rsidR="00A6109C">
        <w:rPr>
          <w:rFonts w:ascii="Times New Roman" w:hAnsi="Times New Roman" w:cs="Times New Roman"/>
          <w:sz w:val="24"/>
          <w:szCs w:val="24"/>
        </w:rPr>
        <w:t xml:space="preserve"> в</w:t>
      </w:r>
      <w:r w:rsidR="009E08B1">
        <w:rPr>
          <w:rFonts w:ascii="Times New Roman" w:hAnsi="Times New Roman" w:cs="Times New Roman"/>
          <w:sz w:val="24"/>
          <w:szCs w:val="24"/>
        </w:rPr>
        <w:t xml:space="preserve"> системата</w:t>
      </w:r>
      <w:r w:rsidR="00CB0777" w:rsidRPr="00CB0777">
        <w:rPr>
          <w:rFonts w:ascii="Times New Roman" w:hAnsi="Times New Roman" w:cs="Times New Roman"/>
          <w:sz w:val="24"/>
          <w:szCs w:val="24"/>
        </w:rPr>
        <w:t>“</w:t>
      </w:r>
      <w:r w:rsidR="00287222" w:rsidRPr="00CB0777">
        <w:rPr>
          <w:rFonts w:ascii="Times New Roman" w:hAnsi="Times New Roman" w:cs="Times New Roman"/>
          <w:sz w:val="24"/>
          <w:szCs w:val="24"/>
        </w:rPr>
        <w:t>.</w:t>
      </w:r>
    </w:p>
    <w:p w14:paraId="409D4474" w14:textId="77777777" w:rsidR="009C2CA3" w:rsidRPr="00C8413D" w:rsidRDefault="00CD11EA" w:rsidP="00E93026">
      <w:pPr>
        <w:pStyle w:val="ListParagraph"/>
        <w:tabs>
          <w:tab w:val="left" w:pos="0"/>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3.</w:t>
      </w:r>
      <w:r w:rsidR="00382432">
        <w:rPr>
          <w:rFonts w:ascii="Times New Roman" w:hAnsi="Times New Roman" w:cs="Times New Roman"/>
          <w:sz w:val="24"/>
          <w:szCs w:val="24"/>
        </w:rPr>
        <w:t xml:space="preserve"> </w:t>
      </w:r>
      <w:r w:rsidR="009C2CA3" w:rsidRPr="00C8413D">
        <w:rPr>
          <w:rFonts w:ascii="Times New Roman" w:hAnsi="Times New Roman" w:cs="Times New Roman"/>
          <w:sz w:val="24"/>
          <w:szCs w:val="24"/>
        </w:rPr>
        <w:t>Алинея 3 се отменя.</w:t>
      </w:r>
    </w:p>
    <w:p w14:paraId="6C57FB37" w14:textId="77777777" w:rsidR="009C2CA3" w:rsidRPr="00C8413D" w:rsidRDefault="0064687E" w:rsidP="00E93026">
      <w:pPr>
        <w:pStyle w:val="ListParagraph"/>
        <w:tabs>
          <w:tab w:val="left" w:pos="0"/>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w:t>
      </w:r>
      <w:r w:rsidR="006C6A79" w:rsidRPr="00C8413D">
        <w:rPr>
          <w:rFonts w:ascii="Times New Roman" w:hAnsi="Times New Roman" w:cs="Times New Roman"/>
          <w:sz w:val="24"/>
          <w:szCs w:val="24"/>
        </w:rPr>
        <w:t xml:space="preserve">. </w:t>
      </w:r>
      <w:r w:rsidR="009C2CA3" w:rsidRPr="00C8413D">
        <w:rPr>
          <w:rFonts w:ascii="Times New Roman" w:hAnsi="Times New Roman" w:cs="Times New Roman"/>
          <w:sz w:val="24"/>
          <w:szCs w:val="24"/>
        </w:rPr>
        <w:t>Алинея 4 се изменя така:</w:t>
      </w:r>
    </w:p>
    <w:p w14:paraId="064D6E76" w14:textId="77777777" w:rsidR="009C2CA3" w:rsidRPr="00C8413D" w:rsidRDefault="009C2CA3" w:rsidP="00E93026">
      <w:pPr>
        <w:tabs>
          <w:tab w:val="left" w:pos="0"/>
        </w:tabs>
        <w:spacing w:after="0"/>
        <w:ind w:firstLine="567"/>
        <w:jc w:val="both"/>
        <w:rPr>
          <w:rFonts w:ascii="Times New Roman" w:hAnsi="Times New Roman" w:cs="Times New Roman"/>
          <w:sz w:val="24"/>
          <w:szCs w:val="24"/>
        </w:rPr>
      </w:pPr>
      <w:r w:rsidRPr="00C8413D">
        <w:rPr>
          <w:rFonts w:ascii="Times New Roman" w:hAnsi="Times New Roman" w:cs="Times New Roman"/>
          <w:sz w:val="24"/>
          <w:szCs w:val="24"/>
        </w:rPr>
        <w:t xml:space="preserve">„(4) При </w:t>
      </w:r>
      <w:r w:rsidR="009E08B1">
        <w:rPr>
          <w:rFonts w:ascii="Times New Roman" w:hAnsi="Times New Roman" w:cs="Times New Roman"/>
          <w:sz w:val="24"/>
          <w:szCs w:val="24"/>
        </w:rPr>
        <w:t>попълване</w:t>
      </w:r>
      <w:r w:rsidRPr="00C8413D">
        <w:rPr>
          <w:rFonts w:ascii="Times New Roman" w:hAnsi="Times New Roman" w:cs="Times New Roman"/>
          <w:sz w:val="24"/>
          <w:szCs w:val="24"/>
        </w:rPr>
        <w:t xml:space="preserve"> на заяв</w:t>
      </w:r>
      <w:r w:rsidR="00DF1B0F" w:rsidRPr="00C8413D">
        <w:rPr>
          <w:rFonts w:ascii="Times New Roman" w:hAnsi="Times New Roman" w:cs="Times New Roman"/>
          <w:sz w:val="24"/>
          <w:szCs w:val="24"/>
        </w:rPr>
        <w:t>ката</w:t>
      </w:r>
      <w:r w:rsidRPr="00C8413D">
        <w:rPr>
          <w:rFonts w:ascii="Times New Roman" w:hAnsi="Times New Roman" w:cs="Times New Roman"/>
          <w:sz w:val="24"/>
          <w:szCs w:val="24"/>
        </w:rPr>
        <w:t xml:space="preserve"> по ал. 1 се прилагат </w:t>
      </w:r>
      <w:r w:rsidR="008E0D15">
        <w:rPr>
          <w:rFonts w:ascii="Times New Roman" w:hAnsi="Times New Roman" w:cs="Times New Roman"/>
          <w:sz w:val="24"/>
          <w:szCs w:val="24"/>
        </w:rPr>
        <w:t xml:space="preserve">сканирани </w:t>
      </w:r>
      <w:r w:rsidRPr="00C8413D">
        <w:rPr>
          <w:rFonts w:ascii="Times New Roman" w:hAnsi="Times New Roman" w:cs="Times New Roman"/>
          <w:sz w:val="24"/>
          <w:szCs w:val="24"/>
        </w:rPr>
        <w:t>копия на:</w:t>
      </w:r>
    </w:p>
    <w:p w14:paraId="6393538C" w14:textId="77777777" w:rsidR="009C2CA3" w:rsidRPr="00C8413D" w:rsidRDefault="009C2CA3" w:rsidP="00E93026">
      <w:pPr>
        <w:pStyle w:val="ListParagraph"/>
        <w:numPr>
          <w:ilvl w:val="0"/>
          <w:numId w:val="58"/>
        </w:numPr>
        <w:tabs>
          <w:tab w:val="left" w:pos="0"/>
          <w:tab w:val="left" w:pos="851"/>
        </w:tabs>
        <w:spacing w:after="0" w:line="240" w:lineRule="auto"/>
        <w:ind w:left="0" w:firstLine="567"/>
        <w:jc w:val="both"/>
        <w:rPr>
          <w:rFonts w:ascii="Times New Roman" w:hAnsi="Times New Roman" w:cs="Times New Roman"/>
          <w:sz w:val="24"/>
          <w:szCs w:val="24"/>
        </w:rPr>
      </w:pPr>
      <w:r w:rsidRPr="00C8413D">
        <w:rPr>
          <w:rFonts w:ascii="Times New Roman" w:hAnsi="Times New Roman" w:cs="Times New Roman"/>
          <w:sz w:val="24"/>
          <w:szCs w:val="24"/>
        </w:rPr>
        <w:t xml:space="preserve">договор (заявка) с дата </w:t>
      </w:r>
      <w:r w:rsidR="00F266CC">
        <w:rPr>
          <w:rFonts w:ascii="Times New Roman" w:hAnsi="Times New Roman" w:cs="Times New Roman"/>
          <w:sz w:val="24"/>
          <w:szCs w:val="24"/>
        </w:rPr>
        <w:t>н</w:t>
      </w:r>
      <w:r w:rsidRPr="00C8413D">
        <w:rPr>
          <w:rFonts w:ascii="Times New Roman" w:hAnsi="Times New Roman" w:cs="Times New Roman"/>
          <w:sz w:val="24"/>
          <w:szCs w:val="24"/>
        </w:rPr>
        <w:t>а натоварване, пунктове на натоварване и на разтоварване, регистрационен номер на превозното средство, с което ще бъде извършен превоз</w:t>
      </w:r>
      <w:r w:rsidR="00CB4BE5" w:rsidRPr="00C8413D">
        <w:rPr>
          <w:rFonts w:ascii="Times New Roman" w:hAnsi="Times New Roman" w:cs="Times New Roman"/>
          <w:sz w:val="24"/>
          <w:szCs w:val="24"/>
        </w:rPr>
        <w:t>ът</w:t>
      </w:r>
      <w:r w:rsidRPr="00C8413D">
        <w:rPr>
          <w:rFonts w:ascii="Times New Roman" w:hAnsi="Times New Roman" w:cs="Times New Roman"/>
          <w:sz w:val="24"/>
          <w:szCs w:val="24"/>
        </w:rPr>
        <w:t xml:space="preserve">, в случаите когато не се </w:t>
      </w:r>
      <w:r w:rsidR="00BA76A2">
        <w:rPr>
          <w:rFonts w:ascii="Times New Roman" w:hAnsi="Times New Roman" w:cs="Times New Roman"/>
          <w:sz w:val="24"/>
          <w:szCs w:val="24"/>
        </w:rPr>
        <w:t>извършва превоз на товари транзит през</w:t>
      </w:r>
      <w:r w:rsidRPr="00C8413D">
        <w:rPr>
          <w:rFonts w:ascii="Times New Roman" w:hAnsi="Times New Roman" w:cs="Times New Roman"/>
          <w:sz w:val="24"/>
          <w:szCs w:val="24"/>
        </w:rPr>
        <w:t xml:space="preserve"> територията на Република България</w:t>
      </w:r>
      <w:r w:rsidR="00DF1B0F" w:rsidRPr="00C8413D">
        <w:rPr>
          <w:rFonts w:ascii="Times New Roman" w:hAnsi="Times New Roman" w:cs="Times New Roman"/>
          <w:sz w:val="24"/>
          <w:szCs w:val="24"/>
        </w:rPr>
        <w:t>;</w:t>
      </w:r>
    </w:p>
    <w:p w14:paraId="25F901EB" w14:textId="77777777" w:rsidR="009C2CA3" w:rsidRPr="00C8413D" w:rsidRDefault="009C2CA3" w:rsidP="00E93026">
      <w:pPr>
        <w:pStyle w:val="ListParagraph"/>
        <w:numPr>
          <w:ilvl w:val="0"/>
          <w:numId w:val="58"/>
        </w:numPr>
        <w:tabs>
          <w:tab w:val="left" w:pos="0"/>
          <w:tab w:val="left" w:pos="851"/>
        </w:tabs>
        <w:spacing w:after="0" w:line="240" w:lineRule="auto"/>
        <w:ind w:left="0" w:firstLine="567"/>
        <w:jc w:val="both"/>
        <w:rPr>
          <w:rFonts w:ascii="Times New Roman" w:hAnsi="Times New Roman" w:cs="Times New Roman"/>
          <w:sz w:val="24"/>
          <w:szCs w:val="24"/>
        </w:rPr>
      </w:pPr>
      <w:r w:rsidRPr="00C8413D">
        <w:rPr>
          <w:rFonts w:ascii="Times New Roman" w:hAnsi="Times New Roman" w:cs="Times New Roman"/>
          <w:sz w:val="24"/>
          <w:szCs w:val="24"/>
        </w:rPr>
        <w:t>товарителница и митнически документи, съпътстващи товара, в случаите</w:t>
      </w:r>
      <w:r w:rsidR="007F6859">
        <w:rPr>
          <w:rFonts w:ascii="Times New Roman" w:hAnsi="Times New Roman" w:cs="Times New Roman"/>
          <w:sz w:val="24"/>
          <w:szCs w:val="24"/>
        </w:rPr>
        <w:t>,</w:t>
      </w:r>
      <w:r w:rsidRPr="00C8413D">
        <w:rPr>
          <w:rFonts w:ascii="Times New Roman" w:hAnsi="Times New Roman" w:cs="Times New Roman"/>
          <w:sz w:val="24"/>
          <w:szCs w:val="24"/>
        </w:rPr>
        <w:t xml:space="preserve"> когато се </w:t>
      </w:r>
      <w:r w:rsidR="00BA76A2">
        <w:rPr>
          <w:rFonts w:ascii="Times New Roman" w:hAnsi="Times New Roman" w:cs="Times New Roman"/>
          <w:sz w:val="24"/>
          <w:szCs w:val="24"/>
        </w:rPr>
        <w:t xml:space="preserve">извършва превоз на товари </w:t>
      </w:r>
      <w:r w:rsidRPr="00C8413D">
        <w:rPr>
          <w:rFonts w:ascii="Times New Roman" w:hAnsi="Times New Roman" w:cs="Times New Roman"/>
          <w:sz w:val="24"/>
          <w:szCs w:val="24"/>
        </w:rPr>
        <w:t>транзит</w:t>
      </w:r>
      <w:r w:rsidR="00BA76A2">
        <w:rPr>
          <w:rFonts w:ascii="Times New Roman" w:hAnsi="Times New Roman" w:cs="Times New Roman"/>
          <w:sz w:val="24"/>
          <w:szCs w:val="24"/>
        </w:rPr>
        <w:t xml:space="preserve"> през</w:t>
      </w:r>
      <w:r w:rsidRPr="00C8413D">
        <w:rPr>
          <w:rFonts w:ascii="Times New Roman" w:hAnsi="Times New Roman" w:cs="Times New Roman"/>
          <w:sz w:val="24"/>
          <w:szCs w:val="24"/>
        </w:rPr>
        <w:t xml:space="preserve"> територията на Република България“</w:t>
      </w:r>
      <w:r w:rsidR="00BA76A2">
        <w:rPr>
          <w:rFonts w:ascii="Times New Roman" w:hAnsi="Times New Roman" w:cs="Times New Roman"/>
          <w:sz w:val="24"/>
          <w:szCs w:val="24"/>
        </w:rPr>
        <w:t>.</w:t>
      </w:r>
    </w:p>
    <w:p w14:paraId="5CCB68F7" w14:textId="77777777" w:rsidR="009C2CA3" w:rsidRPr="00C8413D" w:rsidRDefault="00CD11EA" w:rsidP="00E93026">
      <w:pPr>
        <w:pStyle w:val="ListParagraph"/>
        <w:tabs>
          <w:tab w:val="left" w:pos="0"/>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5</w:t>
      </w:r>
      <w:r w:rsidR="006C6A79" w:rsidRPr="00C8413D">
        <w:rPr>
          <w:rFonts w:ascii="Times New Roman" w:hAnsi="Times New Roman" w:cs="Times New Roman"/>
          <w:sz w:val="24"/>
          <w:szCs w:val="24"/>
        </w:rPr>
        <w:t xml:space="preserve">. </w:t>
      </w:r>
      <w:r w:rsidR="009C2CA3" w:rsidRPr="00C8413D">
        <w:rPr>
          <w:rFonts w:ascii="Times New Roman" w:hAnsi="Times New Roman" w:cs="Times New Roman"/>
          <w:sz w:val="24"/>
          <w:szCs w:val="24"/>
        </w:rPr>
        <w:t>Създават се ал. 5</w:t>
      </w:r>
      <w:r w:rsidR="00DF1B0F" w:rsidRPr="00C8413D">
        <w:rPr>
          <w:rFonts w:ascii="Times New Roman" w:hAnsi="Times New Roman" w:cs="Times New Roman"/>
          <w:sz w:val="24"/>
          <w:szCs w:val="24"/>
        </w:rPr>
        <w:t>-</w:t>
      </w:r>
      <w:r w:rsidR="00233E7C">
        <w:rPr>
          <w:rFonts w:ascii="Times New Roman" w:hAnsi="Times New Roman" w:cs="Times New Roman"/>
          <w:sz w:val="24"/>
          <w:szCs w:val="24"/>
        </w:rPr>
        <w:t>9</w:t>
      </w:r>
      <w:r w:rsidR="009C2CA3" w:rsidRPr="00C8413D">
        <w:rPr>
          <w:rFonts w:ascii="Times New Roman" w:hAnsi="Times New Roman" w:cs="Times New Roman"/>
          <w:sz w:val="24"/>
          <w:szCs w:val="24"/>
        </w:rPr>
        <w:t>:</w:t>
      </w:r>
    </w:p>
    <w:p w14:paraId="0286A859" w14:textId="77777777" w:rsidR="002B2457" w:rsidRPr="00C8413D" w:rsidRDefault="009C2CA3" w:rsidP="00E93026">
      <w:pPr>
        <w:tabs>
          <w:tab w:val="left" w:pos="0"/>
        </w:tabs>
        <w:spacing w:after="0"/>
        <w:ind w:firstLine="567"/>
        <w:jc w:val="both"/>
        <w:rPr>
          <w:rFonts w:ascii="Times New Roman" w:hAnsi="Times New Roman" w:cs="Times New Roman"/>
          <w:sz w:val="24"/>
          <w:szCs w:val="24"/>
        </w:rPr>
      </w:pPr>
      <w:r w:rsidRPr="00C8413D">
        <w:rPr>
          <w:rFonts w:ascii="Times New Roman" w:hAnsi="Times New Roman" w:cs="Times New Roman"/>
          <w:sz w:val="24"/>
          <w:szCs w:val="24"/>
        </w:rPr>
        <w:t xml:space="preserve">„(5) </w:t>
      </w:r>
      <w:r w:rsidR="002B2457" w:rsidRPr="00C8413D">
        <w:rPr>
          <w:rFonts w:ascii="Times New Roman" w:hAnsi="Times New Roman" w:cs="Times New Roman"/>
          <w:sz w:val="24"/>
          <w:szCs w:val="24"/>
        </w:rPr>
        <w:t>Максималният брой резервации на разрешителни</w:t>
      </w:r>
      <w:r w:rsidR="00CE1502">
        <w:rPr>
          <w:rFonts w:ascii="Times New Roman" w:hAnsi="Times New Roman" w:cs="Times New Roman"/>
          <w:sz w:val="24"/>
          <w:szCs w:val="24"/>
          <w:lang w:val="en-US"/>
        </w:rPr>
        <w:t xml:space="preserve">, </w:t>
      </w:r>
      <w:r w:rsidR="00CE1502">
        <w:rPr>
          <w:rFonts w:ascii="Times New Roman" w:hAnsi="Times New Roman" w:cs="Times New Roman"/>
          <w:sz w:val="24"/>
          <w:szCs w:val="24"/>
        </w:rPr>
        <w:t>които</w:t>
      </w:r>
      <w:r w:rsidR="002B2457" w:rsidRPr="00C8413D">
        <w:rPr>
          <w:rFonts w:ascii="Times New Roman" w:hAnsi="Times New Roman" w:cs="Times New Roman"/>
          <w:sz w:val="24"/>
          <w:szCs w:val="24"/>
        </w:rPr>
        <w:t xml:space="preserve"> превозвач</w:t>
      </w:r>
      <w:r w:rsidR="00CE1502">
        <w:rPr>
          <w:rFonts w:ascii="Times New Roman" w:hAnsi="Times New Roman" w:cs="Times New Roman"/>
          <w:sz w:val="24"/>
          <w:szCs w:val="24"/>
        </w:rPr>
        <w:t xml:space="preserve"> може да заяви,</w:t>
      </w:r>
      <w:r w:rsidR="002B2457" w:rsidRPr="00C8413D">
        <w:rPr>
          <w:rFonts w:ascii="Times New Roman" w:hAnsi="Times New Roman" w:cs="Times New Roman"/>
          <w:sz w:val="24"/>
          <w:szCs w:val="24"/>
        </w:rPr>
        <w:t xml:space="preserve"> е равен на броя на автомобилите, включени в списъка към лиценз</w:t>
      </w:r>
      <w:r w:rsidR="005B2721">
        <w:rPr>
          <w:rFonts w:ascii="Times New Roman" w:hAnsi="Times New Roman" w:cs="Times New Roman"/>
          <w:sz w:val="24"/>
          <w:szCs w:val="24"/>
        </w:rPr>
        <w:t>а</w:t>
      </w:r>
      <w:r w:rsidR="00CE1502">
        <w:rPr>
          <w:rFonts w:ascii="Times New Roman" w:hAnsi="Times New Roman" w:cs="Times New Roman"/>
          <w:sz w:val="24"/>
          <w:szCs w:val="24"/>
        </w:rPr>
        <w:t xml:space="preserve"> му</w:t>
      </w:r>
      <w:r w:rsidR="002B2457" w:rsidRPr="00C8413D">
        <w:rPr>
          <w:rFonts w:ascii="Times New Roman" w:hAnsi="Times New Roman" w:cs="Times New Roman"/>
          <w:sz w:val="24"/>
          <w:szCs w:val="24"/>
        </w:rPr>
        <w:t xml:space="preserve"> на Общността, намален с броя на предоставените му ЕКМТ/СЕМТ разрешителни.</w:t>
      </w:r>
    </w:p>
    <w:p w14:paraId="02F4FEEE" w14:textId="77777777" w:rsidR="009C2CA3" w:rsidRPr="00C8413D" w:rsidRDefault="002B2457" w:rsidP="00E93026">
      <w:pPr>
        <w:tabs>
          <w:tab w:val="left" w:pos="0"/>
        </w:tabs>
        <w:spacing w:after="0"/>
        <w:ind w:firstLine="567"/>
        <w:jc w:val="both"/>
        <w:rPr>
          <w:rFonts w:ascii="Times New Roman" w:hAnsi="Times New Roman" w:cs="Times New Roman"/>
          <w:sz w:val="24"/>
          <w:szCs w:val="24"/>
        </w:rPr>
      </w:pPr>
      <w:r w:rsidRPr="00C8413D">
        <w:rPr>
          <w:rFonts w:ascii="Times New Roman" w:hAnsi="Times New Roman" w:cs="Times New Roman"/>
          <w:sz w:val="24"/>
          <w:szCs w:val="24"/>
        </w:rPr>
        <w:t>(</w:t>
      </w:r>
      <w:r w:rsidR="00F6543E">
        <w:rPr>
          <w:rFonts w:ascii="Times New Roman" w:hAnsi="Times New Roman" w:cs="Times New Roman"/>
          <w:sz w:val="24"/>
          <w:szCs w:val="24"/>
        </w:rPr>
        <w:t>6</w:t>
      </w:r>
      <w:r w:rsidRPr="00C8413D">
        <w:rPr>
          <w:rFonts w:ascii="Times New Roman" w:hAnsi="Times New Roman" w:cs="Times New Roman"/>
          <w:sz w:val="24"/>
          <w:szCs w:val="24"/>
        </w:rPr>
        <w:t xml:space="preserve">) </w:t>
      </w:r>
      <w:r w:rsidR="009C2CA3" w:rsidRPr="00C8413D">
        <w:rPr>
          <w:rFonts w:ascii="Times New Roman" w:hAnsi="Times New Roman" w:cs="Times New Roman"/>
          <w:sz w:val="24"/>
          <w:szCs w:val="24"/>
        </w:rPr>
        <w:t xml:space="preserve">Резервация </w:t>
      </w:r>
      <w:r w:rsidR="00DC407B">
        <w:rPr>
          <w:rFonts w:ascii="Times New Roman" w:hAnsi="Times New Roman" w:cs="Times New Roman"/>
          <w:sz w:val="24"/>
          <w:szCs w:val="24"/>
        </w:rPr>
        <w:t xml:space="preserve">на разрешително </w:t>
      </w:r>
      <w:r w:rsidR="009C2CA3" w:rsidRPr="00C8413D">
        <w:rPr>
          <w:rFonts w:ascii="Times New Roman" w:hAnsi="Times New Roman" w:cs="Times New Roman"/>
          <w:sz w:val="24"/>
          <w:szCs w:val="24"/>
        </w:rPr>
        <w:t>не може да бъде направена за</w:t>
      </w:r>
      <w:r w:rsidR="005D73D1" w:rsidRPr="00C8413D">
        <w:rPr>
          <w:rFonts w:ascii="Times New Roman" w:hAnsi="Times New Roman" w:cs="Times New Roman"/>
          <w:sz w:val="24"/>
          <w:szCs w:val="24"/>
        </w:rPr>
        <w:t xml:space="preserve"> превозно средство</w:t>
      </w:r>
      <w:r w:rsidR="009C2CA3" w:rsidRPr="00C8413D">
        <w:rPr>
          <w:rFonts w:ascii="Times New Roman" w:hAnsi="Times New Roman" w:cs="Times New Roman"/>
          <w:sz w:val="24"/>
          <w:szCs w:val="24"/>
        </w:rPr>
        <w:t>:</w:t>
      </w:r>
    </w:p>
    <w:p w14:paraId="0BE4A478" w14:textId="77777777" w:rsidR="009C2CA3" w:rsidRPr="00C8413D" w:rsidRDefault="009C2CA3" w:rsidP="00E93026">
      <w:pPr>
        <w:tabs>
          <w:tab w:val="left" w:pos="0"/>
        </w:tabs>
        <w:spacing w:after="0"/>
        <w:ind w:firstLine="567"/>
        <w:jc w:val="both"/>
        <w:rPr>
          <w:rFonts w:ascii="Times New Roman" w:hAnsi="Times New Roman" w:cs="Times New Roman"/>
          <w:sz w:val="24"/>
          <w:szCs w:val="24"/>
        </w:rPr>
      </w:pPr>
      <w:r w:rsidRPr="00C8413D">
        <w:rPr>
          <w:rFonts w:ascii="Times New Roman" w:hAnsi="Times New Roman" w:cs="Times New Roman"/>
          <w:sz w:val="24"/>
          <w:szCs w:val="24"/>
        </w:rPr>
        <w:lastRenderedPageBreak/>
        <w:t>1. което не е включено в списъка към лиценза на Общността на превозвача;</w:t>
      </w:r>
    </w:p>
    <w:p w14:paraId="5D8635F3" w14:textId="77777777" w:rsidR="009C2CA3" w:rsidRPr="00C8413D" w:rsidRDefault="009C2CA3" w:rsidP="00E93026">
      <w:pPr>
        <w:tabs>
          <w:tab w:val="left" w:pos="0"/>
        </w:tabs>
        <w:spacing w:after="0"/>
        <w:ind w:firstLine="567"/>
        <w:jc w:val="both"/>
        <w:rPr>
          <w:rFonts w:ascii="Times New Roman" w:hAnsi="Times New Roman" w:cs="Times New Roman"/>
          <w:sz w:val="24"/>
          <w:szCs w:val="24"/>
        </w:rPr>
      </w:pPr>
      <w:r w:rsidRPr="00C8413D">
        <w:rPr>
          <w:rFonts w:ascii="Times New Roman" w:hAnsi="Times New Roman" w:cs="Times New Roman"/>
          <w:sz w:val="24"/>
          <w:szCs w:val="24"/>
        </w:rPr>
        <w:t xml:space="preserve">2. </w:t>
      </w:r>
      <w:r w:rsidR="004B3824" w:rsidRPr="00C8413D">
        <w:rPr>
          <w:rFonts w:ascii="Times New Roman" w:hAnsi="Times New Roman" w:cs="Times New Roman"/>
          <w:sz w:val="24"/>
          <w:szCs w:val="24"/>
        </w:rPr>
        <w:t xml:space="preserve">за </w:t>
      </w:r>
      <w:r w:rsidRPr="00C8413D">
        <w:rPr>
          <w:rFonts w:ascii="Times New Roman" w:hAnsi="Times New Roman" w:cs="Times New Roman"/>
          <w:sz w:val="24"/>
          <w:szCs w:val="24"/>
        </w:rPr>
        <w:t>което</w:t>
      </w:r>
      <w:r w:rsidR="000D222C">
        <w:rPr>
          <w:rFonts w:ascii="Times New Roman" w:hAnsi="Times New Roman" w:cs="Times New Roman"/>
          <w:sz w:val="24"/>
          <w:szCs w:val="24"/>
        </w:rPr>
        <w:t xml:space="preserve"> вече</w:t>
      </w:r>
      <w:r w:rsidRPr="00C8413D">
        <w:rPr>
          <w:rFonts w:ascii="Times New Roman" w:hAnsi="Times New Roman" w:cs="Times New Roman"/>
          <w:sz w:val="24"/>
          <w:szCs w:val="24"/>
        </w:rPr>
        <w:t xml:space="preserve"> има издадена резервация;</w:t>
      </w:r>
    </w:p>
    <w:p w14:paraId="00D0A3DC" w14:textId="77777777" w:rsidR="005E3444" w:rsidRPr="00C8413D" w:rsidRDefault="009C2CA3" w:rsidP="00E93026">
      <w:pPr>
        <w:tabs>
          <w:tab w:val="left" w:pos="0"/>
        </w:tabs>
        <w:spacing w:after="0"/>
        <w:ind w:firstLine="567"/>
        <w:jc w:val="both"/>
        <w:rPr>
          <w:rFonts w:ascii="Times New Roman" w:hAnsi="Times New Roman" w:cs="Times New Roman"/>
          <w:sz w:val="24"/>
          <w:szCs w:val="24"/>
        </w:rPr>
      </w:pPr>
      <w:r w:rsidRPr="00C8413D">
        <w:rPr>
          <w:rFonts w:ascii="Times New Roman" w:hAnsi="Times New Roman" w:cs="Times New Roman"/>
          <w:sz w:val="24"/>
          <w:szCs w:val="24"/>
        </w:rPr>
        <w:t xml:space="preserve">3. за което няма </w:t>
      </w:r>
      <w:r w:rsidR="005E3444" w:rsidRPr="00C8413D">
        <w:rPr>
          <w:rFonts w:ascii="Times New Roman" w:hAnsi="Times New Roman" w:cs="Times New Roman"/>
          <w:sz w:val="24"/>
          <w:szCs w:val="24"/>
        </w:rPr>
        <w:t>документ за извършена проверка на техническата изправност на превозното средство, с който се допуска за движение по пътищата, отворени за обществено ползване, или срокът му на валидност е изтекъл;</w:t>
      </w:r>
    </w:p>
    <w:p w14:paraId="5F2AE47E" w14:textId="77777777" w:rsidR="009C2CA3" w:rsidRPr="00C8413D" w:rsidRDefault="005E3444" w:rsidP="00E93026">
      <w:pPr>
        <w:tabs>
          <w:tab w:val="left" w:pos="0"/>
        </w:tabs>
        <w:spacing w:after="0"/>
        <w:ind w:firstLine="567"/>
        <w:jc w:val="both"/>
        <w:rPr>
          <w:rFonts w:ascii="Times New Roman" w:hAnsi="Times New Roman" w:cs="Times New Roman"/>
          <w:sz w:val="24"/>
          <w:szCs w:val="24"/>
        </w:rPr>
      </w:pPr>
      <w:r w:rsidRPr="00C8413D">
        <w:rPr>
          <w:rFonts w:ascii="Times New Roman" w:hAnsi="Times New Roman" w:cs="Times New Roman"/>
          <w:sz w:val="24"/>
          <w:szCs w:val="24"/>
        </w:rPr>
        <w:t>4. за което е в сила принудителна административна мярка „временно спиране от движение“</w:t>
      </w:r>
      <w:r w:rsidR="009C2CA3" w:rsidRPr="00C8413D">
        <w:rPr>
          <w:rFonts w:ascii="Times New Roman" w:hAnsi="Times New Roman" w:cs="Times New Roman"/>
          <w:sz w:val="24"/>
          <w:szCs w:val="24"/>
        </w:rPr>
        <w:t>.</w:t>
      </w:r>
    </w:p>
    <w:p w14:paraId="0B8CB11C" w14:textId="77777777" w:rsidR="002B2457" w:rsidRPr="00C82FA8" w:rsidRDefault="002B2457" w:rsidP="00E93026">
      <w:pPr>
        <w:tabs>
          <w:tab w:val="left" w:pos="0"/>
        </w:tabs>
        <w:spacing w:after="0"/>
        <w:ind w:firstLine="567"/>
        <w:jc w:val="both"/>
        <w:rPr>
          <w:rFonts w:ascii="Times New Roman" w:hAnsi="Times New Roman" w:cs="Times New Roman"/>
          <w:sz w:val="24"/>
          <w:szCs w:val="24"/>
        </w:rPr>
      </w:pPr>
      <w:r w:rsidRPr="00C8413D">
        <w:rPr>
          <w:rFonts w:ascii="Times New Roman" w:hAnsi="Times New Roman" w:cs="Times New Roman"/>
          <w:sz w:val="24"/>
          <w:szCs w:val="24"/>
        </w:rPr>
        <w:t>(</w:t>
      </w:r>
      <w:r w:rsidR="00F6543E">
        <w:rPr>
          <w:rFonts w:ascii="Times New Roman" w:hAnsi="Times New Roman" w:cs="Times New Roman"/>
          <w:sz w:val="24"/>
          <w:szCs w:val="24"/>
        </w:rPr>
        <w:t>7</w:t>
      </w:r>
      <w:r w:rsidRPr="00C8413D">
        <w:rPr>
          <w:rFonts w:ascii="Times New Roman" w:hAnsi="Times New Roman" w:cs="Times New Roman"/>
          <w:sz w:val="24"/>
          <w:szCs w:val="24"/>
        </w:rPr>
        <w:t>) Резервация</w:t>
      </w:r>
      <w:r w:rsidR="00DC407B">
        <w:rPr>
          <w:rFonts w:ascii="Times New Roman" w:hAnsi="Times New Roman" w:cs="Times New Roman"/>
          <w:sz w:val="24"/>
          <w:szCs w:val="24"/>
        </w:rPr>
        <w:t xml:space="preserve"> на разрешително</w:t>
      </w:r>
      <w:r w:rsidRPr="00C8413D">
        <w:rPr>
          <w:rFonts w:ascii="Times New Roman" w:hAnsi="Times New Roman" w:cs="Times New Roman"/>
          <w:sz w:val="24"/>
          <w:szCs w:val="24"/>
        </w:rPr>
        <w:t xml:space="preserve"> не може да бъде направена </w:t>
      </w:r>
      <w:r w:rsidR="002C27CD">
        <w:rPr>
          <w:rFonts w:ascii="Times New Roman" w:hAnsi="Times New Roman" w:cs="Times New Roman"/>
          <w:sz w:val="24"/>
          <w:szCs w:val="24"/>
        </w:rPr>
        <w:t>з</w:t>
      </w:r>
      <w:r w:rsidR="00A6109C">
        <w:rPr>
          <w:rFonts w:ascii="Times New Roman" w:hAnsi="Times New Roman" w:cs="Times New Roman"/>
          <w:sz w:val="24"/>
          <w:szCs w:val="24"/>
        </w:rPr>
        <w:t>а</w:t>
      </w:r>
      <w:r w:rsidR="00961ACC" w:rsidRPr="00C8413D">
        <w:rPr>
          <w:rFonts w:ascii="Times New Roman" w:hAnsi="Times New Roman" w:cs="Times New Roman"/>
          <w:sz w:val="24"/>
          <w:szCs w:val="24"/>
        </w:rPr>
        <w:t xml:space="preserve"> превозвач, който има</w:t>
      </w:r>
      <w:r w:rsidR="00876726">
        <w:rPr>
          <w:rFonts w:ascii="Times New Roman" w:hAnsi="Times New Roman" w:cs="Times New Roman"/>
          <w:sz w:val="24"/>
          <w:szCs w:val="24"/>
        </w:rPr>
        <w:t xml:space="preserve"> </w:t>
      </w:r>
      <w:r w:rsidR="00876726" w:rsidRPr="00C82FA8">
        <w:rPr>
          <w:rFonts w:ascii="Times New Roman" w:hAnsi="Times New Roman" w:cs="Times New Roman"/>
          <w:sz w:val="24"/>
          <w:szCs w:val="24"/>
        </w:rPr>
        <w:t>задържано неизползвано разрешително от същия вид.</w:t>
      </w:r>
      <w:r w:rsidR="00961ACC" w:rsidRPr="00C82FA8">
        <w:rPr>
          <w:rFonts w:ascii="Times New Roman" w:hAnsi="Times New Roman" w:cs="Times New Roman"/>
          <w:sz w:val="24"/>
          <w:szCs w:val="24"/>
        </w:rPr>
        <w:t xml:space="preserve"> </w:t>
      </w:r>
    </w:p>
    <w:p w14:paraId="2F733D5D" w14:textId="77777777" w:rsidR="00DF1B0F" w:rsidRPr="00E92D1E" w:rsidRDefault="009C2CA3" w:rsidP="00E93026">
      <w:pPr>
        <w:tabs>
          <w:tab w:val="left" w:pos="0"/>
        </w:tabs>
        <w:spacing w:after="0"/>
        <w:ind w:firstLine="567"/>
        <w:jc w:val="both"/>
        <w:rPr>
          <w:rFonts w:ascii="Times New Roman" w:hAnsi="Times New Roman" w:cs="Times New Roman"/>
          <w:sz w:val="24"/>
          <w:szCs w:val="24"/>
        </w:rPr>
      </w:pPr>
      <w:r w:rsidRPr="00E62A5A">
        <w:rPr>
          <w:rFonts w:ascii="Times New Roman" w:hAnsi="Times New Roman" w:cs="Times New Roman"/>
          <w:sz w:val="24"/>
          <w:szCs w:val="24"/>
        </w:rPr>
        <w:t>(</w:t>
      </w:r>
      <w:r w:rsidR="00F6543E" w:rsidRPr="00E62A5A">
        <w:rPr>
          <w:rFonts w:ascii="Times New Roman" w:hAnsi="Times New Roman" w:cs="Times New Roman"/>
          <w:sz w:val="24"/>
          <w:szCs w:val="24"/>
        </w:rPr>
        <w:t>8</w:t>
      </w:r>
      <w:r w:rsidRPr="00E62A5A">
        <w:rPr>
          <w:rFonts w:ascii="Times New Roman" w:hAnsi="Times New Roman" w:cs="Times New Roman"/>
          <w:sz w:val="24"/>
          <w:szCs w:val="24"/>
        </w:rPr>
        <w:t xml:space="preserve">) </w:t>
      </w:r>
      <w:r w:rsidR="00E62A5A">
        <w:rPr>
          <w:rFonts w:ascii="Times New Roman" w:hAnsi="Times New Roman" w:cs="Times New Roman"/>
          <w:sz w:val="24"/>
          <w:szCs w:val="24"/>
        </w:rPr>
        <w:t>Р</w:t>
      </w:r>
      <w:r w:rsidRPr="00E62A5A">
        <w:rPr>
          <w:rFonts w:ascii="Times New Roman" w:hAnsi="Times New Roman" w:cs="Times New Roman"/>
          <w:sz w:val="24"/>
          <w:szCs w:val="24"/>
        </w:rPr>
        <w:t>езерваци</w:t>
      </w:r>
      <w:r w:rsidR="00DE1BB5" w:rsidRPr="00E62A5A">
        <w:rPr>
          <w:rFonts w:ascii="Times New Roman" w:hAnsi="Times New Roman" w:cs="Times New Roman"/>
          <w:sz w:val="24"/>
          <w:szCs w:val="24"/>
        </w:rPr>
        <w:t>и</w:t>
      </w:r>
      <w:r w:rsidR="00E62A5A">
        <w:rPr>
          <w:rFonts w:ascii="Times New Roman" w:hAnsi="Times New Roman" w:cs="Times New Roman"/>
          <w:sz w:val="24"/>
          <w:szCs w:val="24"/>
        </w:rPr>
        <w:t>те</w:t>
      </w:r>
      <w:r w:rsidRPr="00E62A5A">
        <w:rPr>
          <w:rFonts w:ascii="Times New Roman" w:hAnsi="Times New Roman" w:cs="Times New Roman"/>
          <w:sz w:val="24"/>
          <w:szCs w:val="24"/>
        </w:rPr>
        <w:t xml:space="preserve"> </w:t>
      </w:r>
      <w:r w:rsidR="00120F67" w:rsidRPr="00E62A5A">
        <w:rPr>
          <w:rFonts w:ascii="Times New Roman" w:hAnsi="Times New Roman" w:cs="Times New Roman"/>
          <w:sz w:val="24"/>
          <w:szCs w:val="24"/>
        </w:rPr>
        <w:t>н</w:t>
      </w:r>
      <w:r w:rsidRPr="00E62A5A">
        <w:rPr>
          <w:rFonts w:ascii="Times New Roman" w:hAnsi="Times New Roman" w:cs="Times New Roman"/>
          <w:sz w:val="24"/>
          <w:szCs w:val="24"/>
        </w:rPr>
        <w:t>а разрешителн</w:t>
      </w:r>
      <w:r w:rsidR="00DE1BB5" w:rsidRPr="00E62A5A">
        <w:rPr>
          <w:rFonts w:ascii="Times New Roman" w:hAnsi="Times New Roman" w:cs="Times New Roman"/>
          <w:sz w:val="24"/>
          <w:szCs w:val="24"/>
        </w:rPr>
        <w:t>и</w:t>
      </w:r>
      <w:r w:rsidRPr="00E62A5A">
        <w:rPr>
          <w:rFonts w:ascii="Times New Roman" w:hAnsi="Times New Roman" w:cs="Times New Roman"/>
          <w:sz w:val="24"/>
          <w:szCs w:val="24"/>
        </w:rPr>
        <w:t xml:space="preserve"> </w:t>
      </w:r>
      <w:r w:rsidR="00DE1BB5" w:rsidRPr="00E62A5A">
        <w:rPr>
          <w:rFonts w:ascii="Times New Roman" w:hAnsi="Times New Roman" w:cs="Times New Roman"/>
          <w:sz w:val="24"/>
          <w:szCs w:val="24"/>
        </w:rPr>
        <w:t>са</w:t>
      </w:r>
      <w:r w:rsidRPr="00E62A5A">
        <w:rPr>
          <w:rFonts w:ascii="Times New Roman" w:hAnsi="Times New Roman" w:cs="Times New Roman"/>
          <w:sz w:val="24"/>
          <w:szCs w:val="24"/>
        </w:rPr>
        <w:t xml:space="preserve"> валидн</w:t>
      </w:r>
      <w:r w:rsidR="00DE1BB5" w:rsidRPr="00E62A5A">
        <w:rPr>
          <w:rFonts w:ascii="Times New Roman" w:hAnsi="Times New Roman" w:cs="Times New Roman"/>
          <w:sz w:val="24"/>
          <w:szCs w:val="24"/>
        </w:rPr>
        <w:t>и</w:t>
      </w:r>
      <w:r w:rsidRPr="00E62A5A">
        <w:rPr>
          <w:rFonts w:ascii="Times New Roman" w:hAnsi="Times New Roman" w:cs="Times New Roman"/>
          <w:sz w:val="24"/>
          <w:szCs w:val="24"/>
        </w:rPr>
        <w:t xml:space="preserve"> за срок </w:t>
      </w:r>
      <w:r w:rsidR="000B4EE9" w:rsidRPr="00E62A5A">
        <w:rPr>
          <w:rFonts w:ascii="Times New Roman" w:hAnsi="Times New Roman" w:cs="Times New Roman"/>
          <w:sz w:val="24"/>
          <w:szCs w:val="24"/>
        </w:rPr>
        <w:t xml:space="preserve">от </w:t>
      </w:r>
      <w:r w:rsidRPr="002870CC">
        <w:rPr>
          <w:rFonts w:ascii="Times New Roman" w:hAnsi="Times New Roman" w:cs="Times New Roman"/>
          <w:sz w:val="24"/>
          <w:szCs w:val="24"/>
        </w:rPr>
        <w:t>3 (три) дни</w:t>
      </w:r>
      <w:r w:rsidR="00477BD7">
        <w:rPr>
          <w:rFonts w:ascii="Times New Roman" w:hAnsi="Times New Roman" w:cs="Times New Roman"/>
          <w:sz w:val="24"/>
          <w:szCs w:val="24"/>
        </w:rPr>
        <w:t>.</w:t>
      </w:r>
      <w:r w:rsidR="00DF1B0F" w:rsidRPr="00E92D1E">
        <w:rPr>
          <w:rFonts w:ascii="Times New Roman" w:hAnsi="Times New Roman" w:cs="Times New Roman"/>
          <w:sz w:val="24"/>
          <w:szCs w:val="24"/>
        </w:rPr>
        <w:t xml:space="preserve"> </w:t>
      </w:r>
    </w:p>
    <w:p w14:paraId="7305E97B" w14:textId="77777777" w:rsidR="005A06C8" w:rsidRPr="00C8413D" w:rsidRDefault="00DF1B0F" w:rsidP="00E93026">
      <w:pPr>
        <w:tabs>
          <w:tab w:val="left" w:pos="0"/>
        </w:tabs>
        <w:spacing w:after="0"/>
        <w:ind w:firstLine="567"/>
        <w:jc w:val="both"/>
        <w:rPr>
          <w:rFonts w:ascii="Times New Roman" w:hAnsi="Times New Roman" w:cs="Times New Roman"/>
          <w:sz w:val="24"/>
          <w:szCs w:val="24"/>
          <w:lang w:val="en-US"/>
        </w:rPr>
      </w:pPr>
      <w:r w:rsidRPr="00C8413D">
        <w:rPr>
          <w:rFonts w:ascii="Times New Roman" w:hAnsi="Times New Roman" w:cs="Times New Roman"/>
          <w:sz w:val="24"/>
          <w:szCs w:val="24"/>
        </w:rPr>
        <w:t>(</w:t>
      </w:r>
      <w:r w:rsidR="00F6543E">
        <w:rPr>
          <w:rFonts w:ascii="Times New Roman" w:hAnsi="Times New Roman" w:cs="Times New Roman"/>
          <w:sz w:val="24"/>
          <w:szCs w:val="24"/>
        </w:rPr>
        <w:t>9</w:t>
      </w:r>
      <w:r w:rsidRPr="00C8413D">
        <w:rPr>
          <w:rFonts w:ascii="Times New Roman" w:hAnsi="Times New Roman" w:cs="Times New Roman"/>
          <w:sz w:val="24"/>
          <w:szCs w:val="24"/>
        </w:rPr>
        <w:t>) Лицето по чл. 2, ал. 1 може да анулира в информационната система по ал. 1 резервация</w:t>
      </w:r>
      <w:r w:rsidR="006F0C05">
        <w:rPr>
          <w:rFonts w:ascii="Times New Roman" w:hAnsi="Times New Roman" w:cs="Times New Roman"/>
          <w:sz w:val="24"/>
          <w:szCs w:val="24"/>
        </w:rPr>
        <w:t xml:space="preserve"> на разрешително</w:t>
      </w:r>
      <w:r w:rsidRPr="00C8413D">
        <w:rPr>
          <w:rFonts w:ascii="Times New Roman" w:hAnsi="Times New Roman" w:cs="Times New Roman"/>
          <w:sz w:val="24"/>
          <w:szCs w:val="24"/>
        </w:rPr>
        <w:t xml:space="preserve"> в срока </w:t>
      </w:r>
      <w:r w:rsidR="00304212">
        <w:rPr>
          <w:rFonts w:ascii="Times New Roman" w:hAnsi="Times New Roman" w:cs="Times New Roman"/>
          <w:sz w:val="24"/>
          <w:szCs w:val="24"/>
        </w:rPr>
        <w:t>ѝ</w:t>
      </w:r>
      <w:r w:rsidRPr="00C8413D">
        <w:rPr>
          <w:rFonts w:ascii="Times New Roman" w:hAnsi="Times New Roman" w:cs="Times New Roman"/>
          <w:sz w:val="24"/>
          <w:szCs w:val="24"/>
        </w:rPr>
        <w:t xml:space="preserve"> на валидност, ако </w:t>
      </w:r>
      <w:r w:rsidR="00D23589" w:rsidRPr="00C8413D">
        <w:rPr>
          <w:rFonts w:ascii="Times New Roman" w:hAnsi="Times New Roman" w:cs="Times New Roman"/>
          <w:sz w:val="24"/>
          <w:szCs w:val="24"/>
        </w:rPr>
        <w:t xml:space="preserve">разрешителното по </w:t>
      </w:r>
      <w:r w:rsidRPr="00C8413D">
        <w:rPr>
          <w:rFonts w:ascii="Times New Roman" w:hAnsi="Times New Roman" w:cs="Times New Roman"/>
          <w:sz w:val="24"/>
          <w:szCs w:val="24"/>
        </w:rPr>
        <w:t xml:space="preserve">същата не е </w:t>
      </w:r>
      <w:r w:rsidR="00D23589" w:rsidRPr="00C8413D">
        <w:rPr>
          <w:rFonts w:ascii="Times New Roman" w:hAnsi="Times New Roman" w:cs="Times New Roman"/>
          <w:sz w:val="24"/>
          <w:szCs w:val="24"/>
        </w:rPr>
        <w:t>получено</w:t>
      </w:r>
      <w:r w:rsidR="009C2CA3" w:rsidRPr="00C8413D">
        <w:rPr>
          <w:rFonts w:ascii="Times New Roman" w:hAnsi="Times New Roman" w:cs="Times New Roman"/>
          <w:sz w:val="24"/>
          <w:szCs w:val="24"/>
        </w:rPr>
        <w:t>“</w:t>
      </w:r>
      <w:r w:rsidR="006F0C05">
        <w:rPr>
          <w:rFonts w:ascii="Times New Roman" w:hAnsi="Times New Roman" w:cs="Times New Roman"/>
          <w:sz w:val="24"/>
          <w:szCs w:val="24"/>
        </w:rPr>
        <w:t>.</w:t>
      </w:r>
    </w:p>
    <w:p w14:paraId="44DB0593" w14:textId="77777777" w:rsidR="0063441E" w:rsidRPr="008B1B83" w:rsidRDefault="005A06C8" w:rsidP="00304212">
      <w:pPr>
        <w:tabs>
          <w:tab w:val="left" w:pos="0"/>
        </w:tabs>
        <w:spacing w:after="0"/>
        <w:ind w:firstLine="567"/>
        <w:jc w:val="both"/>
        <w:rPr>
          <w:rFonts w:ascii="Times New Roman" w:hAnsi="Times New Roman" w:cs="Times New Roman"/>
          <w:sz w:val="24"/>
          <w:szCs w:val="24"/>
          <w:lang w:val="en-US"/>
        </w:rPr>
      </w:pPr>
      <w:r w:rsidRPr="008B1B83">
        <w:rPr>
          <w:rFonts w:ascii="Times New Roman" w:hAnsi="Times New Roman" w:cs="Times New Roman"/>
          <w:b/>
          <w:sz w:val="24"/>
          <w:szCs w:val="24"/>
        </w:rPr>
        <w:t>§ 6.</w:t>
      </w:r>
      <w:r w:rsidRPr="008B1B83">
        <w:rPr>
          <w:rFonts w:ascii="Times New Roman" w:hAnsi="Times New Roman" w:cs="Times New Roman"/>
          <w:sz w:val="24"/>
          <w:szCs w:val="24"/>
        </w:rPr>
        <w:t xml:space="preserve"> </w:t>
      </w:r>
      <w:r w:rsidR="009C2CA3" w:rsidRPr="008B1B83">
        <w:rPr>
          <w:rFonts w:ascii="Times New Roman" w:hAnsi="Times New Roman" w:cs="Times New Roman"/>
          <w:sz w:val="24"/>
          <w:szCs w:val="24"/>
        </w:rPr>
        <w:t xml:space="preserve">В чл. 22 думите „оригинална валидна резервация на разрешителни, подписани и подпечатани от него“ се заменят с „валидна генерирана от </w:t>
      </w:r>
      <w:r w:rsidR="004B3824" w:rsidRPr="008B1B83">
        <w:rPr>
          <w:rFonts w:ascii="Times New Roman" w:hAnsi="Times New Roman" w:cs="Times New Roman"/>
          <w:sz w:val="24"/>
          <w:szCs w:val="24"/>
        </w:rPr>
        <w:t xml:space="preserve">информационната </w:t>
      </w:r>
      <w:r w:rsidR="009C2CA3" w:rsidRPr="008B1B83">
        <w:rPr>
          <w:rFonts w:ascii="Times New Roman" w:hAnsi="Times New Roman" w:cs="Times New Roman"/>
          <w:sz w:val="24"/>
          <w:szCs w:val="24"/>
        </w:rPr>
        <w:t xml:space="preserve">система по чл. 20, ал. </w:t>
      </w:r>
      <w:r w:rsidR="009118E1" w:rsidRPr="008B1B83">
        <w:rPr>
          <w:rFonts w:ascii="Times New Roman" w:hAnsi="Times New Roman" w:cs="Times New Roman"/>
          <w:sz w:val="24"/>
          <w:szCs w:val="24"/>
        </w:rPr>
        <w:t>1</w:t>
      </w:r>
      <w:r w:rsidR="009C2CA3" w:rsidRPr="008B1B83">
        <w:rPr>
          <w:rFonts w:ascii="Times New Roman" w:hAnsi="Times New Roman" w:cs="Times New Roman"/>
          <w:sz w:val="24"/>
          <w:szCs w:val="24"/>
        </w:rPr>
        <w:t xml:space="preserve"> резервация на разрешителни“</w:t>
      </w:r>
      <w:r w:rsidR="005A1F80">
        <w:rPr>
          <w:rFonts w:ascii="Times New Roman" w:hAnsi="Times New Roman" w:cs="Times New Roman"/>
          <w:sz w:val="24"/>
          <w:szCs w:val="24"/>
        </w:rPr>
        <w:t>,</w:t>
      </w:r>
      <w:r w:rsidR="005A1F80" w:rsidRPr="005A1F80">
        <w:rPr>
          <w:rFonts w:ascii="Times New Roman" w:hAnsi="Times New Roman" w:cs="Times New Roman"/>
          <w:sz w:val="24"/>
          <w:szCs w:val="24"/>
        </w:rPr>
        <w:t xml:space="preserve"> а думите „заверено копие на лиценза на Общността за извършване на международен превоз на товари; оформени други транспортни и митнически документи“ се заличават</w:t>
      </w:r>
      <w:r w:rsidR="00477BD7">
        <w:rPr>
          <w:rFonts w:ascii="Times New Roman" w:hAnsi="Times New Roman" w:cs="Times New Roman"/>
          <w:sz w:val="24"/>
          <w:szCs w:val="24"/>
        </w:rPr>
        <w:t>.</w:t>
      </w:r>
      <w:r w:rsidR="005A1F80" w:rsidRPr="008B1B83" w:rsidDel="005A1F80">
        <w:rPr>
          <w:rFonts w:ascii="Times New Roman" w:hAnsi="Times New Roman" w:cs="Times New Roman"/>
          <w:sz w:val="24"/>
          <w:szCs w:val="24"/>
        </w:rPr>
        <w:t xml:space="preserve"> </w:t>
      </w:r>
    </w:p>
    <w:p w14:paraId="2171B5D7" w14:textId="77777777" w:rsidR="004F6DE2" w:rsidRDefault="0063441E" w:rsidP="00304212">
      <w:pPr>
        <w:tabs>
          <w:tab w:val="left" w:pos="0"/>
        </w:tabs>
        <w:spacing w:after="0"/>
        <w:ind w:firstLine="567"/>
        <w:jc w:val="both"/>
        <w:rPr>
          <w:rFonts w:ascii="Times New Roman" w:hAnsi="Times New Roman" w:cs="Times New Roman"/>
          <w:sz w:val="24"/>
          <w:szCs w:val="24"/>
        </w:rPr>
      </w:pPr>
      <w:r w:rsidRPr="00C8413D">
        <w:rPr>
          <w:rFonts w:ascii="Times New Roman" w:hAnsi="Times New Roman" w:cs="Times New Roman"/>
          <w:b/>
          <w:sz w:val="24"/>
          <w:szCs w:val="24"/>
        </w:rPr>
        <w:t xml:space="preserve">§ </w:t>
      </w:r>
      <w:r w:rsidR="00F6543E">
        <w:rPr>
          <w:rFonts w:ascii="Times New Roman" w:hAnsi="Times New Roman" w:cs="Times New Roman"/>
          <w:b/>
          <w:sz w:val="24"/>
          <w:szCs w:val="24"/>
        </w:rPr>
        <w:t>7</w:t>
      </w:r>
      <w:r w:rsidRPr="00C8413D">
        <w:rPr>
          <w:rFonts w:ascii="Times New Roman" w:hAnsi="Times New Roman" w:cs="Times New Roman"/>
          <w:b/>
          <w:sz w:val="24"/>
          <w:szCs w:val="24"/>
        </w:rPr>
        <w:t>.</w:t>
      </w:r>
      <w:r w:rsidRPr="00C8413D">
        <w:rPr>
          <w:rFonts w:ascii="Times New Roman" w:hAnsi="Times New Roman" w:cs="Times New Roman"/>
          <w:sz w:val="24"/>
          <w:szCs w:val="24"/>
        </w:rPr>
        <w:t xml:space="preserve"> </w:t>
      </w:r>
      <w:r w:rsidR="004F6DE2">
        <w:rPr>
          <w:rFonts w:ascii="Times New Roman" w:hAnsi="Times New Roman" w:cs="Times New Roman"/>
          <w:sz w:val="24"/>
          <w:szCs w:val="24"/>
        </w:rPr>
        <w:t>Чл</w:t>
      </w:r>
      <w:r w:rsidR="000B7934">
        <w:rPr>
          <w:rFonts w:ascii="Times New Roman" w:hAnsi="Times New Roman" w:cs="Times New Roman"/>
          <w:sz w:val="24"/>
          <w:szCs w:val="24"/>
        </w:rPr>
        <w:t>ен</w:t>
      </w:r>
      <w:r w:rsidR="004F6DE2">
        <w:rPr>
          <w:rFonts w:ascii="Times New Roman" w:hAnsi="Times New Roman" w:cs="Times New Roman"/>
          <w:sz w:val="24"/>
          <w:szCs w:val="24"/>
        </w:rPr>
        <w:t xml:space="preserve"> 23 се изменя така:</w:t>
      </w:r>
    </w:p>
    <w:p w14:paraId="2259BFFD" w14:textId="77777777" w:rsidR="004F6DE2" w:rsidRPr="00C8413D" w:rsidRDefault="004F6DE2" w:rsidP="00E93026">
      <w:pPr>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„Чл. 23. </w:t>
      </w:r>
      <w:r w:rsidRPr="004F6DE2">
        <w:rPr>
          <w:rFonts w:ascii="Times New Roman" w:hAnsi="Times New Roman" w:cs="Times New Roman"/>
          <w:sz w:val="24"/>
          <w:szCs w:val="24"/>
        </w:rPr>
        <w:t>Служителят</w:t>
      </w:r>
      <w:r w:rsidR="00F24E9C">
        <w:rPr>
          <w:rFonts w:ascii="Times New Roman" w:hAnsi="Times New Roman" w:cs="Times New Roman"/>
          <w:sz w:val="24"/>
          <w:szCs w:val="24"/>
        </w:rPr>
        <w:t xml:space="preserve"> от ГКПП</w:t>
      </w:r>
      <w:r>
        <w:rPr>
          <w:rFonts w:ascii="Times New Roman" w:hAnsi="Times New Roman" w:cs="Times New Roman"/>
          <w:sz w:val="24"/>
          <w:szCs w:val="24"/>
        </w:rPr>
        <w:t>,</w:t>
      </w:r>
      <w:r w:rsidRPr="004F6DE2">
        <w:rPr>
          <w:rFonts w:ascii="Times New Roman" w:hAnsi="Times New Roman" w:cs="Times New Roman"/>
          <w:sz w:val="24"/>
          <w:szCs w:val="24"/>
        </w:rPr>
        <w:t xml:space="preserve"> предоставящ разрешителните</w:t>
      </w:r>
      <w:r>
        <w:rPr>
          <w:rFonts w:ascii="Times New Roman" w:hAnsi="Times New Roman" w:cs="Times New Roman"/>
          <w:sz w:val="24"/>
          <w:szCs w:val="24"/>
        </w:rPr>
        <w:t>,</w:t>
      </w:r>
      <w:r w:rsidRPr="004F6DE2">
        <w:rPr>
          <w:rFonts w:ascii="Times New Roman" w:hAnsi="Times New Roman" w:cs="Times New Roman"/>
          <w:sz w:val="24"/>
          <w:szCs w:val="24"/>
        </w:rPr>
        <w:t xml:space="preserve"> проверява наличието на превозното средство и сверява данните от резервацията на разрешителните с данните от служебния опис (приложение </w:t>
      </w:r>
      <w:r w:rsidR="00F24E9C" w:rsidRPr="00F24E9C">
        <w:rPr>
          <w:rFonts w:ascii="Times New Roman" w:hAnsi="Times New Roman" w:cs="Times New Roman"/>
          <w:sz w:val="24"/>
          <w:szCs w:val="24"/>
        </w:rPr>
        <w:t xml:space="preserve">№ </w:t>
      </w:r>
      <w:r w:rsidRPr="004F6DE2">
        <w:rPr>
          <w:rFonts w:ascii="Times New Roman" w:hAnsi="Times New Roman" w:cs="Times New Roman"/>
          <w:sz w:val="24"/>
          <w:szCs w:val="24"/>
        </w:rPr>
        <w:t>15), след което обработва резервацията на разрешителни и предоставя разрешителните на водача на МПС</w:t>
      </w:r>
      <w:r>
        <w:rPr>
          <w:rFonts w:ascii="Times New Roman" w:hAnsi="Times New Roman" w:cs="Times New Roman"/>
          <w:sz w:val="24"/>
          <w:szCs w:val="24"/>
        </w:rPr>
        <w:t>“.</w:t>
      </w:r>
    </w:p>
    <w:p w14:paraId="6827204E" w14:textId="77777777" w:rsidR="009C2CA3" w:rsidRPr="00C8413D" w:rsidRDefault="009C2CA3" w:rsidP="00E93026">
      <w:pPr>
        <w:tabs>
          <w:tab w:val="left" w:pos="0"/>
          <w:tab w:val="left" w:pos="567"/>
        </w:tabs>
        <w:spacing w:after="0"/>
        <w:ind w:firstLine="567"/>
        <w:jc w:val="both"/>
        <w:rPr>
          <w:rFonts w:ascii="Times New Roman" w:hAnsi="Times New Roman" w:cs="Times New Roman"/>
          <w:sz w:val="24"/>
          <w:szCs w:val="24"/>
        </w:rPr>
      </w:pPr>
      <w:r w:rsidRPr="00C8413D">
        <w:rPr>
          <w:rFonts w:ascii="Times New Roman" w:hAnsi="Times New Roman" w:cs="Times New Roman"/>
          <w:b/>
          <w:sz w:val="24"/>
          <w:szCs w:val="24"/>
        </w:rPr>
        <w:t xml:space="preserve">§ </w:t>
      </w:r>
      <w:r w:rsidR="00F6543E">
        <w:rPr>
          <w:rFonts w:ascii="Times New Roman" w:hAnsi="Times New Roman" w:cs="Times New Roman"/>
          <w:b/>
          <w:sz w:val="24"/>
          <w:szCs w:val="24"/>
        </w:rPr>
        <w:t>8</w:t>
      </w:r>
      <w:r w:rsidRPr="00C8413D">
        <w:rPr>
          <w:rFonts w:ascii="Times New Roman" w:hAnsi="Times New Roman" w:cs="Times New Roman"/>
          <w:b/>
          <w:sz w:val="24"/>
          <w:szCs w:val="24"/>
        </w:rPr>
        <w:t xml:space="preserve">. </w:t>
      </w:r>
      <w:r w:rsidRPr="00C8413D">
        <w:rPr>
          <w:rFonts w:ascii="Times New Roman" w:hAnsi="Times New Roman" w:cs="Times New Roman"/>
          <w:sz w:val="24"/>
          <w:szCs w:val="24"/>
        </w:rPr>
        <w:t>Член 25 се изменя така:</w:t>
      </w:r>
    </w:p>
    <w:p w14:paraId="400F308B" w14:textId="77777777" w:rsidR="009C2CA3" w:rsidRPr="00214801" w:rsidRDefault="009C2CA3" w:rsidP="001B4969">
      <w:pPr>
        <w:tabs>
          <w:tab w:val="left" w:pos="0"/>
          <w:tab w:val="left" w:pos="567"/>
        </w:tabs>
        <w:spacing w:after="0"/>
        <w:ind w:firstLine="567"/>
        <w:jc w:val="both"/>
        <w:rPr>
          <w:rFonts w:ascii="Times New Roman" w:hAnsi="Times New Roman" w:cs="Times New Roman"/>
          <w:sz w:val="24"/>
          <w:szCs w:val="24"/>
        </w:rPr>
      </w:pPr>
      <w:r w:rsidRPr="00C8413D">
        <w:rPr>
          <w:rFonts w:ascii="Times New Roman" w:hAnsi="Times New Roman" w:cs="Times New Roman"/>
          <w:sz w:val="24"/>
          <w:szCs w:val="24"/>
        </w:rPr>
        <w:t>„</w:t>
      </w:r>
      <w:r w:rsidR="000D6E63">
        <w:rPr>
          <w:rFonts w:ascii="Times New Roman" w:hAnsi="Times New Roman" w:cs="Times New Roman"/>
          <w:sz w:val="24"/>
          <w:szCs w:val="24"/>
        </w:rPr>
        <w:t>Чл. 25</w:t>
      </w:r>
      <w:r w:rsidR="00FA5A9F">
        <w:rPr>
          <w:rFonts w:ascii="Times New Roman" w:hAnsi="Times New Roman" w:cs="Times New Roman"/>
          <w:sz w:val="24"/>
          <w:szCs w:val="24"/>
        </w:rPr>
        <w:t>.</w:t>
      </w:r>
      <w:r w:rsidR="000D6E63">
        <w:rPr>
          <w:rFonts w:ascii="Times New Roman" w:hAnsi="Times New Roman" w:cs="Times New Roman"/>
          <w:sz w:val="24"/>
          <w:szCs w:val="24"/>
        </w:rPr>
        <w:t xml:space="preserve"> </w:t>
      </w:r>
      <w:r w:rsidRPr="00C8413D">
        <w:rPr>
          <w:rFonts w:ascii="Times New Roman" w:hAnsi="Times New Roman" w:cs="Times New Roman"/>
          <w:sz w:val="24"/>
          <w:szCs w:val="24"/>
        </w:rPr>
        <w:t xml:space="preserve">Получените по реда на раздели III и V </w:t>
      </w:r>
      <w:r w:rsidR="009118E1" w:rsidRPr="00C8413D">
        <w:rPr>
          <w:rFonts w:ascii="Times New Roman" w:hAnsi="Times New Roman" w:cs="Times New Roman"/>
          <w:sz w:val="24"/>
          <w:szCs w:val="24"/>
        </w:rPr>
        <w:t xml:space="preserve">разрешителни </w:t>
      </w:r>
      <w:r w:rsidRPr="00C8413D">
        <w:rPr>
          <w:rFonts w:ascii="Times New Roman" w:hAnsi="Times New Roman" w:cs="Times New Roman"/>
          <w:sz w:val="24"/>
          <w:szCs w:val="24"/>
        </w:rPr>
        <w:t xml:space="preserve">се отчитат от превозвача чрез информационната система </w:t>
      </w:r>
      <w:r w:rsidR="004B202A" w:rsidRPr="00C8413D">
        <w:rPr>
          <w:rFonts w:ascii="Times New Roman" w:hAnsi="Times New Roman" w:cs="Times New Roman"/>
          <w:sz w:val="24"/>
          <w:szCs w:val="24"/>
        </w:rPr>
        <w:t>по чл. 20, ал. 1</w:t>
      </w:r>
      <w:r w:rsidRPr="00C8413D">
        <w:rPr>
          <w:rFonts w:ascii="Times New Roman" w:hAnsi="Times New Roman" w:cs="Times New Roman"/>
          <w:sz w:val="24"/>
          <w:szCs w:val="24"/>
        </w:rPr>
        <w:t xml:space="preserve"> след приключване на превоза и преди ново заявяване на еднократни разрешителни</w:t>
      </w:r>
      <w:r w:rsidR="000D6E63">
        <w:rPr>
          <w:rFonts w:ascii="Times New Roman" w:hAnsi="Times New Roman" w:cs="Times New Roman"/>
          <w:sz w:val="24"/>
          <w:szCs w:val="24"/>
        </w:rPr>
        <w:t>.</w:t>
      </w:r>
      <w:r w:rsidRPr="00C8413D">
        <w:rPr>
          <w:rFonts w:ascii="Times New Roman" w:hAnsi="Times New Roman" w:cs="Times New Roman"/>
          <w:sz w:val="24"/>
          <w:szCs w:val="24"/>
        </w:rPr>
        <w:t xml:space="preserve"> </w:t>
      </w:r>
      <w:r w:rsidR="00BD2B68">
        <w:rPr>
          <w:rFonts w:ascii="Times New Roman" w:hAnsi="Times New Roman" w:cs="Times New Roman"/>
          <w:sz w:val="24"/>
          <w:szCs w:val="24"/>
        </w:rPr>
        <w:t>Оригиналите на използваните разрешителни</w:t>
      </w:r>
      <w:r w:rsidR="003C5CBA" w:rsidRPr="00C8413D">
        <w:rPr>
          <w:rFonts w:ascii="Times New Roman" w:hAnsi="Times New Roman" w:cs="Times New Roman"/>
          <w:sz w:val="24"/>
          <w:szCs w:val="24"/>
        </w:rPr>
        <w:t xml:space="preserve"> се съхраняват от превозвача </w:t>
      </w:r>
      <w:r w:rsidR="00BD2B68">
        <w:rPr>
          <w:rFonts w:ascii="Times New Roman" w:hAnsi="Times New Roman" w:cs="Times New Roman"/>
          <w:sz w:val="24"/>
          <w:szCs w:val="24"/>
        </w:rPr>
        <w:t>през</w:t>
      </w:r>
      <w:r w:rsidR="00C7377D" w:rsidRPr="00C8413D">
        <w:rPr>
          <w:rFonts w:ascii="Times New Roman" w:hAnsi="Times New Roman" w:cs="Times New Roman"/>
          <w:sz w:val="24"/>
          <w:szCs w:val="24"/>
        </w:rPr>
        <w:t xml:space="preserve"> </w:t>
      </w:r>
      <w:r w:rsidR="00052F9C">
        <w:rPr>
          <w:rFonts w:ascii="Times New Roman" w:hAnsi="Times New Roman" w:cs="Times New Roman"/>
          <w:sz w:val="24"/>
          <w:szCs w:val="24"/>
        </w:rPr>
        <w:t xml:space="preserve">текущата </w:t>
      </w:r>
      <w:r w:rsidR="00C7377D">
        <w:rPr>
          <w:rFonts w:ascii="Times New Roman" w:hAnsi="Times New Roman" w:cs="Times New Roman"/>
          <w:sz w:val="24"/>
          <w:szCs w:val="24"/>
        </w:rPr>
        <w:t>календарна</w:t>
      </w:r>
      <w:r w:rsidR="003C5CBA">
        <w:rPr>
          <w:rFonts w:ascii="Times New Roman" w:hAnsi="Times New Roman" w:cs="Times New Roman"/>
          <w:sz w:val="24"/>
          <w:szCs w:val="24"/>
        </w:rPr>
        <w:t xml:space="preserve"> година</w:t>
      </w:r>
      <w:r w:rsidR="00BD2B68">
        <w:rPr>
          <w:rFonts w:ascii="Times New Roman" w:hAnsi="Times New Roman" w:cs="Times New Roman"/>
          <w:sz w:val="24"/>
          <w:szCs w:val="24"/>
        </w:rPr>
        <w:t>,</w:t>
      </w:r>
      <w:r w:rsidR="00C7377D">
        <w:rPr>
          <w:rFonts w:ascii="Times New Roman" w:hAnsi="Times New Roman" w:cs="Times New Roman"/>
          <w:sz w:val="24"/>
          <w:szCs w:val="24"/>
        </w:rPr>
        <w:t xml:space="preserve"> при </w:t>
      </w:r>
      <w:r w:rsidR="00FA5A9F">
        <w:rPr>
          <w:rFonts w:ascii="Times New Roman" w:hAnsi="Times New Roman" w:cs="Times New Roman"/>
          <w:sz w:val="24"/>
          <w:szCs w:val="24"/>
        </w:rPr>
        <w:t>поискване</w:t>
      </w:r>
      <w:r w:rsidR="00C7377D">
        <w:rPr>
          <w:rFonts w:ascii="Times New Roman" w:hAnsi="Times New Roman" w:cs="Times New Roman"/>
          <w:sz w:val="24"/>
          <w:szCs w:val="24"/>
        </w:rPr>
        <w:t xml:space="preserve"> се </w:t>
      </w:r>
      <w:r w:rsidR="00C7377D" w:rsidRPr="00214801">
        <w:rPr>
          <w:rFonts w:ascii="Times New Roman" w:hAnsi="Times New Roman" w:cs="Times New Roman"/>
          <w:sz w:val="24"/>
          <w:szCs w:val="24"/>
        </w:rPr>
        <w:t>предоставят на контролните органи</w:t>
      </w:r>
      <w:r w:rsidR="00BD2B68">
        <w:rPr>
          <w:rFonts w:ascii="Times New Roman" w:hAnsi="Times New Roman" w:cs="Times New Roman"/>
          <w:sz w:val="24"/>
          <w:szCs w:val="24"/>
        </w:rPr>
        <w:t xml:space="preserve"> и се връщат в </w:t>
      </w:r>
      <w:r w:rsidR="001B4969" w:rsidRPr="001B4969">
        <w:rPr>
          <w:rFonts w:ascii="Times New Roman" w:hAnsi="Times New Roman" w:cs="Times New Roman"/>
          <w:sz w:val="24"/>
          <w:szCs w:val="24"/>
        </w:rPr>
        <w:t xml:space="preserve">териториалните </w:t>
      </w:r>
      <w:r w:rsidR="001B4969">
        <w:rPr>
          <w:rFonts w:ascii="Times New Roman" w:hAnsi="Times New Roman" w:cs="Times New Roman"/>
          <w:sz w:val="24"/>
          <w:szCs w:val="24"/>
        </w:rPr>
        <w:t>структури на Изпълнителна агенция „Автомобилна администрация“</w:t>
      </w:r>
      <w:r w:rsidR="007574B3">
        <w:rPr>
          <w:rFonts w:ascii="Times New Roman" w:hAnsi="Times New Roman" w:cs="Times New Roman"/>
          <w:sz w:val="24"/>
          <w:szCs w:val="24"/>
        </w:rPr>
        <w:t xml:space="preserve"> по седалище</w:t>
      </w:r>
      <w:r w:rsidR="001B4969" w:rsidRPr="001B4969">
        <w:rPr>
          <w:rFonts w:ascii="Times New Roman" w:hAnsi="Times New Roman" w:cs="Times New Roman"/>
          <w:sz w:val="24"/>
          <w:szCs w:val="24"/>
        </w:rPr>
        <w:t xml:space="preserve"> на превозвача в срок до 1 март н</w:t>
      </w:r>
      <w:r w:rsidR="001B4969">
        <w:rPr>
          <w:rFonts w:ascii="Times New Roman" w:hAnsi="Times New Roman" w:cs="Times New Roman"/>
          <w:sz w:val="24"/>
          <w:szCs w:val="24"/>
        </w:rPr>
        <w:t>а следващата календарна година</w:t>
      </w:r>
      <w:r w:rsidR="00865356">
        <w:rPr>
          <w:rFonts w:ascii="Times New Roman" w:hAnsi="Times New Roman" w:cs="Times New Roman"/>
          <w:sz w:val="24"/>
          <w:szCs w:val="24"/>
        </w:rPr>
        <w:t>“</w:t>
      </w:r>
      <w:r w:rsidR="00C7377D" w:rsidRPr="00214801">
        <w:rPr>
          <w:rFonts w:ascii="Times New Roman" w:hAnsi="Times New Roman" w:cs="Times New Roman"/>
          <w:sz w:val="24"/>
          <w:szCs w:val="24"/>
        </w:rPr>
        <w:t>.</w:t>
      </w:r>
    </w:p>
    <w:p w14:paraId="21C62707" w14:textId="77777777" w:rsidR="006C6A79" w:rsidRDefault="009C2CA3" w:rsidP="00E93026">
      <w:pPr>
        <w:tabs>
          <w:tab w:val="left" w:pos="0"/>
          <w:tab w:val="left" w:pos="567"/>
        </w:tabs>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w:t>
      </w:r>
      <w:r w:rsidR="00F6543E">
        <w:rPr>
          <w:rFonts w:ascii="Times New Roman" w:hAnsi="Times New Roman" w:cs="Times New Roman"/>
          <w:b/>
          <w:sz w:val="24"/>
          <w:szCs w:val="24"/>
        </w:rPr>
        <w:t>9</w:t>
      </w:r>
      <w:r w:rsidRPr="006C6A79">
        <w:rPr>
          <w:rFonts w:ascii="Times New Roman" w:hAnsi="Times New Roman" w:cs="Times New Roman"/>
          <w:b/>
          <w:sz w:val="24"/>
          <w:szCs w:val="24"/>
        </w:rPr>
        <w:t xml:space="preserve">. </w:t>
      </w:r>
      <w:r w:rsidRPr="006C6A79">
        <w:rPr>
          <w:rFonts w:ascii="Times New Roman" w:hAnsi="Times New Roman" w:cs="Times New Roman"/>
          <w:sz w:val="24"/>
          <w:szCs w:val="24"/>
        </w:rPr>
        <w:t>В чл. 26 се правят следните изменения и допълнения:</w:t>
      </w:r>
    </w:p>
    <w:p w14:paraId="49D40BE9" w14:textId="77777777" w:rsidR="006C6A79" w:rsidRDefault="006C6A79" w:rsidP="00E93026">
      <w:pPr>
        <w:tabs>
          <w:tab w:val="left" w:pos="0"/>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9C2CA3" w:rsidRPr="006C6A79">
        <w:rPr>
          <w:rFonts w:ascii="Times New Roman" w:hAnsi="Times New Roman" w:cs="Times New Roman"/>
          <w:sz w:val="24"/>
          <w:szCs w:val="24"/>
        </w:rPr>
        <w:t>В основния текст дум</w:t>
      </w:r>
      <w:r w:rsidR="004B3824">
        <w:rPr>
          <w:rFonts w:ascii="Times New Roman" w:hAnsi="Times New Roman" w:cs="Times New Roman"/>
          <w:sz w:val="24"/>
          <w:szCs w:val="24"/>
        </w:rPr>
        <w:t>ите</w:t>
      </w:r>
      <w:r w:rsidR="009C2CA3" w:rsidRPr="006C6A79">
        <w:rPr>
          <w:rFonts w:ascii="Times New Roman" w:hAnsi="Times New Roman" w:cs="Times New Roman"/>
          <w:sz w:val="24"/>
          <w:szCs w:val="24"/>
        </w:rPr>
        <w:t xml:space="preserve"> „</w:t>
      </w:r>
      <w:r w:rsidR="004B3824">
        <w:rPr>
          <w:rFonts w:ascii="Times New Roman" w:hAnsi="Times New Roman" w:cs="Times New Roman"/>
          <w:sz w:val="24"/>
          <w:szCs w:val="24"/>
        </w:rPr>
        <w:t xml:space="preserve">Министерството на транспорта, информационните технологии и съобщенията </w:t>
      </w:r>
      <w:r w:rsidR="009C2CA3" w:rsidRPr="006C6A79">
        <w:rPr>
          <w:rFonts w:ascii="Times New Roman" w:hAnsi="Times New Roman" w:cs="Times New Roman"/>
          <w:sz w:val="24"/>
          <w:szCs w:val="24"/>
        </w:rPr>
        <w:t>само“ се заменя</w:t>
      </w:r>
      <w:r w:rsidR="004B3824">
        <w:rPr>
          <w:rFonts w:ascii="Times New Roman" w:hAnsi="Times New Roman" w:cs="Times New Roman"/>
          <w:sz w:val="24"/>
          <w:szCs w:val="24"/>
        </w:rPr>
        <w:t>т</w:t>
      </w:r>
      <w:r w:rsidR="009C2CA3" w:rsidRPr="006C6A79">
        <w:rPr>
          <w:rFonts w:ascii="Times New Roman" w:hAnsi="Times New Roman" w:cs="Times New Roman"/>
          <w:sz w:val="24"/>
          <w:szCs w:val="24"/>
        </w:rPr>
        <w:t xml:space="preserve"> с „Изпълнителна агенция „Автомобилна администрация“.</w:t>
      </w:r>
    </w:p>
    <w:p w14:paraId="66D9D7B6" w14:textId="77777777" w:rsidR="006C6A79" w:rsidRDefault="006C6A79" w:rsidP="00E93026">
      <w:pPr>
        <w:tabs>
          <w:tab w:val="left" w:pos="0"/>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9C2CA3" w:rsidRPr="006C6A79">
        <w:rPr>
          <w:rFonts w:ascii="Times New Roman" w:hAnsi="Times New Roman" w:cs="Times New Roman"/>
          <w:sz w:val="24"/>
          <w:szCs w:val="24"/>
        </w:rPr>
        <w:t>В т. 1 думите „по сключени договори с търговски или спедиторски фирми“ се заличават.</w:t>
      </w:r>
    </w:p>
    <w:p w14:paraId="4E355ACD" w14:textId="77777777" w:rsidR="009C2CA3" w:rsidRPr="006C6A79" w:rsidRDefault="006C6A79" w:rsidP="00E93026">
      <w:pPr>
        <w:tabs>
          <w:tab w:val="left" w:pos="0"/>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9C2CA3" w:rsidRPr="006C6A79">
        <w:rPr>
          <w:rFonts w:ascii="Times New Roman" w:hAnsi="Times New Roman" w:cs="Times New Roman"/>
          <w:sz w:val="24"/>
          <w:szCs w:val="24"/>
        </w:rPr>
        <w:t>Създава се нова т. 6:</w:t>
      </w:r>
    </w:p>
    <w:p w14:paraId="6FE943B6" w14:textId="77777777" w:rsidR="009C2CA3" w:rsidRPr="006C6A79" w:rsidRDefault="009C2CA3" w:rsidP="00E93026">
      <w:pPr>
        <w:tabs>
          <w:tab w:val="left" w:pos="0"/>
          <w:tab w:val="left" w:pos="567"/>
        </w:tabs>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 xml:space="preserve">„6. при превози на товари, когато се </w:t>
      </w:r>
      <w:r w:rsidR="002023E0">
        <w:rPr>
          <w:rFonts w:ascii="Times New Roman" w:hAnsi="Times New Roman" w:cs="Times New Roman"/>
          <w:sz w:val="24"/>
          <w:szCs w:val="24"/>
        </w:rPr>
        <w:t xml:space="preserve">извършват </w:t>
      </w:r>
      <w:r w:rsidRPr="006C6A79">
        <w:rPr>
          <w:rFonts w:ascii="Times New Roman" w:hAnsi="Times New Roman" w:cs="Times New Roman"/>
          <w:sz w:val="24"/>
          <w:szCs w:val="24"/>
        </w:rPr>
        <w:t>транзит</w:t>
      </w:r>
      <w:r w:rsidR="002023E0">
        <w:rPr>
          <w:rFonts w:ascii="Times New Roman" w:hAnsi="Times New Roman" w:cs="Times New Roman"/>
          <w:sz w:val="24"/>
          <w:szCs w:val="24"/>
        </w:rPr>
        <w:t xml:space="preserve"> през</w:t>
      </w:r>
      <w:r w:rsidRPr="006C6A79">
        <w:rPr>
          <w:rFonts w:ascii="Times New Roman" w:hAnsi="Times New Roman" w:cs="Times New Roman"/>
          <w:sz w:val="24"/>
          <w:szCs w:val="24"/>
        </w:rPr>
        <w:t xml:space="preserve"> територията на Република България, но разрешителни не са налични на ГКПП за </w:t>
      </w:r>
      <w:r w:rsidR="000E7B07">
        <w:rPr>
          <w:rFonts w:ascii="Times New Roman" w:hAnsi="Times New Roman" w:cs="Times New Roman"/>
          <w:sz w:val="24"/>
          <w:szCs w:val="24"/>
        </w:rPr>
        <w:t>получаване</w:t>
      </w:r>
      <w:r w:rsidRPr="006C6A79">
        <w:rPr>
          <w:rFonts w:ascii="Times New Roman" w:hAnsi="Times New Roman" w:cs="Times New Roman"/>
          <w:sz w:val="24"/>
          <w:szCs w:val="24"/>
        </w:rPr>
        <w:t>“</w:t>
      </w:r>
      <w:r w:rsidR="002023E0">
        <w:rPr>
          <w:rFonts w:ascii="Times New Roman" w:hAnsi="Times New Roman" w:cs="Times New Roman"/>
          <w:sz w:val="24"/>
          <w:szCs w:val="24"/>
        </w:rPr>
        <w:t>.</w:t>
      </w:r>
    </w:p>
    <w:p w14:paraId="62D783C4" w14:textId="77777777" w:rsidR="009C2CA3" w:rsidRPr="006C6A79" w:rsidRDefault="007574B3" w:rsidP="00E93026">
      <w:pPr>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4</w:t>
      </w:r>
      <w:r w:rsidR="006C6A79">
        <w:rPr>
          <w:rFonts w:ascii="Times New Roman" w:hAnsi="Times New Roman" w:cs="Times New Roman"/>
          <w:sz w:val="24"/>
          <w:szCs w:val="24"/>
        </w:rPr>
        <w:t xml:space="preserve">. </w:t>
      </w:r>
      <w:r w:rsidR="00155BDB">
        <w:rPr>
          <w:rFonts w:ascii="Times New Roman" w:hAnsi="Times New Roman" w:cs="Times New Roman"/>
          <w:sz w:val="24"/>
          <w:szCs w:val="24"/>
        </w:rPr>
        <w:t>Досегашната т.</w:t>
      </w:r>
      <w:r w:rsidR="009C2CA3" w:rsidRPr="006C6A79">
        <w:rPr>
          <w:rFonts w:ascii="Times New Roman" w:hAnsi="Times New Roman" w:cs="Times New Roman"/>
          <w:sz w:val="24"/>
          <w:szCs w:val="24"/>
        </w:rPr>
        <w:t xml:space="preserve"> 6 ста</w:t>
      </w:r>
      <w:r w:rsidR="00977F91">
        <w:rPr>
          <w:rFonts w:ascii="Times New Roman" w:hAnsi="Times New Roman" w:cs="Times New Roman"/>
          <w:sz w:val="24"/>
          <w:szCs w:val="24"/>
        </w:rPr>
        <w:t>ва т. 7, след думите „т. 1 – 3“</w:t>
      </w:r>
      <w:r w:rsidR="008A453B">
        <w:rPr>
          <w:rFonts w:ascii="Times New Roman" w:hAnsi="Times New Roman" w:cs="Times New Roman"/>
          <w:sz w:val="24"/>
          <w:szCs w:val="24"/>
        </w:rPr>
        <w:t xml:space="preserve"> запетаята и </w:t>
      </w:r>
      <w:r w:rsidR="009C2CA3" w:rsidRPr="006C6A79">
        <w:rPr>
          <w:rFonts w:ascii="Times New Roman" w:hAnsi="Times New Roman" w:cs="Times New Roman"/>
          <w:sz w:val="24"/>
          <w:szCs w:val="24"/>
        </w:rPr>
        <w:t>думите „от комисия, определена от изпълнителния директор на Изпълнителна агенция „Автомобилна администрация“ се заличават</w:t>
      </w:r>
      <w:r w:rsidR="008A453B">
        <w:rPr>
          <w:rFonts w:ascii="Times New Roman" w:hAnsi="Times New Roman" w:cs="Times New Roman"/>
          <w:sz w:val="24"/>
          <w:szCs w:val="24"/>
        </w:rPr>
        <w:t xml:space="preserve"> и</w:t>
      </w:r>
      <w:r w:rsidR="008A453B" w:rsidRPr="008A453B">
        <w:t xml:space="preserve"> </w:t>
      </w:r>
      <w:r w:rsidR="008A453B" w:rsidRPr="008A453B">
        <w:rPr>
          <w:rFonts w:ascii="Times New Roman" w:hAnsi="Times New Roman" w:cs="Times New Roman"/>
          <w:sz w:val="24"/>
          <w:szCs w:val="24"/>
        </w:rPr>
        <w:t>се добавя „и 6“</w:t>
      </w:r>
      <w:r w:rsidR="009C2CA3" w:rsidRPr="006C6A79">
        <w:rPr>
          <w:rFonts w:ascii="Times New Roman" w:hAnsi="Times New Roman" w:cs="Times New Roman"/>
          <w:sz w:val="24"/>
          <w:szCs w:val="24"/>
        </w:rPr>
        <w:t>.</w:t>
      </w:r>
    </w:p>
    <w:p w14:paraId="00E6F0B7" w14:textId="77777777" w:rsidR="009C2CA3" w:rsidRPr="006C6A79" w:rsidRDefault="009C2CA3" w:rsidP="00E93026">
      <w:pPr>
        <w:pStyle w:val="ListParagraph"/>
        <w:tabs>
          <w:tab w:val="left" w:pos="0"/>
        </w:tabs>
        <w:ind w:left="0"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w:t>
      </w:r>
      <w:r w:rsidR="00F6543E">
        <w:rPr>
          <w:rFonts w:ascii="Times New Roman" w:hAnsi="Times New Roman" w:cs="Times New Roman"/>
          <w:b/>
          <w:sz w:val="24"/>
          <w:szCs w:val="24"/>
          <w:lang w:val="en-US"/>
        </w:rPr>
        <w:t>1</w:t>
      </w:r>
      <w:r w:rsidR="00F6543E">
        <w:rPr>
          <w:rFonts w:ascii="Times New Roman" w:hAnsi="Times New Roman" w:cs="Times New Roman"/>
          <w:b/>
          <w:sz w:val="24"/>
          <w:szCs w:val="24"/>
        </w:rPr>
        <w:t>0</w:t>
      </w:r>
      <w:r w:rsidRPr="006C6A79">
        <w:rPr>
          <w:rFonts w:ascii="Times New Roman" w:hAnsi="Times New Roman" w:cs="Times New Roman"/>
          <w:b/>
          <w:sz w:val="24"/>
          <w:szCs w:val="24"/>
        </w:rPr>
        <w:t xml:space="preserve">. </w:t>
      </w:r>
      <w:r w:rsidRPr="006C6A79">
        <w:rPr>
          <w:rFonts w:ascii="Times New Roman" w:hAnsi="Times New Roman" w:cs="Times New Roman"/>
          <w:sz w:val="24"/>
          <w:szCs w:val="24"/>
        </w:rPr>
        <w:t>Чл</w:t>
      </w:r>
      <w:r w:rsidR="006C6A79">
        <w:rPr>
          <w:rFonts w:ascii="Times New Roman" w:hAnsi="Times New Roman" w:cs="Times New Roman"/>
          <w:sz w:val="24"/>
          <w:szCs w:val="24"/>
        </w:rPr>
        <w:t>ен</w:t>
      </w:r>
      <w:r w:rsidRPr="006C6A79">
        <w:rPr>
          <w:rFonts w:ascii="Times New Roman" w:hAnsi="Times New Roman" w:cs="Times New Roman"/>
          <w:sz w:val="24"/>
          <w:szCs w:val="24"/>
        </w:rPr>
        <w:t xml:space="preserve"> 27 се изменя така:</w:t>
      </w:r>
    </w:p>
    <w:p w14:paraId="36AD4F48" w14:textId="77777777" w:rsidR="009C2CA3" w:rsidRPr="006C6A79" w:rsidRDefault="009C2CA3" w:rsidP="00E93026">
      <w:pPr>
        <w:pStyle w:val="ListParagraph"/>
        <w:tabs>
          <w:tab w:val="left" w:pos="0"/>
        </w:tabs>
        <w:ind w:left="0" w:firstLine="567"/>
        <w:jc w:val="both"/>
        <w:rPr>
          <w:rFonts w:ascii="Times New Roman" w:hAnsi="Times New Roman" w:cs="Times New Roman"/>
          <w:sz w:val="24"/>
          <w:szCs w:val="24"/>
        </w:rPr>
      </w:pPr>
      <w:r w:rsidRPr="00E270A8">
        <w:rPr>
          <w:rFonts w:ascii="Times New Roman" w:hAnsi="Times New Roman" w:cs="Times New Roman"/>
          <w:sz w:val="24"/>
          <w:szCs w:val="24"/>
        </w:rPr>
        <w:t>„</w:t>
      </w:r>
      <w:r w:rsidRPr="006C6A79">
        <w:rPr>
          <w:rFonts w:ascii="Times New Roman" w:hAnsi="Times New Roman" w:cs="Times New Roman"/>
          <w:sz w:val="24"/>
          <w:szCs w:val="24"/>
        </w:rPr>
        <w:t xml:space="preserve">Чл. 27. Лицата по чл. 2, ал. 1 или упълномощени от тях </w:t>
      </w:r>
      <w:r w:rsidR="005424B0">
        <w:rPr>
          <w:rFonts w:ascii="Times New Roman" w:hAnsi="Times New Roman" w:cs="Times New Roman"/>
          <w:sz w:val="24"/>
          <w:szCs w:val="24"/>
        </w:rPr>
        <w:t xml:space="preserve">по реда на чл. 18 от Административнопроцесуалния кодекс </w:t>
      </w:r>
      <w:r w:rsidRPr="006C6A79">
        <w:rPr>
          <w:rFonts w:ascii="Times New Roman" w:hAnsi="Times New Roman" w:cs="Times New Roman"/>
          <w:sz w:val="24"/>
          <w:szCs w:val="24"/>
        </w:rPr>
        <w:t>лица подават заявление за издаване на разрешително за международен превоз на товари до изпълнителния директор на Изпълнителна агенция „Автомобилна администрация“ по образец (приложение № 15а). Към заявлението се прилагат:</w:t>
      </w:r>
    </w:p>
    <w:p w14:paraId="31C75CD8" w14:textId="77777777" w:rsidR="009C2CA3" w:rsidRPr="006C6A79" w:rsidRDefault="009C2CA3" w:rsidP="00E93026">
      <w:pPr>
        <w:pStyle w:val="ListParagraph"/>
        <w:numPr>
          <w:ilvl w:val="0"/>
          <w:numId w:val="60"/>
        </w:numPr>
        <w:tabs>
          <w:tab w:val="left" w:pos="0"/>
          <w:tab w:val="left" w:pos="851"/>
        </w:tabs>
        <w:spacing w:after="0" w:line="240" w:lineRule="auto"/>
        <w:ind w:left="0" w:firstLine="567"/>
        <w:jc w:val="both"/>
        <w:rPr>
          <w:rFonts w:ascii="Times New Roman" w:hAnsi="Times New Roman" w:cs="Times New Roman"/>
          <w:sz w:val="24"/>
          <w:szCs w:val="24"/>
        </w:rPr>
      </w:pPr>
      <w:r w:rsidRPr="006C6A79">
        <w:rPr>
          <w:rFonts w:ascii="Times New Roman" w:hAnsi="Times New Roman" w:cs="Times New Roman"/>
          <w:sz w:val="24"/>
          <w:szCs w:val="24"/>
        </w:rPr>
        <w:lastRenderedPageBreak/>
        <w:t>в случаите по чл. 26, т. 1-3 и т. 7 – копие на договор (заявка) с дата на натоварване, пунктове на натоварване и разтоварване, регистрационен номер на превозното средство, с което ще бъде извършен превозът;</w:t>
      </w:r>
    </w:p>
    <w:p w14:paraId="484187AF" w14:textId="77777777" w:rsidR="009C2CA3" w:rsidRPr="00893B2D" w:rsidRDefault="009C2CA3" w:rsidP="00E93026">
      <w:pPr>
        <w:autoSpaceDE w:val="0"/>
        <w:autoSpaceDN w:val="0"/>
        <w:adjustRightInd w:val="0"/>
        <w:spacing w:after="0" w:line="240" w:lineRule="auto"/>
        <w:ind w:firstLine="567"/>
        <w:jc w:val="both"/>
        <w:rPr>
          <w:rFonts w:ascii="Times New Roman" w:hAnsi="Times New Roman" w:cs="Times New Roman"/>
          <w:sz w:val="24"/>
          <w:szCs w:val="24"/>
          <w:lang w:val="en-US"/>
        </w:rPr>
      </w:pPr>
      <w:r w:rsidRPr="006C6A79">
        <w:rPr>
          <w:rFonts w:ascii="Times New Roman" w:hAnsi="Times New Roman" w:cs="Times New Roman"/>
          <w:sz w:val="24"/>
          <w:szCs w:val="24"/>
        </w:rPr>
        <w:t>2. в случаите по чл. 26, т. 6 – копие на товарителницата и митнически</w:t>
      </w:r>
      <w:r w:rsidR="005424B0">
        <w:rPr>
          <w:rFonts w:ascii="Times New Roman" w:hAnsi="Times New Roman" w:cs="Times New Roman"/>
          <w:sz w:val="24"/>
          <w:szCs w:val="24"/>
        </w:rPr>
        <w:t>те</w:t>
      </w:r>
      <w:r w:rsidRPr="006C6A79">
        <w:rPr>
          <w:rFonts w:ascii="Times New Roman" w:hAnsi="Times New Roman" w:cs="Times New Roman"/>
          <w:sz w:val="24"/>
          <w:szCs w:val="24"/>
        </w:rPr>
        <w:t xml:space="preserve"> документи, съпътстващи товара“</w:t>
      </w:r>
      <w:r w:rsidR="00893B2D">
        <w:rPr>
          <w:rFonts w:ascii="Times New Roman" w:hAnsi="Times New Roman" w:cs="Times New Roman"/>
          <w:sz w:val="24"/>
          <w:szCs w:val="24"/>
          <w:lang w:val="en-US"/>
        </w:rPr>
        <w:t>.</w:t>
      </w:r>
    </w:p>
    <w:p w14:paraId="14FF2DC7" w14:textId="77777777" w:rsidR="00D23DB8" w:rsidRDefault="009C2CA3" w:rsidP="00E93026">
      <w:pPr>
        <w:tabs>
          <w:tab w:val="left" w:pos="0"/>
        </w:tabs>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w:t>
      </w:r>
      <w:r w:rsidR="00F6543E" w:rsidRPr="006C6A79">
        <w:rPr>
          <w:rFonts w:ascii="Times New Roman" w:hAnsi="Times New Roman" w:cs="Times New Roman"/>
          <w:b/>
          <w:sz w:val="24"/>
          <w:szCs w:val="24"/>
        </w:rPr>
        <w:t>1</w:t>
      </w:r>
      <w:r w:rsidR="00F6543E">
        <w:rPr>
          <w:rFonts w:ascii="Times New Roman" w:hAnsi="Times New Roman" w:cs="Times New Roman"/>
          <w:b/>
          <w:sz w:val="24"/>
          <w:szCs w:val="24"/>
        </w:rPr>
        <w:t>1</w:t>
      </w:r>
      <w:r w:rsidRPr="006C6A79">
        <w:rPr>
          <w:rFonts w:ascii="Times New Roman" w:hAnsi="Times New Roman" w:cs="Times New Roman"/>
          <w:b/>
          <w:sz w:val="24"/>
          <w:szCs w:val="24"/>
        </w:rPr>
        <w:t xml:space="preserve">. </w:t>
      </w:r>
      <w:r w:rsidRPr="006C6A79">
        <w:rPr>
          <w:rFonts w:ascii="Times New Roman" w:hAnsi="Times New Roman" w:cs="Times New Roman"/>
          <w:sz w:val="24"/>
          <w:szCs w:val="24"/>
        </w:rPr>
        <w:t>Член 28 се отменя.</w:t>
      </w:r>
    </w:p>
    <w:p w14:paraId="1C8BDFAC" w14:textId="77777777" w:rsidR="009C2CA3" w:rsidRPr="006C6A79" w:rsidRDefault="00D23DB8" w:rsidP="00E93026">
      <w:pPr>
        <w:tabs>
          <w:tab w:val="left" w:pos="0"/>
        </w:tabs>
        <w:spacing w:after="0"/>
        <w:ind w:firstLine="567"/>
        <w:jc w:val="both"/>
        <w:rPr>
          <w:rFonts w:ascii="Times New Roman" w:hAnsi="Times New Roman" w:cs="Times New Roman"/>
          <w:sz w:val="24"/>
          <w:szCs w:val="24"/>
        </w:rPr>
      </w:pPr>
      <w:r w:rsidRPr="00700700">
        <w:rPr>
          <w:rFonts w:ascii="Times New Roman" w:hAnsi="Times New Roman" w:cs="Times New Roman"/>
          <w:b/>
          <w:sz w:val="24"/>
          <w:szCs w:val="24"/>
        </w:rPr>
        <w:t xml:space="preserve">§ </w:t>
      </w:r>
      <w:r w:rsidR="00F6543E" w:rsidRPr="00700700">
        <w:rPr>
          <w:rFonts w:ascii="Times New Roman" w:hAnsi="Times New Roman" w:cs="Times New Roman"/>
          <w:b/>
          <w:sz w:val="24"/>
          <w:szCs w:val="24"/>
        </w:rPr>
        <w:t>1</w:t>
      </w:r>
      <w:r w:rsidR="00F6543E">
        <w:rPr>
          <w:rFonts w:ascii="Times New Roman" w:hAnsi="Times New Roman" w:cs="Times New Roman"/>
          <w:b/>
          <w:sz w:val="24"/>
          <w:szCs w:val="24"/>
        </w:rPr>
        <w:t>2</w:t>
      </w:r>
      <w:r w:rsidRPr="00700700">
        <w:rPr>
          <w:rFonts w:ascii="Times New Roman" w:hAnsi="Times New Roman" w:cs="Times New Roman"/>
          <w:b/>
          <w:sz w:val="24"/>
          <w:szCs w:val="24"/>
        </w:rPr>
        <w:t>.</w:t>
      </w:r>
      <w:r>
        <w:rPr>
          <w:rFonts w:ascii="Times New Roman" w:hAnsi="Times New Roman" w:cs="Times New Roman"/>
          <w:sz w:val="24"/>
          <w:szCs w:val="24"/>
        </w:rPr>
        <w:t xml:space="preserve"> Член 29 се отменя.</w:t>
      </w:r>
    </w:p>
    <w:p w14:paraId="3D107BB0" w14:textId="77777777" w:rsidR="00255752" w:rsidRDefault="009C2CA3" w:rsidP="00E93026">
      <w:pPr>
        <w:tabs>
          <w:tab w:val="left" w:pos="0"/>
        </w:tabs>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t>§</w:t>
      </w:r>
      <w:r w:rsidR="00255752">
        <w:rPr>
          <w:rFonts w:ascii="Times New Roman" w:hAnsi="Times New Roman" w:cs="Times New Roman"/>
          <w:b/>
          <w:sz w:val="24"/>
          <w:szCs w:val="24"/>
        </w:rPr>
        <w:t xml:space="preserve"> </w:t>
      </w:r>
      <w:r w:rsidR="00F6543E">
        <w:rPr>
          <w:rFonts w:ascii="Times New Roman" w:hAnsi="Times New Roman" w:cs="Times New Roman"/>
          <w:b/>
          <w:sz w:val="24"/>
          <w:szCs w:val="24"/>
        </w:rPr>
        <w:t>13</w:t>
      </w:r>
      <w:r w:rsidRPr="006C6A79">
        <w:rPr>
          <w:rFonts w:ascii="Times New Roman" w:hAnsi="Times New Roman" w:cs="Times New Roman"/>
          <w:b/>
          <w:sz w:val="24"/>
          <w:szCs w:val="24"/>
        </w:rPr>
        <w:t xml:space="preserve">. </w:t>
      </w:r>
      <w:r w:rsidRPr="006C6A79">
        <w:rPr>
          <w:rFonts w:ascii="Times New Roman" w:hAnsi="Times New Roman" w:cs="Times New Roman"/>
          <w:sz w:val="24"/>
          <w:szCs w:val="24"/>
        </w:rPr>
        <w:t>В чл. 32 се правят следните изменения и допълнения:</w:t>
      </w:r>
    </w:p>
    <w:p w14:paraId="3C65DD3D" w14:textId="77777777" w:rsidR="00C63164" w:rsidRDefault="00C63164" w:rsidP="00F34A6E">
      <w:pPr>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1. А</w:t>
      </w:r>
      <w:r w:rsidR="00B242DF">
        <w:rPr>
          <w:rFonts w:ascii="Times New Roman" w:hAnsi="Times New Roman" w:cs="Times New Roman"/>
          <w:sz w:val="24"/>
          <w:szCs w:val="24"/>
        </w:rPr>
        <w:t>линея</w:t>
      </w:r>
      <w:r>
        <w:rPr>
          <w:rFonts w:ascii="Times New Roman" w:hAnsi="Times New Roman" w:cs="Times New Roman"/>
          <w:sz w:val="24"/>
          <w:szCs w:val="24"/>
        </w:rPr>
        <w:t xml:space="preserve"> 2 се изменя така:</w:t>
      </w:r>
    </w:p>
    <w:p w14:paraId="2AE53FE2" w14:textId="77777777" w:rsidR="00F34A6E" w:rsidRDefault="00C63164" w:rsidP="00A3002F">
      <w:pPr>
        <w:tabs>
          <w:tab w:val="left" w:pos="0"/>
        </w:tabs>
        <w:spacing w:after="0"/>
        <w:ind w:firstLine="567"/>
        <w:jc w:val="both"/>
        <w:rPr>
          <w:rFonts w:ascii="Times New Roman" w:hAnsi="Times New Roman" w:cs="Times New Roman"/>
          <w:sz w:val="24"/>
          <w:szCs w:val="24"/>
        </w:rPr>
      </w:pPr>
      <w:r w:rsidRPr="00C63164">
        <w:rPr>
          <w:rFonts w:ascii="Times New Roman" w:hAnsi="Times New Roman" w:cs="Times New Roman"/>
          <w:sz w:val="24"/>
          <w:szCs w:val="24"/>
        </w:rPr>
        <w:t xml:space="preserve">„(2) </w:t>
      </w:r>
      <w:r w:rsidR="009A72EE" w:rsidRPr="007D7D63">
        <w:rPr>
          <w:rFonts w:ascii="Times New Roman" w:hAnsi="Times New Roman" w:cs="Times New Roman"/>
          <w:sz w:val="24"/>
          <w:szCs w:val="24"/>
          <w:shd w:val="clear" w:color="auto" w:fill="FFFFFF"/>
        </w:rPr>
        <w:t>Лицето по чл. 2, ал. 1</w:t>
      </w:r>
      <w:r w:rsidRPr="007D7D63">
        <w:rPr>
          <w:rFonts w:ascii="Times New Roman" w:hAnsi="Times New Roman" w:cs="Times New Roman"/>
          <w:sz w:val="24"/>
          <w:szCs w:val="24"/>
          <w:shd w:val="clear" w:color="auto" w:fill="FFFFFF"/>
        </w:rPr>
        <w:t>, което кандидатства за разпределение на разрешителни по ал. 1, подава заявление</w:t>
      </w:r>
      <w:r w:rsidRPr="007D7D63">
        <w:rPr>
          <w:rFonts w:ascii="Verdana" w:hAnsi="Verdana"/>
          <w:sz w:val="21"/>
          <w:szCs w:val="21"/>
          <w:shd w:val="clear" w:color="auto" w:fill="FFFFFF"/>
        </w:rPr>
        <w:t xml:space="preserve"> </w:t>
      </w:r>
      <w:r w:rsidRPr="009A72EE">
        <w:rPr>
          <w:rFonts w:ascii="Times New Roman" w:hAnsi="Times New Roman" w:cs="Times New Roman"/>
          <w:sz w:val="24"/>
          <w:szCs w:val="24"/>
        </w:rPr>
        <w:t>чрез попълване на образец, създаден в информационната система на Изпълнителна агенция</w:t>
      </w:r>
      <w:r w:rsidRPr="00F34A6E">
        <w:rPr>
          <w:rFonts w:ascii="Times New Roman" w:hAnsi="Times New Roman" w:cs="Times New Roman"/>
          <w:sz w:val="24"/>
          <w:szCs w:val="24"/>
        </w:rPr>
        <w:t xml:space="preserve"> „Автомобилна администрация“</w:t>
      </w:r>
      <w:r w:rsidR="003B1B8B">
        <w:rPr>
          <w:rFonts w:ascii="Times New Roman" w:hAnsi="Times New Roman" w:cs="Times New Roman"/>
          <w:sz w:val="24"/>
          <w:szCs w:val="24"/>
        </w:rPr>
        <w:t>,</w:t>
      </w:r>
      <w:r w:rsidRPr="00F34A6E">
        <w:rPr>
          <w:rFonts w:ascii="Times New Roman" w:hAnsi="Times New Roman" w:cs="Times New Roman"/>
          <w:sz w:val="24"/>
          <w:szCs w:val="24"/>
        </w:rPr>
        <w:t xml:space="preserve"> в срок</w:t>
      </w:r>
      <w:r>
        <w:rPr>
          <w:rFonts w:ascii="Times New Roman" w:hAnsi="Times New Roman" w:cs="Times New Roman"/>
          <w:sz w:val="24"/>
          <w:szCs w:val="24"/>
        </w:rPr>
        <w:t>,</w:t>
      </w:r>
      <w:r w:rsidRPr="00F34A6E">
        <w:rPr>
          <w:rFonts w:ascii="Times New Roman" w:hAnsi="Times New Roman" w:cs="Times New Roman"/>
          <w:sz w:val="24"/>
          <w:szCs w:val="24"/>
        </w:rPr>
        <w:t xml:space="preserve"> указан в заповедта по ал. 1</w:t>
      </w:r>
      <w:r w:rsidR="00E312EF">
        <w:rPr>
          <w:rFonts w:ascii="Times New Roman" w:hAnsi="Times New Roman" w:cs="Times New Roman"/>
          <w:sz w:val="24"/>
          <w:szCs w:val="24"/>
        </w:rPr>
        <w:t>“</w:t>
      </w:r>
      <w:r>
        <w:rPr>
          <w:rFonts w:ascii="Times New Roman" w:hAnsi="Times New Roman" w:cs="Times New Roman"/>
          <w:sz w:val="24"/>
          <w:szCs w:val="24"/>
        </w:rPr>
        <w:t>.</w:t>
      </w:r>
    </w:p>
    <w:p w14:paraId="37D088F5" w14:textId="77777777" w:rsidR="009C2CA3" w:rsidRPr="00255752" w:rsidRDefault="00255752" w:rsidP="00E93026">
      <w:pPr>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9C2CA3" w:rsidRPr="00255752">
        <w:rPr>
          <w:rFonts w:ascii="Times New Roman" w:hAnsi="Times New Roman" w:cs="Times New Roman"/>
          <w:sz w:val="24"/>
          <w:szCs w:val="24"/>
        </w:rPr>
        <w:t xml:space="preserve">В ал. 5: </w:t>
      </w:r>
      <w:r w:rsidR="00F20ACE">
        <w:rPr>
          <w:rFonts w:ascii="Times New Roman" w:hAnsi="Times New Roman" w:cs="Times New Roman"/>
          <w:sz w:val="24"/>
          <w:szCs w:val="24"/>
        </w:rPr>
        <w:t xml:space="preserve"> </w:t>
      </w:r>
    </w:p>
    <w:p w14:paraId="56230043" w14:textId="77777777" w:rsidR="009C2CA3" w:rsidRDefault="009C2CA3" w:rsidP="00E93026">
      <w:pPr>
        <w:pStyle w:val="ListParagraph"/>
        <w:tabs>
          <w:tab w:val="left" w:pos="0"/>
        </w:tabs>
        <w:spacing w:after="0"/>
        <w:ind w:left="0" w:firstLine="567"/>
        <w:jc w:val="both"/>
        <w:rPr>
          <w:rFonts w:ascii="Times New Roman" w:hAnsi="Times New Roman" w:cs="Times New Roman"/>
          <w:sz w:val="24"/>
          <w:szCs w:val="24"/>
        </w:rPr>
      </w:pPr>
      <w:r w:rsidRPr="000C468E">
        <w:rPr>
          <w:rFonts w:ascii="Times New Roman" w:hAnsi="Times New Roman" w:cs="Times New Roman"/>
          <w:sz w:val="24"/>
          <w:szCs w:val="24"/>
        </w:rPr>
        <w:t xml:space="preserve">а) </w:t>
      </w:r>
      <w:r w:rsidR="00CE5F35">
        <w:rPr>
          <w:rFonts w:ascii="Times New Roman" w:hAnsi="Times New Roman" w:cs="Times New Roman"/>
          <w:sz w:val="24"/>
          <w:szCs w:val="24"/>
        </w:rPr>
        <w:t xml:space="preserve">в </w:t>
      </w:r>
      <w:r w:rsidRPr="000C468E">
        <w:rPr>
          <w:rFonts w:ascii="Times New Roman" w:hAnsi="Times New Roman" w:cs="Times New Roman"/>
          <w:sz w:val="24"/>
          <w:szCs w:val="24"/>
        </w:rPr>
        <w:t xml:space="preserve">основния текст </w:t>
      </w:r>
      <w:r w:rsidR="00CE5F35">
        <w:rPr>
          <w:rFonts w:ascii="Times New Roman" w:hAnsi="Times New Roman" w:cs="Times New Roman"/>
          <w:sz w:val="24"/>
          <w:szCs w:val="24"/>
        </w:rPr>
        <w:t>след думите „ал. 1“ се добавя „за срок от две години</w:t>
      </w:r>
      <w:r w:rsidR="008A73A3">
        <w:rPr>
          <w:rFonts w:ascii="Times New Roman" w:hAnsi="Times New Roman" w:cs="Times New Roman"/>
          <w:sz w:val="24"/>
          <w:szCs w:val="24"/>
        </w:rPr>
        <w:t>, считано от датата на влизане в сила на заповедта по ал. 13</w:t>
      </w:r>
      <w:r w:rsidR="00CE5F35">
        <w:rPr>
          <w:rFonts w:ascii="Times New Roman" w:hAnsi="Times New Roman" w:cs="Times New Roman"/>
          <w:sz w:val="24"/>
          <w:szCs w:val="24"/>
        </w:rPr>
        <w:t>“</w:t>
      </w:r>
      <w:r w:rsidR="008A73A3">
        <w:rPr>
          <w:rFonts w:ascii="Times New Roman" w:hAnsi="Times New Roman" w:cs="Times New Roman"/>
          <w:sz w:val="24"/>
          <w:szCs w:val="24"/>
        </w:rPr>
        <w:t xml:space="preserve"> и се поставя запетая</w:t>
      </w:r>
      <w:r w:rsidR="00CE5F35">
        <w:rPr>
          <w:rFonts w:ascii="Times New Roman" w:hAnsi="Times New Roman" w:cs="Times New Roman"/>
          <w:sz w:val="24"/>
          <w:szCs w:val="24"/>
        </w:rPr>
        <w:t>;</w:t>
      </w:r>
    </w:p>
    <w:p w14:paraId="17CDDB57" w14:textId="77777777" w:rsidR="00CE5F35" w:rsidRDefault="00CE5F35" w:rsidP="00E93026">
      <w:pPr>
        <w:pStyle w:val="ListParagraph"/>
        <w:tabs>
          <w:tab w:val="left" w:pos="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б) т</w:t>
      </w:r>
      <w:r w:rsidR="008F606F">
        <w:rPr>
          <w:rFonts w:ascii="Times New Roman" w:hAnsi="Times New Roman" w:cs="Times New Roman"/>
          <w:sz w:val="24"/>
          <w:szCs w:val="24"/>
        </w:rPr>
        <w:t>очка</w:t>
      </w:r>
      <w:r>
        <w:rPr>
          <w:rFonts w:ascii="Times New Roman" w:hAnsi="Times New Roman" w:cs="Times New Roman"/>
          <w:sz w:val="24"/>
          <w:szCs w:val="24"/>
        </w:rPr>
        <w:t xml:space="preserve"> 1 се изменя така:</w:t>
      </w:r>
    </w:p>
    <w:p w14:paraId="4F6459A5" w14:textId="77777777" w:rsidR="00CE5F35" w:rsidRDefault="00CE5F35" w:rsidP="00E93026">
      <w:pPr>
        <w:pStyle w:val="ListParagraph"/>
        <w:tabs>
          <w:tab w:val="left" w:pos="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200AF6">
        <w:rPr>
          <w:rFonts w:ascii="Times New Roman" w:hAnsi="Times New Roman" w:cs="Times New Roman"/>
          <w:sz w:val="24"/>
          <w:szCs w:val="24"/>
        </w:rPr>
        <w:t>е</w:t>
      </w:r>
      <w:r>
        <w:rPr>
          <w:rFonts w:ascii="Times New Roman" w:hAnsi="Times New Roman" w:cs="Times New Roman"/>
          <w:sz w:val="24"/>
          <w:szCs w:val="24"/>
        </w:rPr>
        <w:t xml:space="preserve"> с отнето разрешително за нарушение по ал. 12, т. 1 или 2</w:t>
      </w:r>
      <w:r w:rsidR="00F70499">
        <w:rPr>
          <w:rFonts w:ascii="Times New Roman" w:hAnsi="Times New Roman" w:cs="Times New Roman"/>
          <w:sz w:val="24"/>
          <w:szCs w:val="24"/>
        </w:rPr>
        <w:t>“</w:t>
      </w:r>
      <w:r>
        <w:rPr>
          <w:rFonts w:ascii="Times New Roman" w:hAnsi="Times New Roman" w:cs="Times New Roman"/>
          <w:sz w:val="24"/>
          <w:szCs w:val="24"/>
        </w:rPr>
        <w:t>;</w:t>
      </w:r>
    </w:p>
    <w:p w14:paraId="57CFDBE4" w14:textId="77777777" w:rsidR="008F606F" w:rsidRDefault="00200AF6" w:rsidP="00E93026">
      <w:pPr>
        <w:pStyle w:val="ListParagraph"/>
        <w:tabs>
          <w:tab w:val="left" w:pos="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008F606F">
        <w:rPr>
          <w:rFonts w:ascii="Times New Roman" w:hAnsi="Times New Roman" w:cs="Times New Roman"/>
          <w:sz w:val="24"/>
          <w:szCs w:val="24"/>
        </w:rPr>
        <w:t>точка 2 се отменя;</w:t>
      </w:r>
    </w:p>
    <w:p w14:paraId="5C33A892" w14:textId="77777777" w:rsidR="008F606F" w:rsidRDefault="00200AF6" w:rsidP="00E93026">
      <w:pPr>
        <w:pStyle w:val="ListParagraph"/>
        <w:tabs>
          <w:tab w:val="left" w:pos="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г</w:t>
      </w:r>
      <w:r w:rsidR="009C2CA3" w:rsidRPr="006C6A79">
        <w:rPr>
          <w:rFonts w:ascii="Times New Roman" w:hAnsi="Times New Roman" w:cs="Times New Roman"/>
          <w:sz w:val="24"/>
          <w:szCs w:val="24"/>
        </w:rPr>
        <w:t>) точк</w:t>
      </w:r>
      <w:r>
        <w:rPr>
          <w:rFonts w:ascii="Times New Roman" w:hAnsi="Times New Roman" w:cs="Times New Roman"/>
          <w:sz w:val="24"/>
          <w:szCs w:val="24"/>
        </w:rPr>
        <w:t>а</w:t>
      </w:r>
      <w:r w:rsidR="009C2CA3" w:rsidRPr="006C6A79">
        <w:rPr>
          <w:rFonts w:ascii="Times New Roman" w:hAnsi="Times New Roman" w:cs="Times New Roman"/>
          <w:sz w:val="24"/>
          <w:szCs w:val="24"/>
        </w:rPr>
        <w:t xml:space="preserve"> 3 се </w:t>
      </w:r>
      <w:r w:rsidR="008F606F">
        <w:rPr>
          <w:rFonts w:ascii="Times New Roman" w:hAnsi="Times New Roman" w:cs="Times New Roman"/>
          <w:sz w:val="24"/>
          <w:szCs w:val="24"/>
        </w:rPr>
        <w:t>изменя така:</w:t>
      </w:r>
    </w:p>
    <w:p w14:paraId="44D6D4B6" w14:textId="77777777" w:rsidR="008F606F" w:rsidRPr="006C6A79" w:rsidRDefault="008F606F" w:rsidP="008F606F">
      <w:pPr>
        <w:pStyle w:val="ListParagraph"/>
        <w:tabs>
          <w:tab w:val="left" w:pos="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200AF6">
        <w:rPr>
          <w:rFonts w:ascii="Times New Roman" w:hAnsi="Times New Roman" w:cs="Times New Roman"/>
          <w:sz w:val="24"/>
          <w:szCs w:val="24"/>
        </w:rPr>
        <w:t>е извършил повторно нарушение по ал. 12, т. 4</w:t>
      </w:r>
      <w:r>
        <w:rPr>
          <w:rFonts w:ascii="Times New Roman" w:hAnsi="Times New Roman" w:cs="Times New Roman"/>
          <w:sz w:val="24"/>
          <w:szCs w:val="24"/>
        </w:rPr>
        <w:t>“.</w:t>
      </w:r>
    </w:p>
    <w:p w14:paraId="00AB24A2" w14:textId="77777777" w:rsidR="00810102" w:rsidRDefault="009C2CA3" w:rsidP="00E93026">
      <w:pPr>
        <w:pStyle w:val="ListParagraph"/>
        <w:tabs>
          <w:tab w:val="left" w:pos="0"/>
        </w:tabs>
        <w:spacing w:after="0"/>
        <w:ind w:left="0" w:firstLine="567"/>
        <w:jc w:val="both"/>
        <w:rPr>
          <w:rFonts w:ascii="Times New Roman" w:hAnsi="Times New Roman" w:cs="Times New Roman"/>
          <w:sz w:val="24"/>
          <w:szCs w:val="24"/>
        </w:rPr>
      </w:pPr>
      <w:r w:rsidRPr="006C6A79">
        <w:rPr>
          <w:rFonts w:ascii="Times New Roman" w:hAnsi="Times New Roman" w:cs="Times New Roman"/>
          <w:sz w:val="24"/>
          <w:szCs w:val="24"/>
        </w:rPr>
        <w:t xml:space="preserve">3. </w:t>
      </w:r>
      <w:r w:rsidR="00810102" w:rsidRPr="004A18C0">
        <w:rPr>
          <w:rFonts w:ascii="Times New Roman" w:hAnsi="Times New Roman" w:cs="Times New Roman"/>
          <w:sz w:val="24"/>
          <w:szCs w:val="24"/>
        </w:rPr>
        <w:t>В ал. 6</w:t>
      </w:r>
      <w:r w:rsidR="004D4DC6">
        <w:rPr>
          <w:rFonts w:ascii="Times New Roman" w:hAnsi="Times New Roman" w:cs="Times New Roman"/>
          <w:sz w:val="24"/>
          <w:szCs w:val="24"/>
        </w:rPr>
        <w:t>,</w:t>
      </w:r>
      <w:r w:rsidR="00810102" w:rsidRPr="004A18C0">
        <w:rPr>
          <w:rFonts w:ascii="Times New Roman" w:hAnsi="Times New Roman" w:cs="Times New Roman"/>
          <w:sz w:val="24"/>
          <w:szCs w:val="24"/>
        </w:rPr>
        <w:t xml:space="preserve"> </w:t>
      </w:r>
      <w:r w:rsidR="00810102">
        <w:rPr>
          <w:rFonts w:ascii="Times New Roman" w:hAnsi="Times New Roman" w:cs="Times New Roman"/>
          <w:sz w:val="24"/>
          <w:szCs w:val="24"/>
        </w:rPr>
        <w:t>и</w:t>
      </w:r>
      <w:r w:rsidR="00810102" w:rsidRPr="004A18C0">
        <w:rPr>
          <w:rFonts w:ascii="Times New Roman" w:hAnsi="Times New Roman" w:cs="Times New Roman"/>
          <w:sz w:val="24"/>
          <w:szCs w:val="24"/>
        </w:rPr>
        <w:t>зречение второ се заличава</w:t>
      </w:r>
      <w:r w:rsidR="00810102">
        <w:rPr>
          <w:rFonts w:ascii="Times New Roman" w:hAnsi="Times New Roman" w:cs="Times New Roman"/>
          <w:sz w:val="24"/>
          <w:szCs w:val="24"/>
        </w:rPr>
        <w:t>.</w:t>
      </w:r>
    </w:p>
    <w:p w14:paraId="40A91E83" w14:textId="77777777" w:rsidR="008C6EEE" w:rsidRDefault="008C6EEE" w:rsidP="00E93026">
      <w:pPr>
        <w:pStyle w:val="ListParagraph"/>
        <w:tabs>
          <w:tab w:val="left" w:pos="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4. В ал. 7 думите „и </w:t>
      </w:r>
      <w:r w:rsidRPr="008C6EEE">
        <w:rPr>
          <w:rFonts w:ascii="Times New Roman" w:hAnsi="Times New Roman" w:cs="Times New Roman"/>
          <w:sz w:val="24"/>
          <w:szCs w:val="24"/>
        </w:rPr>
        <w:t>не са отбелязани</w:t>
      </w:r>
      <w:r>
        <w:rPr>
          <w:rFonts w:ascii="Times New Roman" w:hAnsi="Times New Roman" w:cs="Times New Roman"/>
          <w:sz w:val="24"/>
          <w:szCs w:val="24"/>
        </w:rPr>
        <w:t xml:space="preserve"> в разрешителното“ се заменят с </w:t>
      </w:r>
      <w:r w:rsidRPr="008C6EEE">
        <w:rPr>
          <w:rFonts w:ascii="Times New Roman" w:hAnsi="Times New Roman" w:cs="Times New Roman"/>
          <w:sz w:val="24"/>
          <w:szCs w:val="24"/>
        </w:rPr>
        <w:t>„и/или има териториални ограничения“</w:t>
      </w:r>
      <w:r>
        <w:rPr>
          <w:rFonts w:ascii="Times New Roman" w:hAnsi="Times New Roman" w:cs="Times New Roman"/>
          <w:sz w:val="24"/>
          <w:szCs w:val="24"/>
        </w:rPr>
        <w:t>.</w:t>
      </w:r>
    </w:p>
    <w:p w14:paraId="33046241" w14:textId="5A121D75" w:rsidR="00A237DD" w:rsidRDefault="00A237DD" w:rsidP="00E93026">
      <w:pPr>
        <w:pStyle w:val="ListParagraph"/>
        <w:tabs>
          <w:tab w:val="left" w:pos="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5. В ал. 8 думите</w:t>
      </w:r>
      <w:r w:rsidRPr="00A237DD">
        <w:rPr>
          <w:rFonts w:ascii="Times New Roman" w:hAnsi="Times New Roman" w:cs="Times New Roman"/>
          <w:sz w:val="24"/>
          <w:szCs w:val="24"/>
        </w:rPr>
        <w:t xml:space="preserve"> „</w:t>
      </w:r>
      <w:r>
        <w:rPr>
          <w:rFonts w:ascii="Times New Roman" w:hAnsi="Times New Roman" w:cs="Times New Roman"/>
          <w:sz w:val="24"/>
          <w:szCs w:val="24"/>
        </w:rPr>
        <w:t xml:space="preserve">от </w:t>
      </w:r>
      <w:r w:rsidRPr="00A237DD">
        <w:rPr>
          <w:rFonts w:ascii="Times New Roman" w:hAnsi="Times New Roman" w:cs="Times New Roman"/>
          <w:sz w:val="24"/>
          <w:szCs w:val="24"/>
        </w:rPr>
        <w:t>водач</w:t>
      </w:r>
      <w:r>
        <w:rPr>
          <w:rFonts w:ascii="Times New Roman" w:hAnsi="Times New Roman" w:cs="Times New Roman"/>
          <w:sz w:val="24"/>
          <w:szCs w:val="24"/>
        </w:rPr>
        <w:t>а</w:t>
      </w:r>
      <w:r w:rsidRPr="00A237DD">
        <w:rPr>
          <w:rFonts w:ascii="Times New Roman" w:hAnsi="Times New Roman" w:cs="Times New Roman"/>
          <w:sz w:val="24"/>
          <w:szCs w:val="24"/>
        </w:rPr>
        <w:t>“</w:t>
      </w:r>
      <w:r w:rsidR="00161637">
        <w:rPr>
          <w:rFonts w:ascii="Times New Roman" w:hAnsi="Times New Roman" w:cs="Times New Roman"/>
          <w:sz w:val="24"/>
          <w:szCs w:val="24"/>
        </w:rPr>
        <w:t>,</w:t>
      </w:r>
      <w:r>
        <w:rPr>
          <w:rFonts w:ascii="Times New Roman" w:hAnsi="Times New Roman" w:cs="Times New Roman"/>
          <w:sz w:val="24"/>
          <w:szCs w:val="24"/>
        </w:rPr>
        <w:t xml:space="preserve"> </w:t>
      </w:r>
      <w:r w:rsidR="00916883">
        <w:rPr>
          <w:rFonts w:ascii="Times New Roman" w:hAnsi="Times New Roman" w:cs="Times New Roman"/>
          <w:sz w:val="24"/>
          <w:szCs w:val="24"/>
        </w:rPr>
        <w:t xml:space="preserve">запетаята и </w:t>
      </w:r>
      <w:r w:rsidR="00B67ABE">
        <w:rPr>
          <w:rFonts w:ascii="Times New Roman" w:hAnsi="Times New Roman" w:cs="Times New Roman"/>
          <w:sz w:val="24"/>
          <w:szCs w:val="24"/>
        </w:rPr>
        <w:t>текстът до</w:t>
      </w:r>
      <w:r w:rsidR="00B67ABE">
        <w:rPr>
          <w:rFonts w:ascii="Times New Roman" w:hAnsi="Times New Roman" w:cs="Times New Roman"/>
          <w:sz w:val="24"/>
          <w:szCs w:val="24"/>
          <w:lang w:val="en-US"/>
        </w:rPr>
        <w:t xml:space="preserve"> </w:t>
      </w:r>
      <w:r w:rsidR="00B67ABE">
        <w:rPr>
          <w:rFonts w:ascii="Times New Roman" w:hAnsi="Times New Roman" w:cs="Times New Roman"/>
          <w:sz w:val="24"/>
          <w:szCs w:val="24"/>
        </w:rPr>
        <w:t xml:space="preserve">края </w:t>
      </w:r>
      <w:r w:rsidR="003737E3">
        <w:rPr>
          <w:rFonts w:ascii="Times New Roman" w:hAnsi="Times New Roman" w:cs="Times New Roman"/>
          <w:sz w:val="24"/>
          <w:szCs w:val="24"/>
        </w:rPr>
        <w:t>след</w:t>
      </w:r>
      <w:r w:rsidRPr="00A237DD">
        <w:rPr>
          <w:rFonts w:ascii="Times New Roman" w:hAnsi="Times New Roman" w:cs="Times New Roman"/>
          <w:sz w:val="24"/>
          <w:szCs w:val="24"/>
        </w:rPr>
        <w:t xml:space="preserve"> </w:t>
      </w:r>
      <w:r w:rsidR="00B67ABE">
        <w:rPr>
          <w:rFonts w:ascii="Times New Roman" w:hAnsi="Times New Roman" w:cs="Times New Roman"/>
          <w:sz w:val="24"/>
          <w:szCs w:val="24"/>
        </w:rPr>
        <w:t xml:space="preserve">думите </w:t>
      </w:r>
      <w:r w:rsidRPr="00A237DD">
        <w:rPr>
          <w:rFonts w:ascii="Times New Roman" w:hAnsi="Times New Roman" w:cs="Times New Roman"/>
          <w:sz w:val="24"/>
          <w:szCs w:val="24"/>
        </w:rPr>
        <w:t>„празен пробег“ се заличават.</w:t>
      </w:r>
    </w:p>
    <w:p w14:paraId="4A3A34AD" w14:textId="77777777" w:rsidR="009C2CA3" w:rsidRPr="006C6A79" w:rsidRDefault="00181186" w:rsidP="00E93026">
      <w:pPr>
        <w:pStyle w:val="ListParagraph"/>
        <w:tabs>
          <w:tab w:val="left" w:pos="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9C2CA3" w:rsidRPr="006C6A79">
        <w:rPr>
          <w:rFonts w:ascii="Times New Roman" w:hAnsi="Times New Roman" w:cs="Times New Roman"/>
          <w:sz w:val="24"/>
          <w:szCs w:val="24"/>
        </w:rPr>
        <w:t>В ал. 12:</w:t>
      </w:r>
    </w:p>
    <w:p w14:paraId="36039B41" w14:textId="77777777" w:rsidR="0073380A" w:rsidRDefault="008A73A3" w:rsidP="00E93026">
      <w:pPr>
        <w:spacing w:after="0"/>
        <w:ind w:firstLine="567"/>
        <w:jc w:val="both"/>
        <w:rPr>
          <w:rFonts w:ascii="Times New Roman" w:hAnsi="Times New Roman" w:cs="Times New Roman"/>
          <w:sz w:val="24"/>
          <w:szCs w:val="24"/>
        </w:rPr>
      </w:pPr>
      <w:r>
        <w:rPr>
          <w:rFonts w:ascii="Times New Roman" w:hAnsi="Times New Roman" w:cs="Times New Roman"/>
          <w:sz w:val="24"/>
          <w:szCs w:val="24"/>
        </w:rPr>
        <w:t>а</w:t>
      </w:r>
      <w:r w:rsidR="00CE5F35">
        <w:rPr>
          <w:rFonts w:ascii="Times New Roman" w:hAnsi="Times New Roman" w:cs="Times New Roman"/>
          <w:sz w:val="24"/>
          <w:szCs w:val="24"/>
        </w:rPr>
        <w:t>) в т. 2</w:t>
      </w:r>
      <w:r w:rsidR="0073380A">
        <w:rPr>
          <w:rFonts w:ascii="Times New Roman" w:hAnsi="Times New Roman" w:cs="Times New Roman"/>
          <w:sz w:val="24"/>
          <w:szCs w:val="24"/>
        </w:rPr>
        <w:t>:</w:t>
      </w:r>
    </w:p>
    <w:p w14:paraId="4367CE40" w14:textId="77777777" w:rsidR="001D766E" w:rsidRDefault="0073380A" w:rsidP="00E93026">
      <w:pPr>
        <w:spacing w:after="0"/>
        <w:ind w:firstLine="567"/>
        <w:jc w:val="both"/>
        <w:rPr>
          <w:rFonts w:ascii="Times New Roman" w:hAnsi="Times New Roman" w:cs="Times New Roman"/>
          <w:sz w:val="24"/>
          <w:szCs w:val="24"/>
        </w:rPr>
      </w:pPr>
      <w:r>
        <w:rPr>
          <w:rFonts w:ascii="Times New Roman" w:hAnsi="Times New Roman" w:cs="Times New Roman"/>
          <w:sz w:val="24"/>
          <w:szCs w:val="24"/>
        </w:rPr>
        <w:t>аа)</w:t>
      </w:r>
      <w:r>
        <w:rPr>
          <w:rFonts w:ascii="Times New Roman" w:hAnsi="Times New Roman" w:cs="Times New Roman"/>
          <w:sz w:val="24"/>
          <w:szCs w:val="24"/>
          <w:lang w:val="en-US"/>
        </w:rPr>
        <w:t xml:space="preserve"> </w:t>
      </w:r>
      <w:r>
        <w:rPr>
          <w:rFonts w:ascii="Times New Roman" w:hAnsi="Times New Roman" w:cs="Times New Roman"/>
          <w:sz w:val="24"/>
          <w:szCs w:val="24"/>
        </w:rPr>
        <w:t>в основния текст думата „сертификат“ се заличава</w:t>
      </w:r>
      <w:r w:rsidR="00C45D95">
        <w:rPr>
          <w:rFonts w:ascii="Times New Roman" w:hAnsi="Times New Roman" w:cs="Times New Roman"/>
          <w:sz w:val="24"/>
          <w:szCs w:val="24"/>
        </w:rPr>
        <w:t>;</w:t>
      </w:r>
    </w:p>
    <w:p w14:paraId="00604B97" w14:textId="77777777" w:rsidR="00CE5F35" w:rsidRDefault="001E1D6D" w:rsidP="00BA4054">
      <w:pPr>
        <w:spacing w:after="0"/>
        <w:ind w:firstLine="567"/>
        <w:jc w:val="both"/>
        <w:rPr>
          <w:rFonts w:ascii="Times New Roman" w:hAnsi="Times New Roman" w:cs="Times New Roman"/>
          <w:sz w:val="24"/>
          <w:szCs w:val="24"/>
        </w:rPr>
      </w:pPr>
      <w:r>
        <w:rPr>
          <w:rFonts w:ascii="Times New Roman" w:hAnsi="Times New Roman" w:cs="Times New Roman"/>
          <w:sz w:val="24"/>
          <w:szCs w:val="24"/>
        </w:rPr>
        <w:t>бб</w:t>
      </w:r>
      <w:r w:rsidR="00CE5F35">
        <w:rPr>
          <w:rFonts w:ascii="Times New Roman" w:hAnsi="Times New Roman" w:cs="Times New Roman"/>
          <w:sz w:val="24"/>
          <w:szCs w:val="24"/>
        </w:rPr>
        <w:t xml:space="preserve">) в б. „а“ </w:t>
      </w:r>
      <w:r w:rsidR="00FC3B69" w:rsidRPr="00FC3B69">
        <w:rPr>
          <w:rFonts w:ascii="Times New Roman" w:hAnsi="Times New Roman" w:cs="Times New Roman"/>
          <w:sz w:val="24"/>
          <w:szCs w:val="24"/>
        </w:rPr>
        <w:t>думи</w:t>
      </w:r>
      <w:r w:rsidR="00FC3B69">
        <w:rPr>
          <w:rFonts w:ascii="Times New Roman" w:hAnsi="Times New Roman" w:cs="Times New Roman"/>
          <w:sz w:val="24"/>
          <w:szCs w:val="24"/>
        </w:rPr>
        <w:t>те „моторното превозно средство“ се заменят с</w:t>
      </w:r>
      <w:r w:rsidR="00EA4A21">
        <w:rPr>
          <w:rFonts w:ascii="Times New Roman" w:hAnsi="Times New Roman" w:cs="Times New Roman"/>
          <w:sz w:val="24"/>
          <w:szCs w:val="24"/>
        </w:rPr>
        <w:t xml:space="preserve"> „ремаркето“, </w:t>
      </w:r>
      <w:r w:rsidR="00FC3B69">
        <w:rPr>
          <w:rFonts w:ascii="Times New Roman" w:hAnsi="Times New Roman" w:cs="Times New Roman"/>
          <w:sz w:val="24"/>
          <w:szCs w:val="24"/>
        </w:rPr>
        <w:t>думата „норми“</w:t>
      </w:r>
      <w:r w:rsidR="00FC3B69" w:rsidRPr="00FC3B69">
        <w:rPr>
          <w:rFonts w:ascii="Times New Roman" w:hAnsi="Times New Roman" w:cs="Times New Roman"/>
          <w:sz w:val="24"/>
          <w:szCs w:val="24"/>
        </w:rPr>
        <w:t xml:space="preserve"> с</w:t>
      </w:r>
      <w:r w:rsidR="00FC3B69">
        <w:rPr>
          <w:rFonts w:ascii="Times New Roman" w:hAnsi="Times New Roman" w:cs="Times New Roman"/>
          <w:sz w:val="24"/>
          <w:szCs w:val="24"/>
        </w:rPr>
        <w:t>е заменя с „изисквания“</w:t>
      </w:r>
      <w:r w:rsidR="00EA4A21" w:rsidRPr="00EA4A21">
        <w:rPr>
          <w:rFonts w:ascii="Times New Roman" w:hAnsi="Times New Roman" w:cs="Times New Roman"/>
          <w:sz w:val="24"/>
          <w:szCs w:val="24"/>
        </w:rPr>
        <w:t xml:space="preserve"> и думите „за „Евро III сигурен автомобил“ се заличават;</w:t>
      </w:r>
    </w:p>
    <w:p w14:paraId="09408745" w14:textId="77777777" w:rsidR="00FC3B69" w:rsidRDefault="001E1D6D" w:rsidP="00BA4054">
      <w:pPr>
        <w:spacing w:after="0"/>
        <w:ind w:firstLine="567"/>
        <w:jc w:val="both"/>
        <w:rPr>
          <w:rFonts w:ascii="Times New Roman" w:hAnsi="Times New Roman" w:cs="Times New Roman"/>
          <w:sz w:val="24"/>
          <w:szCs w:val="24"/>
        </w:rPr>
      </w:pPr>
      <w:r>
        <w:rPr>
          <w:rFonts w:ascii="Times New Roman" w:hAnsi="Times New Roman" w:cs="Times New Roman"/>
          <w:sz w:val="24"/>
          <w:szCs w:val="24"/>
        </w:rPr>
        <w:t>вв</w:t>
      </w:r>
      <w:r w:rsidR="00CE5F35" w:rsidRPr="00CE5F35">
        <w:rPr>
          <w:rFonts w:ascii="Times New Roman" w:hAnsi="Times New Roman" w:cs="Times New Roman"/>
          <w:sz w:val="24"/>
          <w:szCs w:val="24"/>
        </w:rPr>
        <w:t>) в б. „</w:t>
      </w:r>
      <w:r w:rsidR="00CE5F35">
        <w:rPr>
          <w:rFonts w:ascii="Times New Roman" w:hAnsi="Times New Roman" w:cs="Times New Roman"/>
          <w:sz w:val="24"/>
          <w:szCs w:val="24"/>
        </w:rPr>
        <w:t>б</w:t>
      </w:r>
      <w:r w:rsidR="00CE5F35" w:rsidRPr="00CE5F35">
        <w:rPr>
          <w:rFonts w:ascii="Times New Roman" w:hAnsi="Times New Roman" w:cs="Times New Roman"/>
          <w:sz w:val="24"/>
          <w:szCs w:val="24"/>
        </w:rPr>
        <w:t xml:space="preserve">“ </w:t>
      </w:r>
      <w:r w:rsidR="00FC3B69">
        <w:rPr>
          <w:rFonts w:ascii="Times New Roman" w:hAnsi="Times New Roman" w:cs="Times New Roman"/>
          <w:sz w:val="24"/>
          <w:szCs w:val="24"/>
        </w:rPr>
        <w:t xml:space="preserve">думата „норми“ се заменя с „изисквания“, а думите „Евро </w:t>
      </w:r>
      <w:r w:rsidR="00FC3B69">
        <w:rPr>
          <w:rFonts w:ascii="Times New Roman" w:hAnsi="Times New Roman" w:cs="Times New Roman"/>
          <w:sz w:val="24"/>
          <w:szCs w:val="24"/>
          <w:lang w:val="en-US"/>
        </w:rPr>
        <w:t>III</w:t>
      </w:r>
      <w:r w:rsidR="00FC3B69">
        <w:rPr>
          <w:rFonts w:ascii="Times New Roman" w:hAnsi="Times New Roman" w:cs="Times New Roman"/>
          <w:sz w:val="24"/>
          <w:szCs w:val="24"/>
        </w:rPr>
        <w:t xml:space="preserve">“ се заменят с „Евро </w:t>
      </w:r>
      <w:r w:rsidR="00FC3B69">
        <w:rPr>
          <w:rFonts w:ascii="Times New Roman" w:hAnsi="Times New Roman" w:cs="Times New Roman"/>
          <w:sz w:val="24"/>
          <w:szCs w:val="24"/>
          <w:lang w:val="en-US"/>
        </w:rPr>
        <w:t>V</w:t>
      </w:r>
      <w:r w:rsidR="00FC3B69">
        <w:rPr>
          <w:rFonts w:ascii="Times New Roman" w:hAnsi="Times New Roman" w:cs="Times New Roman"/>
          <w:sz w:val="24"/>
          <w:szCs w:val="24"/>
        </w:rPr>
        <w:t>“</w:t>
      </w:r>
      <w:r w:rsidR="00FC3B69" w:rsidRPr="00CE5F35">
        <w:rPr>
          <w:rFonts w:ascii="Times New Roman" w:hAnsi="Times New Roman" w:cs="Times New Roman"/>
          <w:sz w:val="24"/>
          <w:szCs w:val="24"/>
        </w:rPr>
        <w:t>;</w:t>
      </w:r>
    </w:p>
    <w:p w14:paraId="0B922A61" w14:textId="77777777" w:rsidR="00EA7F9D" w:rsidRDefault="001E1D6D" w:rsidP="00EA7F9D">
      <w:pPr>
        <w:spacing w:after="0"/>
        <w:ind w:firstLine="567"/>
        <w:jc w:val="both"/>
        <w:rPr>
          <w:rFonts w:ascii="Times New Roman" w:hAnsi="Times New Roman" w:cs="Times New Roman"/>
          <w:sz w:val="24"/>
          <w:szCs w:val="24"/>
        </w:rPr>
      </w:pPr>
      <w:r>
        <w:rPr>
          <w:rFonts w:ascii="Times New Roman" w:hAnsi="Times New Roman" w:cs="Times New Roman"/>
          <w:sz w:val="24"/>
          <w:szCs w:val="24"/>
        </w:rPr>
        <w:t>гг</w:t>
      </w:r>
      <w:r w:rsidR="00CE5F35">
        <w:rPr>
          <w:rFonts w:ascii="Times New Roman" w:hAnsi="Times New Roman" w:cs="Times New Roman"/>
          <w:sz w:val="24"/>
          <w:szCs w:val="24"/>
        </w:rPr>
        <w:t>) б</w:t>
      </w:r>
      <w:r w:rsidR="00EA4A21">
        <w:rPr>
          <w:rFonts w:ascii="Times New Roman" w:hAnsi="Times New Roman" w:cs="Times New Roman"/>
          <w:sz w:val="24"/>
          <w:szCs w:val="24"/>
        </w:rPr>
        <w:t>уква</w:t>
      </w:r>
      <w:r w:rsidR="00CE5F35">
        <w:rPr>
          <w:rFonts w:ascii="Times New Roman" w:hAnsi="Times New Roman" w:cs="Times New Roman"/>
          <w:sz w:val="24"/>
          <w:szCs w:val="24"/>
        </w:rPr>
        <w:t xml:space="preserve"> „в“ </w:t>
      </w:r>
      <w:r w:rsidR="00EA7F9D">
        <w:rPr>
          <w:rFonts w:ascii="Times New Roman" w:hAnsi="Times New Roman" w:cs="Times New Roman"/>
          <w:sz w:val="24"/>
          <w:szCs w:val="24"/>
        </w:rPr>
        <w:t xml:space="preserve"> се изменя така: </w:t>
      </w:r>
    </w:p>
    <w:p w14:paraId="01707199" w14:textId="77777777" w:rsidR="00CE5F35" w:rsidRDefault="00EA7F9D" w:rsidP="00F76F8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00EA4A21">
        <w:rPr>
          <w:rFonts w:ascii="Times New Roman" w:hAnsi="Times New Roman" w:cs="Times New Roman"/>
          <w:sz w:val="24"/>
          <w:szCs w:val="24"/>
        </w:rPr>
        <w:t xml:space="preserve">сертификат </w:t>
      </w:r>
      <w:r>
        <w:rPr>
          <w:rFonts w:ascii="Times New Roman" w:hAnsi="Times New Roman" w:cs="Times New Roman"/>
          <w:sz w:val="24"/>
          <w:szCs w:val="24"/>
        </w:rPr>
        <w:t>за техническа изправност на товарни автомобили и ремаркета“;</w:t>
      </w:r>
    </w:p>
    <w:p w14:paraId="51C29ECD" w14:textId="77777777" w:rsidR="00CE5F35" w:rsidRPr="004678CB" w:rsidRDefault="001E1D6D" w:rsidP="00EA7F9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дд</w:t>
      </w:r>
      <w:r w:rsidR="00CE5F35">
        <w:rPr>
          <w:rFonts w:ascii="Times New Roman" w:hAnsi="Times New Roman" w:cs="Times New Roman"/>
          <w:sz w:val="24"/>
          <w:szCs w:val="24"/>
        </w:rPr>
        <w:t>) в б. „г“ дум</w:t>
      </w:r>
      <w:r w:rsidR="00EA7F9D">
        <w:rPr>
          <w:rFonts w:ascii="Times New Roman" w:hAnsi="Times New Roman" w:cs="Times New Roman"/>
          <w:sz w:val="24"/>
          <w:szCs w:val="24"/>
        </w:rPr>
        <w:t>и</w:t>
      </w:r>
      <w:r w:rsidR="00CE5F35">
        <w:rPr>
          <w:rFonts w:ascii="Times New Roman" w:hAnsi="Times New Roman" w:cs="Times New Roman"/>
          <w:sz w:val="24"/>
          <w:szCs w:val="24"/>
        </w:rPr>
        <w:t>т</w:t>
      </w:r>
      <w:r w:rsidR="00EA7F9D">
        <w:rPr>
          <w:rFonts w:ascii="Times New Roman" w:hAnsi="Times New Roman" w:cs="Times New Roman"/>
          <w:sz w:val="24"/>
          <w:szCs w:val="24"/>
        </w:rPr>
        <w:t>е</w:t>
      </w:r>
      <w:r w:rsidR="00CE5F35">
        <w:rPr>
          <w:rFonts w:ascii="Times New Roman" w:hAnsi="Times New Roman" w:cs="Times New Roman"/>
          <w:sz w:val="24"/>
          <w:szCs w:val="24"/>
        </w:rPr>
        <w:t xml:space="preserve"> „сертификат</w:t>
      </w:r>
      <w:r w:rsidR="00EA7F9D">
        <w:rPr>
          <w:rFonts w:ascii="Times New Roman" w:hAnsi="Times New Roman" w:cs="Times New Roman"/>
          <w:sz w:val="24"/>
          <w:szCs w:val="24"/>
        </w:rPr>
        <w:t xml:space="preserve"> за годишен преглед</w:t>
      </w:r>
      <w:r w:rsidR="00CE5F35">
        <w:rPr>
          <w:rFonts w:ascii="Times New Roman" w:hAnsi="Times New Roman" w:cs="Times New Roman"/>
          <w:sz w:val="24"/>
          <w:szCs w:val="24"/>
        </w:rPr>
        <w:t xml:space="preserve">“ се </w:t>
      </w:r>
      <w:r w:rsidR="00EA7F9D">
        <w:rPr>
          <w:rFonts w:ascii="Times New Roman" w:hAnsi="Times New Roman" w:cs="Times New Roman"/>
          <w:sz w:val="24"/>
          <w:szCs w:val="24"/>
        </w:rPr>
        <w:t>заменят с „удостоверение“.</w:t>
      </w:r>
    </w:p>
    <w:p w14:paraId="3252F575" w14:textId="77777777" w:rsidR="009C2CA3" w:rsidRPr="009D29D0" w:rsidRDefault="008A73A3" w:rsidP="00E93026">
      <w:pPr>
        <w:pStyle w:val="ListParagraph"/>
        <w:tabs>
          <w:tab w:val="left" w:pos="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б</w:t>
      </w:r>
      <w:r w:rsidR="009C2CA3" w:rsidRPr="009D29D0">
        <w:rPr>
          <w:rFonts w:ascii="Times New Roman" w:hAnsi="Times New Roman" w:cs="Times New Roman"/>
          <w:sz w:val="24"/>
          <w:szCs w:val="24"/>
        </w:rPr>
        <w:t xml:space="preserve">) </w:t>
      </w:r>
      <w:r w:rsidR="00F76F89">
        <w:rPr>
          <w:rFonts w:ascii="Times New Roman" w:hAnsi="Times New Roman" w:cs="Times New Roman"/>
          <w:sz w:val="24"/>
          <w:szCs w:val="24"/>
        </w:rPr>
        <w:t xml:space="preserve">точка 6 се отменя; </w:t>
      </w:r>
    </w:p>
    <w:p w14:paraId="339F5B2D" w14:textId="77777777" w:rsidR="00FE6DC5" w:rsidRDefault="008A73A3" w:rsidP="00E93026">
      <w:pPr>
        <w:pStyle w:val="ListParagraph"/>
        <w:tabs>
          <w:tab w:val="left" w:pos="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в</w:t>
      </w:r>
      <w:r w:rsidR="009C2CA3" w:rsidRPr="006C6A79">
        <w:rPr>
          <w:rFonts w:ascii="Times New Roman" w:hAnsi="Times New Roman" w:cs="Times New Roman"/>
          <w:sz w:val="24"/>
          <w:szCs w:val="24"/>
        </w:rPr>
        <w:t>) т</w:t>
      </w:r>
      <w:r w:rsidR="000C468E">
        <w:rPr>
          <w:rFonts w:ascii="Times New Roman" w:hAnsi="Times New Roman" w:cs="Times New Roman"/>
          <w:sz w:val="24"/>
          <w:szCs w:val="24"/>
        </w:rPr>
        <w:t>очк</w:t>
      </w:r>
      <w:r w:rsidR="00FE6DC5">
        <w:rPr>
          <w:rFonts w:ascii="Times New Roman" w:hAnsi="Times New Roman" w:cs="Times New Roman"/>
          <w:sz w:val="24"/>
          <w:szCs w:val="24"/>
          <w:lang w:val="en-US"/>
        </w:rPr>
        <w:t>a</w:t>
      </w:r>
      <w:r w:rsidR="009C2CA3" w:rsidRPr="006C6A79">
        <w:rPr>
          <w:rFonts w:ascii="Times New Roman" w:hAnsi="Times New Roman" w:cs="Times New Roman"/>
          <w:sz w:val="24"/>
          <w:szCs w:val="24"/>
        </w:rPr>
        <w:t xml:space="preserve"> </w:t>
      </w:r>
      <w:r w:rsidR="00F76F89">
        <w:rPr>
          <w:rFonts w:ascii="Times New Roman" w:hAnsi="Times New Roman" w:cs="Times New Roman"/>
          <w:sz w:val="24"/>
          <w:szCs w:val="24"/>
        </w:rPr>
        <w:t>9</w:t>
      </w:r>
      <w:r w:rsidR="00FE6DC5">
        <w:rPr>
          <w:rFonts w:ascii="Times New Roman" w:hAnsi="Times New Roman" w:cs="Times New Roman"/>
          <w:sz w:val="24"/>
          <w:szCs w:val="24"/>
          <w:lang w:val="en-US"/>
        </w:rPr>
        <w:t xml:space="preserve"> </w:t>
      </w:r>
      <w:r w:rsidR="00FE6DC5">
        <w:rPr>
          <w:rFonts w:ascii="Times New Roman" w:hAnsi="Times New Roman" w:cs="Times New Roman"/>
          <w:sz w:val="24"/>
          <w:szCs w:val="24"/>
        </w:rPr>
        <w:t>се отменя;</w:t>
      </w:r>
      <w:r w:rsidR="00F76F89">
        <w:rPr>
          <w:rFonts w:ascii="Times New Roman" w:hAnsi="Times New Roman" w:cs="Times New Roman"/>
          <w:sz w:val="24"/>
          <w:szCs w:val="24"/>
        </w:rPr>
        <w:t xml:space="preserve">  </w:t>
      </w:r>
    </w:p>
    <w:p w14:paraId="0379A6BE" w14:textId="77777777" w:rsidR="00D41D10" w:rsidRDefault="00FE6DC5" w:rsidP="00E93026">
      <w:pPr>
        <w:pStyle w:val="ListParagraph"/>
        <w:tabs>
          <w:tab w:val="left" w:pos="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г) точка </w:t>
      </w:r>
      <w:r w:rsidR="009C2CA3" w:rsidRPr="006C6A79">
        <w:rPr>
          <w:rFonts w:ascii="Times New Roman" w:hAnsi="Times New Roman" w:cs="Times New Roman"/>
          <w:sz w:val="24"/>
          <w:szCs w:val="24"/>
        </w:rPr>
        <w:t>10 се отменя</w:t>
      </w:r>
      <w:r w:rsidR="00CF1AD5">
        <w:rPr>
          <w:rFonts w:ascii="Times New Roman" w:hAnsi="Times New Roman" w:cs="Times New Roman"/>
          <w:sz w:val="24"/>
          <w:szCs w:val="24"/>
        </w:rPr>
        <w:t>.</w:t>
      </w:r>
    </w:p>
    <w:p w14:paraId="6CFE6EE2" w14:textId="77777777" w:rsidR="009C2CA3" w:rsidRDefault="00181186" w:rsidP="00E93026">
      <w:pPr>
        <w:pStyle w:val="ListParagraph"/>
        <w:tabs>
          <w:tab w:val="left" w:pos="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7</w:t>
      </w:r>
      <w:r w:rsidR="009C2CA3" w:rsidRPr="006C6A79">
        <w:rPr>
          <w:rFonts w:ascii="Times New Roman" w:hAnsi="Times New Roman" w:cs="Times New Roman"/>
          <w:sz w:val="24"/>
          <w:szCs w:val="24"/>
        </w:rPr>
        <w:t>. Създава</w:t>
      </w:r>
      <w:r>
        <w:rPr>
          <w:rFonts w:ascii="Times New Roman" w:hAnsi="Times New Roman" w:cs="Times New Roman"/>
          <w:sz w:val="24"/>
          <w:szCs w:val="24"/>
        </w:rPr>
        <w:t>т</w:t>
      </w:r>
      <w:r w:rsidR="009C2CA3" w:rsidRPr="006C6A79">
        <w:rPr>
          <w:rFonts w:ascii="Times New Roman" w:hAnsi="Times New Roman" w:cs="Times New Roman"/>
          <w:sz w:val="24"/>
          <w:szCs w:val="24"/>
        </w:rPr>
        <w:t xml:space="preserve"> се ал. 13</w:t>
      </w:r>
      <w:r w:rsidR="008A73A3">
        <w:rPr>
          <w:rFonts w:ascii="Times New Roman" w:hAnsi="Times New Roman" w:cs="Times New Roman"/>
          <w:sz w:val="24"/>
          <w:szCs w:val="24"/>
        </w:rPr>
        <w:t xml:space="preserve"> и 14</w:t>
      </w:r>
      <w:r w:rsidR="009C2CA3" w:rsidRPr="006C6A79">
        <w:rPr>
          <w:rFonts w:ascii="Times New Roman" w:hAnsi="Times New Roman" w:cs="Times New Roman"/>
          <w:sz w:val="24"/>
          <w:szCs w:val="24"/>
        </w:rPr>
        <w:t>:</w:t>
      </w:r>
    </w:p>
    <w:p w14:paraId="77F0C637" w14:textId="77777777" w:rsidR="008A73A3" w:rsidRPr="006C6A79" w:rsidRDefault="008A73A3" w:rsidP="00E93026">
      <w:pPr>
        <w:pStyle w:val="ListParagraph"/>
        <w:tabs>
          <w:tab w:val="left" w:pos="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„(13) </w:t>
      </w:r>
      <w:r w:rsidRPr="008A73A3">
        <w:rPr>
          <w:rFonts w:ascii="Times New Roman" w:hAnsi="Times New Roman" w:cs="Times New Roman"/>
          <w:sz w:val="24"/>
          <w:szCs w:val="24"/>
        </w:rPr>
        <w:t>Разрешителното се отнема</w:t>
      </w:r>
      <w:r w:rsidRPr="008A73A3">
        <w:t xml:space="preserve"> </w:t>
      </w:r>
      <w:r w:rsidRPr="008A73A3">
        <w:rPr>
          <w:rFonts w:ascii="Times New Roman" w:hAnsi="Times New Roman" w:cs="Times New Roman"/>
          <w:sz w:val="24"/>
          <w:szCs w:val="24"/>
        </w:rPr>
        <w:t>с</w:t>
      </w:r>
      <w:r w:rsidR="00881BFF">
        <w:rPr>
          <w:rFonts w:ascii="Times New Roman" w:hAnsi="Times New Roman" w:cs="Times New Roman"/>
          <w:sz w:val="24"/>
          <w:szCs w:val="24"/>
        </w:rPr>
        <w:t>ъс</w:t>
      </w:r>
      <w:r w:rsidRPr="008A73A3">
        <w:rPr>
          <w:rFonts w:ascii="Times New Roman" w:hAnsi="Times New Roman" w:cs="Times New Roman"/>
          <w:sz w:val="24"/>
          <w:szCs w:val="24"/>
        </w:rPr>
        <w:t xml:space="preserve"> заповед</w:t>
      </w:r>
      <w:r>
        <w:rPr>
          <w:rFonts w:ascii="Times New Roman" w:hAnsi="Times New Roman" w:cs="Times New Roman"/>
          <w:sz w:val="24"/>
          <w:szCs w:val="24"/>
        </w:rPr>
        <w:t xml:space="preserve"> на и</w:t>
      </w:r>
      <w:r w:rsidRPr="008A73A3">
        <w:rPr>
          <w:rFonts w:ascii="Times New Roman" w:hAnsi="Times New Roman" w:cs="Times New Roman"/>
          <w:sz w:val="24"/>
          <w:szCs w:val="24"/>
        </w:rPr>
        <w:t>зпълнителния директор на Изпълнителна агенция „Автомобилна администрация“ или оправомощено от него длъжностно лице</w:t>
      </w:r>
      <w:r>
        <w:rPr>
          <w:rFonts w:ascii="Times New Roman" w:hAnsi="Times New Roman" w:cs="Times New Roman"/>
          <w:sz w:val="24"/>
          <w:szCs w:val="24"/>
        </w:rPr>
        <w:t>.</w:t>
      </w:r>
    </w:p>
    <w:p w14:paraId="6AF11E65" w14:textId="77777777" w:rsidR="009D29D0" w:rsidRPr="006C6A79" w:rsidRDefault="009C2CA3" w:rsidP="00E665E1">
      <w:pPr>
        <w:tabs>
          <w:tab w:val="left" w:pos="0"/>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6C6A79">
        <w:rPr>
          <w:rFonts w:ascii="Times New Roman" w:hAnsi="Times New Roman" w:cs="Times New Roman"/>
          <w:sz w:val="24"/>
          <w:szCs w:val="24"/>
        </w:rPr>
        <w:t>(1</w:t>
      </w:r>
      <w:r w:rsidR="008A73A3">
        <w:rPr>
          <w:rFonts w:ascii="Times New Roman" w:hAnsi="Times New Roman" w:cs="Times New Roman"/>
          <w:sz w:val="24"/>
          <w:szCs w:val="24"/>
        </w:rPr>
        <w:t>4</w:t>
      </w:r>
      <w:r w:rsidRPr="006C6A79">
        <w:rPr>
          <w:rFonts w:ascii="Times New Roman" w:hAnsi="Times New Roman" w:cs="Times New Roman"/>
          <w:sz w:val="24"/>
          <w:szCs w:val="24"/>
        </w:rPr>
        <w:t>) Заповедта по ал. 1</w:t>
      </w:r>
      <w:r w:rsidR="008A73A3">
        <w:rPr>
          <w:rFonts w:ascii="Times New Roman" w:hAnsi="Times New Roman" w:cs="Times New Roman"/>
          <w:sz w:val="24"/>
          <w:szCs w:val="24"/>
        </w:rPr>
        <w:t>3</w:t>
      </w:r>
      <w:r w:rsidRPr="006C6A79">
        <w:rPr>
          <w:rFonts w:ascii="Times New Roman" w:hAnsi="Times New Roman" w:cs="Times New Roman"/>
          <w:sz w:val="24"/>
          <w:szCs w:val="24"/>
        </w:rPr>
        <w:t xml:space="preserve"> подлежи на обжалване по реда на Административнопроцесуалния кодекс</w:t>
      </w:r>
      <w:r w:rsidR="00D2764B">
        <w:rPr>
          <w:rFonts w:ascii="Times New Roman" w:hAnsi="Times New Roman" w:cs="Times New Roman"/>
          <w:sz w:val="24"/>
          <w:szCs w:val="24"/>
        </w:rPr>
        <w:t>“</w:t>
      </w:r>
      <w:r w:rsidRPr="006C6A79">
        <w:rPr>
          <w:rFonts w:ascii="Times New Roman" w:hAnsi="Times New Roman" w:cs="Times New Roman"/>
          <w:sz w:val="24"/>
          <w:szCs w:val="24"/>
        </w:rPr>
        <w:t xml:space="preserve">. </w:t>
      </w:r>
    </w:p>
    <w:p w14:paraId="3F27F09E" w14:textId="77777777" w:rsidR="009C2CA3" w:rsidRPr="00220F3B" w:rsidRDefault="009C2CA3" w:rsidP="00E93026">
      <w:pPr>
        <w:spacing w:after="0"/>
        <w:ind w:firstLine="567"/>
        <w:jc w:val="both"/>
        <w:rPr>
          <w:rFonts w:ascii="Times New Roman" w:eastAsia="Times New Roman" w:hAnsi="Times New Roman" w:cs="Times New Roman"/>
          <w:sz w:val="24"/>
          <w:szCs w:val="24"/>
          <w:lang w:eastAsia="bg-BG"/>
        </w:rPr>
      </w:pPr>
      <w:r w:rsidRPr="00220F3B">
        <w:rPr>
          <w:rFonts w:ascii="Times New Roman" w:hAnsi="Times New Roman" w:cs="Times New Roman"/>
          <w:b/>
          <w:sz w:val="24"/>
          <w:szCs w:val="24"/>
        </w:rPr>
        <w:t xml:space="preserve">§ </w:t>
      </w:r>
      <w:r w:rsidR="00F6543E" w:rsidRPr="00220F3B">
        <w:rPr>
          <w:rFonts w:ascii="Times New Roman" w:hAnsi="Times New Roman" w:cs="Times New Roman"/>
          <w:b/>
          <w:sz w:val="24"/>
          <w:szCs w:val="24"/>
        </w:rPr>
        <w:t>1</w:t>
      </w:r>
      <w:r w:rsidR="00F6543E">
        <w:rPr>
          <w:rFonts w:ascii="Times New Roman" w:hAnsi="Times New Roman" w:cs="Times New Roman"/>
          <w:b/>
          <w:sz w:val="24"/>
          <w:szCs w:val="24"/>
        </w:rPr>
        <w:t>4</w:t>
      </w:r>
      <w:r w:rsidRPr="00220F3B">
        <w:rPr>
          <w:rFonts w:ascii="Times New Roman" w:hAnsi="Times New Roman" w:cs="Times New Roman"/>
          <w:b/>
          <w:sz w:val="24"/>
          <w:szCs w:val="24"/>
        </w:rPr>
        <w:t>.</w:t>
      </w:r>
      <w:r w:rsidRPr="00220F3B">
        <w:rPr>
          <w:rFonts w:ascii="Times New Roman" w:hAnsi="Times New Roman" w:cs="Times New Roman"/>
          <w:sz w:val="24"/>
          <w:szCs w:val="24"/>
        </w:rPr>
        <w:t xml:space="preserve"> </w:t>
      </w:r>
      <w:r w:rsidRPr="00220F3B">
        <w:rPr>
          <w:rFonts w:ascii="Times New Roman" w:eastAsia="Times New Roman" w:hAnsi="Times New Roman" w:cs="Times New Roman"/>
          <w:sz w:val="24"/>
          <w:szCs w:val="24"/>
          <w:lang w:eastAsia="bg-BG"/>
        </w:rPr>
        <w:t>В чл. 35</w:t>
      </w:r>
      <w:r w:rsidR="003A5AB9">
        <w:rPr>
          <w:rFonts w:ascii="Times New Roman" w:eastAsia="Times New Roman" w:hAnsi="Times New Roman" w:cs="Times New Roman"/>
          <w:sz w:val="24"/>
          <w:szCs w:val="24"/>
          <w:lang w:eastAsia="bg-BG"/>
        </w:rPr>
        <w:t>, ал. 1</w:t>
      </w:r>
      <w:r w:rsidRPr="00220F3B">
        <w:rPr>
          <w:rFonts w:ascii="Times New Roman" w:eastAsia="Times New Roman" w:hAnsi="Times New Roman" w:cs="Times New Roman"/>
          <w:sz w:val="24"/>
          <w:szCs w:val="24"/>
          <w:lang w:eastAsia="bg-BG"/>
        </w:rPr>
        <w:t xml:space="preserve"> се правят следните изменения и допълнения: </w:t>
      </w:r>
    </w:p>
    <w:p w14:paraId="7A46B4D6" w14:textId="77777777" w:rsidR="006D7A4E" w:rsidRDefault="009C2CA3" w:rsidP="00F70499">
      <w:pPr>
        <w:spacing w:after="0" w:line="240" w:lineRule="auto"/>
        <w:ind w:firstLine="567"/>
        <w:jc w:val="both"/>
        <w:rPr>
          <w:rFonts w:ascii="Times New Roman" w:eastAsia="Times New Roman" w:hAnsi="Times New Roman" w:cs="Times New Roman"/>
          <w:sz w:val="24"/>
          <w:szCs w:val="24"/>
          <w:lang w:eastAsia="bg-BG"/>
        </w:rPr>
      </w:pPr>
      <w:r w:rsidRPr="00220F3B">
        <w:rPr>
          <w:rFonts w:ascii="Times New Roman" w:eastAsia="Times New Roman" w:hAnsi="Times New Roman" w:cs="Times New Roman"/>
          <w:sz w:val="24"/>
          <w:szCs w:val="24"/>
          <w:lang w:eastAsia="bg-BG"/>
        </w:rPr>
        <w:t xml:space="preserve">1. </w:t>
      </w:r>
      <w:r w:rsidR="006D7A4E">
        <w:rPr>
          <w:rFonts w:ascii="Times New Roman" w:eastAsia="Times New Roman" w:hAnsi="Times New Roman" w:cs="Times New Roman"/>
          <w:sz w:val="24"/>
          <w:szCs w:val="24"/>
          <w:lang w:eastAsia="bg-BG"/>
        </w:rPr>
        <w:t>В</w:t>
      </w:r>
      <w:r w:rsidR="006D7A4E" w:rsidRPr="006D7A4E">
        <w:rPr>
          <w:rFonts w:ascii="Times New Roman" w:eastAsia="Times New Roman" w:hAnsi="Times New Roman" w:cs="Times New Roman"/>
          <w:sz w:val="24"/>
          <w:szCs w:val="24"/>
          <w:lang w:eastAsia="bg-BG"/>
        </w:rPr>
        <w:t xml:space="preserve"> т. 3 след думата „договор“ </w:t>
      </w:r>
      <w:r w:rsidR="001D5E70" w:rsidRPr="006D7A4E">
        <w:rPr>
          <w:rFonts w:ascii="Times New Roman" w:eastAsia="Times New Roman" w:hAnsi="Times New Roman" w:cs="Times New Roman"/>
          <w:sz w:val="24"/>
          <w:szCs w:val="24"/>
          <w:lang w:eastAsia="bg-BG"/>
        </w:rPr>
        <w:t>запетаята</w:t>
      </w:r>
      <w:r w:rsidR="001D5E70">
        <w:rPr>
          <w:rFonts w:ascii="Times New Roman" w:eastAsia="Times New Roman" w:hAnsi="Times New Roman" w:cs="Times New Roman"/>
          <w:sz w:val="24"/>
          <w:szCs w:val="24"/>
          <w:lang w:eastAsia="bg-BG"/>
        </w:rPr>
        <w:t>,</w:t>
      </w:r>
      <w:r w:rsidR="001D5E70" w:rsidRPr="006D7A4E">
        <w:rPr>
          <w:rFonts w:ascii="Times New Roman" w:eastAsia="Times New Roman" w:hAnsi="Times New Roman" w:cs="Times New Roman"/>
          <w:sz w:val="24"/>
          <w:szCs w:val="24"/>
          <w:lang w:eastAsia="bg-BG"/>
        </w:rPr>
        <w:t xml:space="preserve"> </w:t>
      </w:r>
      <w:r w:rsidR="006D7A4E" w:rsidRPr="006D7A4E">
        <w:rPr>
          <w:rFonts w:ascii="Times New Roman" w:eastAsia="Times New Roman" w:hAnsi="Times New Roman" w:cs="Times New Roman"/>
          <w:sz w:val="24"/>
          <w:szCs w:val="24"/>
          <w:lang w:eastAsia="bg-BG"/>
        </w:rPr>
        <w:t xml:space="preserve">думите „заверен от заклет преводач“ и запетаята след </w:t>
      </w:r>
      <w:r w:rsidR="001D5E70">
        <w:rPr>
          <w:rFonts w:ascii="Times New Roman" w:eastAsia="Times New Roman" w:hAnsi="Times New Roman" w:cs="Times New Roman"/>
          <w:sz w:val="24"/>
          <w:szCs w:val="24"/>
          <w:lang w:eastAsia="bg-BG"/>
        </w:rPr>
        <w:t>тях</w:t>
      </w:r>
      <w:r w:rsidR="006D7A4E" w:rsidRPr="006D7A4E">
        <w:rPr>
          <w:rFonts w:ascii="Times New Roman" w:eastAsia="Times New Roman" w:hAnsi="Times New Roman" w:cs="Times New Roman"/>
          <w:sz w:val="24"/>
          <w:szCs w:val="24"/>
          <w:lang w:eastAsia="bg-BG"/>
        </w:rPr>
        <w:t xml:space="preserve"> се заличават</w:t>
      </w:r>
      <w:r w:rsidR="001D5E70">
        <w:rPr>
          <w:rFonts w:ascii="Times New Roman" w:eastAsia="Times New Roman" w:hAnsi="Times New Roman" w:cs="Times New Roman"/>
          <w:sz w:val="24"/>
          <w:szCs w:val="24"/>
          <w:lang w:eastAsia="bg-BG"/>
        </w:rPr>
        <w:t>.</w:t>
      </w:r>
    </w:p>
    <w:p w14:paraId="059474F9" w14:textId="77777777" w:rsidR="009C2CA3" w:rsidRPr="00220F3B" w:rsidRDefault="006D7A4E" w:rsidP="00F70499">
      <w:pPr>
        <w:spacing w:after="0" w:line="240" w:lineRule="auto"/>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000E1F01">
        <w:rPr>
          <w:rFonts w:ascii="Times New Roman" w:eastAsia="Times New Roman" w:hAnsi="Times New Roman" w:cs="Times New Roman"/>
          <w:sz w:val="24"/>
          <w:szCs w:val="24"/>
          <w:lang w:eastAsia="bg-BG"/>
        </w:rPr>
        <w:t>В</w:t>
      </w:r>
      <w:r w:rsidR="009C2CA3" w:rsidRPr="00220F3B">
        <w:rPr>
          <w:rFonts w:ascii="Times New Roman" w:eastAsia="Times New Roman" w:hAnsi="Times New Roman" w:cs="Times New Roman"/>
          <w:sz w:val="24"/>
          <w:szCs w:val="24"/>
          <w:lang w:eastAsia="bg-BG"/>
        </w:rPr>
        <w:t xml:space="preserve"> т. 4 думата „</w:t>
      </w:r>
      <w:r w:rsidR="00D5083A">
        <w:rPr>
          <w:rFonts w:ascii="Times New Roman" w:eastAsia="Times New Roman" w:hAnsi="Times New Roman" w:cs="Times New Roman"/>
          <w:sz w:val="24"/>
          <w:szCs w:val="24"/>
          <w:lang w:eastAsia="bg-BG"/>
        </w:rPr>
        <w:t>шест</w:t>
      </w:r>
      <w:r w:rsidR="009C2CA3" w:rsidRPr="00220F3B">
        <w:rPr>
          <w:rFonts w:ascii="Times New Roman" w:eastAsia="Times New Roman" w:hAnsi="Times New Roman" w:cs="Times New Roman"/>
          <w:sz w:val="24"/>
          <w:szCs w:val="24"/>
          <w:lang w:eastAsia="bg-BG"/>
        </w:rPr>
        <w:t>“</w:t>
      </w:r>
      <w:r w:rsidR="00D5083A">
        <w:rPr>
          <w:rFonts w:ascii="Times New Roman" w:eastAsia="Times New Roman" w:hAnsi="Times New Roman" w:cs="Times New Roman"/>
          <w:sz w:val="24"/>
          <w:szCs w:val="24"/>
          <w:lang w:eastAsia="bg-BG"/>
        </w:rPr>
        <w:t xml:space="preserve"> се заменя с „три“ и накрая се добавя „и национални курорти“</w:t>
      </w:r>
      <w:r w:rsidR="00C4644C">
        <w:rPr>
          <w:rFonts w:ascii="Times New Roman" w:eastAsia="Times New Roman" w:hAnsi="Times New Roman" w:cs="Times New Roman"/>
          <w:sz w:val="24"/>
          <w:szCs w:val="24"/>
          <w:lang w:eastAsia="bg-BG"/>
        </w:rPr>
        <w:t>.</w:t>
      </w:r>
    </w:p>
    <w:p w14:paraId="2B58386B" w14:textId="77777777" w:rsidR="009C2CA3" w:rsidRPr="00220F3B" w:rsidRDefault="00AC7B04" w:rsidP="00E93026">
      <w:pPr>
        <w:spacing w:after="0" w:line="240" w:lineRule="auto"/>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3</w:t>
      </w:r>
      <w:r w:rsidR="003A5AB9">
        <w:rPr>
          <w:rFonts w:ascii="Times New Roman" w:eastAsia="Times New Roman" w:hAnsi="Times New Roman" w:cs="Times New Roman"/>
          <w:sz w:val="24"/>
          <w:szCs w:val="24"/>
          <w:lang w:eastAsia="bg-BG"/>
        </w:rPr>
        <w:t>.</w:t>
      </w:r>
      <w:r w:rsidR="009C2CA3" w:rsidRPr="00220F3B">
        <w:rPr>
          <w:rFonts w:ascii="Times New Roman" w:eastAsia="Times New Roman" w:hAnsi="Times New Roman" w:cs="Times New Roman"/>
          <w:sz w:val="24"/>
          <w:szCs w:val="24"/>
          <w:lang w:eastAsia="bg-BG"/>
        </w:rPr>
        <w:t xml:space="preserve"> </w:t>
      </w:r>
      <w:r w:rsidR="000E1F01">
        <w:rPr>
          <w:rFonts w:ascii="Times New Roman" w:eastAsia="Times New Roman" w:hAnsi="Times New Roman" w:cs="Times New Roman"/>
          <w:sz w:val="24"/>
          <w:szCs w:val="24"/>
          <w:lang w:eastAsia="bg-BG"/>
        </w:rPr>
        <w:t>С</w:t>
      </w:r>
      <w:r w:rsidR="009C2CA3" w:rsidRPr="00220F3B">
        <w:rPr>
          <w:rFonts w:ascii="Times New Roman" w:eastAsia="Times New Roman" w:hAnsi="Times New Roman" w:cs="Times New Roman"/>
          <w:sz w:val="24"/>
          <w:szCs w:val="24"/>
          <w:lang w:eastAsia="bg-BG"/>
        </w:rPr>
        <w:t>ъздава се т. 11:</w:t>
      </w:r>
    </w:p>
    <w:p w14:paraId="7279310B" w14:textId="77777777" w:rsidR="009C2CA3" w:rsidRPr="00220F3B"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220F3B">
        <w:rPr>
          <w:rFonts w:ascii="Times New Roman" w:eastAsia="Times New Roman" w:hAnsi="Times New Roman" w:cs="Times New Roman"/>
          <w:sz w:val="24"/>
          <w:szCs w:val="24"/>
          <w:lang w:eastAsia="bg-BG"/>
        </w:rPr>
        <w:t xml:space="preserve">„11. списък на моторните превозни средства от категориите М2 и М3, клас </w:t>
      </w:r>
      <w:r w:rsidRPr="00220F3B">
        <w:rPr>
          <w:rFonts w:ascii="Times New Roman" w:eastAsia="Times New Roman" w:hAnsi="Times New Roman" w:cs="Times New Roman"/>
          <w:sz w:val="24"/>
          <w:szCs w:val="24"/>
          <w:lang w:val="en-US" w:eastAsia="bg-BG"/>
        </w:rPr>
        <w:t>III</w:t>
      </w:r>
      <w:r w:rsidRPr="00220F3B">
        <w:rPr>
          <w:rFonts w:ascii="Times New Roman" w:eastAsia="Times New Roman" w:hAnsi="Times New Roman" w:cs="Times New Roman"/>
          <w:sz w:val="24"/>
          <w:szCs w:val="24"/>
          <w:lang w:eastAsia="bg-BG"/>
        </w:rPr>
        <w:t xml:space="preserve"> и клас „В“, с които всеки от парт</w:t>
      </w:r>
      <w:r w:rsidR="00F70499">
        <w:rPr>
          <w:rFonts w:ascii="Times New Roman" w:eastAsia="Times New Roman" w:hAnsi="Times New Roman" w:cs="Times New Roman"/>
          <w:sz w:val="24"/>
          <w:szCs w:val="24"/>
          <w:lang w:eastAsia="bg-BG"/>
        </w:rPr>
        <w:t>ньорите ще обслужва автобусната линия“.</w:t>
      </w:r>
    </w:p>
    <w:p w14:paraId="2E5B5A79" w14:textId="77777777" w:rsidR="009C2CA3" w:rsidRPr="006C6A79" w:rsidRDefault="009C2CA3" w:rsidP="00E93026">
      <w:pPr>
        <w:spacing w:after="0"/>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b/>
          <w:sz w:val="24"/>
          <w:szCs w:val="24"/>
          <w:lang w:eastAsia="bg-BG"/>
        </w:rPr>
        <w:t xml:space="preserve">§ </w:t>
      </w:r>
      <w:r w:rsidR="00F6543E">
        <w:rPr>
          <w:rFonts w:ascii="Times New Roman" w:eastAsia="Times New Roman" w:hAnsi="Times New Roman" w:cs="Times New Roman"/>
          <w:b/>
          <w:sz w:val="24"/>
          <w:szCs w:val="24"/>
          <w:lang w:eastAsia="bg-BG"/>
        </w:rPr>
        <w:t>15</w:t>
      </w:r>
      <w:r w:rsidRPr="006C6A79">
        <w:rPr>
          <w:rFonts w:ascii="Times New Roman" w:eastAsia="Times New Roman" w:hAnsi="Times New Roman" w:cs="Times New Roman"/>
          <w:b/>
          <w:sz w:val="24"/>
          <w:szCs w:val="24"/>
          <w:lang w:eastAsia="bg-BG"/>
        </w:rPr>
        <w:t>.</w:t>
      </w:r>
      <w:r w:rsidRPr="006C6A79">
        <w:rPr>
          <w:rFonts w:ascii="Times New Roman" w:eastAsia="Times New Roman" w:hAnsi="Times New Roman" w:cs="Times New Roman"/>
          <w:sz w:val="24"/>
          <w:szCs w:val="24"/>
          <w:lang w:eastAsia="bg-BG"/>
        </w:rPr>
        <w:t xml:space="preserve"> В чл. 37 се правят следните изменения:</w:t>
      </w:r>
    </w:p>
    <w:p w14:paraId="01AAA7F5"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1. Изречение второ се </w:t>
      </w:r>
      <w:r w:rsidR="002515E4">
        <w:rPr>
          <w:rFonts w:ascii="Times New Roman" w:eastAsia="Times New Roman" w:hAnsi="Times New Roman" w:cs="Times New Roman"/>
          <w:sz w:val="24"/>
          <w:szCs w:val="24"/>
          <w:lang w:eastAsia="bg-BG"/>
        </w:rPr>
        <w:t>заличава.</w:t>
      </w:r>
    </w:p>
    <w:p w14:paraId="0AFA06DF"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2. В изречение трето думите „процедурата за издаване на разрешително за линията се закрива“ се заменят с „административното производство се прекратява“.</w:t>
      </w:r>
    </w:p>
    <w:p w14:paraId="34E65A94" w14:textId="77777777" w:rsidR="009C2CA3" w:rsidRPr="006C6A79" w:rsidRDefault="009C2CA3" w:rsidP="00E93026">
      <w:pPr>
        <w:spacing w:after="0"/>
        <w:ind w:firstLine="567"/>
        <w:jc w:val="both"/>
        <w:rPr>
          <w:rFonts w:ascii="Times New Roman" w:eastAsia="Times New Roman" w:hAnsi="Times New Roman" w:cs="Times New Roman"/>
          <w:color w:val="FF0000"/>
          <w:sz w:val="24"/>
          <w:szCs w:val="24"/>
          <w:lang w:eastAsia="bg-BG"/>
        </w:rPr>
      </w:pPr>
      <w:r w:rsidRPr="006C6A79">
        <w:rPr>
          <w:rFonts w:ascii="Times New Roman" w:hAnsi="Times New Roman" w:cs="Times New Roman"/>
          <w:b/>
          <w:sz w:val="24"/>
          <w:szCs w:val="24"/>
        </w:rPr>
        <w:t xml:space="preserve">§ </w:t>
      </w:r>
      <w:r w:rsidR="00F6543E">
        <w:rPr>
          <w:rFonts w:ascii="Times New Roman" w:hAnsi="Times New Roman" w:cs="Times New Roman"/>
          <w:b/>
          <w:sz w:val="24"/>
          <w:szCs w:val="24"/>
        </w:rPr>
        <w:t>16</w:t>
      </w:r>
      <w:r w:rsidRPr="006C6A79">
        <w:rPr>
          <w:rFonts w:ascii="Times New Roman" w:hAnsi="Times New Roman" w:cs="Times New Roman"/>
          <w:b/>
          <w:sz w:val="24"/>
          <w:szCs w:val="24"/>
        </w:rPr>
        <w:t>.</w:t>
      </w:r>
      <w:r w:rsidRPr="006C6A79">
        <w:rPr>
          <w:rFonts w:ascii="Times New Roman" w:hAnsi="Times New Roman" w:cs="Times New Roman"/>
          <w:sz w:val="24"/>
          <w:szCs w:val="24"/>
        </w:rPr>
        <w:t xml:space="preserve"> </w:t>
      </w:r>
      <w:r w:rsidR="00977F91">
        <w:rPr>
          <w:rFonts w:ascii="Times New Roman" w:hAnsi="Times New Roman" w:cs="Times New Roman"/>
          <w:sz w:val="24"/>
          <w:szCs w:val="24"/>
        </w:rPr>
        <w:t xml:space="preserve">В </w:t>
      </w:r>
      <w:r w:rsidR="00977F91">
        <w:rPr>
          <w:rFonts w:ascii="Times New Roman" w:eastAsia="Times New Roman" w:hAnsi="Times New Roman" w:cs="Times New Roman"/>
          <w:sz w:val="24"/>
          <w:szCs w:val="24"/>
          <w:lang w:eastAsia="bg-BG"/>
        </w:rPr>
        <w:t>ч</w:t>
      </w:r>
      <w:r w:rsidR="00E306A5">
        <w:rPr>
          <w:rFonts w:ascii="Times New Roman" w:eastAsia="Times New Roman" w:hAnsi="Times New Roman" w:cs="Times New Roman"/>
          <w:sz w:val="24"/>
          <w:szCs w:val="24"/>
          <w:lang w:eastAsia="bg-BG"/>
        </w:rPr>
        <w:t>л. 38</w:t>
      </w:r>
      <w:r w:rsidR="005F3FBC">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 xml:space="preserve"> ал. 2 се</w:t>
      </w:r>
      <w:r w:rsidR="00F70499">
        <w:rPr>
          <w:rFonts w:ascii="Times New Roman" w:eastAsia="Times New Roman" w:hAnsi="Times New Roman" w:cs="Times New Roman"/>
          <w:sz w:val="24"/>
          <w:szCs w:val="24"/>
          <w:lang w:eastAsia="bg-BG"/>
        </w:rPr>
        <w:t xml:space="preserve"> </w:t>
      </w:r>
      <w:r w:rsidR="002515E4">
        <w:rPr>
          <w:rFonts w:ascii="Times New Roman" w:eastAsia="Times New Roman" w:hAnsi="Times New Roman" w:cs="Times New Roman"/>
          <w:sz w:val="24"/>
          <w:szCs w:val="24"/>
          <w:lang w:eastAsia="bg-BG"/>
        </w:rPr>
        <w:t>изменя така</w:t>
      </w:r>
      <w:r w:rsidRPr="006C6A79">
        <w:rPr>
          <w:rFonts w:ascii="Times New Roman" w:eastAsia="Times New Roman" w:hAnsi="Times New Roman" w:cs="Times New Roman"/>
          <w:sz w:val="24"/>
          <w:szCs w:val="24"/>
          <w:lang w:eastAsia="bg-BG"/>
        </w:rPr>
        <w:t>:</w:t>
      </w:r>
    </w:p>
    <w:p w14:paraId="042DA7C4" w14:textId="77777777" w:rsidR="002515E4" w:rsidRPr="00F70499" w:rsidRDefault="002515E4" w:rsidP="00A10220">
      <w:pPr>
        <w:spacing w:after="0" w:line="240" w:lineRule="auto"/>
        <w:ind w:firstLine="567"/>
        <w:jc w:val="both"/>
        <w:rPr>
          <w:rFonts w:ascii="Times New Roman" w:hAnsi="Times New Roman" w:cs="Times New Roman"/>
          <w:sz w:val="24"/>
          <w:szCs w:val="24"/>
        </w:rPr>
      </w:pPr>
      <w:r w:rsidRPr="00F70499">
        <w:rPr>
          <w:rFonts w:ascii="Times New Roman" w:hAnsi="Times New Roman" w:cs="Times New Roman"/>
          <w:sz w:val="24"/>
          <w:szCs w:val="24"/>
        </w:rPr>
        <w:t>„(2) Изпълнителна агенция „Автомобилна администрация“ разглежда заявлението, като сравнява началния и краен пункт на автобусната линия и дните на обслужване с началния и краен пункт и дните на обслужване на линия в експлоатация и/или линия, за която е открита процедура за съгласуване. В случай че има пълно покритие на спирките по маршрута или съвпадане на началната и две спирки на територията на Република България и крайната спирка на маршрута, както и на посочените в заявлението дни на обслужване и по-малко от два часа разлика в часовете на тръгване от територията на Република България, Изпълнителна агенция „Автомобилна администрация“ дава указание на кандидатстващия превозвач за промяна</w:t>
      </w:r>
      <w:r w:rsidR="00E45219" w:rsidRPr="00F70499">
        <w:rPr>
          <w:rFonts w:ascii="Times New Roman" w:hAnsi="Times New Roman" w:cs="Times New Roman"/>
          <w:sz w:val="24"/>
          <w:szCs w:val="24"/>
        </w:rPr>
        <w:t xml:space="preserve"> на часовете на тръгване от</w:t>
      </w:r>
      <w:r w:rsidRPr="00F70499">
        <w:rPr>
          <w:rFonts w:ascii="Times New Roman" w:hAnsi="Times New Roman" w:cs="Times New Roman"/>
          <w:sz w:val="24"/>
          <w:szCs w:val="24"/>
        </w:rPr>
        <w:t xml:space="preserve"> територията на Република България“</w:t>
      </w:r>
      <w:r w:rsidR="00384F18">
        <w:rPr>
          <w:rFonts w:ascii="Times New Roman" w:hAnsi="Times New Roman" w:cs="Times New Roman"/>
          <w:sz w:val="24"/>
          <w:szCs w:val="24"/>
        </w:rPr>
        <w:t>.</w:t>
      </w:r>
    </w:p>
    <w:p w14:paraId="6689C3C9" w14:textId="77777777" w:rsidR="00304725" w:rsidRPr="00304725" w:rsidRDefault="00304725" w:rsidP="00E93026">
      <w:pPr>
        <w:spacing w:after="0" w:line="240" w:lineRule="auto"/>
        <w:ind w:firstLine="567"/>
        <w:jc w:val="both"/>
        <w:rPr>
          <w:rFonts w:ascii="Times New Roman" w:eastAsia="Times New Roman" w:hAnsi="Times New Roman" w:cs="Times New Roman"/>
          <w:sz w:val="24"/>
          <w:szCs w:val="24"/>
          <w:lang w:eastAsia="bg-BG"/>
        </w:rPr>
      </w:pPr>
      <w:r w:rsidRPr="00352D56">
        <w:rPr>
          <w:rFonts w:ascii="Times New Roman" w:eastAsia="Times New Roman" w:hAnsi="Times New Roman" w:cs="Times New Roman"/>
          <w:b/>
          <w:sz w:val="24"/>
          <w:szCs w:val="24"/>
          <w:lang w:eastAsia="bg-BG"/>
        </w:rPr>
        <w:t xml:space="preserve">§ </w:t>
      </w:r>
      <w:r w:rsidR="00F6543E">
        <w:rPr>
          <w:rFonts w:ascii="Times New Roman" w:eastAsia="Times New Roman" w:hAnsi="Times New Roman" w:cs="Times New Roman"/>
          <w:b/>
          <w:sz w:val="24"/>
          <w:szCs w:val="24"/>
          <w:lang w:eastAsia="bg-BG"/>
        </w:rPr>
        <w:t>17</w:t>
      </w:r>
      <w:r w:rsidR="00286624">
        <w:rPr>
          <w:rFonts w:ascii="Times New Roman" w:eastAsia="Times New Roman" w:hAnsi="Times New Roman" w:cs="Times New Roman"/>
          <w:b/>
          <w:sz w:val="24"/>
          <w:szCs w:val="24"/>
          <w:lang w:eastAsia="bg-BG"/>
        </w:rPr>
        <w:t>.</w:t>
      </w:r>
      <w:r w:rsidR="00286624" w:rsidRPr="00304725">
        <w:rPr>
          <w:rFonts w:ascii="Times New Roman" w:eastAsia="Times New Roman" w:hAnsi="Times New Roman" w:cs="Times New Roman"/>
          <w:sz w:val="24"/>
          <w:szCs w:val="24"/>
          <w:lang w:eastAsia="bg-BG"/>
        </w:rPr>
        <w:t xml:space="preserve"> </w:t>
      </w:r>
      <w:r w:rsidRPr="00304725">
        <w:rPr>
          <w:rFonts w:ascii="Times New Roman" w:eastAsia="Times New Roman" w:hAnsi="Times New Roman" w:cs="Times New Roman"/>
          <w:sz w:val="24"/>
          <w:szCs w:val="24"/>
          <w:lang w:eastAsia="bg-BG"/>
        </w:rPr>
        <w:t>В чл. 39 се създава ал. 3:</w:t>
      </w:r>
    </w:p>
    <w:p w14:paraId="4E28D358" w14:textId="77777777" w:rsidR="009C2CA3" w:rsidRPr="00F70499" w:rsidRDefault="00304725" w:rsidP="00E93026">
      <w:pPr>
        <w:spacing w:after="0" w:line="240" w:lineRule="auto"/>
        <w:ind w:firstLine="567"/>
        <w:jc w:val="both"/>
        <w:rPr>
          <w:rFonts w:ascii="Times New Roman" w:eastAsia="Times New Roman" w:hAnsi="Times New Roman" w:cs="Times New Roman"/>
          <w:sz w:val="24"/>
          <w:szCs w:val="24"/>
          <w:lang w:eastAsia="bg-BG"/>
        </w:rPr>
      </w:pPr>
      <w:r w:rsidRPr="00304725">
        <w:rPr>
          <w:rFonts w:ascii="Times New Roman" w:eastAsia="Times New Roman" w:hAnsi="Times New Roman" w:cs="Times New Roman"/>
          <w:sz w:val="24"/>
          <w:szCs w:val="24"/>
          <w:lang w:eastAsia="bg-BG"/>
        </w:rPr>
        <w:t>„(3) Когато документацията не е приведена в съответствие с изискванията в посочения срок, административното производство се прекратява</w:t>
      </w:r>
      <w:r w:rsidR="004876BE">
        <w:rPr>
          <w:rFonts w:ascii="Times New Roman" w:eastAsia="Times New Roman" w:hAnsi="Times New Roman" w:cs="Times New Roman"/>
          <w:sz w:val="24"/>
          <w:szCs w:val="24"/>
          <w:lang w:eastAsia="bg-BG"/>
        </w:rPr>
        <w:t xml:space="preserve"> със заповед на изпълнителния директор на Изпълнителна агенция „Автомобилна администрация</w:t>
      </w:r>
      <w:r w:rsidRPr="00304725">
        <w:rPr>
          <w:rFonts w:ascii="Times New Roman" w:eastAsia="Times New Roman" w:hAnsi="Times New Roman" w:cs="Times New Roman"/>
          <w:sz w:val="24"/>
          <w:szCs w:val="24"/>
          <w:lang w:eastAsia="bg-BG"/>
        </w:rPr>
        <w:t>“</w:t>
      </w:r>
      <w:r w:rsidR="003F2460">
        <w:rPr>
          <w:rFonts w:ascii="Times New Roman" w:eastAsia="Times New Roman" w:hAnsi="Times New Roman" w:cs="Times New Roman"/>
          <w:sz w:val="24"/>
          <w:szCs w:val="24"/>
          <w:lang w:val="en-US" w:eastAsia="bg-BG"/>
        </w:rPr>
        <w:t>.</w:t>
      </w:r>
    </w:p>
    <w:p w14:paraId="0F40A68C"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b/>
          <w:sz w:val="24"/>
          <w:szCs w:val="24"/>
          <w:lang w:eastAsia="bg-BG"/>
        </w:rPr>
        <w:t xml:space="preserve">§ </w:t>
      </w:r>
      <w:r w:rsidR="00F6543E">
        <w:rPr>
          <w:rFonts w:ascii="Times New Roman" w:eastAsia="Times New Roman" w:hAnsi="Times New Roman" w:cs="Times New Roman"/>
          <w:b/>
          <w:sz w:val="24"/>
          <w:szCs w:val="24"/>
          <w:lang w:eastAsia="bg-BG"/>
        </w:rPr>
        <w:t>18</w:t>
      </w:r>
      <w:r w:rsidRPr="006C6A79">
        <w:rPr>
          <w:rFonts w:ascii="Times New Roman" w:eastAsia="Times New Roman" w:hAnsi="Times New Roman" w:cs="Times New Roman"/>
          <w:b/>
          <w:sz w:val="24"/>
          <w:szCs w:val="24"/>
          <w:lang w:eastAsia="bg-BG"/>
        </w:rPr>
        <w:t>.</w:t>
      </w:r>
      <w:r w:rsidRPr="006C6A79">
        <w:rPr>
          <w:rFonts w:ascii="Times New Roman" w:eastAsia="Times New Roman" w:hAnsi="Times New Roman" w:cs="Times New Roman"/>
          <w:sz w:val="24"/>
          <w:szCs w:val="24"/>
          <w:lang w:eastAsia="bg-BG"/>
        </w:rPr>
        <w:t xml:space="preserve"> В чл. 40 се правят следните изменения и допълнения:</w:t>
      </w:r>
    </w:p>
    <w:p w14:paraId="3E41F897" w14:textId="77777777" w:rsidR="009C2CA3" w:rsidRPr="00FF594E" w:rsidRDefault="009C2CA3" w:rsidP="00FF594E">
      <w:pPr>
        <w:pStyle w:val="ListParagraph"/>
        <w:numPr>
          <w:ilvl w:val="0"/>
          <w:numId w:val="62"/>
        </w:numPr>
        <w:spacing w:after="0" w:line="240" w:lineRule="auto"/>
        <w:ind w:left="851" w:hanging="284"/>
        <w:jc w:val="both"/>
        <w:rPr>
          <w:rFonts w:ascii="Times New Roman" w:eastAsia="Times New Roman" w:hAnsi="Times New Roman" w:cs="Times New Roman"/>
          <w:sz w:val="24"/>
          <w:szCs w:val="24"/>
          <w:lang w:eastAsia="bg-BG"/>
        </w:rPr>
      </w:pPr>
      <w:r w:rsidRPr="00352D56">
        <w:rPr>
          <w:rFonts w:ascii="Times New Roman" w:eastAsia="Times New Roman" w:hAnsi="Times New Roman" w:cs="Times New Roman"/>
          <w:sz w:val="24"/>
          <w:szCs w:val="24"/>
          <w:lang w:eastAsia="bg-BG"/>
        </w:rPr>
        <w:t xml:space="preserve">В ал. </w:t>
      </w:r>
      <w:r w:rsidR="0062144B">
        <w:rPr>
          <w:rFonts w:ascii="Times New Roman" w:eastAsia="Times New Roman" w:hAnsi="Times New Roman" w:cs="Times New Roman"/>
          <w:sz w:val="24"/>
          <w:szCs w:val="24"/>
          <w:lang w:eastAsia="bg-BG"/>
        </w:rPr>
        <w:t>1 се създава изречение трето</w:t>
      </w:r>
      <w:r w:rsidR="00352D56" w:rsidRPr="00352D56">
        <w:rPr>
          <w:rFonts w:ascii="Times New Roman" w:eastAsia="Times New Roman" w:hAnsi="Times New Roman" w:cs="Times New Roman"/>
          <w:sz w:val="24"/>
          <w:szCs w:val="24"/>
          <w:lang w:eastAsia="bg-BG"/>
        </w:rPr>
        <w:t>:</w:t>
      </w:r>
    </w:p>
    <w:p w14:paraId="03EA8762" w14:textId="77777777" w:rsidR="00E35625" w:rsidRPr="00F70499" w:rsidRDefault="00E35625" w:rsidP="00E35625">
      <w:pPr>
        <w:spacing w:after="0" w:line="240" w:lineRule="auto"/>
        <w:ind w:firstLine="567"/>
        <w:jc w:val="both"/>
        <w:rPr>
          <w:rFonts w:ascii="Times New Roman" w:hAnsi="Times New Roman" w:cs="Times New Roman"/>
          <w:sz w:val="24"/>
          <w:szCs w:val="24"/>
        </w:rPr>
      </w:pPr>
      <w:r w:rsidRPr="00F70499">
        <w:rPr>
          <w:rFonts w:ascii="Times New Roman" w:hAnsi="Times New Roman" w:cs="Times New Roman"/>
          <w:sz w:val="24"/>
          <w:szCs w:val="24"/>
        </w:rPr>
        <w:t>„В случай на необходимост списъкът на моторните превозни средства, с които ще се обслужва автобусната линия, може да бъде актуализиран“</w:t>
      </w:r>
      <w:r w:rsidR="00A10220">
        <w:rPr>
          <w:rFonts w:ascii="Times New Roman" w:hAnsi="Times New Roman" w:cs="Times New Roman"/>
          <w:sz w:val="24"/>
          <w:szCs w:val="24"/>
        </w:rPr>
        <w:t>.</w:t>
      </w:r>
    </w:p>
    <w:p w14:paraId="57587BDD"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2. В ал. 3</w:t>
      </w:r>
      <w:r w:rsidR="00AC43E6">
        <w:rPr>
          <w:rFonts w:ascii="Times New Roman" w:eastAsia="Times New Roman" w:hAnsi="Times New Roman" w:cs="Times New Roman"/>
          <w:sz w:val="24"/>
          <w:szCs w:val="24"/>
          <w:lang w:eastAsia="bg-BG"/>
        </w:rPr>
        <w:t>, изречение второ</w:t>
      </w:r>
      <w:r w:rsidRPr="006C6A79">
        <w:rPr>
          <w:rFonts w:ascii="Times New Roman" w:eastAsia="Times New Roman" w:hAnsi="Times New Roman" w:cs="Times New Roman"/>
          <w:sz w:val="24"/>
          <w:szCs w:val="24"/>
          <w:lang w:eastAsia="bg-BG"/>
        </w:rPr>
        <w:t xml:space="preserve"> думите „графикът за работа на екипажите и“ се </w:t>
      </w:r>
      <w:r w:rsidR="002E4810">
        <w:rPr>
          <w:rFonts w:ascii="Times New Roman" w:eastAsia="Times New Roman" w:hAnsi="Times New Roman" w:cs="Times New Roman"/>
          <w:sz w:val="24"/>
          <w:szCs w:val="24"/>
          <w:lang w:eastAsia="bg-BG"/>
        </w:rPr>
        <w:t>заменят с</w:t>
      </w:r>
      <w:r w:rsidR="00C01FDD">
        <w:rPr>
          <w:rFonts w:ascii="Times New Roman" w:eastAsia="Times New Roman" w:hAnsi="Times New Roman" w:cs="Times New Roman"/>
          <w:sz w:val="24"/>
          <w:szCs w:val="24"/>
          <w:lang w:eastAsia="bg-BG"/>
        </w:rPr>
        <w:t>ъс</w:t>
      </w:r>
      <w:r w:rsidR="002E4810">
        <w:rPr>
          <w:rFonts w:ascii="Times New Roman" w:eastAsia="Times New Roman" w:hAnsi="Times New Roman" w:cs="Times New Roman"/>
          <w:sz w:val="24"/>
          <w:szCs w:val="24"/>
          <w:lang w:eastAsia="bg-BG"/>
        </w:rPr>
        <w:t xml:space="preserve"> </w:t>
      </w:r>
      <w:r w:rsidRPr="006C6A79">
        <w:rPr>
          <w:rFonts w:ascii="Times New Roman" w:eastAsia="Times New Roman" w:hAnsi="Times New Roman" w:cs="Times New Roman"/>
          <w:sz w:val="24"/>
          <w:szCs w:val="24"/>
          <w:lang w:eastAsia="bg-BG"/>
        </w:rPr>
        <w:t xml:space="preserve">„списъкът на автобусите, с които всеки от партньорите ще обслужва автобусната линия“.  </w:t>
      </w:r>
    </w:p>
    <w:p w14:paraId="7894AF23"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3. В ал. 4: </w:t>
      </w:r>
    </w:p>
    <w:p w14:paraId="7B0FDA75"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а) основният текст се изменя така:</w:t>
      </w:r>
    </w:p>
    <w:p w14:paraId="2A3CA760"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„Министърът на транспорта и съобщенията или </w:t>
      </w:r>
      <w:r w:rsidR="008F606F">
        <w:rPr>
          <w:rFonts w:ascii="Times New Roman" w:eastAsia="Times New Roman" w:hAnsi="Times New Roman" w:cs="Times New Roman"/>
          <w:sz w:val="24"/>
          <w:szCs w:val="24"/>
          <w:lang w:eastAsia="bg-BG"/>
        </w:rPr>
        <w:t>оправомощено</w:t>
      </w:r>
      <w:r w:rsidRPr="006C6A79">
        <w:rPr>
          <w:rFonts w:ascii="Times New Roman" w:eastAsia="Times New Roman" w:hAnsi="Times New Roman" w:cs="Times New Roman"/>
          <w:sz w:val="24"/>
          <w:szCs w:val="24"/>
          <w:lang w:eastAsia="bg-BG"/>
        </w:rPr>
        <w:t xml:space="preserve"> от него </w:t>
      </w:r>
      <w:r w:rsidR="008F606F">
        <w:rPr>
          <w:rFonts w:ascii="Times New Roman" w:eastAsia="Times New Roman" w:hAnsi="Times New Roman" w:cs="Times New Roman"/>
          <w:sz w:val="24"/>
          <w:szCs w:val="24"/>
          <w:lang w:eastAsia="bg-BG"/>
        </w:rPr>
        <w:t xml:space="preserve">длъжностно </w:t>
      </w:r>
      <w:r w:rsidRPr="006C6A79">
        <w:rPr>
          <w:rFonts w:ascii="Times New Roman" w:eastAsia="Times New Roman" w:hAnsi="Times New Roman" w:cs="Times New Roman"/>
          <w:sz w:val="24"/>
          <w:szCs w:val="24"/>
          <w:lang w:eastAsia="bg-BG"/>
        </w:rPr>
        <w:t>лице с мотивирана заповед отказва издаването на разрешително, когато“;</w:t>
      </w:r>
    </w:p>
    <w:p w14:paraId="73EDE4DD"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б) в т. 1 думите „две или повече“ се заменят със „системни</w:t>
      </w:r>
      <w:r w:rsidR="002E21B4">
        <w:rPr>
          <w:rFonts w:ascii="Times New Roman" w:eastAsia="Times New Roman" w:hAnsi="Times New Roman" w:cs="Times New Roman"/>
          <w:sz w:val="24"/>
          <w:szCs w:val="24"/>
          <w:lang w:eastAsia="bg-BG"/>
        </w:rPr>
        <w:t>“</w:t>
      </w:r>
      <w:r w:rsidR="00B92A11" w:rsidRPr="00B92A11">
        <w:t xml:space="preserve"> </w:t>
      </w:r>
      <w:r w:rsidR="00B92A11" w:rsidRPr="00B92A11">
        <w:rPr>
          <w:rFonts w:ascii="Times New Roman" w:eastAsia="Times New Roman" w:hAnsi="Times New Roman" w:cs="Times New Roman"/>
          <w:sz w:val="24"/>
          <w:szCs w:val="24"/>
          <w:lang w:eastAsia="bg-BG"/>
        </w:rPr>
        <w:t>и думите „през последните 12 месеца“ се заличават</w:t>
      </w:r>
      <w:r w:rsidRPr="006C6A79">
        <w:rPr>
          <w:rFonts w:ascii="Times New Roman" w:eastAsia="Times New Roman" w:hAnsi="Times New Roman" w:cs="Times New Roman"/>
          <w:sz w:val="24"/>
          <w:szCs w:val="24"/>
          <w:lang w:eastAsia="bg-BG"/>
        </w:rPr>
        <w:t>;</w:t>
      </w:r>
    </w:p>
    <w:p w14:paraId="0871EE12"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в) в т. 2 думата „когато“ се заличава;</w:t>
      </w:r>
    </w:p>
    <w:p w14:paraId="15C6DEB7"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г) създава се т. 4:</w:t>
      </w:r>
    </w:p>
    <w:p w14:paraId="095AD279"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„4. е получен отказ за издаване на разрешително от компетентните органи на държавата – крайна спирка на маршрута“</w:t>
      </w:r>
      <w:r w:rsidR="00B4733C">
        <w:rPr>
          <w:rFonts w:ascii="Times New Roman" w:eastAsia="Times New Roman" w:hAnsi="Times New Roman" w:cs="Times New Roman"/>
          <w:sz w:val="24"/>
          <w:szCs w:val="24"/>
          <w:lang w:eastAsia="bg-BG"/>
        </w:rPr>
        <w:t>.</w:t>
      </w:r>
    </w:p>
    <w:p w14:paraId="7C492413"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4. Създава се ал. 4а:</w:t>
      </w:r>
    </w:p>
    <w:p w14:paraId="1CF9EEFB" w14:textId="77777777" w:rsidR="009C2CA3" w:rsidRPr="006C6A79" w:rsidRDefault="009C2CA3" w:rsidP="00B044AB">
      <w:pPr>
        <w:tabs>
          <w:tab w:val="left" w:pos="1134"/>
        </w:tabs>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„(4а) Заповедта по ал. 4 подлежи на обжалване по реда на Административнопроцесуалния кодекс“</w:t>
      </w:r>
      <w:r w:rsidR="008A418C">
        <w:rPr>
          <w:rFonts w:ascii="Times New Roman" w:eastAsia="Times New Roman" w:hAnsi="Times New Roman" w:cs="Times New Roman"/>
          <w:sz w:val="24"/>
          <w:szCs w:val="24"/>
          <w:lang w:eastAsia="bg-BG"/>
        </w:rPr>
        <w:t>.</w:t>
      </w:r>
    </w:p>
    <w:p w14:paraId="3B51D33F"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5. В ал. 7, изречение трето накрая се добавя „и да върне в Изпълнителна агенция „Автомобилна администрация“ комплекта разрешителни до 5 дни след изтичане на тримесечния или едномесечния срок, </w:t>
      </w:r>
      <w:r w:rsidR="00A72FB2">
        <w:rPr>
          <w:rFonts w:ascii="Times New Roman" w:eastAsia="Times New Roman" w:hAnsi="Times New Roman" w:cs="Times New Roman"/>
          <w:sz w:val="24"/>
          <w:szCs w:val="24"/>
          <w:lang w:eastAsia="bg-BG"/>
        </w:rPr>
        <w:t>в</w:t>
      </w:r>
      <w:r w:rsidRPr="006C6A79">
        <w:rPr>
          <w:rFonts w:ascii="Times New Roman" w:eastAsia="Times New Roman" w:hAnsi="Times New Roman" w:cs="Times New Roman"/>
          <w:sz w:val="24"/>
          <w:szCs w:val="24"/>
          <w:lang w:eastAsia="bg-BG"/>
        </w:rPr>
        <w:t xml:space="preserve"> който лицето по чл. 2, ал. 1 е уведомило Изпълнителна агенция „Автомобилна администрация“.</w:t>
      </w:r>
    </w:p>
    <w:p w14:paraId="4D21FD57" w14:textId="77777777" w:rsidR="00A66BBF" w:rsidRPr="00A66BBF" w:rsidRDefault="009C2CA3" w:rsidP="0014188C">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6. </w:t>
      </w:r>
      <w:r w:rsidR="0014188C">
        <w:rPr>
          <w:rFonts w:ascii="Times New Roman" w:eastAsia="Times New Roman" w:hAnsi="Times New Roman" w:cs="Times New Roman"/>
          <w:sz w:val="24"/>
          <w:szCs w:val="24"/>
          <w:lang w:eastAsia="bg-BG"/>
        </w:rPr>
        <w:t xml:space="preserve">В </w:t>
      </w:r>
      <w:r w:rsidR="0014188C">
        <w:rPr>
          <w:rFonts w:ascii="Times New Roman" w:hAnsi="Times New Roman" w:cs="Times New Roman"/>
          <w:sz w:val="24"/>
          <w:szCs w:val="24"/>
        </w:rPr>
        <w:t>а</w:t>
      </w:r>
      <w:r w:rsidR="0014188C">
        <w:rPr>
          <w:rFonts w:ascii="Times New Roman" w:eastAsia="Times New Roman" w:hAnsi="Times New Roman" w:cs="Times New Roman"/>
          <w:sz w:val="24"/>
          <w:szCs w:val="24"/>
          <w:lang w:eastAsia="bg-BG"/>
        </w:rPr>
        <w:t>л.</w:t>
      </w:r>
      <w:r w:rsidR="00A66BBF">
        <w:rPr>
          <w:rFonts w:ascii="Times New Roman" w:eastAsia="Times New Roman" w:hAnsi="Times New Roman" w:cs="Times New Roman"/>
          <w:sz w:val="24"/>
          <w:szCs w:val="24"/>
          <w:lang w:eastAsia="bg-BG"/>
        </w:rPr>
        <w:t xml:space="preserve"> 8</w:t>
      </w:r>
      <w:r w:rsidR="003179F5">
        <w:rPr>
          <w:rFonts w:ascii="Times New Roman" w:eastAsia="Times New Roman" w:hAnsi="Times New Roman" w:cs="Times New Roman"/>
          <w:sz w:val="24"/>
          <w:szCs w:val="24"/>
          <w:lang w:eastAsia="bg-BG"/>
        </w:rPr>
        <w:t>,</w:t>
      </w:r>
      <w:r w:rsidR="00A66BBF" w:rsidRPr="00A66BBF">
        <w:rPr>
          <w:rFonts w:ascii="Times New Roman" w:eastAsia="Times New Roman" w:hAnsi="Times New Roman" w:cs="Times New Roman"/>
          <w:sz w:val="24"/>
          <w:szCs w:val="24"/>
          <w:lang w:eastAsia="bg-BG"/>
        </w:rPr>
        <w:t xml:space="preserve"> т. 2 се изменя така:</w:t>
      </w:r>
    </w:p>
    <w:p w14:paraId="2C00CA33" w14:textId="77777777" w:rsidR="00A66BBF" w:rsidRPr="00A66BBF" w:rsidRDefault="00A66BBF" w:rsidP="00A66BBF">
      <w:pPr>
        <w:spacing w:after="0"/>
        <w:ind w:firstLine="567"/>
        <w:jc w:val="both"/>
        <w:rPr>
          <w:rFonts w:ascii="Times New Roman" w:eastAsia="Times New Roman" w:hAnsi="Times New Roman" w:cs="Times New Roman"/>
          <w:color w:val="FF0000"/>
          <w:sz w:val="24"/>
          <w:szCs w:val="24"/>
          <w:lang w:eastAsia="bg-BG"/>
        </w:rPr>
      </w:pPr>
      <w:r w:rsidRPr="00A66BBF">
        <w:rPr>
          <w:rFonts w:ascii="Times New Roman" w:eastAsia="Times New Roman" w:hAnsi="Times New Roman" w:cs="Times New Roman"/>
          <w:sz w:val="24"/>
          <w:szCs w:val="24"/>
          <w:lang w:eastAsia="bg-BG"/>
        </w:rPr>
        <w:t xml:space="preserve">„2. при </w:t>
      </w:r>
      <w:r w:rsidR="00072754">
        <w:rPr>
          <w:rFonts w:ascii="Times New Roman" w:eastAsia="Times New Roman" w:hAnsi="Times New Roman" w:cs="Times New Roman"/>
          <w:sz w:val="24"/>
          <w:szCs w:val="24"/>
          <w:lang w:eastAsia="bg-BG"/>
        </w:rPr>
        <w:t xml:space="preserve">извършване на </w:t>
      </w:r>
      <w:r w:rsidRPr="00A66BBF">
        <w:rPr>
          <w:rFonts w:ascii="Times New Roman" w:eastAsia="Times New Roman" w:hAnsi="Times New Roman" w:cs="Times New Roman"/>
          <w:sz w:val="24"/>
          <w:szCs w:val="24"/>
          <w:lang w:eastAsia="bg-BG"/>
        </w:rPr>
        <w:t xml:space="preserve">системни нарушения </w:t>
      </w:r>
      <w:r w:rsidR="00BD0098">
        <w:rPr>
          <w:rFonts w:ascii="Times New Roman" w:eastAsia="Times New Roman" w:hAnsi="Times New Roman" w:cs="Times New Roman"/>
          <w:sz w:val="24"/>
          <w:szCs w:val="24"/>
          <w:lang w:eastAsia="bg-BG"/>
        </w:rPr>
        <w:t>съгласно</w:t>
      </w:r>
      <w:r w:rsidRPr="00A66BBF">
        <w:rPr>
          <w:rFonts w:ascii="Times New Roman" w:eastAsia="Times New Roman" w:hAnsi="Times New Roman" w:cs="Times New Roman"/>
          <w:sz w:val="24"/>
          <w:szCs w:val="24"/>
          <w:lang w:eastAsia="bg-BG"/>
        </w:rPr>
        <w:t xml:space="preserve"> чл. 32 от Закона за автомобилните превози“</w:t>
      </w:r>
      <w:r w:rsidR="00BD0098">
        <w:rPr>
          <w:rFonts w:ascii="Times New Roman" w:eastAsia="Times New Roman" w:hAnsi="Times New Roman" w:cs="Times New Roman"/>
          <w:sz w:val="24"/>
          <w:szCs w:val="24"/>
          <w:lang w:eastAsia="bg-BG"/>
        </w:rPr>
        <w:t>,</w:t>
      </w:r>
    </w:p>
    <w:p w14:paraId="3559C6F7"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7. В ал. 11 след думите „държавите по маршрута“ се добавя „за решението си за закриване на автобусната линия, като обявява за невалидни разрешителните за превозвача </w:t>
      </w:r>
      <w:r w:rsidR="00DD69AA" w:rsidRPr="00DD69AA">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 xml:space="preserve"> партньор по обслужването на същата“.</w:t>
      </w:r>
    </w:p>
    <w:p w14:paraId="5032D3A9" w14:textId="77777777" w:rsidR="00056C1A" w:rsidRDefault="009C2CA3" w:rsidP="00E93026">
      <w:pPr>
        <w:spacing w:after="0" w:line="240" w:lineRule="auto"/>
        <w:ind w:firstLine="567"/>
        <w:jc w:val="both"/>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lastRenderedPageBreak/>
        <w:t xml:space="preserve">§ </w:t>
      </w:r>
      <w:r w:rsidR="00F6543E">
        <w:rPr>
          <w:rFonts w:ascii="Times New Roman" w:eastAsia="Times New Roman" w:hAnsi="Times New Roman" w:cs="Times New Roman"/>
          <w:b/>
          <w:sz w:val="24"/>
          <w:szCs w:val="24"/>
          <w:lang w:eastAsia="bg-BG"/>
        </w:rPr>
        <w:t>19</w:t>
      </w:r>
      <w:r w:rsidRPr="006C6A79">
        <w:rPr>
          <w:rFonts w:ascii="Times New Roman" w:eastAsia="Times New Roman" w:hAnsi="Times New Roman" w:cs="Times New Roman"/>
          <w:b/>
          <w:sz w:val="24"/>
          <w:szCs w:val="24"/>
          <w:lang w:eastAsia="bg-BG"/>
        </w:rPr>
        <w:t>.</w:t>
      </w:r>
      <w:r w:rsidRPr="006C6A79">
        <w:rPr>
          <w:rFonts w:ascii="Times New Roman" w:eastAsia="Times New Roman" w:hAnsi="Times New Roman" w:cs="Times New Roman"/>
          <w:sz w:val="24"/>
          <w:szCs w:val="24"/>
          <w:lang w:eastAsia="bg-BG"/>
        </w:rPr>
        <w:t xml:space="preserve"> Член 41 се отменя.</w:t>
      </w:r>
    </w:p>
    <w:p w14:paraId="48EEE3BE"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b/>
          <w:sz w:val="24"/>
          <w:szCs w:val="24"/>
          <w:lang w:eastAsia="bg-BG"/>
        </w:rPr>
        <w:t xml:space="preserve">§ </w:t>
      </w:r>
      <w:r w:rsidR="00F6543E">
        <w:rPr>
          <w:rFonts w:ascii="Times New Roman" w:eastAsia="Times New Roman" w:hAnsi="Times New Roman" w:cs="Times New Roman"/>
          <w:b/>
          <w:sz w:val="24"/>
          <w:szCs w:val="24"/>
          <w:lang w:eastAsia="bg-BG"/>
        </w:rPr>
        <w:t>20</w:t>
      </w:r>
      <w:r w:rsidRPr="006C6A79">
        <w:rPr>
          <w:rFonts w:ascii="Times New Roman" w:eastAsia="Times New Roman" w:hAnsi="Times New Roman" w:cs="Times New Roman"/>
          <w:b/>
          <w:sz w:val="24"/>
          <w:szCs w:val="24"/>
          <w:lang w:eastAsia="bg-BG"/>
        </w:rPr>
        <w:t>.</w:t>
      </w:r>
      <w:r w:rsidRPr="006C6A79">
        <w:rPr>
          <w:rFonts w:ascii="Times New Roman" w:eastAsia="Times New Roman" w:hAnsi="Times New Roman" w:cs="Times New Roman"/>
          <w:sz w:val="24"/>
          <w:szCs w:val="24"/>
          <w:lang w:eastAsia="bg-BG"/>
        </w:rPr>
        <w:t xml:space="preserve"> В чл. 43 се правят следните изменения и допълнения:</w:t>
      </w:r>
    </w:p>
    <w:p w14:paraId="0FA3D8B4" w14:textId="77777777" w:rsidR="006F47F6" w:rsidRDefault="00686E86" w:rsidP="00E93026">
      <w:pPr>
        <w:pStyle w:val="ListParagraph"/>
        <w:spacing w:after="0" w:line="240" w:lineRule="auto"/>
        <w:ind w:left="0"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009C2CA3" w:rsidRPr="006C6A79">
        <w:rPr>
          <w:rFonts w:ascii="Times New Roman" w:eastAsia="Times New Roman" w:hAnsi="Times New Roman" w:cs="Times New Roman"/>
          <w:sz w:val="24"/>
          <w:szCs w:val="24"/>
          <w:lang w:eastAsia="bg-BG"/>
        </w:rPr>
        <w:t>В ал. 1 след думата „заявление“ се добавя „по образец (приложение № 17)“.</w:t>
      </w:r>
    </w:p>
    <w:p w14:paraId="1BBD1B5A" w14:textId="77777777" w:rsidR="009C2CA3" w:rsidRPr="006C6A79" w:rsidRDefault="00686E86" w:rsidP="00E93026">
      <w:pPr>
        <w:pStyle w:val="ListParagraph"/>
        <w:spacing w:after="0" w:line="240" w:lineRule="auto"/>
        <w:ind w:left="0" w:firstLine="567"/>
        <w:jc w:val="both"/>
        <w:rPr>
          <w:rFonts w:ascii="Times New Roman" w:eastAsia="Times New Roman" w:hAnsi="Times New Roman" w:cs="Times New Roman"/>
          <w:sz w:val="24"/>
          <w:szCs w:val="24"/>
          <w:lang w:eastAsia="bg-BG"/>
        </w:rPr>
      </w:pPr>
      <w:r w:rsidRPr="00DD69AA">
        <w:rPr>
          <w:rFonts w:ascii="Times New Roman" w:hAnsi="Times New Roman" w:cs="Times New Roman"/>
          <w:sz w:val="24"/>
          <w:szCs w:val="24"/>
        </w:rPr>
        <w:t xml:space="preserve">2. </w:t>
      </w:r>
      <w:r w:rsidR="009C2CA3" w:rsidRPr="00DD69AA">
        <w:rPr>
          <w:rFonts w:ascii="Times New Roman" w:hAnsi="Times New Roman" w:cs="Times New Roman"/>
          <w:sz w:val="24"/>
          <w:szCs w:val="24"/>
        </w:rPr>
        <w:t>В ал. 2 след думата „заявление“ се добавя „по образец (приложение № 17)“, думите „за промяна на линия“ се заменят с</w:t>
      </w:r>
      <w:r w:rsidR="00DD69AA">
        <w:rPr>
          <w:rFonts w:ascii="Times New Roman" w:hAnsi="Times New Roman" w:cs="Times New Roman"/>
          <w:sz w:val="24"/>
          <w:szCs w:val="24"/>
        </w:rPr>
        <w:t>ъс</w:t>
      </w:r>
      <w:r w:rsidR="009C2CA3" w:rsidRPr="00DD69AA">
        <w:rPr>
          <w:rFonts w:ascii="Times New Roman" w:hAnsi="Times New Roman" w:cs="Times New Roman"/>
          <w:sz w:val="24"/>
          <w:szCs w:val="24"/>
        </w:rPr>
        <w:t xml:space="preserve"> „за промяна на обслужването на действаща линия“ и след думата „експлоатира“ се поставя запетая и се добавя „придружено с документите по чл. 35“.</w:t>
      </w:r>
      <w:r w:rsidR="009C2CA3" w:rsidRPr="006C6A79">
        <w:rPr>
          <w:rFonts w:ascii="Times New Roman" w:eastAsia="Times New Roman" w:hAnsi="Times New Roman" w:cs="Times New Roman"/>
          <w:sz w:val="24"/>
          <w:szCs w:val="24"/>
          <w:lang w:eastAsia="bg-BG"/>
        </w:rPr>
        <w:t xml:space="preserve"> </w:t>
      </w:r>
    </w:p>
    <w:p w14:paraId="40CF1ABF" w14:textId="77777777" w:rsidR="009C2CA3" w:rsidRPr="00056C1A" w:rsidRDefault="00056C1A" w:rsidP="003179F5">
      <w:pPr>
        <w:tabs>
          <w:tab w:val="left" w:pos="0"/>
        </w:tabs>
        <w:spacing w:after="0"/>
        <w:ind w:firstLine="567"/>
        <w:rPr>
          <w:rFonts w:ascii="Times New Roman" w:hAnsi="Times New Roman" w:cs="Times New Roman"/>
          <w:sz w:val="24"/>
          <w:szCs w:val="24"/>
        </w:rPr>
      </w:pPr>
      <w:r>
        <w:rPr>
          <w:rFonts w:ascii="Times New Roman" w:hAnsi="Times New Roman" w:cs="Times New Roman"/>
          <w:sz w:val="24"/>
          <w:szCs w:val="24"/>
        </w:rPr>
        <w:t xml:space="preserve">3. </w:t>
      </w:r>
      <w:r w:rsidR="009C2CA3" w:rsidRPr="00056C1A">
        <w:rPr>
          <w:rFonts w:ascii="Times New Roman" w:hAnsi="Times New Roman" w:cs="Times New Roman"/>
          <w:sz w:val="24"/>
          <w:szCs w:val="24"/>
        </w:rPr>
        <w:t>Създават се ал</w:t>
      </w:r>
      <w:r w:rsidR="00A21350" w:rsidRPr="00056C1A">
        <w:rPr>
          <w:rFonts w:ascii="Times New Roman" w:hAnsi="Times New Roman" w:cs="Times New Roman"/>
          <w:sz w:val="24"/>
          <w:szCs w:val="24"/>
        </w:rPr>
        <w:t>.</w:t>
      </w:r>
      <w:r w:rsidR="009C2CA3" w:rsidRPr="00056C1A">
        <w:rPr>
          <w:rFonts w:ascii="Times New Roman" w:hAnsi="Times New Roman" w:cs="Times New Roman"/>
          <w:sz w:val="24"/>
          <w:szCs w:val="24"/>
        </w:rPr>
        <w:t xml:space="preserve"> 3 и 4:</w:t>
      </w:r>
    </w:p>
    <w:p w14:paraId="6441DD10" w14:textId="77777777" w:rsidR="009C2CA3" w:rsidRPr="00220F3B" w:rsidRDefault="00B044AB" w:rsidP="00E93026">
      <w:pPr>
        <w:pStyle w:val="ListParagraph"/>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9C2CA3" w:rsidRPr="00220F3B">
        <w:rPr>
          <w:rFonts w:ascii="Times New Roman" w:hAnsi="Times New Roman" w:cs="Times New Roman"/>
          <w:sz w:val="24"/>
          <w:szCs w:val="24"/>
        </w:rPr>
        <w:t xml:space="preserve">Министърът на транспорта и съобщенията или </w:t>
      </w:r>
      <w:r w:rsidR="008F606F">
        <w:rPr>
          <w:rFonts w:ascii="Times New Roman" w:hAnsi="Times New Roman" w:cs="Times New Roman"/>
          <w:sz w:val="24"/>
          <w:szCs w:val="24"/>
        </w:rPr>
        <w:t>оправомощено</w:t>
      </w:r>
      <w:r w:rsidR="009C2CA3" w:rsidRPr="00220F3B">
        <w:rPr>
          <w:rFonts w:ascii="Times New Roman" w:hAnsi="Times New Roman" w:cs="Times New Roman"/>
          <w:sz w:val="24"/>
          <w:szCs w:val="24"/>
        </w:rPr>
        <w:t xml:space="preserve"> от него </w:t>
      </w:r>
      <w:r w:rsidR="008F606F">
        <w:rPr>
          <w:rFonts w:ascii="Times New Roman" w:hAnsi="Times New Roman" w:cs="Times New Roman"/>
          <w:sz w:val="24"/>
          <w:szCs w:val="24"/>
        </w:rPr>
        <w:t xml:space="preserve">длъжностно </w:t>
      </w:r>
      <w:r w:rsidR="009C2CA3" w:rsidRPr="00220F3B">
        <w:rPr>
          <w:rFonts w:ascii="Times New Roman" w:hAnsi="Times New Roman" w:cs="Times New Roman"/>
          <w:sz w:val="24"/>
          <w:szCs w:val="24"/>
        </w:rPr>
        <w:t>лице с</w:t>
      </w:r>
      <w:r w:rsidR="00C47E3B">
        <w:rPr>
          <w:rFonts w:ascii="Times New Roman" w:hAnsi="Times New Roman" w:cs="Times New Roman"/>
          <w:sz w:val="24"/>
          <w:szCs w:val="24"/>
        </w:rPr>
        <w:t>ъс</w:t>
      </w:r>
      <w:r w:rsidR="009C2CA3" w:rsidRPr="00220F3B">
        <w:rPr>
          <w:rFonts w:ascii="Times New Roman" w:hAnsi="Times New Roman" w:cs="Times New Roman"/>
          <w:sz w:val="24"/>
          <w:szCs w:val="24"/>
        </w:rPr>
        <w:t xml:space="preserve"> заповед отказва продължаването на срока на издаденото разрешително или промяната на обслужването на линията в случаите по чл. 40, ал. 4, както и когато лицето по чл. 2, ал. 1 не е представило за последните дванадесет месеца две или повече справки по чл. 42 за линията, за която е подадено заявлението, или въз основа на представените справки се установи, че същата не е обслужвана през последните шест месеца.</w:t>
      </w:r>
    </w:p>
    <w:p w14:paraId="4DCA9A2F" w14:textId="77777777" w:rsidR="009C2CA3" w:rsidRPr="00220F3B" w:rsidRDefault="009C2CA3" w:rsidP="00E93026">
      <w:pPr>
        <w:pStyle w:val="ListParagraph"/>
        <w:tabs>
          <w:tab w:val="left" w:pos="851"/>
        </w:tabs>
        <w:spacing w:after="0"/>
        <w:ind w:left="0" w:firstLine="567"/>
        <w:jc w:val="both"/>
        <w:rPr>
          <w:rFonts w:ascii="Times New Roman" w:eastAsia="Times New Roman" w:hAnsi="Times New Roman" w:cs="Times New Roman"/>
          <w:sz w:val="24"/>
          <w:szCs w:val="24"/>
          <w:lang w:eastAsia="bg-BG"/>
        </w:rPr>
      </w:pPr>
      <w:r w:rsidRPr="00220F3B">
        <w:rPr>
          <w:rFonts w:ascii="Times New Roman" w:hAnsi="Times New Roman" w:cs="Times New Roman"/>
          <w:sz w:val="24"/>
          <w:szCs w:val="24"/>
        </w:rPr>
        <w:t>(4) Заповедта по ал. 3 подлежи на обжалване по реда на Административнопроцесуалния кодекс“</w:t>
      </w:r>
      <w:r w:rsidR="00DE3FD4">
        <w:rPr>
          <w:rFonts w:ascii="Times New Roman" w:hAnsi="Times New Roman" w:cs="Times New Roman"/>
          <w:sz w:val="24"/>
          <w:szCs w:val="24"/>
        </w:rPr>
        <w:t>.</w:t>
      </w:r>
    </w:p>
    <w:p w14:paraId="7089E213" w14:textId="77777777" w:rsidR="009C2CA3" w:rsidRPr="00220F3B" w:rsidRDefault="009C2CA3" w:rsidP="00E93026">
      <w:pPr>
        <w:spacing w:after="0"/>
        <w:ind w:firstLine="567"/>
        <w:jc w:val="both"/>
        <w:rPr>
          <w:rFonts w:ascii="Times New Roman" w:hAnsi="Times New Roman" w:cs="Times New Roman"/>
          <w:sz w:val="24"/>
          <w:szCs w:val="24"/>
        </w:rPr>
      </w:pPr>
      <w:r w:rsidRPr="00220F3B">
        <w:rPr>
          <w:rFonts w:ascii="Times New Roman" w:hAnsi="Times New Roman" w:cs="Times New Roman"/>
          <w:b/>
          <w:sz w:val="24"/>
          <w:szCs w:val="24"/>
        </w:rPr>
        <w:t xml:space="preserve">§ </w:t>
      </w:r>
      <w:r w:rsidR="00F6543E" w:rsidRPr="00220F3B">
        <w:rPr>
          <w:rFonts w:ascii="Times New Roman" w:hAnsi="Times New Roman" w:cs="Times New Roman"/>
          <w:b/>
          <w:sz w:val="24"/>
          <w:szCs w:val="24"/>
        </w:rPr>
        <w:t>2</w:t>
      </w:r>
      <w:r w:rsidR="00F6543E">
        <w:rPr>
          <w:rFonts w:ascii="Times New Roman" w:hAnsi="Times New Roman" w:cs="Times New Roman"/>
          <w:b/>
          <w:sz w:val="24"/>
          <w:szCs w:val="24"/>
        </w:rPr>
        <w:t>1</w:t>
      </w:r>
      <w:r w:rsidRPr="00220F3B">
        <w:rPr>
          <w:rFonts w:ascii="Times New Roman" w:hAnsi="Times New Roman" w:cs="Times New Roman"/>
          <w:b/>
          <w:sz w:val="24"/>
          <w:szCs w:val="24"/>
        </w:rPr>
        <w:t>.</w:t>
      </w:r>
      <w:r w:rsidRPr="00220F3B">
        <w:rPr>
          <w:rFonts w:ascii="Times New Roman" w:hAnsi="Times New Roman" w:cs="Times New Roman"/>
          <w:sz w:val="24"/>
          <w:szCs w:val="24"/>
        </w:rPr>
        <w:t xml:space="preserve"> В чл. 44, ал. 1 се правят следните изменения и допълнения:</w:t>
      </w:r>
    </w:p>
    <w:p w14:paraId="74B2ED68" w14:textId="77777777" w:rsidR="009C2CA3" w:rsidRPr="00220F3B" w:rsidRDefault="00BC2251" w:rsidP="00E93026">
      <w:pPr>
        <w:pStyle w:val="ListParagraph"/>
        <w:spacing w:after="0" w:line="240" w:lineRule="auto"/>
        <w:ind w:left="567"/>
        <w:jc w:val="both"/>
        <w:rPr>
          <w:rFonts w:ascii="Times New Roman" w:hAnsi="Times New Roman" w:cs="Times New Roman"/>
          <w:sz w:val="24"/>
          <w:szCs w:val="24"/>
        </w:rPr>
      </w:pPr>
      <w:r w:rsidRPr="00220F3B">
        <w:rPr>
          <w:rFonts w:ascii="Times New Roman" w:hAnsi="Times New Roman" w:cs="Times New Roman"/>
          <w:sz w:val="24"/>
          <w:szCs w:val="24"/>
        </w:rPr>
        <w:t xml:space="preserve">1. </w:t>
      </w:r>
      <w:r w:rsidR="009C2CA3" w:rsidRPr="00220F3B">
        <w:rPr>
          <w:rFonts w:ascii="Times New Roman" w:hAnsi="Times New Roman" w:cs="Times New Roman"/>
          <w:sz w:val="24"/>
          <w:szCs w:val="24"/>
        </w:rPr>
        <w:t>Основният текст се изменя така:</w:t>
      </w:r>
    </w:p>
    <w:p w14:paraId="0F4AAE63" w14:textId="77777777" w:rsidR="006F47F6" w:rsidRDefault="009C2CA3" w:rsidP="00E93026">
      <w:pPr>
        <w:spacing w:after="0"/>
        <w:ind w:firstLine="567"/>
        <w:jc w:val="both"/>
        <w:rPr>
          <w:rFonts w:ascii="Times New Roman" w:hAnsi="Times New Roman" w:cs="Times New Roman"/>
          <w:sz w:val="24"/>
          <w:szCs w:val="24"/>
        </w:rPr>
      </w:pPr>
      <w:r w:rsidRPr="00220F3B">
        <w:rPr>
          <w:rFonts w:ascii="Times New Roman" w:hAnsi="Times New Roman" w:cs="Times New Roman"/>
          <w:sz w:val="24"/>
          <w:szCs w:val="24"/>
        </w:rPr>
        <w:t xml:space="preserve"> „</w:t>
      </w:r>
      <w:r w:rsidR="003827B6">
        <w:rPr>
          <w:rFonts w:ascii="Times New Roman" w:hAnsi="Times New Roman" w:cs="Times New Roman"/>
          <w:sz w:val="24"/>
          <w:szCs w:val="24"/>
        </w:rPr>
        <w:t>При извършване на превоз</w:t>
      </w:r>
      <w:r w:rsidR="00256EF1">
        <w:rPr>
          <w:rFonts w:ascii="Times New Roman" w:hAnsi="Times New Roman" w:cs="Times New Roman"/>
          <w:sz w:val="24"/>
          <w:szCs w:val="24"/>
        </w:rPr>
        <w:t>а</w:t>
      </w:r>
      <w:r w:rsidRPr="00220F3B">
        <w:rPr>
          <w:rFonts w:ascii="Times New Roman" w:hAnsi="Times New Roman" w:cs="Times New Roman"/>
          <w:sz w:val="24"/>
          <w:szCs w:val="24"/>
        </w:rPr>
        <w:t xml:space="preserve"> водачът представя при поискване от контролните органи следните документи“</w:t>
      </w:r>
      <w:r w:rsidR="006F47F6">
        <w:rPr>
          <w:rFonts w:ascii="Times New Roman" w:hAnsi="Times New Roman" w:cs="Times New Roman"/>
          <w:sz w:val="24"/>
          <w:szCs w:val="24"/>
        </w:rPr>
        <w:t>.</w:t>
      </w:r>
      <w:r w:rsidRPr="00220F3B" w:rsidDel="00704EF0">
        <w:rPr>
          <w:rFonts w:ascii="Times New Roman" w:hAnsi="Times New Roman" w:cs="Times New Roman"/>
          <w:sz w:val="24"/>
          <w:szCs w:val="24"/>
        </w:rPr>
        <w:t xml:space="preserve"> </w:t>
      </w:r>
    </w:p>
    <w:p w14:paraId="3F10CC54" w14:textId="77777777" w:rsidR="009C2CA3" w:rsidRPr="00220F3B" w:rsidRDefault="009C2CA3" w:rsidP="00E93026">
      <w:pPr>
        <w:spacing w:after="0"/>
        <w:ind w:firstLine="567"/>
        <w:jc w:val="both"/>
        <w:rPr>
          <w:rFonts w:ascii="Times New Roman" w:hAnsi="Times New Roman" w:cs="Times New Roman"/>
          <w:sz w:val="24"/>
          <w:szCs w:val="24"/>
        </w:rPr>
      </w:pPr>
      <w:r w:rsidRPr="00220F3B">
        <w:rPr>
          <w:rFonts w:ascii="Times New Roman" w:hAnsi="Times New Roman" w:cs="Times New Roman"/>
          <w:sz w:val="24"/>
          <w:szCs w:val="24"/>
        </w:rPr>
        <w:t>2. Създава</w:t>
      </w:r>
      <w:r w:rsidR="00AA52CB">
        <w:rPr>
          <w:rFonts w:ascii="Times New Roman" w:hAnsi="Times New Roman" w:cs="Times New Roman"/>
          <w:sz w:val="24"/>
          <w:szCs w:val="24"/>
        </w:rPr>
        <w:t>т</w:t>
      </w:r>
      <w:r w:rsidRPr="00220F3B">
        <w:rPr>
          <w:rFonts w:ascii="Times New Roman" w:hAnsi="Times New Roman" w:cs="Times New Roman"/>
          <w:sz w:val="24"/>
          <w:szCs w:val="24"/>
        </w:rPr>
        <w:t xml:space="preserve"> се т. 9</w:t>
      </w:r>
      <w:r w:rsidR="00AA52CB">
        <w:rPr>
          <w:rFonts w:ascii="Times New Roman" w:hAnsi="Times New Roman" w:cs="Times New Roman"/>
          <w:sz w:val="24"/>
          <w:szCs w:val="24"/>
        </w:rPr>
        <w:t xml:space="preserve"> и 10</w:t>
      </w:r>
      <w:r w:rsidRPr="00220F3B">
        <w:rPr>
          <w:rFonts w:ascii="Times New Roman" w:hAnsi="Times New Roman" w:cs="Times New Roman"/>
          <w:sz w:val="24"/>
          <w:szCs w:val="24"/>
        </w:rPr>
        <w:t>:</w:t>
      </w:r>
    </w:p>
    <w:p w14:paraId="027B8D7C" w14:textId="77777777" w:rsidR="009C2CA3" w:rsidRDefault="009C2CA3" w:rsidP="00E93026">
      <w:pPr>
        <w:spacing w:after="0"/>
        <w:ind w:firstLine="567"/>
        <w:jc w:val="both"/>
        <w:rPr>
          <w:rFonts w:ascii="Times New Roman" w:hAnsi="Times New Roman" w:cs="Times New Roman"/>
          <w:sz w:val="24"/>
          <w:szCs w:val="24"/>
        </w:rPr>
      </w:pPr>
      <w:r w:rsidRPr="00220F3B">
        <w:rPr>
          <w:rFonts w:ascii="Times New Roman" w:hAnsi="Times New Roman" w:cs="Times New Roman"/>
          <w:sz w:val="24"/>
          <w:szCs w:val="24"/>
        </w:rPr>
        <w:t xml:space="preserve">„9. </w:t>
      </w:r>
      <w:r w:rsidR="00C85A74">
        <w:rPr>
          <w:rFonts w:ascii="Times New Roman" w:hAnsi="Times New Roman" w:cs="Times New Roman"/>
          <w:sz w:val="24"/>
          <w:szCs w:val="24"/>
        </w:rPr>
        <w:t>карта за квалификация на водача</w:t>
      </w:r>
      <w:r w:rsidR="00AA52CB">
        <w:rPr>
          <w:rFonts w:ascii="Times New Roman" w:hAnsi="Times New Roman" w:cs="Times New Roman"/>
          <w:sz w:val="24"/>
          <w:szCs w:val="24"/>
        </w:rPr>
        <w:t>;</w:t>
      </w:r>
    </w:p>
    <w:p w14:paraId="58EF6ECA" w14:textId="77777777" w:rsidR="003F6C71" w:rsidRPr="004810B7" w:rsidRDefault="003F6C71" w:rsidP="004810B7">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10. </w:t>
      </w:r>
      <w:r w:rsidR="00D66EEA">
        <w:rPr>
          <w:rFonts w:ascii="Times New Roman" w:hAnsi="Times New Roman" w:cs="Times New Roman"/>
          <w:sz w:val="24"/>
          <w:szCs w:val="24"/>
        </w:rPr>
        <w:t>у</w:t>
      </w:r>
      <w:r w:rsidRPr="004810B7">
        <w:rPr>
          <w:rFonts w:ascii="Times New Roman" w:hAnsi="Times New Roman" w:cs="Times New Roman"/>
          <w:sz w:val="24"/>
          <w:szCs w:val="24"/>
        </w:rPr>
        <w:t>достоверение за техническа изправност на пътно</w:t>
      </w:r>
      <w:r w:rsidR="00FC0BEE">
        <w:rPr>
          <w:rFonts w:ascii="Times New Roman" w:hAnsi="Times New Roman" w:cs="Times New Roman"/>
          <w:sz w:val="24"/>
          <w:szCs w:val="24"/>
        </w:rPr>
        <w:t>то</w:t>
      </w:r>
      <w:r w:rsidRPr="004810B7">
        <w:rPr>
          <w:rFonts w:ascii="Times New Roman" w:hAnsi="Times New Roman" w:cs="Times New Roman"/>
          <w:sz w:val="24"/>
          <w:szCs w:val="24"/>
        </w:rPr>
        <w:t xml:space="preserve"> превозно средство“</w:t>
      </w:r>
      <w:r>
        <w:rPr>
          <w:rFonts w:ascii="Times New Roman" w:hAnsi="Times New Roman" w:cs="Times New Roman"/>
          <w:sz w:val="24"/>
          <w:szCs w:val="24"/>
        </w:rPr>
        <w:t>.</w:t>
      </w:r>
    </w:p>
    <w:p w14:paraId="747A23AF" w14:textId="77777777" w:rsidR="009C2CA3" w:rsidRPr="006C6A79" w:rsidRDefault="009C2CA3" w:rsidP="00E93026">
      <w:pPr>
        <w:spacing w:after="0"/>
        <w:ind w:firstLine="567"/>
        <w:jc w:val="both"/>
        <w:rPr>
          <w:rFonts w:ascii="Times New Roman" w:hAnsi="Times New Roman" w:cs="Times New Roman"/>
          <w:sz w:val="24"/>
          <w:szCs w:val="24"/>
        </w:rPr>
      </w:pPr>
      <w:r w:rsidRPr="00220F3B" w:rsidDel="00704EF0">
        <w:rPr>
          <w:rFonts w:ascii="Times New Roman" w:hAnsi="Times New Roman" w:cs="Times New Roman"/>
          <w:sz w:val="24"/>
          <w:szCs w:val="24"/>
        </w:rPr>
        <w:t xml:space="preserve"> </w:t>
      </w:r>
      <w:r w:rsidRPr="006C6A79">
        <w:rPr>
          <w:rFonts w:ascii="Times New Roman" w:hAnsi="Times New Roman" w:cs="Times New Roman"/>
          <w:b/>
          <w:sz w:val="24"/>
          <w:szCs w:val="24"/>
        </w:rPr>
        <w:t xml:space="preserve">§ </w:t>
      </w:r>
      <w:r w:rsidR="00F6543E" w:rsidRPr="006C6A79">
        <w:rPr>
          <w:rFonts w:ascii="Times New Roman" w:hAnsi="Times New Roman" w:cs="Times New Roman"/>
          <w:b/>
          <w:sz w:val="24"/>
          <w:szCs w:val="24"/>
        </w:rPr>
        <w:t>2</w:t>
      </w:r>
      <w:r w:rsidR="00F6543E">
        <w:rPr>
          <w:rFonts w:ascii="Times New Roman" w:hAnsi="Times New Roman" w:cs="Times New Roman"/>
          <w:b/>
          <w:sz w:val="24"/>
          <w:szCs w:val="24"/>
        </w:rPr>
        <w:t>2</w:t>
      </w:r>
      <w:r w:rsidRPr="006C6A79">
        <w:rPr>
          <w:rFonts w:ascii="Times New Roman" w:hAnsi="Times New Roman" w:cs="Times New Roman"/>
          <w:b/>
          <w:sz w:val="24"/>
          <w:szCs w:val="24"/>
          <w:lang w:val="en-US"/>
        </w:rPr>
        <w:t>.</w:t>
      </w:r>
      <w:r w:rsidRPr="006C6A79">
        <w:rPr>
          <w:rFonts w:ascii="Times New Roman" w:hAnsi="Times New Roman" w:cs="Times New Roman"/>
          <w:sz w:val="24"/>
          <w:szCs w:val="24"/>
          <w:lang w:val="en-US"/>
        </w:rPr>
        <w:t xml:space="preserve"> </w:t>
      </w:r>
      <w:r w:rsidRPr="006C6A79">
        <w:rPr>
          <w:rFonts w:ascii="Times New Roman" w:hAnsi="Times New Roman" w:cs="Times New Roman"/>
          <w:sz w:val="24"/>
          <w:szCs w:val="24"/>
        </w:rPr>
        <w:t>В ч</w:t>
      </w:r>
      <w:r w:rsidRPr="006C6A79">
        <w:rPr>
          <w:rFonts w:ascii="Times New Roman" w:hAnsi="Times New Roman" w:cs="Times New Roman"/>
          <w:sz w:val="24"/>
          <w:szCs w:val="24"/>
          <w:lang w:val="en-US"/>
        </w:rPr>
        <w:t xml:space="preserve">л. </w:t>
      </w:r>
      <w:r w:rsidRPr="006C6A79">
        <w:rPr>
          <w:rFonts w:ascii="Times New Roman" w:hAnsi="Times New Roman" w:cs="Times New Roman"/>
          <w:sz w:val="24"/>
          <w:szCs w:val="24"/>
        </w:rPr>
        <w:t>45б, ал. 1 се правят следните допълнения:</w:t>
      </w:r>
    </w:p>
    <w:p w14:paraId="0CB7DB6D" w14:textId="77777777" w:rsidR="009C2CA3" w:rsidRPr="006C6A79" w:rsidRDefault="00BC2251" w:rsidP="00E93026">
      <w:pPr>
        <w:pStyle w:val="ListParagraph"/>
        <w:tabs>
          <w:tab w:val="left" w:pos="567"/>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 </w:t>
      </w:r>
      <w:r w:rsidR="009C2CA3" w:rsidRPr="006C6A79">
        <w:rPr>
          <w:rFonts w:ascii="Times New Roman" w:hAnsi="Times New Roman" w:cs="Times New Roman"/>
          <w:sz w:val="24"/>
          <w:szCs w:val="24"/>
        </w:rPr>
        <w:t xml:space="preserve">В т. 2 накрая се поставя запетая и се добавя „в случай че е чуждестранен превозвач“. </w:t>
      </w:r>
    </w:p>
    <w:p w14:paraId="046998FA" w14:textId="77777777" w:rsidR="009C2CA3" w:rsidRPr="006C6A79" w:rsidRDefault="00BC2251" w:rsidP="00E93026">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9C2CA3" w:rsidRPr="006C6A79">
        <w:rPr>
          <w:rFonts w:ascii="Times New Roman" w:hAnsi="Times New Roman" w:cs="Times New Roman"/>
          <w:sz w:val="24"/>
          <w:szCs w:val="24"/>
        </w:rPr>
        <w:t xml:space="preserve">В т. 4 накрая се поставя запетая и се добавя „изготвен в съответствие с изискванията на </w:t>
      </w:r>
      <w:r w:rsidR="00F2604A" w:rsidRPr="00F2604A">
        <w:rPr>
          <w:rFonts w:ascii="Times New Roman" w:hAnsi="Times New Roman" w:cs="Times New Roman"/>
          <w:sz w:val="24"/>
          <w:szCs w:val="24"/>
        </w:rPr>
        <w:t xml:space="preserve">Регламент (ЕО) № 561/2006 на Европейския парламент и на Съвета от 15 март 2006 година за хармонизиране на някои разпоредби от социалното законодателство, свързани с автомобилния транспорт, за изменение на регламенти (ЕИО) № 3821/85 и (ЕО) № 2135/98 на Съвета и за отмяна на Регламент (ЕИО) № 3820/85 на Съвета </w:t>
      </w:r>
      <w:r w:rsidR="00F2604A">
        <w:rPr>
          <w:rFonts w:ascii="Times New Roman" w:hAnsi="Times New Roman" w:cs="Times New Roman"/>
          <w:sz w:val="24"/>
          <w:szCs w:val="24"/>
        </w:rPr>
        <w:t>(ОВ, L 102 от 11 април 2006 г.)</w:t>
      </w:r>
      <w:r w:rsidR="009C2CA3" w:rsidRPr="006C6A79">
        <w:rPr>
          <w:rFonts w:ascii="Times New Roman" w:hAnsi="Times New Roman" w:cs="Times New Roman"/>
          <w:sz w:val="24"/>
          <w:szCs w:val="24"/>
        </w:rPr>
        <w:t>“.</w:t>
      </w:r>
    </w:p>
    <w:p w14:paraId="621E6105" w14:textId="77777777" w:rsidR="009C2CA3" w:rsidRPr="006C6A79" w:rsidRDefault="009C2CA3" w:rsidP="00E93026">
      <w:pPr>
        <w:spacing w:after="0" w:line="240" w:lineRule="auto"/>
        <w:ind w:firstLine="567"/>
        <w:jc w:val="both"/>
        <w:rPr>
          <w:rFonts w:ascii="Times New Roman" w:hAnsi="Times New Roman" w:cs="Times New Roman"/>
          <w:sz w:val="24"/>
          <w:szCs w:val="24"/>
        </w:rPr>
      </w:pPr>
      <w:r w:rsidRPr="006C6A79">
        <w:rPr>
          <w:rFonts w:ascii="Times New Roman" w:hAnsi="Times New Roman" w:cs="Times New Roman"/>
          <w:sz w:val="24"/>
          <w:szCs w:val="24"/>
        </w:rPr>
        <w:t>3. В т. 7 накрая се поставя запетая и се добавя „когато подизпълнителят е чуждестранен превозвач“.</w:t>
      </w:r>
    </w:p>
    <w:p w14:paraId="427CF17B" w14:textId="77777777" w:rsidR="009C2CA3" w:rsidRPr="006C6A79" w:rsidRDefault="009C2CA3" w:rsidP="00E93026">
      <w:pPr>
        <w:spacing w:after="0" w:line="240" w:lineRule="auto"/>
        <w:ind w:firstLine="567"/>
        <w:jc w:val="both"/>
        <w:rPr>
          <w:rFonts w:ascii="Times New Roman" w:hAnsi="Times New Roman" w:cs="Times New Roman"/>
          <w:sz w:val="24"/>
          <w:szCs w:val="24"/>
        </w:rPr>
      </w:pPr>
      <w:r w:rsidRPr="006C6A79">
        <w:rPr>
          <w:rFonts w:ascii="Times New Roman" w:hAnsi="Times New Roman" w:cs="Times New Roman"/>
          <w:sz w:val="24"/>
          <w:szCs w:val="24"/>
        </w:rPr>
        <w:t xml:space="preserve">4. В т. 8 накрая се поставя запетая и се добавя „когато членовете на сдружението са чуждестранни превозвачи“. </w:t>
      </w:r>
    </w:p>
    <w:p w14:paraId="4E48CE67" w14:textId="77777777" w:rsidR="009C2CA3" w:rsidRPr="006C6A79" w:rsidRDefault="009C2CA3" w:rsidP="00E93026">
      <w:pPr>
        <w:spacing w:after="0" w:line="240" w:lineRule="auto"/>
        <w:ind w:firstLine="567"/>
        <w:jc w:val="both"/>
        <w:rPr>
          <w:rFonts w:ascii="Times New Roman" w:hAnsi="Times New Roman" w:cs="Times New Roman"/>
          <w:sz w:val="24"/>
          <w:szCs w:val="24"/>
        </w:rPr>
      </w:pPr>
      <w:r w:rsidRPr="00CD15B5">
        <w:rPr>
          <w:rFonts w:ascii="Times New Roman" w:hAnsi="Times New Roman" w:cs="Times New Roman"/>
          <w:b/>
          <w:sz w:val="24"/>
          <w:szCs w:val="24"/>
        </w:rPr>
        <w:t xml:space="preserve">§ </w:t>
      </w:r>
      <w:r w:rsidR="00F6543E" w:rsidRPr="00CD15B5">
        <w:rPr>
          <w:rFonts w:ascii="Times New Roman" w:hAnsi="Times New Roman" w:cs="Times New Roman"/>
          <w:b/>
          <w:sz w:val="24"/>
          <w:szCs w:val="24"/>
        </w:rPr>
        <w:t>2</w:t>
      </w:r>
      <w:r w:rsidR="00F6543E">
        <w:rPr>
          <w:rFonts w:ascii="Times New Roman" w:hAnsi="Times New Roman" w:cs="Times New Roman"/>
          <w:b/>
          <w:sz w:val="24"/>
          <w:szCs w:val="24"/>
        </w:rPr>
        <w:t>3</w:t>
      </w:r>
      <w:r w:rsidRPr="00CD15B5">
        <w:rPr>
          <w:rFonts w:ascii="Times New Roman" w:hAnsi="Times New Roman" w:cs="Times New Roman"/>
          <w:b/>
          <w:sz w:val="24"/>
          <w:szCs w:val="24"/>
        </w:rPr>
        <w:t>.</w:t>
      </w:r>
      <w:r w:rsidRPr="00CD15B5">
        <w:rPr>
          <w:rFonts w:ascii="Times New Roman" w:hAnsi="Times New Roman" w:cs="Times New Roman"/>
          <w:sz w:val="24"/>
          <w:szCs w:val="24"/>
        </w:rPr>
        <w:t xml:space="preserve"> </w:t>
      </w:r>
      <w:r w:rsidRPr="00CD15B5">
        <w:rPr>
          <w:rFonts w:ascii="Times New Roman" w:hAnsi="Times New Roman" w:cs="Times New Roman"/>
          <w:b/>
          <w:sz w:val="24"/>
          <w:szCs w:val="24"/>
        </w:rPr>
        <w:t xml:space="preserve"> </w:t>
      </w:r>
      <w:r w:rsidRPr="00CD15B5">
        <w:rPr>
          <w:rFonts w:ascii="Times New Roman" w:hAnsi="Times New Roman" w:cs="Times New Roman"/>
          <w:sz w:val="24"/>
          <w:szCs w:val="24"/>
        </w:rPr>
        <w:t>В чл. 45г, ал. 2, изречение второ думите „процедурата за издаване на разрешително за линията се закрива“ се заменят с „административното производство се прекратява“.</w:t>
      </w:r>
    </w:p>
    <w:p w14:paraId="5A2333A3" w14:textId="77777777" w:rsidR="009C2CA3" w:rsidRPr="005A06C8" w:rsidRDefault="009C2CA3" w:rsidP="00E93026">
      <w:pPr>
        <w:spacing w:after="0" w:line="240" w:lineRule="auto"/>
        <w:ind w:firstLine="567"/>
        <w:jc w:val="both"/>
        <w:rPr>
          <w:rFonts w:ascii="Times New Roman" w:hAnsi="Times New Roman" w:cs="Times New Roman"/>
          <w:sz w:val="24"/>
          <w:szCs w:val="24"/>
        </w:rPr>
      </w:pPr>
      <w:r w:rsidRPr="005D4018">
        <w:rPr>
          <w:rFonts w:ascii="Times New Roman" w:hAnsi="Times New Roman" w:cs="Times New Roman"/>
          <w:b/>
          <w:sz w:val="24"/>
          <w:szCs w:val="24"/>
        </w:rPr>
        <w:t xml:space="preserve">§ </w:t>
      </w:r>
      <w:r w:rsidR="00F6543E" w:rsidRPr="005D4018">
        <w:rPr>
          <w:rFonts w:ascii="Times New Roman" w:hAnsi="Times New Roman" w:cs="Times New Roman"/>
          <w:b/>
          <w:sz w:val="24"/>
          <w:szCs w:val="24"/>
        </w:rPr>
        <w:t>2</w:t>
      </w:r>
      <w:r w:rsidR="00F6543E">
        <w:rPr>
          <w:rFonts w:ascii="Times New Roman" w:hAnsi="Times New Roman" w:cs="Times New Roman"/>
          <w:b/>
          <w:sz w:val="24"/>
          <w:szCs w:val="24"/>
        </w:rPr>
        <w:t>4</w:t>
      </w:r>
      <w:r w:rsidRPr="005D4018">
        <w:rPr>
          <w:rFonts w:ascii="Times New Roman" w:hAnsi="Times New Roman" w:cs="Times New Roman"/>
          <w:b/>
          <w:sz w:val="24"/>
          <w:szCs w:val="24"/>
        </w:rPr>
        <w:t>.</w:t>
      </w:r>
      <w:r w:rsidRPr="005A06C8">
        <w:rPr>
          <w:rFonts w:ascii="Times New Roman" w:hAnsi="Times New Roman" w:cs="Times New Roman"/>
          <w:b/>
          <w:sz w:val="24"/>
          <w:szCs w:val="24"/>
        </w:rPr>
        <w:t xml:space="preserve"> </w:t>
      </w:r>
      <w:r w:rsidRPr="005A06C8">
        <w:rPr>
          <w:rFonts w:ascii="Times New Roman" w:hAnsi="Times New Roman" w:cs="Times New Roman"/>
          <w:sz w:val="24"/>
          <w:szCs w:val="24"/>
        </w:rPr>
        <w:t>В чл. 45д се правят следните изменения и допълнения:</w:t>
      </w:r>
    </w:p>
    <w:p w14:paraId="1380D57A" w14:textId="77777777" w:rsidR="009C2CA3" w:rsidRPr="005A06C8" w:rsidRDefault="009C2CA3" w:rsidP="00E93026">
      <w:pPr>
        <w:spacing w:after="0"/>
        <w:ind w:firstLine="567"/>
        <w:jc w:val="both"/>
        <w:rPr>
          <w:rFonts w:ascii="Times New Roman" w:hAnsi="Times New Roman" w:cs="Times New Roman"/>
          <w:sz w:val="24"/>
          <w:szCs w:val="24"/>
        </w:rPr>
      </w:pPr>
      <w:r w:rsidRPr="005A06C8">
        <w:rPr>
          <w:rFonts w:ascii="Times New Roman" w:hAnsi="Times New Roman" w:cs="Times New Roman"/>
          <w:sz w:val="24"/>
          <w:szCs w:val="24"/>
        </w:rPr>
        <w:t>1. В ал. 1 се създават изречение второ и трето:</w:t>
      </w:r>
    </w:p>
    <w:p w14:paraId="508A53F4" w14:textId="77777777" w:rsidR="009C2CA3" w:rsidRPr="005A06C8" w:rsidRDefault="009C2CA3" w:rsidP="00E93026">
      <w:pPr>
        <w:pStyle w:val="ListParagraph"/>
        <w:spacing w:after="0" w:line="240" w:lineRule="auto"/>
        <w:ind w:left="0" w:firstLine="567"/>
        <w:jc w:val="both"/>
        <w:rPr>
          <w:rFonts w:ascii="Times New Roman" w:hAnsi="Times New Roman" w:cs="Times New Roman"/>
          <w:sz w:val="24"/>
          <w:szCs w:val="24"/>
        </w:rPr>
      </w:pPr>
      <w:r w:rsidRPr="005A06C8">
        <w:rPr>
          <w:rFonts w:ascii="Times New Roman" w:hAnsi="Times New Roman" w:cs="Times New Roman"/>
          <w:sz w:val="24"/>
          <w:szCs w:val="24"/>
        </w:rPr>
        <w:t>„Разрешителните за обслужване на определената автобусна линия са лични и не се преотстъпват. Неразделна част от разрешителното са схемата на маршрута, разписанието и тарифата за превоз по линията“</w:t>
      </w:r>
      <w:r w:rsidR="00CC4B48">
        <w:rPr>
          <w:rFonts w:ascii="Times New Roman" w:hAnsi="Times New Roman" w:cs="Times New Roman"/>
          <w:sz w:val="24"/>
          <w:szCs w:val="24"/>
        </w:rPr>
        <w:t>.</w:t>
      </w:r>
    </w:p>
    <w:p w14:paraId="65C39F0A" w14:textId="77777777" w:rsidR="009C2CA3" w:rsidRPr="002E21B4" w:rsidRDefault="002736BC" w:rsidP="002E21B4">
      <w:pPr>
        <w:spacing w:after="0" w:line="240" w:lineRule="auto"/>
        <w:ind w:firstLine="567"/>
        <w:jc w:val="both"/>
        <w:rPr>
          <w:rFonts w:ascii="Times New Roman" w:hAnsi="Times New Roman" w:cs="Times New Roman"/>
          <w:sz w:val="24"/>
          <w:szCs w:val="24"/>
        </w:rPr>
      </w:pPr>
      <w:r w:rsidRPr="005A06C8" w:rsidDel="002736BC">
        <w:rPr>
          <w:rFonts w:ascii="Times New Roman" w:hAnsi="Times New Roman" w:cs="Times New Roman"/>
          <w:sz w:val="24"/>
          <w:szCs w:val="24"/>
        </w:rPr>
        <w:t xml:space="preserve"> </w:t>
      </w:r>
      <w:r>
        <w:rPr>
          <w:rFonts w:ascii="Times New Roman" w:hAnsi="Times New Roman" w:cs="Times New Roman"/>
          <w:sz w:val="24"/>
          <w:szCs w:val="24"/>
        </w:rPr>
        <w:t>2</w:t>
      </w:r>
      <w:r w:rsidR="009C2CA3" w:rsidRPr="002E21B4">
        <w:rPr>
          <w:rFonts w:ascii="Times New Roman" w:hAnsi="Times New Roman" w:cs="Times New Roman"/>
          <w:sz w:val="24"/>
          <w:szCs w:val="24"/>
        </w:rPr>
        <w:t>. В ал. 4:</w:t>
      </w:r>
    </w:p>
    <w:p w14:paraId="1CB935F3" w14:textId="77777777" w:rsidR="009C2CA3" w:rsidRPr="005A06C8" w:rsidRDefault="009C2CA3" w:rsidP="00E93026">
      <w:pPr>
        <w:spacing w:after="0"/>
        <w:ind w:firstLine="567"/>
        <w:jc w:val="both"/>
        <w:rPr>
          <w:rFonts w:ascii="Times New Roman" w:hAnsi="Times New Roman" w:cs="Times New Roman"/>
          <w:sz w:val="24"/>
          <w:szCs w:val="24"/>
        </w:rPr>
      </w:pPr>
      <w:r w:rsidRPr="005A06C8">
        <w:rPr>
          <w:rFonts w:ascii="Times New Roman" w:hAnsi="Times New Roman" w:cs="Times New Roman"/>
          <w:sz w:val="24"/>
          <w:szCs w:val="24"/>
        </w:rPr>
        <w:t>а) в изречение първо думите „докаже, че“ се заличават, а след думата „брой“ се</w:t>
      </w:r>
      <w:r w:rsidR="008B7F9E">
        <w:rPr>
          <w:rFonts w:ascii="Times New Roman" w:hAnsi="Times New Roman" w:cs="Times New Roman"/>
          <w:sz w:val="24"/>
          <w:szCs w:val="24"/>
          <w:lang w:val="en-US"/>
        </w:rPr>
        <w:t xml:space="preserve"> </w:t>
      </w:r>
      <w:r w:rsidR="008B7F9E">
        <w:rPr>
          <w:rFonts w:ascii="Times New Roman" w:hAnsi="Times New Roman" w:cs="Times New Roman"/>
          <w:sz w:val="24"/>
          <w:szCs w:val="24"/>
        </w:rPr>
        <w:t>поставя запетая и се</w:t>
      </w:r>
      <w:r w:rsidRPr="005A06C8">
        <w:rPr>
          <w:rFonts w:ascii="Times New Roman" w:hAnsi="Times New Roman" w:cs="Times New Roman"/>
          <w:sz w:val="24"/>
          <w:szCs w:val="24"/>
        </w:rPr>
        <w:t xml:space="preserve"> добавя „вписани в списъка към лиценза му“;</w:t>
      </w:r>
    </w:p>
    <w:p w14:paraId="085773A9" w14:textId="77777777" w:rsidR="008B6F1A" w:rsidRDefault="00AA16D6" w:rsidP="00E93026">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w:t>
      </w:r>
      <w:r w:rsidR="00A21350" w:rsidRPr="005A06C8">
        <w:rPr>
          <w:rFonts w:ascii="Times New Roman" w:hAnsi="Times New Roman" w:cs="Times New Roman"/>
          <w:sz w:val="24"/>
          <w:szCs w:val="24"/>
        </w:rPr>
        <w:t xml:space="preserve">) </w:t>
      </w:r>
      <w:r w:rsidR="005A06C8" w:rsidRPr="005A06C8">
        <w:rPr>
          <w:rFonts w:ascii="Times New Roman" w:hAnsi="Times New Roman" w:cs="Times New Roman"/>
          <w:sz w:val="24"/>
          <w:szCs w:val="24"/>
        </w:rPr>
        <w:t>изречени</w:t>
      </w:r>
      <w:r w:rsidR="008B6F1A">
        <w:rPr>
          <w:rFonts w:ascii="Times New Roman" w:hAnsi="Times New Roman" w:cs="Times New Roman"/>
          <w:sz w:val="24"/>
          <w:szCs w:val="24"/>
        </w:rPr>
        <w:t>е</w:t>
      </w:r>
      <w:r w:rsidR="005A06C8" w:rsidRPr="005A06C8">
        <w:rPr>
          <w:rFonts w:ascii="Times New Roman" w:hAnsi="Times New Roman" w:cs="Times New Roman"/>
          <w:sz w:val="24"/>
          <w:szCs w:val="24"/>
        </w:rPr>
        <w:t xml:space="preserve"> </w:t>
      </w:r>
      <w:r>
        <w:rPr>
          <w:rFonts w:ascii="Times New Roman" w:hAnsi="Times New Roman" w:cs="Times New Roman"/>
          <w:sz w:val="24"/>
          <w:szCs w:val="24"/>
        </w:rPr>
        <w:t xml:space="preserve">второ </w:t>
      </w:r>
      <w:r w:rsidR="005A06C8" w:rsidRPr="005A06C8">
        <w:rPr>
          <w:rFonts w:ascii="Times New Roman" w:hAnsi="Times New Roman" w:cs="Times New Roman"/>
          <w:sz w:val="24"/>
          <w:szCs w:val="24"/>
        </w:rPr>
        <w:t>се заличава</w:t>
      </w:r>
      <w:r w:rsidR="008B6F1A">
        <w:rPr>
          <w:rFonts w:ascii="Times New Roman" w:hAnsi="Times New Roman" w:cs="Times New Roman"/>
          <w:sz w:val="24"/>
          <w:szCs w:val="24"/>
        </w:rPr>
        <w:t>;</w:t>
      </w:r>
    </w:p>
    <w:p w14:paraId="1DFCDFB5" w14:textId="77777777" w:rsidR="009C2CA3" w:rsidRPr="005A06C8" w:rsidRDefault="008B6F1A" w:rsidP="00E93026">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изречение трето се заличава.</w:t>
      </w:r>
    </w:p>
    <w:p w14:paraId="091ED6E8" w14:textId="77777777" w:rsidR="009C2CA3" w:rsidRPr="005A06C8" w:rsidRDefault="00AA16D6" w:rsidP="00E93026">
      <w:pPr>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009C2CA3" w:rsidRPr="005A06C8">
        <w:rPr>
          <w:rFonts w:ascii="Times New Roman" w:hAnsi="Times New Roman" w:cs="Times New Roman"/>
          <w:sz w:val="24"/>
          <w:szCs w:val="24"/>
        </w:rPr>
        <w:t>. В ал. 5:</w:t>
      </w:r>
    </w:p>
    <w:p w14:paraId="7F2745F0" w14:textId="77777777" w:rsidR="009C2CA3" w:rsidRPr="005A06C8" w:rsidRDefault="009C2CA3" w:rsidP="00E93026">
      <w:pPr>
        <w:spacing w:after="0"/>
        <w:ind w:firstLine="567"/>
        <w:jc w:val="both"/>
        <w:rPr>
          <w:rFonts w:ascii="Times New Roman" w:hAnsi="Times New Roman" w:cs="Times New Roman"/>
          <w:sz w:val="24"/>
          <w:szCs w:val="24"/>
        </w:rPr>
      </w:pPr>
      <w:r w:rsidRPr="005A06C8">
        <w:rPr>
          <w:rFonts w:ascii="Times New Roman" w:hAnsi="Times New Roman" w:cs="Times New Roman"/>
          <w:sz w:val="24"/>
          <w:szCs w:val="24"/>
        </w:rPr>
        <w:t>а) основният текст се изменя така:</w:t>
      </w:r>
    </w:p>
    <w:p w14:paraId="20B30937" w14:textId="77777777" w:rsidR="009C2CA3" w:rsidRPr="005A06C8" w:rsidRDefault="009C2CA3" w:rsidP="00E93026">
      <w:pPr>
        <w:spacing w:after="0"/>
        <w:ind w:firstLine="567"/>
        <w:jc w:val="both"/>
        <w:rPr>
          <w:rFonts w:ascii="Times New Roman" w:hAnsi="Times New Roman" w:cs="Times New Roman"/>
          <w:sz w:val="24"/>
          <w:szCs w:val="24"/>
        </w:rPr>
      </w:pPr>
      <w:r w:rsidRPr="005A06C8">
        <w:rPr>
          <w:rFonts w:ascii="Times New Roman" w:hAnsi="Times New Roman" w:cs="Times New Roman"/>
          <w:sz w:val="24"/>
          <w:szCs w:val="24"/>
        </w:rPr>
        <w:t xml:space="preserve">„Министърът на транспорта и съобщенията или </w:t>
      </w:r>
      <w:r w:rsidR="008F606F">
        <w:rPr>
          <w:rFonts w:ascii="Times New Roman" w:hAnsi="Times New Roman" w:cs="Times New Roman"/>
          <w:sz w:val="24"/>
          <w:szCs w:val="24"/>
        </w:rPr>
        <w:t>оправомощено</w:t>
      </w:r>
      <w:r w:rsidRPr="005A06C8">
        <w:rPr>
          <w:rFonts w:ascii="Times New Roman" w:hAnsi="Times New Roman" w:cs="Times New Roman"/>
          <w:sz w:val="24"/>
          <w:szCs w:val="24"/>
        </w:rPr>
        <w:t xml:space="preserve"> от него </w:t>
      </w:r>
      <w:r w:rsidR="008F606F">
        <w:rPr>
          <w:rFonts w:ascii="Times New Roman" w:hAnsi="Times New Roman" w:cs="Times New Roman"/>
          <w:sz w:val="24"/>
          <w:szCs w:val="24"/>
        </w:rPr>
        <w:t xml:space="preserve">длъжностно </w:t>
      </w:r>
      <w:r w:rsidRPr="005A06C8">
        <w:rPr>
          <w:rFonts w:ascii="Times New Roman" w:hAnsi="Times New Roman" w:cs="Times New Roman"/>
          <w:sz w:val="24"/>
          <w:szCs w:val="24"/>
        </w:rPr>
        <w:t>лице с мотивирана заповед отказва издаването на разрешително, когато“;</w:t>
      </w:r>
    </w:p>
    <w:p w14:paraId="0F7554BB" w14:textId="77777777" w:rsidR="009C2CA3" w:rsidRPr="005A06C8" w:rsidRDefault="009C2CA3" w:rsidP="00E93026">
      <w:pPr>
        <w:spacing w:after="0"/>
        <w:ind w:firstLine="567"/>
        <w:jc w:val="both"/>
        <w:rPr>
          <w:rFonts w:ascii="Times New Roman" w:hAnsi="Times New Roman" w:cs="Times New Roman"/>
          <w:sz w:val="24"/>
          <w:szCs w:val="24"/>
        </w:rPr>
      </w:pPr>
      <w:r w:rsidRPr="005A06C8">
        <w:rPr>
          <w:rFonts w:ascii="Times New Roman" w:hAnsi="Times New Roman" w:cs="Times New Roman"/>
          <w:sz w:val="24"/>
          <w:szCs w:val="24"/>
        </w:rPr>
        <w:lastRenderedPageBreak/>
        <w:t>б) в т. 1 думите „две или повече“ се заменят със „системни“</w:t>
      </w:r>
      <w:r w:rsidR="000667CC" w:rsidRPr="000667CC">
        <w:rPr>
          <w:rFonts w:ascii="Times New Roman" w:hAnsi="Times New Roman" w:cs="Times New Roman"/>
          <w:sz w:val="24"/>
          <w:szCs w:val="24"/>
        </w:rPr>
        <w:t xml:space="preserve"> </w:t>
      </w:r>
      <w:r w:rsidR="000667CC">
        <w:rPr>
          <w:rFonts w:ascii="Times New Roman" w:hAnsi="Times New Roman" w:cs="Times New Roman"/>
          <w:sz w:val="24"/>
          <w:szCs w:val="24"/>
        </w:rPr>
        <w:t>и думите „през последните 12 месеца“ се заличават</w:t>
      </w:r>
      <w:r w:rsidR="008D7894">
        <w:rPr>
          <w:rFonts w:ascii="Times New Roman" w:hAnsi="Times New Roman" w:cs="Times New Roman"/>
          <w:sz w:val="24"/>
          <w:szCs w:val="24"/>
        </w:rPr>
        <w:t>;</w:t>
      </w:r>
    </w:p>
    <w:p w14:paraId="234043EE" w14:textId="77777777" w:rsidR="009C2CA3" w:rsidRPr="005A06C8" w:rsidRDefault="009C2CA3" w:rsidP="00E93026">
      <w:pPr>
        <w:spacing w:after="0"/>
        <w:ind w:firstLine="567"/>
        <w:jc w:val="both"/>
        <w:rPr>
          <w:rFonts w:ascii="Times New Roman" w:hAnsi="Times New Roman" w:cs="Times New Roman"/>
          <w:sz w:val="24"/>
          <w:szCs w:val="24"/>
        </w:rPr>
      </w:pPr>
      <w:r w:rsidRPr="005A06C8">
        <w:rPr>
          <w:rFonts w:ascii="Times New Roman" w:hAnsi="Times New Roman" w:cs="Times New Roman"/>
          <w:sz w:val="24"/>
          <w:szCs w:val="24"/>
        </w:rPr>
        <w:t>в) създава се т. 5:</w:t>
      </w:r>
    </w:p>
    <w:p w14:paraId="737ACB90" w14:textId="77777777" w:rsidR="009C2CA3" w:rsidRPr="005A06C8" w:rsidRDefault="009C2CA3" w:rsidP="00E93026">
      <w:pPr>
        <w:spacing w:after="0"/>
        <w:ind w:firstLine="567"/>
        <w:jc w:val="both"/>
        <w:rPr>
          <w:rFonts w:ascii="Times New Roman" w:hAnsi="Times New Roman" w:cs="Times New Roman"/>
          <w:sz w:val="24"/>
          <w:szCs w:val="24"/>
        </w:rPr>
      </w:pPr>
      <w:r w:rsidRPr="005A06C8">
        <w:rPr>
          <w:rFonts w:ascii="Times New Roman" w:hAnsi="Times New Roman" w:cs="Times New Roman"/>
          <w:sz w:val="24"/>
          <w:szCs w:val="24"/>
        </w:rPr>
        <w:t>„5. е получен отказ за издаване на разрешително за превоз по международна автобусна линия от компетентните органи на държавите, през чиято територия преминава маршрутът“</w:t>
      </w:r>
      <w:r w:rsidR="000C7C98">
        <w:rPr>
          <w:rFonts w:ascii="Times New Roman" w:hAnsi="Times New Roman" w:cs="Times New Roman"/>
          <w:sz w:val="24"/>
          <w:szCs w:val="24"/>
        </w:rPr>
        <w:t>.</w:t>
      </w:r>
    </w:p>
    <w:p w14:paraId="48E045CD" w14:textId="77777777" w:rsidR="0091155E" w:rsidRPr="005A06C8" w:rsidRDefault="00AA16D6" w:rsidP="00E93026">
      <w:pPr>
        <w:spacing w:after="0"/>
        <w:ind w:firstLine="567"/>
        <w:jc w:val="both"/>
        <w:rPr>
          <w:rFonts w:ascii="Times New Roman" w:hAnsi="Times New Roman" w:cs="Times New Roman"/>
          <w:sz w:val="24"/>
          <w:szCs w:val="24"/>
        </w:rPr>
      </w:pPr>
      <w:r>
        <w:rPr>
          <w:rFonts w:ascii="Times New Roman" w:hAnsi="Times New Roman" w:cs="Times New Roman"/>
          <w:sz w:val="24"/>
          <w:szCs w:val="24"/>
        </w:rPr>
        <w:t>4</w:t>
      </w:r>
      <w:r w:rsidR="009C2CA3" w:rsidRPr="005A06C8">
        <w:rPr>
          <w:rFonts w:ascii="Times New Roman" w:hAnsi="Times New Roman" w:cs="Times New Roman"/>
          <w:sz w:val="24"/>
          <w:szCs w:val="24"/>
        </w:rPr>
        <w:t>. Създава се ал. 5а:</w:t>
      </w:r>
    </w:p>
    <w:p w14:paraId="5EE2B84A" w14:textId="77777777" w:rsidR="009C2CA3" w:rsidRPr="005A06C8" w:rsidRDefault="009C2CA3" w:rsidP="00E93026">
      <w:pPr>
        <w:spacing w:after="0"/>
        <w:ind w:firstLine="567"/>
        <w:jc w:val="both"/>
        <w:rPr>
          <w:rFonts w:ascii="Times New Roman" w:hAnsi="Times New Roman" w:cs="Times New Roman"/>
          <w:sz w:val="24"/>
          <w:szCs w:val="24"/>
        </w:rPr>
      </w:pPr>
      <w:r w:rsidRPr="005A06C8">
        <w:rPr>
          <w:rFonts w:ascii="Times New Roman" w:hAnsi="Times New Roman" w:cs="Times New Roman"/>
          <w:sz w:val="24"/>
          <w:szCs w:val="24"/>
        </w:rPr>
        <w:t>„(5а) Заповедта по ал. 5 подлежи на обжалване по реда на Административнопроцесуалния кодекс“</w:t>
      </w:r>
      <w:r w:rsidR="001564F0">
        <w:rPr>
          <w:rFonts w:ascii="Times New Roman" w:hAnsi="Times New Roman" w:cs="Times New Roman"/>
          <w:sz w:val="24"/>
          <w:szCs w:val="24"/>
        </w:rPr>
        <w:t>.</w:t>
      </w:r>
    </w:p>
    <w:p w14:paraId="3AC4E186" w14:textId="77777777" w:rsidR="009C2CA3" w:rsidRPr="006C6A79" w:rsidRDefault="00B044AB" w:rsidP="00E93026">
      <w:pPr>
        <w:pStyle w:val="ListParagraph"/>
        <w:spacing w:after="0" w:line="240" w:lineRule="auto"/>
        <w:ind w:left="0" w:firstLine="567"/>
        <w:jc w:val="both"/>
        <w:rPr>
          <w:rFonts w:ascii="Times New Roman" w:hAnsi="Times New Roman" w:cs="Times New Roman"/>
          <w:strike/>
          <w:sz w:val="24"/>
          <w:szCs w:val="24"/>
        </w:rPr>
      </w:pPr>
      <w:r>
        <w:rPr>
          <w:rFonts w:ascii="Times New Roman" w:hAnsi="Times New Roman" w:cs="Times New Roman"/>
          <w:sz w:val="24"/>
          <w:szCs w:val="24"/>
        </w:rPr>
        <w:t>5</w:t>
      </w:r>
      <w:r w:rsidR="009C2CA3" w:rsidRPr="00311976">
        <w:rPr>
          <w:rFonts w:ascii="Times New Roman" w:hAnsi="Times New Roman" w:cs="Times New Roman"/>
          <w:sz w:val="24"/>
          <w:szCs w:val="24"/>
        </w:rPr>
        <w:t>. В ал. 8</w:t>
      </w:r>
      <w:r w:rsidR="00DA1122">
        <w:rPr>
          <w:rFonts w:ascii="Times New Roman" w:hAnsi="Times New Roman" w:cs="Times New Roman"/>
          <w:sz w:val="24"/>
          <w:szCs w:val="24"/>
        </w:rPr>
        <w:t>,</w:t>
      </w:r>
      <w:r w:rsidR="009C2CA3" w:rsidRPr="00311976">
        <w:rPr>
          <w:rFonts w:ascii="Times New Roman" w:hAnsi="Times New Roman" w:cs="Times New Roman"/>
          <w:sz w:val="24"/>
          <w:szCs w:val="24"/>
        </w:rPr>
        <w:t xml:space="preserve"> изречение трето накрая се добавя „и да върне в Изпълнителна агенция „Автомобилна администрация“ комплекта разрешителни до 5 дни след изтичане на тримесечния или едномесечния срок, </w:t>
      </w:r>
      <w:r w:rsidR="00DA47B3">
        <w:rPr>
          <w:rFonts w:ascii="Times New Roman" w:hAnsi="Times New Roman" w:cs="Times New Roman"/>
          <w:sz w:val="24"/>
          <w:szCs w:val="24"/>
        </w:rPr>
        <w:t>в</w:t>
      </w:r>
      <w:r w:rsidR="009C2CA3" w:rsidRPr="00311976">
        <w:rPr>
          <w:rFonts w:ascii="Times New Roman" w:hAnsi="Times New Roman" w:cs="Times New Roman"/>
          <w:sz w:val="24"/>
          <w:szCs w:val="24"/>
        </w:rPr>
        <w:t xml:space="preserve"> който лицето по чл. 2, ал. 1 е уведомило Изпълнителна агенц</w:t>
      </w:r>
      <w:r w:rsidR="00C8413D">
        <w:rPr>
          <w:rFonts w:ascii="Times New Roman" w:hAnsi="Times New Roman" w:cs="Times New Roman"/>
          <w:sz w:val="24"/>
          <w:szCs w:val="24"/>
        </w:rPr>
        <w:t>ия „Автомобилна администрация“.</w:t>
      </w:r>
    </w:p>
    <w:p w14:paraId="2E0CA813" w14:textId="77777777" w:rsidR="009C2CA3" w:rsidRPr="00220F3B" w:rsidRDefault="009C2CA3" w:rsidP="00E93026">
      <w:pPr>
        <w:spacing w:after="0" w:line="240" w:lineRule="auto"/>
        <w:ind w:firstLine="567"/>
        <w:jc w:val="both"/>
        <w:rPr>
          <w:rFonts w:ascii="Times New Roman" w:hAnsi="Times New Roman" w:cs="Times New Roman"/>
          <w:b/>
          <w:sz w:val="24"/>
          <w:szCs w:val="24"/>
        </w:rPr>
      </w:pPr>
      <w:r w:rsidRPr="00220F3B">
        <w:rPr>
          <w:rFonts w:ascii="Times New Roman" w:hAnsi="Times New Roman" w:cs="Times New Roman"/>
          <w:b/>
          <w:sz w:val="24"/>
          <w:szCs w:val="24"/>
        </w:rPr>
        <w:t xml:space="preserve">§ </w:t>
      </w:r>
      <w:r w:rsidR="00F6543E" w:rsidRPr="00220F3B">
        <w:rPr>
          <w:rFonts w:ascii="Times New Roman" w:hAnsi="Times New Roman" w:cs="Times New Roman"/>
          <w:b/>
          <w:sz w:val="24"/>
          <w:szCs w:val="24"/>
        </w:rPr>
        <w:t>2</w:t>
      </w:r>
      <w:r w:rsidR="00F6543E">
        <w:rPr>
          <w:rFonts w:ascii="Times New Roman" w:hAnsi="Times New Roman" w:cs="Times New Roman"/>
          <w:b/>
          <w:sz w:val="24"/>
          <w:szCs w:val="24"/>
        </w:rPr>
        <w:t>5</w:t>
      </w:r>
      <w:r w:rsidRPr="00220F3B">
        <w:rPr>
          <w:rFonts w:ascii="Times New Roman" w:hAnsi="Times New Roman" w:cs="Times New Roman"/>
          <w:b/>
          <w:sz w:val="24"/>
          <w:szCs w:val="24"/>
        </w:rPr>
        <w:t>.</w:t>
      </w:r>
      <w:r w:rsidRPr="00220F3B">
        <w:rPr>
          <w:rFonts w:ascii="Times New Roman" w:hAnsi="Times New Roman" w:cs="Times New Roman"/>
          <w:sz w:val="24"/>
          <w:szCs w:val="24"/>
        </w:rPr>
        <w:t xml:space="preserve"> В чл. 45е</w:t>
      </w:r>
      <w:r w:rsidR="003F6D7B">
        <w:rPr>
          <w:rFonts w:ascii="Times New Roman" w:hAnsi="Times New Roman" w:cs="Times New Roman"/>
          <w:sz w:val="24"/>
          <w:szCs w:val="24"/>
        </w:rPr>
        <w:t>, изречение второ</w:t>
      </w:r>
      <w:r w:rsidRPr="00220F3B">
        <w:rPr>
          <w:rFonts w:ascii="Times New Roman" w:hAnsi="Times New Roman" w:cs="Times New Roman"/>
          <w:sz w:val="24"/>
          <w:szCs w:val="24"/>
        </w:rPr>
        <w:t xml:space="preserve"> думите „същата процедура, която се прилага“</w:t>
      </w:r>
      <w:r w:rsidRPr="00220F3B" w:rsidDel="00E331AF">
        <w:rPr>
          <w:rFonts w:ascii="Times New Roman" w:hAnsi="Times New Roman" w:cs="Times New Roman"/>
          <w:sz w:val="24"/>
          <w:szCs w:val="24"/>
        </w:rPr>
        <w:t xml:space="preserve"> </w:t>
      </w:r>
      <w:r w:rsidRPr="00220F3B">
        <w:rPr>
          <w:rFonts w:ascii="Times New Roman" w:hAnsi="Times New Roman" w:cs="Times New Roman"/>
          <w:sz w:val="24"/>
          <w:szCs w:val="24"/>
        </w:rPr>
        <w:t>се заменят с „реда“.</w:t>
      </w:r>
    </w:p>
    <w:p w14:paraId="3698A4F0" w14:textId="77777777" w:rsidR="00EB6B44" w:rsidRPr="00A3002F" w:rsidRDefault="009C2CA3" w:rsidP="00A3002F">
      <w:pPr>
        <w:spacing w:after="0" w:line="240" w:lineRule="auto"/>
        <w:ind w:firstLine="567"/>
        <w:jc w:val="both"/>
        <w:rPr>
          <w:rFonts w:ascii="Times New Roman" w:hAnsi="Times New Roman" w:cs="Times New Roman"/>
          <w:sz w:val="24"/>
          <w:szCs w:val="24"/>
        </w:rPr>
      </w:pPr>
      <w:r w:rsidRPr="00220F3B">
        <w:rPr>
          <w:rFonts w:ascii="Times New Roman" w:hAnsi="Times New Roman" w:cs="Times New Roman"/>
          <w:b/>
          <w:sz w:val="24"/>
          <w:szCs w:val="24"/>
        </w:rPr>
        <w:t xml:space="preserve">§ </w:t>
      </w:r>
      <w:r w:rsidR="00F6543E" w:rsidRPr="00220F3B">
        <w:rPr>
          <w:rFonts w:ascii="Times New Roman" w:hAnsi="Times New Roman" w:cs="Times New Roman"/>
          <w:b/>
          <w:sz w:val="24"/>
          <w:szCs w:val="24"/>
        </w:rPr>
        <w:t>2</w:t>
      </w:r>
      <w:r w:rsidR="00F6543E">
        <w:rPr>
          <w:rFonts w:ascii="Times New Roman" w:hAnsi="Times New Roman" w:cs="Times New Roman"/>
          <w:b/>
          <w:sz w:val="24"/>
          <w:szCs w:val="24"/>
        </w:rPr>
        <w:t>6</w:t>
      </w:r>
      <w:r w:rsidRPr="00220F3B">
        <w:rPr>
          <w:rFonts w:ascii="Times New Roman" w:hAnsi="Times New Roman" w:cs="Times New Roman"/>
          <w:b/>
          <w:sz w:val="24"/>
          <w:szCs w:val="24"/>
        </w:rPr>
        <w:t>.</w:t>
      </w:r>
      <w:r w:rsidRPr="00220F3B">
        <w:rPr>
          <w:rFonts w:ascii="Times New Roman" w:hAnsi="Times New Roman" w:cs="Times New Roman"/>
          <w:sz w:val="24"/>
          <w:szCs w:val="24"/>
        </w:rPr>
        <w:t xml:space="preserve"> </w:t>
      </w:r>
      <w:r w:rsidR="00EB6B44" w:rsidRPr="00EB6B44">
        <w:rPr>
          <w:rFonts w:ascii="Times New Roman" w:hAnsi="Times New Roman" w:cs="Times New Roman"/>
          <w:sz w:val="24"/>
          <w:szCs w:val="24"/>
        </w:rPr>
        <w:t>В чл. 45ж, ал. 1</w:t>
      </w:r>
      <w:r w:rsidR="00824CF2">
        <w:rPr>
          <w:rFonts w:ascii="Times New Roman" w:hAnsi="Times New Roman" w:cs="Times New Roman"/>
          <w:sz w:val="24"/>
          <w:szCs w:val="24"/>
        </w:rPr>
        <w:t>,</w:t>
      </w:r>
      <w:r w:rsidR="00EB6B44" w:rsidRPr="00EB6B44">
        <w:rPr>
          <w:rFonts w:ascii="Times New Roman" w:hAnsi="Times New Roman" w:cs="Times New Roman"/>
          <w:sz w:val="24"/>
          <w:szCs w:val="24"/>
        </w:rPr>
        <w:t xml:space="preserve"> т. 3 </w:t>
      </w:r>
      <w:r w:rsidR="00EB6B44" w:rsidRPr="00EB6B44">
        <w:rPr>
          <w:rFonts w:ascii="Times New Roman" w:eastAsia="Times New Roman" w:hAnsi="Times New Roman" w:cs="Times New Roman"/>
          <w:sz w:val="24"/>
          <w:szCs w:val="24"/>
          <w:lang w:eastAsia="bg-BG"/>
        </w:rPr>
        <w:t>се изменя така:</w:t>
      </w:r>
    </w:p>
    <w:p w14:paraId="18FC6255" w14:textId="77777777" w:rsidR="00EB6B44" w:rsidRPr="00220F3B" w:rsidRDefault="00EB6B44" w:rsidP="00EB6B44">
      <w:pPr>
        <w:spacing w:after="0" w:line="240" w:lineRule="auto"/>
        <w:ind w:firstLine="567"/>
        <w:jc w:val="both"/>
        <w:rPr>
          <w:rFonts w:ascii="Times New Roman" w:hAnsi="Times New Roman" w:cs="Times New Roman"/>
          <w:b/>
          <w:sz w:val="24"/>
          <w:szCs w:val="24"/>
        </w:rPr>
      </w:pPr>
      <w:r w:rsidRPr="00EB6B44">
        <w:rPr>
          <w:rFonts w:ascii="Times New Roman" w:eastAsia="Times New Roman" w:hAnsi="Times New Roman" w:cs="Times New Roman"/>
          <w:sz w:val="24"/>
          <w:szCs w:val="24"/>
          <w:lang w:eastAsia="bg-BG"/>
        </w:rPr>
        <w:t xml:space="preserve">„3. при системни нарушения </w:t>
      </w:r>
      <w:r w:rsidR="008731F1">
        <w:rPr>
          <w:rFonts w:ascii="Times New Roman" w:eastAsia="Times New Roman" w:hAnsi="Times New Roman" w:cs="Times New Roman"/>
          <w:sz w:val="24"/>
          <w:szCs w:val="24"/>
          <w:lang w:eastAsia="bg-BG"/>
        </w:rPr>
        <w:t>съгласно</w:t>
      </w:r>
      <w:r w:rsidRPr="00EB6B44">
        <w:rPr>
          <w:rFonts w:ascii="Times New Roman" w:eastAsia="Times New Roman" w:hAnsi="Times New Roman" w:cs="Times New Roman"/>
          <w:sz w:val="24"/>
          <w:szCs w:val="24"/>
          <w:lang w:eastAsia="bg-BG"/>
        </w:rPr>
        <w:t xml:space="preserve"> чл. 32 от Закона за автомобилните превози“</w:t>
      </w:r>
      <w:r w:rsidR="008731F1">
        <w:rPr>
          <w:rFonts w:ascii="Times New Roman" w:eastAsia="Times New Roman" w:hAnsi="Times New Roman" w:cs="Times New Roman"/>
          <w:sz w:val="24"/>
          <w:szCs w:val="24"/>
          <w:lang w:eastAsia="bg-BG"/>
        </w:rPr>
        <w:t>.</w:t>
      </w:r>
    </w:p>
    <w:p w14:paraId="255513DF" w14:textId="77777777" w:rsidR="006F47F6" w:rsidRDefault="009C2CA3" w:rsidP="00E93026">
      <w:pPr>
        <w:spacing w:after="0"/>
        <w:ind w:firstLine="567"/>
        <w:jc w:val="both"/>
        <w:rPr>
          <w:rFonts w:ascii="Times New Roman" w:hAnsi="Times New Roman" w:cs="Times New Roman"/>
          <w:b/>
          <w:sz w:val="24"/>
          <w:szCs w:val="24"/>
        </w:rPr>
      </w:pPr>
      <w:r w:rsidRPr="00220F3B">
        <w:rPr>
          <w:rFonts w:ascii="Times New Roman" w:hAnsi="Times New Roman" w:cs="Times New Roman"/>
          <w:b/>
          <w:sz w:val="24"/>
          <w:szCs w:val="24"/>
        </w:rPr>
        <w:t xml:space="preserve">§ </w:t>
      </w:r>
      <w:r w:rsidR="00F6543E" w:rsidRPr="00220F3B">
        <w:rPr>
          <w:rFonts w:ascii="Times New Roman" w:hAnsi="Times New Roman" w:cs="Times New Roman"/>
          <w:b/>
          <w:sz w:val="24"/>
          <w:szCs w:val="24"/>
        </w:rPr>
        <w:t>2</w:t>
      </w:r>
      <w:r w:rsidR="00F6543E">
        <w:rPr>
          <w:rFonts w:ascii="Times New Roman" w:hAnsi="Times New Roman" w:cs="Times New Roman"/>
          <w:b/>
          <w:sz w:val="24"/>
          <w:szCs w:val="24"/>
        </w:rPr>
        <w:t>7</w:t>
      </w:r>
      <w:r w:rsidRPr="00220F3B">
        <w:rPr>
          <w:rFonts w:ascii="Times New Roman" w:hAnsi="Times New Roman" w:cs="Times New Roman"/>
          <w:b/>
          <w:sz w:val="24"/>
          <w:szCs w:val="24"/>
        </w:rPr>
        <w:t xml:space="preserve">. </w:t>
      </w:r>
      <w:r w:rsidRPr="00220F3B">
        <w:rPr>
          <w:rFonts w:ascii="Times New Roman" w:hAnsi="Times New Roman" w:cs="Times New Roman"/>
          <w:sz w:val="24"/>
          <w:szCs w:val="24"/>
        </w:rPr>
        <w:t>Чл</w:t>
      </w:r>
      <w:r w:rsidR="002E21B4">
        <w:rPr>
          <w:rFonts w:ascii="Times New Roman" w:hAnsi="Times New Roman" w:cs="Times New Roman"/>
          <w:sz w:val="24"/>
          <w:szCs w:val="24"/>
        </w:rPr>
        <w:t>ен</w:t>
      </w:r>
      <w:r w:rsidRPr="00220F3B">
        <w:rPr>
          <w:rFonts w:ascii="Times New Roman" w:hAnsi="Times New Roman" w:cs="Times New Roman"/>
          <w:sz w:val="24"/>
          <w:szCs w:val="24"/>
        </w:rPr>
        <w:t xml:space="preserve"> 45з се отменя</w:t>
      </w:r>
      <w:r w:rsidRPr="002E21B4">
        <w:rPr>
          <w:rFonts w:ascii="Times New Roman" w:hAnsi="Times New Roman" w:cs="Times New Roman"/>
          <w:sz w:val="24"/>
          <w:szCs w:val="24"/>
        </w:rPr>
        <w:t>.</w:t>
      </w:r>
    </w:p>
    <w:p w14:paraId="4BE8264E" w14:textId="77777777" w:rsidR="009C2CA3" w:rsidRPr="00220F3B" w:rsidRDefault="009C2CA3" w:rsidP="00E93026">
      <w:pPr>
        <w:spacing w:after="0"/>
        <w:ind w:firstLine="567"/>
        <w:jc w:val="both"/>
        <w:rPr>
          <w:rFonts w:ascii="Times New Roman" w:hAnsi="Times New Roman" w:cs="Times New Roman"/>
          <w:sz w:val="24"/>
          <w:szCs w:val="24"/>
        </w:rPr>
      </w:pPr>
      <w:r w:rsidRPr="00220F3B">
        <w:rPr>
          <w:rFonts w:ascii="Times New Roman" w:hAnsi="Times New Roman" w:cs="Times New Roman"/>
          <w:b/>
          <w:sz w:val="24"/>
          <w:szCs w:val="24"/>
        </w:rPr>
        <w:t xml:space="preserve">§ </w:t>
      </w:r>
      <w:r w:rsidR="00F6543E" w:rsidRPr="00220F3B">
        <w:rPr>
          <w:rFonts w:ascii="Times New Roman" w:hAnsi="Times New Roman" w:cs="Times New Roman"/>
          <w:b/>
          <w:sz w:val="24"/>
          <w:szCs w:val="24"/>
        </w:rPr>
        <w:t>2</w:t>
      </w:r>
      <w:r w:rsidR="00F6543E">
        <w:rPr>
          <w:rFonts w:ascii="Times New Roman" w:hAnsi="Times New Roman" w:cs="Times New Roman"/>
          <w:b/>
          <w:sz w:val="24"/>
          <w:szCs w:val="24"/>
        </w:rPr>
        <w:t>8</w:t>
      </w:r>
      <w:r w:rsidRPr="00220F3B">
        <w:rPr>
          <w:rFonts w:ascii="Times New Roman" w:hAnsi="Times New Roman" w:cs="Times New Roman"/>
          <w:b/>
          <w:sz w:val="24"/>
          <w:szCs w:val="24"/>
        </w:rPr>
        <w:t>.</w:t>
      </w:r>
      <w:r w:rsidRPr="00220F3B">
        <w:rPr>
          <w:rFonts w:ascii="Times New Roman" w:hAnsi="Times New Roman" w:cs="Times New Roman"/>
          <w:sz w:val="24"/>
          <w:szCs w:val="24"/>
        </w:rPr>
        <w:t xml:space="preserve"> В чл. 45й се правят следните изменения и допълнения:</w:t>
      </w:r>
    </w:p>
    <w:p w14:paraId="24126570" w14:textId="77777777" w:rsidR="009C2CA3" w:rsidRPr="00220F3B" w:rsidRDefault="009C2CA3" w:rsidP="00E93026">
      <w:pPr>
        <w:spacing w:after="0"/>
        <w:ind w:firstLine="567"/>
        <w:jc w:val="both"/>
        <w:rPr>
          <w:rFonts w:ascii="Times New Roman" w:hAnsi="Times New Roman" w:cs="Times New Roman"/>
          <w:sz w:val="24"/>
          <w:szCs w:val="24"/>
        </w:rPr>
      </w:pPr>
      <w:r w:rsidRPr="00220F3B">
        <w:rPr>
          <w:rFonts w:ascii="Times New Roman" w:hAnsi="Times New Roman" w:cs="Times New Roman"/>
          <w:sz w:val="24"/>
          <w:szCs w:val="24"/>
        </w:rPr>
        <w:t xml:space="preserve">1. Основният текст се изменя така: </w:t>
      </w:r>
    </w:p>
    <w:p w14:paraId="70CA5120" w14:textId="77777777" w:rsidR="009C2CA3" w:rsidRPr="00220F3B" w:rsidRDefault="009C2CA3" w:rsidP="00E93026">
      <w:pPr>
        <w:spacing w:after="0"/>
        <w:ind w:firstLine="567"/>
        <w:jc w:val="both"/>
        <w:rPr>
          <w:rFonts w:ascii="Times New Roman" w:hAnsi="Times New Roman" w:cs="Times New Roman"/>
          <w:sz w:val="24"/>
          <w:szCs w:val="24"/>
        </w:rPr>
      </w:pPr>
      <w:r w:rsidRPr="00220F3B">
        <w:rPr>
          <w:rFonts w:ascii="Times New Roman" w:hAnsi="Times New Roman" w:cs="Times New Roman"/>
          <w:sz w:val="24"/>
          <w:szCs w:val="24"/>
        </w:rPr>
        <w:t>„П</w:t>
      </w:r>
      <w:r w:rsidR="00292485">
        <w:rPr>
          <w:rFonts w:ascii="Times New Roman" w:hAnsi="Times New Roman" w:cs="Times New Roman"/>
          <w:sz w:val="24"/>
          <w:szCs w:val="24"/>
        </w:rPr>
        <w:t>ри извършване на превоза</w:t>
      </w:r>
      <w:r w:rsidRPr="00220F3B">
        <w:rPr>
          <w:rFonts w:ascii="Times New Roman" w:hAnsi="Times New Roman" w:cs="Times New Roman"/>
          <w:sz w:val="24"/>
          <w:szCs w:val="24"/>
        </w:rPr>
        <w:t xml:space="preserve"> водачът представя при поискване от контролните органи следните документи“. </w:t>
      </w:r>
    </w:p>
    <w:p w14:paraId="1C9737DB" w14:textId="77777777" w:rsidR="009C2CA3" w:rsidRPr="00220F3B" w:rsidRDefault="009C2CA3" w:rsidP="00E93026">
      <w:pPr>
        <w:spacing w:after="0"/>
        <w:ind w:firstLine="567"/>
        <w:jc w:val="both"/>
        <w:rPr>
          <w:rFonts w:ascii="Times New Roman" w:hAnsi="Times New Roman" w:cs="Times New Roman"/>
          <w:sz w:val="24"/>
          <w:szCs w:val="24"/>
        </w:rPr>
      </w:pPr>
      <w:r w:rsidRPr="00220F3B">
        <w:rPr>
          <w:rFonts w:ascii="Times New Roman" w:hAnsi="Times New Roman" w:cs="Times New Roman"/>
          <w:sz w:val="24"/>
          <w:szCs w:val="24"/>
        </w:rPr>
        <w:t>2. Създава</w:t>
      </w:r>
      <w:r w:rsidR="00767A26">
        <w:rPr>
          <w:rFonts w:ascii="Times New Roman" w:hAnsi="Times New Roman" w:cs="Times New Roman"/>
          <w:sz w:val="24"/>
          <w:szCs w:val="24"/>
        </w:rPr>
        <w:t>т</w:t>
      </w:r>
      <w:r w:rsidRPr="00220F3B">
        <w:rPr>
          <w:rFonts w:ascii="Times New Roman" w:hAnsi="Times New Roman" w:cs="Times New Roman"/>
          <w:sz w:val="24"/>
          <w:szCs w:val="24"/>
        </w:rPr>
        <w:t xml:space="preserve"> се т. 4</w:t>
      </w:r>
      <w:r w:rsidR="00767A26">
        <w:rPr>
          <w:rFonts w:ascii="Times New Roman" w:hAnsi="Times New Roman" w:cs="Times New Roman"/>
          <w:sz w:val="24"/>
          <w:szCs w:val="24"/>
        </w:rPr>
        <w:t xml:space="preserve"> и 5</w:t>
      </w:r>
      <w:r w:rsidRPr="00220F3B">
        <w:rPr>
          <w:rFonts w:ascii="Times New Roman" w:hAnsi="Times New Roman" w:cs="Times New Roman"/>
          <w:sz w:val="24"/>
          <w:szCs w:val="24"/>
        </w:rPr>
        <w:t>:</w:t>
      </w:r>
    </w:p>
    <w:p w14:paraId="70469084" w14:textId="77777777" w:rsidR="003F6C71" w:rsidRDefault="009C2CA3" w:rsidP="00767A26">
      <w:pPr>
        <w:spacing w:after="0"/>
        <w:ind w:firstLine="567"/>
        <w:jc w:val="both"/>
        <w:rPr>
          <w:rFonts w:ascii="Times New Roman" w:hAnsi="Times New Roman" w:cs="Times New Roman"/>
          <w:sz w:val="24"/>
          <w:szCs w:val="24"/>
        </w:rPr>
      </w:pPr>
      <w:r w:rsidRPr="00220F3B">
        <w:rPr>
          <w:rFonts w:ascii="Times New Roman" w:hAnsi="Times New Roman" w:cs="Times New Roman"/>
          <w:sz w:val="24"/>
          <w:szCs w:val="24"/>
        </w:rPr>
        <w:t xml:space="preserve">„4. </w:t>
      </w:r>
      <w:r w:rsidR="00F81638">
        <w:rPr>
          <w:rFonts w:ascii="Times New Roman" w:hAnsi="Times New Roman" w:cs="Times New Roman"/>
          <w:sz w:val="24"/>
          <w:szCs w:val="24"/>
        </w:rPr>
        <w:t>карта за квалификация на водача</w:t>
      </w:r>
      <w:r w:rsidR="00670800">
        <w:rPr>
          <w:rFonts w:ascii="Times New Roman" w:hAnsi="Times New Roman" w:cs="Times New Roman"/>
          <w:sz w:val="24"/>
          <w:szCs w:val="24"/>
        </w:rPr>
        <w:t>;</w:t>
      </w:r>
    </w:p>
    <w:p w14:paraId="5E230E7D" w14:textId="77777777" w:rsidR="003F6C71" w:rsidRPr="004810B7" w:rsidRDefault="003F6C71" w:rsidP="003F6C7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D66EEA">
        <w:rPr>
          <w:rFonts w:ascii="Times New Roman" w:hAnsi="Times New Roman" w:cs="Times New Roman"/>
          <w:sz w:val="24"/>
          <w:szCs w:val="24"/>
        </w:rPr>
        <w:t>у</w:t>
      </w:r>
      <w:r w:rsidRPr="003F6C71">
        <w:rPr>
          <w:rFonts w:ascii="Times New Roman" w:hAnsi="Times New Roman" w:cs="Times New Roman"/>
          <w:sz w:val="24"/>
          <w:szCs w:val="24"/>
        </w:rPr>
        <w:t>достоверение за техническа изправност на пътно</w:t>
      </w:r>
      <w:r w:rsidR="009E6FB7">
        <w:rPr>
          <w:rFonts w:ascii="Times New Roman" w:hAnsi="Times New Roman" w:cs="Times New Roman"/>
          <w:sz w:val="24"/>
          <w:szCs w:val="24"/>
        </w:rPr>
        <w:t>то</w:t>
      </w:r>
      <w:r w:rsidRPr="003F6C71">
        <w:rPr>
          <w:rFonts w:ascii="Times New Roman" w:hAnsi="Times New Roman" w:cs="Times New Roman"/>
          <w:sz w:val="24"/>
          <w:szCs w:val="24"/>
        </w:rPr>
        <w:t xml:space="preserve"> превозно средство“</w:t>
      </w:r>
      <w:r>
        <w:rPr>
          <w:rFonts w:ascii="Times New Roman" w:hAnsi="Times New Roman" w:cs="Times New Roman"/>
          <w:sz w:val="24"/>
          <w:szCs w:val="24"/>
        </w:rPr>
        <w:t>.</w:t>
      </w:r>
    </w:p>
    <w:p w14:paraId="01EFB90A" w14:textId="77777777" w:rsidR="0081088A" w:rsidRDefault="009C2CA3" w:rsidP="00E93026">
      <w:pPr>
        <w:spacing w:after="0"/>
        <w:ind w:firstLine="567"/>
        <w:jc w:val="both"/>
        <w:rPr>
          <w:rFonts w:ascii="Times New Roman" w:hAnsi="Times New Roman" w:cs="Times New Roman"/>
          <w:sz w:val="24"/>
          <w:szCs w:val="24"/>
        </w:rPr>
      </w:pPr>
      <w:r w:rsidRPr="00604D84">
        <w:rPr>
          <w:rFonts w:ascii="Times New Roman" w:hAnsi="Times New Roman" w:cs="Times New Roman"/>
          <w:b/>
          <w:sz w:val="24"/>
          <w:szCs w:val="24"/>
        </w:rPr>
        <w:t xml:space="preserve">§ </w:t>
      </w:r>
      <w:r w:rsidR="00F6543E">
        <w:rPr>
          <w:rFonts w:ascii="Times New Roman" w:hAnsi="Times New Roman" w:cs="Times New Roman"/>
          <w:b/>
          <w:sz w:val="24"/>
          <w:szCs w:val="24"/>
        </w:rPr>
        <w:t>29</w:t>
      </w:r>
      <w:r w:rsidRPr="00604D84">
        <w:rPr>
          <w:rFonts w:ascii="Times New Roman" w:hAnsi="Times New Roman" w:cs="Times New Roman"/>
          <w:b/>
          <w:sz w:val="24"/>
          <w:szCs w:val="24"/>
        </w:rPr>
        <w:t xml:space="preserve">. </w:t>
      </w:r>
      <w:r w:rsidR="0081088A">
        <w:rPr>
          <w:rFonts w:ascii="Times New Roman" w:hAnsi="Times New Roman" w:cs="Times New Roman"/>
          <w:sz w:val="24"/>
          <w:szCs w:val="24"/>
        </w:rPr>
        <w:t>В чл. 47 се правят следните изменения и допълнения:</w:t>
      </w:r>
    </w:p>
    <w:p w14:paraId="649A7020" w14:textId="77777777" w:rsidR="009C2CA3" w:rsidRDefault="0081088A" w:rsidP="00157DAD">
      <w:pPr>
        <w:pStyle w:val="ListParagraph"/>
        <w:numPr>
          <w:ilvl w:val="0"/>
          <w:numId w:val="67"/>
        </w:numPr>
        <w:tabs>
          <w:tab w:val="left" w:pos="709"/>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009C2CA3" w:rsidRPr="0081088A">
        <w:rPr>
          <w:rFonts w:ascii="Times New Roman" w:hAnsi="Times New Roman" w:cs="Times New Roman"/>
          <w:sz w:val="24"/>
          <w:szCs w:val="24"/>
        </w:rPr>
        <w:t>ал. 2, т. 4 накрая се поставя запетая и се добавя „изготвен в съответствие с изискванията на AETR“</w:t>
      </w:r>
      <w:r w:rsidR="00473F83">
        <w:rPr>
          <w:rFonts w:ascii="Times New Roman" w:hAnsi="Times New Roman" w:cs="Times New Roman"/>
          <w:sz w:val="24"/>
          <w:szCs w:val="24"/>
        </w:rPr>
        <w:t>.</w:t>
      </w:r>
    </w:p>
    <w:p w14:paraId="13CC5E03" w14:textId="77777777" w:rsidR="0081088A" w:rsidRPr="00157DAD" w:rsidRDefault="0081088A" w:rsidP="0081088A">
      <w:pPr>
        <w:pStyle w:val="ListParagraph"/>
        <w:numPr>
          <w:ilvl w:val="0"/>
          <w:numId w:val="67"/>
        </w:numPr>
        <w:spacing w:after="0"/>
        <w:ind w:left="851" w:hanging="284"/>
        <w:jc w:val="both"/>
        <w:rPr>
          <w:rFonts w:ascii="Times New Roman" w:hAnsi="Times New Roman" w:cs="Times New Roman"/>
          <w:sz w:val="24"/>
          <w:szCs w:val="24"/>
        </w:rPr>
      </w:pPr>
      <w:r w:rsidRPr="0081088A">
        <w:rPr>
          <w:rFonts w:ascii="Times New Roman" w:hAnsi="Times New Roman" w:cs="Times New Roman"/>
          <w:sz w:val="24"/>
          <w:szCs w:val="24"/>
        </w:rPr>
        <w:t>В ал. 3 думата „легализиран“ се заличава.</w:t>
      </w:r>
    </w:p>
    <w:p w14:paraId="223F502A" w14:textId="77777777" w:rsidR="009C2CA3" w:rsidRPr="00220F3B" w:rsidRDefault="009C2CA3" w:rsidP="00E93026">
      <w:pPr>
        <w:spacing w:after="0"/>
        <w:ind w:firstLine="567"/>
        <w:jc w:val="both"/>
        <w:rPr>
          <w:rFonts w:ascii="Times New Roman" w:hAnsi="Times New Roman" w:cs="Times New Roman"/>
          <w:sz w:val="24"/>
          <w:szCs w:val="24"/>
        </w:rPr>
      </w:pPr>
      <w:r w:rsidRPr="00220F3B">
        <w:rPr>
          <w:rFonts w:ascii="Times New Roman" w:hAnsi="Times New Roman" w:cs="Times New Roman"/>
          <w:b/>
          <w:sz w:val="24"/>
          <w:szCs w:val="24"/>
        </w:rPr>
        <w:t>§</w:t>
      </w:r>
      <w:r w:rsidR="00261095">
        <w:rPr>
          <w:rFonts w:ascii="Times New Roman" w:hAnsi="Times New Roman" w:cs="Times New Roman"/>
          <w:b/>
          <w:sz w:val="24"/>
          <w:szCs w:val="24"/>
        </w:rPr>
        <w:t xml:space="preserve"> </w:t>
      </w:r>
      <w:r w:rsidR="00F6543E">
        <w:rPr>
          <w:rFonts w:ascii="Times New Roman" w:hAnsi="Times New Roman" w:cs="Times New Roman"/>
          <w:b/>
          <w:sz w:val="24"/>
          <w:szCs w:val="24"/>
        </w:rPr>
        <w:t>30</w:t>
      </w:r>
      <w:r w:rsidRPr="00220F3B">
        <w:rPr>
          <w:rFonts w:ascii="Times New Roman" w:hAnsi="Times New Roman" w:cs="Times New Roman"/>
          <w:b/>
          <w:sz w:val="24"/>
          <w:szCs w:val="24"/>
        </w:rPr>
        <w:t xml:space="preserve">. </w:t>
      </w:r>
      <w:r w:rsidRPr="00220F3B">
        <w:rPr>
          <w:rFonts w:ascii="Times New Roman" w:hAnsi="Times New Roman" w:cs="Times New Roman"/>
          <w:sz w:val="24"/>
          <w:szCs w:val="24"/>
        </w:rPr>
        <w:t>В чл. 48 думите „повторно нарушение от един и същи вид“ се заменят със „системни нарушения“.</w:t>
      </w:r>
    </w:p>
    <w:p w14:paraId="71F32223" w14:textId="77777777" w:rsidR="009C2CA3" w:rsidRPr="00220F3B" w:rsidRDefault="009C2CA3" w:rsidP="00E93026">
      <w:pPr>
        <w:tabs>
          <w:tab w:val="left" w:pos="567"/>
        </w:tabs>
        <w:spacing w:after="0"/>
        <w:ind w:firstLine="567"/>
        <w:jc w:val="both"/>
        <w:rPr>
          <w:rFonts w:ascii="Times New Roman" w:hAnsi="Times New Roman" w:cs="Times New Roman"/>
          <w:sz w:val="24"/>
          <w:szCs w:val="24"/>
        </w:rPr>
      </w:pPr>
      <w:r w:rsidRPr="00220F3B">
        <w:rPr>
          <w:rFonts w:ascii="Times New Roman" w:hAnsi="Times New Roman" w:cs="Times New Roman"/>
          <w:b/>
          <w:sz w:val="24"/>
          <w:szCs w:val="24"/>
        </w:rPr>
        <w:t xml:space="preserve">§ </w:t>
      </w:r>
      <w:r w:rsidR="00F6543E" w:rsidRPr="00220F3B">
        <w:rPr>
          <w:rFonts w:ascii="Times New Roman" w:hAnsi="Times New Roman" w:cs="Times New Roman"/>
          <w:b/>
          <w:sz w:val="24"/>
          <w:szCs w:val="24"/>
        </w:rPr>
        <w:t>3</w:t>
      </w:r>
      <w:r w:rsidR="00F6543E">
        <w:rPr>
          <w:rFonts w:ascii="Times New Roman" w:hAnsi="Times New Roman" w:cs="Times New Roman"/>
          <w:b/>
          <w:sz w:val="24"/>
          <w:szCs w:val="24"/>
        </w:rPr>
        <w:t>1</w:t>
      </w:r>
      <w:r w:rsidRPr="00220F3B">
        <w:rPr>
          <w:rFonts w:ascii="Times New Roman" w:hAnsi="Times New Roman" w:cs="Times New Roman"/>
          <w:b/>
          <w:sz w:val="24"/>
          <w:szCs w:val="24"/>
        </w:rPr>
        <w:t xml:space="preserve">. </w:t>
      </w:r>
      <w:r w:rsidRPr="00220F3B">
        <w:rPr>
          <w:rFonts w:ascii="Times New Roman" w:hAnsi="Times New Roman" w:cs="Times New Roman"/>
          <w:sz w:val="24"/>
          <w:szCs w:val="24"/>
        </w:rPr>
        <w:t>Създава се чл. 48а:</w:t>
      </w:r>
    </w:p>
    <w:p w14:paraId="1771927A" w14:textId="77777777" w:rsidR="009C2CA3" w:rsidRPr="00220F3B" w:rsidRDefault="009C2CA3" w:rsidP="00E93026">
      <w:pPr>
        <w:spacing w:after="0"/>
        <w:ind w:firstLine="567"/>
        <w:jc w:val="both"/>
        <w:rPr>
          <w:rFonts w:ascii="Times New Roman" w:hAnsi="Times New Roman" w:cs="Times New Roman"/>
          <w:sz w:val="24"/>
          <w:szCs w:val="24"/>
        </w:rPr>
      </w:pPr>
      <w:r w:rsidRPr="003A417F">
        <w:rPr>
          <w:rFonts w:ascii="Times New Roman" w:hAnsi="Times New Roman" w:cs="Times New Roman"/>
          <w:sz w:val="24"/>
          <w:szCs w:val="24"/>
        </w:rPr>
        <w:t>„</w:t>
      </w:r>
      <w:r w:rsidRPr="00220F3B">
        <w:rPr>
          <w:rFonts w:ascii="Times New Roman" w:hAnsi="Times New Roman" w:cs="Times New Roman"/>
          <w:sz w:val="24"/>
          <w:szCs w:val="24"/>
        </w:rPr>
        <w:t>Чл. 48а. Когато подаден</w:t>
      </w:r>
      <w:r w:rsidR="003A417F">
        <w:rPr>
          <w:rFonts w:ascii="Times New Roman" w:hAnsi="Times New Roman" w:cs="Times New Roman"/>
          <w:sz w:val="24"/>
          <w:szCs w:val="24"/>
          <w:lang w:val="en-US"/>
        </w:rPr>
        <w:t>o</w:t>
      </w:r>
      <w:r w:rsidRPr="00220F3B">
        <w:rPr>
          <w:rFonts w:ascii="Times New Roman" w:hAnsi="Times New Roman" w:cs="Times New Roman"/>
          <w:sz w:val="24"/>
          <w:szCs w:val="24"/>
        </w:rPr>
        <w:t>т</w:t>
      </w:r>
      <w:r w:rsidR="003A417F">
        <w:rPr>
          <w:rFonts w:ascii="Times New Roman" w:hAnsi="Times New Roman" w:cs="Times New Roman"/>
          <w:sz w:val="24"/>
          <w:szCs w:val="24"/>
          <w:lang w:val="en-US"/>
        </w:rPr>
        <w:t>o</w:t>
      </w:r>
      <w:r w:rsidRPr="00220F3B">
        <w:rPr>
          <w:rFonts w:ascii="Times New Roman" w:hAnsi="Times New Roman" w:cs="Times New Roman"/>
          <w:sz w:val="24"/>
          <w:szCs w:val="24"/>
        </w:rPr>
        <w:t xml:space="preserve"> </w:t>
      </w:r>
      <w:r w:rsidR="00824CF2">
        <w:rPr>
          <w:rFonts w:ascii="Times New Roman" w:hAnsi="Times New Roman" w:cs="Times New Roman"/>
          <w:sz w:val="24"/>
          <w:szCs w:val="24"/>
        </w:rPr>
        <w:t>заявлени</w:t>
      </w:r>
      <w:r w:rsidR="003A417F">
        <w:rPr>
          <w:rFonts w:ascii="Times New Roman" w:hAnsi="Times New Roman" w:cs="Times New Roman"/>
          <w:sz w:val="24"/>
          <w:szCs w:val="24"/>
          <w:lang w:val="en-US"/>
        </w:rPr>
        <w:t>e</w:t>
      </w:r>
      <w:r w:rsidRPr="00220F3B">
        <w:rPr>
          <w:rFonts w:ascii="Times New Roman" w:hAnsi="Times New Roman" w:cs="Times New Roman"/>
          <w:sz w:val="24"/>
          <w:szCs w:val="24"/>
        </w:rPr>
        <w:t xml:space="preserve"> не отговаря на изискванията за издаване на разрешително, изпълнителният директор на Изпълнителна агенция „Автомобилна администрация“ не открива процедура за съгласуване, като уведомява заявителя за възможността да приведе в съответствие с изискванията документацията си в срок до </w:t>
      </w:r>
      <w:r w:rsidR="001727FA">
        <w:rPr>
          <w:rFonts w:ascii="Times New Roman" w:hAnsi="Times New Roman" w:cs="Times New Roman"/>
          <w:sz w:val="24"/>
          <w:szCs w:val="24"/>
        </w:rPr>
        <w:t>14</w:t>
      </w:r>
      <w:r w:rsidR="001727FA" w:rsidRPr="00220F3B">
        <w:rPr>
          <w:rFonts w:ascii="Times New Roman" w:hAnsi="Times New Roman" w:cs="Times New Roman"/>
          <w:sz w:val="24"/>
          <w:szCs w:val="24"/>
        </w:rPr>
        <w:t xml:space="preserve"> </w:t>
      </w:r>
      <w:r w:rsidRPr="00220F3B">
        <w:rPr>
          <w:rFonts w:ascii="Times New Roman" w:hAnsi="Times New Roman" w:cs="Times New Roman"/>
          <w:sz w:val="24"/>
          <w:szCs w:val="24"/>
        </w:rPr>
        <w:t xml:space="preserve">дни. Когато в посочения срок лицето по чл. 2, ал. 1 не приведе </w:t>
      </w:r>
      <w:r w:rsidR="00604D84" w:rsidRPr="00220F3B">
        <w:rPr>
          <w:rFonts w:ascii="Times New Roman" w:hAnsi="Times New Roman" w:cs="Times New Roman"/>
          <w:sz w:val="24"/>
          <w:szCs w:val="24"/>
        </w:rPr>
        <w:t xml:space="preserve">документацията си </w:t>
      </w:r>
      <w:r w:rsidRPr="00220F3B">
        <w:rPr>
          <w:rFonts w:ascii="Times New Roman" w:hAnsi="Times New Roman" w:cs="Times New Roman"/>
          <w:sz w:val="24"/>
          <w:szCs w:val="24"/>
        </w:rPr>
        <w:t>в съответствие с изискванията, административното производство се прекратява“</w:t>
      </w:r>
      <w:r w:rsidR="006E51F5">
        <w:rPr>
          <w:rFonts w:ascii="Times New Roman" w:hAnsi="Times New Roman" w:cs="Times New Roman"/>
          <w:sz w:val="24"/>
          <w:szCs w:val="24"/>
        </w:rPr>
        <w:t>.</w:t>
      </w:r>
    </w:p>
    <w:p w14:paraId="7B0D0C3D" w14:textId="77777777" w:rsidR="004F17A9" w:rsidRDefault="009C2CA3" w:rsidP="00E93026">
      <w:pPr>
        <w:spacing w:after="0"/>
        <w:ind w:firstLine="567"/>
        <w:jc w:val="both"/>
        <w:rPr>
          <w:rFonts w:ascii="Times New Roman" w:hAnsi="Times New Roman" w:cs="Times New Roman"/>
          <w:sz w:val="24"/>
          <w:szCs w:val="24"/>
        </w:rPr>
      </w:pPr>
      <w:r w:rsidRPr="00220F3B">
        <w:rPr>
          <w:rFonts w:ascii="Times New Roman" w:hAnsi="Times New Roman" w:cs="Times New Roman"/>
          <w:b/>
          <w:sz w:val="24"/>
          <w:szCs w:val="24"/>
        </w:rPr>
        <w:t xml:space="preserve">§ </w:t>
      </w:r>
      <w:r w:rsidR="00F6543E" w:rsidRPr="00220F3B">
        <w:rPr>
          <w:rFonts w:ascii="Times New Roman" w:hAnsi="Times New Roman" w:cs="Times New Roman"/>
          <w:b/>
          <w:sz w:val="24"/>
          <w:szCs w:val="24"/>
        </w:rPr>
        <w:t>3</w:t>
      </w:r>
      <w:r w:rsidR="00F6543E">
        <w:rPr>
          <w:rFonts w:ascii="Times New Roman" w:hAnsi="Times New Roman" w:cs="Times New Roman"/>
          <w:b/>
          <w:sz w:val="24"/>
          <w:szCs w:val="24"/>
        </w:rPr>
        <w:t>2</w:t>
      </w:r>
      <w:r w:rsidRPr="00220F3B">
        <w:rPr>
          <w:rFonts w:ascii="Times New Roman" w:hAnsi="Times New Roman" w:cs="Times New Roman"/>
          <w:b/>
          <w:sz w:val="24"/>
          <w:szCs w:val="24"/>
        </w:rPr>
        <w:t>.</w:t>
      </w:r>
      <w:r w:rsidRPr="00220F3B">
        <w:rPr>
          <w:rFonts w:ascii="Times New Roman" w:hAnsi="Times New Roman" w:cs="Times New Roman"/>
          <w:sz w:val="24"/>
          <w:szCs w:val="24"/>
        </w:rPr>
        <w:t xml:space="preserve"> Член 49 се изменя така:</w:t>
      </w:r>
      <w:r w:rsidR="0091155E" w:rsidRPr="00220F3B">
        <w:rPr>
          <w:rFonts w:ascii="Times New Roman" w:hAnsi="Times New Roman" w:cs="Times New Roman"/>
          <w:sz w:val="24"/>
          <w:szCs w:val="24"/>
        </w:rPr>
        <w:t xml:space="preserve"> </w:t>
      </w:r>
    </w:p>
    <w:p w14:paraId="3E9B69A9" w14:textId="77777777" w:rsidR="009C2CA3" w:rsidRPr="00220F3B" w:rsidRDefault="009C2CA3" w:rsidP="00E93026">
      <w:pPr>
        <w:spacing w:after="0"/>
        <w:ind w:firstLine="567"/>
        <w:jc w:val="both"/>
        <w:rPr>
          <w:rFonts w:ascii="Times New Roman" w:hAnsi="Times New Roman" w:cs="Times New Roman"/>
          <w:sz w:val="24"/>
          <w:szCs w:val="24"/>
        </w:rPr>
      </w:pPr>
      <w:r w:rsidRPr="00220F3B">
        <w:rPr>
          <w:rFonts w:ascii="Times New Roman" w:hAnsi="Times New Roman" w:cs="Times New Roman"/>
          <w:sz w:val="24"/>
          <w:szCs w:val="24"/>
        </w:rPr>
        <w:t xml:space="preserve">„Чл. 49. (1) Министърът на транспорта и съобщенията или </w:t>
      </w:r>
      <w:r w:rsidR="008F606F">
        <w:rPr>
          <w:rFonts w:ascii="Times New Roman" w:hAnsi="Times New Roman" w:cs="Times New Roman"/>
          <w:sz w:val="24"/>
          <w:szCs w:val="24"/>
        </w:rPr>
        <w:t xml:space="preserve">оправомощено </w:t>
      </w:r>
      <w:r w:rsidRPr="00220F3B">
        <w:rPr>
          <w:rFonts w:ascii="Times New Roman" w:hAnsi="Times New Roman" w:cs="Times New Roman"/>
          <w:sz w:val="24"/>
          <w:szCs w:val="24"/>
        </w:rPr>
        <w:t xml:space="preserve">от него </w:t>
      </w:r>
      <w:r w:rsidR="008F606F">
        <w:rPr>
          <w:rFonts w:ascii="Times New Roman" w:hAnsi="Times New Roman" w:cs="Times New Roman"/>
          <w:sz w:val="24"/>
          <w:szCs w:val="24"/>
        </w:rPr>
        <w:t xml:space="preserve">длъжностно </w:t>
      </w:r>
      <w:r w:rsidRPr="00220F3B">
        <w:rPr>
          <w:rFonts w:ascii="Times New Roman" w:hAnsi="Times New Roman" w:cs="Times New Roman"/>
          <w:sz w:val="24"/>
          <w:szCs w:val="24"/>
        </w:rPr>
        <w:t>лице с</w:t>
      </w:r>
      <w:r w:rsidR="006A4A65">
        <w:rPr>
          <w:rFonts w:ascii="Times New Roman" w:hAnsi="Times New Roman" w:cs="Times New Roman"/>
          <w:sz w:val="24"/>
          <w:szCs w:val="24"/>
        </w:rPr>
        <w:t>ъс</w:t>
      </w:r>
      <w:r w:rsidRPr="00220F3B">
        <w:rPr>
          <w:rFonts w:ascii="Times New Roman" w:hAnsi="Times New Roman" w:cs="Times New Roman"/>
          <w:sz w:val="24"/>
          <w:szCs w:val="24"/>
        </w:rPr>
        <w:t xml:space="preserve"> заповед отказва издаването на разрешително, когато:</w:t>
      </w:r>
    </w:p>
    <w:p w14:paraId="6B3148A4" w14:textId="77777777" w:rsidR="009C2CA3" w:rsidRPr="00220F3B" w:rsidRDefault="009C2CA3" w:rsidP="00E93026">
      <w:pPr>
        <w:spacing w:after="0"/>
        <w:ind w:firstLine="567"/>
        <w:jc w:val="both"/>
        <w:rPr>
          <w:rFonts w:ascii="Times New Roman" w:hAnsi="Times New Roman" w:cs="Times New Roman"/>
          <w:sz w:val="24"/>
          <w:szCs w:val="24"/>
        </w:rPr>
      </w:pPr>
      <w:r w:rsidRPr="00220F3B">
        <w:rPr>
          <w:rFonts w:ascii="Times New Roman" w:hAnsi="Times New Roman" w:cs="Times New Roman"/>
          <w:sz w:val="24"/>
          <w:szCs w:val="24"/>
        </w:rPr>
        <w:t xml:space="preserve">1. лицето по чл. 2, ал. 1 </w:t>
      </w:r>
      <w:r w:rsidR="006A4A65">
        <w:rPr>
          <w:rFonts w:ascii="Times New Roman" w:hAnsi="Times New Roman" w:cs="Times New Roman"/>
          <w:sz w:val="24"/>
          <w:szCs w:val="24"/>
        </w:rPr>
        <w:t>е извършило</w:t>
      </w:r>
      <w:r w:rsidRPr="00220F3B">
        <w:rPr>
          <w:rFonts w:ascii="Times New Roman" w:hAnsi="Times New Roman" w:cs="Times New Roman"/>
          <w:sz w:val="24"/>
          <w:szCs w:val="24"/>
        </w:rPr>
        <w:t xml:space="preserve"> системни нарушения на условията и реда за извършване на международен превоз на пътници, включително на разпоредбите, свързани с времето за управление и почивка на водачите или на законодателството в областта на безопасността </w:t>
      </w:r>
      <w:r w:rsidR="00604D84">
        <w:rPr>
          <w:rFonts w:ascii="Times New Roman" w:hAnsi="Times New Roman" w:cs="Times New Roman"/>
          <w:sz w:val="24"/>
          <w:szCs w:val="24"/>
        </w:rPr>
        <w:t xml:space="preserve">на движението </w:t>
      </w:r>
      <w:r w:rsidRPr="00220F3B">
        <w:rPr>
          <w:rFonts w:ascii="Times New Roman" w:hAnsi="Times New Roman" w:cs="Times New Roman"/>
          <w:sz w:val="24"/>
          <w:szCs w:val="24"/>
        </w:rPr>
        <w:t>по пътищата;</w:t>
      </w:r>
    </w:p>
    <w:p w14:paraId="5CBCAA05" w14:textId="77777777" w:rsidR="009C2CA3" w:rsidRPr="00220F3B" w:rsidRDefault="009C2CA3" w:rsidP="00E93026">
      <w:pPr>
        <w:spacing w:after="0"/>
        <w:ind w:firstLine="567"/>
        <w:jc w:val="both"/>
        <w:rPr>
          <w:rFonts w:ascii="Times New Roman" w:hAnsi="Times New Roman" w:cs="Times New Roman"/>
          <w:sz w:val="24"/>
          <w:szCs w:val="24"/>
        </w:rPr>
      </w:pPr>
      <w:r w:rsidRPr="00220F3B">
        <w:rPr>
          <w:rFonts w:ascii="Times New Roman" w:hAnsi="Times New Roman" w:cs="Times New Roman"/>
          <w:sz w:val="24"/>
          <w:szCs w:val="24"/>
        </w:rPr>
        <w:t>2. не е получено потвърждение и/или издаване на разрешително от компетентния орган на държавата, явяваща се краен пункт по маршрута</w:t>
      </w:r>
      <w:r w:rsidR="00C8413D">
        <w:rPr>
          <w:rFonts w:ascii="Times New Roman" w:hAnsi="Times New Roman" w:cs="Times New Roman"/>
          <w:sz w:val="24"/>
          <w:szCs w:val="24"/>
        </w:rPr>
        <w:t>.</w:t>
      </w:r>
    </w:p>
    <w:p w14:paraId="4CD37821" w14:textId="77777777" w:rsidR="009C2CA3" w:rsidRPr="006C6A79" w:rsidRDefault="009C2CA3" w:rsidP="00E93026">
      <w:pPr>
        <w:spacing w:after="0" w:line="240" w:lineRule="auto"/>
        <w:ind w:firstLine="567"/>
        <w:jc w:val="both"/>
        <w:rPr>
          <w:rFonts w:ascii="Times New Roman" w:hAnsi="Times New Roman" w:cs="Times New Roman"/>
          <w:b/>
          <w:sz w:val="24"/>
          <w:szCs w:val="24"/>
        </w:rPr>
      </w:pPr>
      <w:r w:rsidRPr="00220F3B">
        <w:rPr>
          <w:rFonts w:ascii="Times New Roman" w:hAnsi="Times New Roman" w:cs="Times New Roman"/>
          <w:sz w:val="24"/>
          <w:szCs w:val="24"/>
        </w:rPr>
        <w:t>(2) Заповедта по ал. 1 подлежи на обжалване по реда на Административнопроцесуалния кодекс“</w:t>
      </w:r>
      <w:r w:rsidR="00BB557D">
        <w:rPr>
          <w:rFonts w:ascii="Times New Roman" w:hAnsi="Times New Roman" w:cs="Times New Roman"/>
          <w:sz w:val="24"/>
          <w:szCs w:val="24"/>
        </w:rPr>
        <w:t>.</w:t>
      </w:r>
    </w:p>
    <w:p w14:paraId="67B45C8F" w14:textId="77777777" w:rsidR="009C2CA3" w:rsidRPr="006C6A79" w:rsidRDefault="009C2CA3" w:rsidP="00E93026">
      <w:pPr>
        <w:tabs>
          <w:tab w:val="left" w:pos="0"/>
        </w:tabs>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lastRenderedPageBreak/>
        <w:t xml:space="preserve">§ </w:t>
      </w:r>
      <w:r w:rsidR="00F6543E">
        <w:rPr>
          <w:rFonts w:ascii="Times New Roman" w:hAnsi="Times New Roman" w:cs="Times New Roman"/>
          <w:b/>
          <w:sz w:val="24"/>
          <w:szCs w:val="24"/>
        </w:rPr>
        <w:t>33</w:t>
      </w:r>
      <w:r w:rsidRPr="006C6A79">
        <w:rPr>
          <w:rFonts w:ascii="Times New Roman" w:hAnsi="Times New Roman" w:cs="Times New Roman"/>
          <w:b/>
          <w:sz w:val="24"/>
          <w:szCs w:val="24"/>
        </w:rPr>
        <w:t xml:space="preserve">. </w:t>
      </w:r>
      <w:r w:rsidRPr="006C6A79">
        <w:rPr>
          <w:rFonts w:ascii="Times New Roman" w:hAnsi="Times New Roman" w:cs="Times New Roman"/>
          <w:sz w:val="24"/>
          <w:szCs w:val="24"/>
        </w:rPr>
        <w:t>В чл. 50 се правят следните изменения и допълнения:</w:t>
      </w:r>
    </w:p>
    <w:p w14:paraId="0D4FBA3C" w14:textId="77777777" w:rsidR="009C2CA3" w:rsidRPr="006C6A79" w:rsidRDefault="009C2CA3" w:rsidP="00E93026">
      <w:pPr>
        <w:tabs>
          <w:tab w:val="left" w:pos="0"/>
        </w:tabs>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1. Алинея 3 се изменя така:</w:t>
      </w:r>
    </w:p>
    <w:p w14:paraId="46A852EF" w14:textId="77777777" w:rsidR="009C2CA3" w:rsidRPr="006C6A79" w:rsidRDefault="009C2CA3" w:rsidP="00E93026">
      <w:pPr>
        <w:tabs>
          <w:tab w:val="left" w:pos="0"/>
        </w:tabs>
        <w:spacing w:after="0"/>
        <w:ind w:firstLine="567"/>
        <w:jc w:val="both"/>
        <w:rPr>
          <w:rFonts w:ascii="Times New Roman" w:hAnsi="Times New Roman" w:cs="Times New Roman"/>
          <w:sz w:val="24"/>
          <w:szCs w:val="24"/>
          <w:lang w:val="en-US"/>
        </w:rPr>
      </w:pPr>
      <w:r w:rsidRPr="006C6A79">
        <w:rPr>
          <w:rFonts w:ascii="Times New Roman" w:hAnsi="Times New Roman" w:cs="Times New Roman"/>
          <w:sz w:val="24"/>
          <w:szCs w:val="24"/>
        </w:rPr>
        <w:t xml:space="preserve">„(3) Министърът на транспорта и съобщенията или </w:t>
      </w:r>
      <w:r w:rsidR="008F606F">
        <w:rPr>
          <w:rFonts w:ascii="Times New Roman" w:hAnsi="Times New Roman" w:cs="Times New Roman"/>
          <w:sz w:val="24"/>
          <w:szCs w:val="24"/>
        </w:rPr>
        <w:t>оправомощено</w:t>
      </w:r>
      <w:r w:rsidRPr="006C6A79">
        <w:rPr>
          <w:rFonts w:ascii="Times New Roman" w:hAnsi="Times New Roman" w:cs="Times New Roman"/>
          <w:sz w:val="24"/>
          <w:szCs w:val="24"/>
        </w:rPr>
        <w:t xml:space="preserve"> от него </w:t>
      </w:r>
      <w:r w:rsidR="008F606F">
        <w:rPr>
          <w:rFonts w:ascii="Times New Roman" w:hAnsi="Times New Roman" w:cs="Times New Roman"/>
          <w:sz w:val="24"/>
          <w:szCs w:val="24"/>
        </w:rPr>
        <w:t xml:space="preserve">длъжностно </w:t>
      </w:r>
      <w:r w:rsidRPr="006C6A79">
        <w:rPr>
          <w:rFonts w:ascii="Times New Roman" w:hAnsi="Times New Roman" w:cs="Times New Roman"/>
          <w:sz w:val="24"/>
          <w:szCs w:val="24"/>
        </w:rPr>
        <w:t>лице с мотивирана заповед отнема разрешителното за совалков превоз до държави, които не са членки на Европейския съюз, валидно за територията на Република България, когато:</w:t>
      </w:r>
    </w:p>
    <w:p w14:paraId="42826B13" w14:textId="77777777" w:rsidR="009C2CA3" w:rsidRPr="006C6A79" w:rsidRDefault="009C2CA3" w:rsidP="00E93026">
      <w:pPr>
        <w:tabs>
          <w:tab w:val="left" w:pos="0"/>
        </w:tabs>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1. се нарушат условията, въз основа на които е издадено;</w:t>
      </w:r>
    </w:p>
    <w:p w14:paraId="20527FFC" w14:textId="27E2F4A9" w:rsidR="009C2CA3" w:rsidRPr="00220F3B" w:rsidRDefault="009C2CA3" w:rsidP="00E93026">
      <w:pPr>
        <w:tabs>
          <w:tab w:val="left" w:pos="0"/>
        </w:tabs>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 xml:space="preserve">2. </w:t>
      </w:r>
      <w:r w:rsidR="00600ECE">
        <w:rPr>
          <w:rFonts w:ascii="Times New Roman" w:hAnsi="Times New Roman" w:cs="Times New Roman"/>
          <w:sz w:val="24"/>
          <w:szCs w:val="24"/>
        </w:rPr>
        <w:t>лицето по чл. 2, ал. 1 извърши</w:t>
      </w:r>
      <w:r w:rsidRPr="006C6A79">
        <w:rPr>
          <w:rFonts w:ascii="Times New Roman" w:hAnsi="Times New Roman" w:cs="Times New Roman"/>
          <w:sz w:val="24"/>
          <w:szCs w:val="24"/>
        </w:rPr>
        <w:t xml:space="preserve"> системни нарушения </w:t>
      </w:r>
      <w:r w:rsidR="00CA3806">
        <w:rPr>
          <w:rFonts w:ascii="Times New Roman" w:hAnsi="Times New Roman" w:cs="Times New Roman"/>
          <w:sz w:val="24"/>
          <w:szCs w:val="24"/>
        </w:rPr>
        <w:t>съгласно чл. 32 от Закона за автомобилните превози</w:t>
      </w:r>
      <w:r w:rsidRPr="00220F3B">
        <w:rPr>
          <w:rFonts w:ascii="Times New Roman" w:hAnsi="Times New Roman" w:cs="Times New Roman"/>
          <w:sz w:val="24"/>
          <w:szCs w:val="24"/>
        </w:rPr>
        <w:t xml:space="preserve">; </w:t>
      </w:r>
    </w:p>
    <w:p w14:paraId="1804B659" w14:textId="77777777" w:rsidR="009C2CA3" w:rsidRPr="006C6A79" w:rsidRDefault="009C2CA3" w:rsidP="00E93026">
      <w:pPr>
        <w:tabs>
          <w:tab w:val="left" w:pos="0"/>
        </w:tabs>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3. лицензът на Общността на лицето по чл. 2, ал. 1 е отнет</w:t>
      </w:r>
      <w:r w:rsidR="00CA0CFA">
        <w:rPr>
          <w:rFonts w:ascii="Times New Roman" w:hAnsi="Times New Roman" w:cs="Times New Roman"/>
          <w:sz w:val="24"/>
          <w:szCs w:val="24"/>
        </w:rPr>
        <w:t>“</w:t>
      </w:r>
      <w:r w:rsidR="000E4958">
        <w:rPr>
          <w:rFonts w:ascii="Times New Roman" w:hAnsi="Times New Roman" w:cs="Times New Roman"/>
          <w:sz w:val="24"/>
          <w:szCs w:val="24"/>
        </w:rPr>
        <w:t>.</w:t>
      </w:r>
    </w:p>
    <w:p w14:paraId="07D438F8" w14:textId="77777777" w:rsidR="009C2CA3" w:rsidRPr="006C6A79" w:rsidRDefault="00CA0CFA" w:rsidP="00E93026">
      <w:pPr>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2</w:t>
      </w:r>
      <w:r w:rsidR="009C2CA3" w:rsidRPr="006C6A79">
        <w:rPr>
          <w:rFonts w:ascii="Times New Roman" w:hAnsi="Times New Roman" w:cs="Times New Roman"/>
          <w:sz w:val="24"/>
          <w:szCs w:val="24"/>
        </w:rPr>
        <w:t>. Създава се ал. 3а:</w:t>
      </w:r>
    </w:p>
    <w:p w14:paraId="739A4441" w14:textId="77777777" w:rsidR="009C2CA3" w:rsidRPr="006C6A79" w:rsidRDefault="009C2CA3" w:rsidP="00824CF2">
      <w:pPr>
        <w:tabs>
          <w:tab w:val="left" w:pos="0"/>
          <w:tab w:val="left" w:pos="851"/>
          <w:tab w:val="left" w:pos="993"/>
        </w:tabs>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 xml:space="preserve">„(3а) Заповедта по ал. 3 </w:t>
      </w:r>
      <w:r w:rsidRPr="006C6A79">
        <w:rPr>
          <w:rFonts w:ascii="Times New Roman" w:hAnsi="Times New Roman" w:cs="Times New Roman"/>
          <w:sz w:val="24"/>
          <w:szCs w:val="24"/>
          <w:lang w:val="x-none"/>
        </w:rPr>
        <w:t>подлежи на обжалване по реда на Административнопроцесуалния кодекс</w:t>
      </w:r>
      <w:r w:rsidR="00D2764B">
        <w:rPr>
          <w:rFonts w:ascii="Times New Roman" w:hAnsi="Times New Roman" w:cs="Times New Roman"/>
          <w:sz w:val="24"/>
          <w:szCs w:val="24"/>
        </w:rPr>
        <w:t>“</w:t>
      </w:r>
      <w:r w:rsidRPr="006C6A79">
        <w:rPr>
          <w:rFonts w:ascii="Times New Roman" w:hAnsi="Times New Roman" w:cs="Times New Roman"/>
          <w:sz w:val="24"/>
          <w:szCs w:val="24"/>
          <w:lang w:val="x-none"/>
        </w:rPr>
        <w:t>.</w:t>
      </w:r>
      <w:r w:rsidRPr="006C6A79">
        <w:rPr>
          <w:rFonts w:ascii="Times New Roman" w:hAnsi="Times New Roman" w:cs="Times New Roman"/>
          <w:sz w:val="24"/>
          <w:szCs w:val="24"/>
        </w:rPr>
        <w:t xml:space="preserve"> </w:t>
      </w:r>
    </w:p>
    <w:p w14:paraId="00395A5E" w14:textId="77777777" w:rsidR="009C2CA3" w:rsidRPr="006C6A79" w:rsidRDefault="00CA0CFA" w:rsidP="00E93026">
      <w:pPr>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009C2CA3" w:rsidRPr="006C6A79">
        <w:rPr>
          <w:rFonts w:ascii="Times New Roman" w:hAnsi="Times New Roman" w:cs="Times New Roman"/>
          <w:sz w:val="24"/>
          <w:szCs w:val="24"/>
        </w:rPr>
        <w:t>. Алинея 6 се отменя.</w:t>
      </w:r>
    </w:p>
    <w:p w14:paraId="334C793A"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w:t>
      </w:r>
      <w:r w:rsidR="00F6543E" w:rsidRPr="006C6A79">
        <w:rPr>
          <w:rFonts w:ascii="Times New Roman" w:hAnsi="Times New Roman" w:cs="Times New Roman"/>
          <w:b/>
          <w:sz w:val="24"/>
          <w:szCs w:val="24"/>
        </w:rPr>
        <w:t>3</w:t>
      </w:r>
      <w:r w:rsidR="00F6543E">
        <w:rPr>
          <w:rFonts w:ascii="Times New Roman" w:hAnsi="Times New Roman" w:cs="Times New Roman"/>
          <w:b/>
          <w:sz w:val="24"/>
          <w:szCs w:val="24"/>
        </w:rPr>
        <w:t>4</w:t>
      </w:r>
      <w:r w:rsidRPr="006C6A79">
        <w:rPr>
          <w:rFonts w:ascii="Times New Roman" w:hAnsi="Times New Roman" w:cs="Times New Roman"/>
          <w:b/>
          <w:sz w:val="24"/>
          <w:szCs w:val="24"/>
        </w:rPr>
        <w:t>.</w:t>
      </w:r>
      <w:r w:rsidRPr="006C6A79">
        <w:rPr>
          <w:rFonts w:ascii="Times New Roman" w:hAnsi="Times New Roman" w:cs="Times New Roman"/>
          <w:sz w:val="24"/>
          <w:szCs w:val="24"/>
        </w:rPr>
        <w:t xml:space="preserve"> В чл. 51 се правят следните изменения и допълнения:</w:t>
      </w:r>
    </w:p>
    <w:p w14:paraId="17D37EF1"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 xml:space="preserve">1. Основният текст се изменя така: </w:t>
      </w:r>
    </w:p>
    <w:p w14:paraId="27B98F63"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„П</w:t>
      </w:r>
      <w:r w:rsidR="003F1247">
        <w:rPr>
          <w:rFonts w:ascii="Times New Roman" w:hAnsi="Times New Roman" w:cs="Times New Roman"/>
          <w:sz w:val="24"/>
          <w:szCs w:val="24"/>
        </w:rPr>
        <w:t>ри извършване на совалков превоз</w:t>
      </w:r>
      <w:r w:rsidRPr="006C6A79">
        <w:rPr>
          <w:rFonts w:ascii="Times New Roman" w:hAnsi="Times New Roman" w:cs="Times New Roman"/>
          <w:sz w:val="24"/>
          <w:szCs w:val="24"/>
        </w:rPr>
        <w:t xml:space="preserve"> водачът представя при поискване от контролните органи следните документи“</w:t>
      </w:r>
    </w:p>
    <w:p w14:paraId="14BE8669" w14:textId="77777777" w:rsidR="00BA40E7" w:rsidRPr="00BA40E7" w:rsidRDefault="009C2CA3" w:rsidP="005C74CE">
      <w:pPr>
        <w:pStyle w:val="ListParagraph"/>
        <w:numPr>
          <w:ilvl w:val="0"/>
          <w:numId w:val="60"/>
        </w:numPr>
        <w:tabs>
          <w:tab w:val="left" w:pos="851"/>
        </w:tabs>
        <w:spacing w:after="0"/>
        <w:ind w:hanging="153"/>
        <w:jc w:val="both"/>
        <w:rPr>
          <w:rFonts w:ascii="Times New Roman" w:hAnsi="Times New Roman" w:cs="Times New Roman"/>
          <w:sz w:val="24"/>
          <w:szCs w:val="24"/>
        </w:rPr>
      </w:pPr>
      <w:r w:rsidRPr="00BA40E7">
        <w:rPr>
          <w:rFonts w:ascii="Times New Roman" w:hAnsi="Times New Roman" w:cs="Times New Roman"/>
          <w:sz w:val="24"/>
          <w:szCs w:val="24"/>
        </w:rPr>
        <w:t>Създава</w:t>
      </w:r>
      <w:r w:rsidR="00767A26">
        <w:rPr>
          <w:rFonts w:ascii="Times New Roman" w:hAnsi="Times New Roman" w:cs="Times New Roman"/>
          <w:sz w:val="24"/>
          <w:szCs w:val="24"/>
        </w:rPr>
        <w:t>т</w:t>
      </w:r>
      <w:r w:rsidRPr="00BA40E7">
        <w:rPr>
          <w:rFonts w:ascii="Times New Roman" w:hAnsi="Times New Roman" w:cs="Times New Roman"/>
          <w:sz w:val="24"/>
          <w:szCs w:val="24"/>
        </w:rPr>
        <w:t xml:space="preserve"> се т. 9</w:t>
      </w:r>
      <w:r w:rsidR="00767A26">
        <w:rPr>
          <w:rFonts w:ascii="Times New Roman" w:hAnsi="Times New Roman" w:cs="Times New Roman"/>
          <w:sz w:val="24"/>
          <w:szCs w:val="24"/>
        </w:rPr>
        <w:t xml:space="preserve"> и 10</w:t>
      </w:r>
      <w:r w:rsidRPr="00BA40E7">
        <w:rPr>
          <w:rFonts w:ascii="Times New Roman" w:hAnsi="Times New Roman" w:cs="Times New Roman"/>
          <w:sz w:val="24"/>
          <w:szCs w:val="24"/>
        </w:rPr>
        <w:t>:</w:t>
      </w:r>
    </w:p>
    <w:p w14:paraId="6C371B85" w14:textId="77777777" w:rsidR="003F6C71" w:rsidRPr="00D24132" w:rsidRDefault="009C2CA3" w:rsidP="00767A26">
      <w:pPr>
        <w:spacing w:after="0"/>
        <w:ind w:firstLine="567"/>
        <w:jc w:val="both"/>
        <w:rPr>
          <w:rFonts w:ascii="Times New Roman" w:hAnsi="Times New Roman" w:cs="Times New Roman"/>
          <w:sz w:val="24"/>
          <w:szCs w:val="24"/>
        </w:rPr>
      </w:pPr>
      <w:r w:rsidRPr="00BA40E7">
        <w:rPr>
          <w:rFonts w:ascii="Times New Roman" w:hAnsi="Times New Roman" w:cs="Times New Roman"/>
          <w:sz w:val="24"/>
          <w:szCs w:val="24"/>
        </w:rPr>
        <w:t xml:space="preserve">„9. </w:t>
      </w:r>
      <w:r w:rsidR="00670800">
        <w:rPr>
          <w:rFonts w:ascii="Times New Roman" w:hAnsi="Times New Roman" w:cs="Times New Roman"/>
          <w:sz w:val="24"/>
          <w:szCs w:val="24"/>
        </w:rPr>
        <w:t>карта за квалификация на водача;</w:t>
      </w:r>
    </w:p>
    <w:p w14:paraId="1927B20F" w14:textId="77777777" w:rsidR="003F6C71" w:rsidRPr="00BA40E7" w:rsidRDefault="003F6C71" w:rsidP="005C74CE">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10. </w:t>
      </w:r>
      <w:r w:rsidR="00D66EEA">
        <w:rPr>
          <w:rFonts w:ascii="Times New Roman" w:hAnsi="Times New Roman" w:cs="Times New Roman"/>
          <w:sz w:val="24"/>
          <w:szCs w:val="24"/>
        </w:rPr>
        <w:t>у</w:t>
      </w:r>
      <w:r w:rsidRPr="00D24132">
        <w:rPr>
          <w:rFonts w:ascii="Times New Roman" w:hAnsi="Times New Roman" w:cs="Times New Roman"/>
          <w:sz w:val="24"/>
          <w:szCs w:val="24"/>
        </w:rPr>
        <w:t>достоверение за техническа изправност на пътно</w:t>
      </w:r>
      <w:r w:rsidR="005C74CE">
        <w:rPr>
          <w:rFonts w:ascii="Times New Roman" w:hAnsi="Times New Roman" w:cs="Times New Roman"/>
          <w:sz w:val="24"/>
          <w:szCs w:val="24"/>
        </w:rPr>
        <w:t>то</w:t>
      </w:r>
      <w:r w:rsidRPr="00D24132">
        <w:rPr>
          <w:rFonts w:ascii="Times New Roman" w:hAnsi="Times New Roman" w:cs="Times New Roman"/>
          <w:sz w:val="24"/>
          <w:szCs w:val="24"/>
        </w:rPr>
        <w:t xml:space="preserve"> превозно средство“</w:t>
      </w:r>
      <w:r>
        <w:rPr>
          <w:rFonts w:ascii="Times New Roman" w:hAnsi="Times New Roman" w:cs="Times New Roman"/>
          <w:sz w:val="24"/>
          <w:szCs w:val="24"/>
        </w:rPr>
        <w:t>.</w:t>
      </w:r>
    </w:p>
    <w:p w14:paraId="22E69CED" w14:textId="77777777" w:rsidR="009C2CA3" w:rsidRPr="00220F3B"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220F3B">
        <w:rPr>
          <w:rFonts w:ascii="Times New Roman" w:hAnsi="Times New Roman" w:cs="Times New Roman"/>
          <w:b/>
          <w:sz w:val="24"/>
          <w:szCs w:val="24"/>
        </w:rPr>
        <w:t xml:space="preserve">§ </w:t>
      </w:r>
      <w:r w:rsidR="00F6543E" w:rsidRPr="00220F3B">
        <w:rPr>
          <w:rFonts w:ascii="Times New Roman" w:hAnsi="Times New Roman" w:cs="Times New Roman"/>
          <w:b/>
          <w:sz w:val="24"/>
          <w:szCs w:val="24"/>
        </w:rPr>
        <w:t>3</w:t>
      </w:r>
      <w:r w:rsidR="00F6543E">
        <w:rPr>
          <w:rFonts w:ascii="Times New Roman" w:hAnsi="Times New Roman" w:cs="Times New Roman"/>
          <w:b/>
          <w:sz w:val="24"/>
          <w:szCs w:val="24"/>
        </w:rPr>
        <w:t>5</w:t>
      </w:r>
      <w:r w:rsidRPr="00220F3B">
        <w:rPr>
          <w:rFonts w:ascii="Times New Roman" w:hAnsi="Times New Roman" w:cs="Times New Roman"/>
          <w:b/>
          <w:sz w:val="24"/>
          <w:szCs w:val="24"/>
        </w:rPr>
        <w:t xml:space="preserve">. </w:t>
      </w:r>
      <w:r w:rsidRPr="00220F3B">
        <w:rPr>
          <w:rFonts w:ascii="Times New Roman" w:eastAsia="Times New Roman" w:hAnsi="Times New Roman" w:cs="Times New Roman"/>
          <w:sz w:val="24"/>
          <w:szCs w:val="24"/>
          <w:lang w:eastAsia="bg-BG"/>
        </w:rPr>
        <w:t>В чл. 52 се правят следните изменения и допълнения:</w:t>
      </w:r>
    </w:p>
    <w:p w14:paraId="041F01C6" w14:textId="77777777" w:rsidR="009C2CA3" w:rsidRPr="00220F3B" w:rsidRDefault="00343EC6" w:rsidP="00BA40E7">
      <w:pPr>
        <w:pStyle w:val="ListParagraph"/>
        <w:numPr>
          <w:ilvl w:val="0"/>
          <w:numId w:val="52"/>
        </w:numPr>
        <w:tabs>
          <w:tab w:val="left" w:pos="851"/>
        </w:tabs>
        <w:spacing w:after="0" w:line="240" w:lineRule="auto"/>
        <w:ind w:left="0" w:firstLine="567"/>
        <w:jc w:val="both"/>
        <w:rPr>
          <w:rFonts w:ascii="Times New Roman" w:eastAsia="Times New Roman" w:hAnsi="Times New Roman" w:cs="Times New Roman"/>
          <w:sz w:val="24"/>
          <w:szCs w:val="24"/>
          <w:lang w:eastAsia="bg-BG"/>
        </w:rPr>
      </w:pPr>
      <w:r w:rsidRPr="00220F3B">
        <w:rPr>
          <w:rFonts w:ascii="Times New Roman" w:eastAsia="Times New Roman" w:hAnsi="Times New Roman" w:cs="Times New Roman"/>
          <w:sz w:val="24"/>
          <w:szCs w:val="24"/>
          <w:lang w:eastAsia="bg-BG"/>
        </w:rPr>
        <w:t>В ал. 2 с</w:t>
      </w:r>
      <w:r w:rsidR="009C2CA3" w:rsidRPr="00220F3B">
        <w:rPr>
          <w:rFonts w:ascii="Times New Roman" w:eastAsia="Times New Roman" w:hAnsi="Times New Roman" w:cs="Times New Roman"/>
          <w:sz w:val="24"/>
          <w:szCs w:val="24"/>
          <w:lang w:eastAsia="bg-BG"/>
        </w:rPr>
        <w:t>лед думата „заявление“ се добавя „по образец (приложение № 32)“ и думите „съответното“ и „по месторегистрация на търговеца“ се заличават.</w:t>
      </w:r>
    </w:p>
    <w:p w14:paraId="3493BBF5" w14:textId="77777777" w:rsidR="009C2CA3" w:rsidRPr="00C3564C" w:rsidRDefault="00824CF2" w:rsidP="00E9302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2</w:t>
      </w:r>
      <w:r w:rsidR="009C2CA3" w:rsidRPr="00220F3B">
        <w:rPr>
          <w:rFonts w:ascii="Times New Roman" w:hAnsi="Times New Roman" w:cs="Times New Roman"/>
          <w:sz w:val="24"/>
          <w:szCs w:val="24"/>
        </w:rPr>
        <w:t xml:space="preserve">. </w:t>
      </w:r>
      <w:r w:rsidR="00343EC6" w:rsidRPr="00220F3B">
        <w:rPr>
          <w:rFonts w:ascii="Times New Roman" w:hAnsi="Times New Roman" w:cs="Times New Roman"/>
          <w:sz w:val="24"/>
          <w:szCs w:val="24"/>
        </w:rPr>
        <w:t>С</w:t>
      </w:r>
      <w:r w:rsidR="009C2CA3" w:rsidRPr="00220F3B">
        <w:rPr>
          <w:rFonts w:ascii="Times New Roman" w:hAnsi="Times New Roman" w:cs="Times New Roman"/>
          <w:sz w:val="24"/>
          <w:szCs w:val="24"/>
        </w:rPr>
        <w:t>ъздава</w:t>
      </w:r>
      <w:r w:rsidR="00343EC6" w:rsidRPr="00220F3B">
        <w:rPr>
          <w:rFonts w:ascii="Times New Roman" w:hAnsi="Times New Roman" w:cs="Times New Roman"/>
          <w:sz w:val="24"/>
          <w:szCs w:val="24"/>
        </w:rPr>
        <w:t xml:space="preserve"> се ал. 3</w:t>
      </w:r>
      <w:r w:rsidR="009C2CA3" w:rsidRPr="00220F3B">
        <w:rPr>
          <w:rFonts w:ascii="Times New Roman" w:hAnsi="Times New Roman" w:cs="Times New Roman"/>
          <w:sz w:val="24"/>
          <w:szCs w:val="24"/>
        </w:rPr>
        <w:t xml:space="preserve">: </w:t>
      </w:r>
    </w:p>
    <w:p w14:paraId="229E743B" w14:textId="77777777" w:rsidR="009C2CA3" w:rsidRPr="00220F3B"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220F3B">
        <w:rPr>
          <w:rFonts w:ascii="Times New Roman" w:hAnsi="Times New Roman" w:cs="Times New Roman"/>
          <w:sz w:val="24"/>
          <w:szCs w:val="24"/>
        </w:rPr>
        <w:t>„</w:t>
      </w:r>
      <w:r w:rsidR="00343EC6" w:rsidRPr="00220F3B">
        <w:rPr>
          <w:rFonts w:ascii="Times New Roman" w:hAnsi="Times New Roman" w:cs="Times New Roman"/>
          <w:sz w:val="24"/>
          <w:szCs w:val="24"/>
        </w:rPr>
        <w:t xml:space="preserve">(3) </w:t>
      </w:r>
      <w:r w:rsidRPr="00220F3B">
        <w:rPr>
          <w:rFonts w:ascii="Times New Roman" w:hAnsi="Times New Roman" w:cs="Times New Roman"/>
          <w:sz w:val="24"/>
          <w:szCs w:val="24"/>
          <w:lang w:val="x-none"/>
        </w:rPr>
        <w:t>Книжката</w:t>
      </w:r>
      <w:r w:rsidRPr="00220F3B">
        <w:rPr>
          <w:rFonts w:ascii="Times New Roman" w:hAnsi="Times New Roman" w:cs="Times New Roman"/>
          <w:sz w:val="24"/>
          <w:szCs w:val="24"/>
        </w:rPr>
        <w:t>, съдържаща</w:t>
      </w:r>
      <w:r w:rsidRPr="00220F3B">
        <w:rPr>
          <w:rFonts w:ascii="Times New Roman" w:hAnsi="Times New Roman" w:cs="Times New Roman"/>
          <w:sz w:val="24"/>
          <w:szCs w:val="24"/>
          <w:lang w:val="x-none"/>
        </w:rPr>
        <w:t xml:space="preserve"> пътни</w:t>
      </w:r>
      <w:r w:rsidRPr="00220F3B">
        <w:rPr>
          <w:rFonts w:ascii="Times New Roman" w:hAnsi="Times New Roman" w:cs="Times New Roman"/>
          <w:sz w:val="24"/>
          <w:szCs w:val="24"/>
        </w:rPr>
        <w:t>чески</w:t>
      </w:r>
      <w:r w:rsidRPr="00220F3B">
        <w:rPr>
          <w:rFonts w:ascii="Times New Roman" w:hAnsi="Times New Roman" w:cs="Times New Roman"/>
          <w:sz w:val="24"/>
          <w:szCs w:val="24"/>
          <w:lang w:val="x-none"/>
        </w:rPr>
        <w:t xml:space="preserve"> </w:t>
      </w:r>
      <w:r w:rsidRPr="00220F3B">
        <w:rPr>
          <w:rFonts w:ascii="Times New Roman" w:hAnsi="Times New Roman" w:cs="Times New Roman"/>
          <w:sz w:val="24"/>
          <w:szCs w:val="24"/>
        </w:rPr>
        <w:t>ведомости,</w:t>
      </w:r>
      <w:r w:rsidRPr="00220F3B">
        <w:rPr>
          <w:rFonts w:ascii="Times New Roman" w:hAnsi="Times New Roman" w:cs="Times New Roman"/>
          <w:sz w:val="24"/>
          <w:szCs w:val="24"/>
          <w:lang w:val="x-none"/>
        </w:rPr>
        <w:t xml:space="preserve"> е </w:t>
      </w:r>
      <w:r w:rsidR="00C3564C">
        <w:rPr>
          <w:rFonts w:ascii="Times New Roman" w:hAnsi="Times New Roman" w:cs="Times New Roman"/>
          <w:sz w:val="24"/>
          <w:szCs w:val="24"/>
        </w:rPr>
        <w:t>лична</w:t>
      </w:r>
      <w:r w:rsidRPr="00220F3B">
        <w:rPr>
          <w:rFonts w:ascii="Times New Roman" w:hAnsi="Times New Roman" w:cs="Times New Roman"/>
          <w:sz w:val="24"/>
          <w:szCs w:val="24"/>
          <w:lang w:val="x-none"/>
        </w:rPr>
        <w:t xml:space="preserve"> и не може да се преотстъпва.</w:t>
      </w:r>
      <w:r w:rsidRPr="00220F3B">
        <w:rPr>
          <w:rFonts w:ascii="Times New Roman" w:hAnsi="Times New Roman" w:cs="Times New Roman"/>
          <w:sz w:val="24"/>
          <w:szCs w:val="24"/>
        </w:rPr>
        <w:t xml:space="preserve"> Броят на </w:t>
      </w:r>
      <w:r w:rsidR="00E92303">
        <w:rPr>
          <w:rFonts w:ascii="Times New Roman" w:hAnsi="Times New Roman" w:cs="Times New Roman"/>
          <w:sz w:val="24"/>
          <w:szCs w:val="24"/>
        </w:rPr>
        <w:t>издадените</w:t>
      </w:r>
      <w:r w:rsidRPr="00220F3B">
        <w:rPr>
          <w:rFonts w:ascii="Times New Roman" w:hAnsi="Times New Roman" w:cs="Times New Roman"/>
          <w:sz w:val="24"/>
          <w:szCs w:val="24"/>
        </w:rPr>
        <w:t xml:space="preserve"> </w:t>
      </w:r>
      <w:r w:rsidR="00E92303" w:rsidRPr="00220F3B">
        <w:rPr>
          <w:rFonts w:ascii="Times New Roman" w:hAnsi="Times New Roman" w:cs="Times New Roman"/>
          <w:sz w:val="24"/>
          <w:szCs w:val="24"/>
        </w:rPr>
        <w:t>на лицето по чл. 2, ал. 1</w:t>
      </w:r>
      <w:r w:rsidR="00E92303">
        <w:rPr>
          <w:rFonts w:ascii="Times New Roman" w:hAnsi="Times New Roman" w:cs="Times New Roman"/>
          <w:sz w:val="24"/>
          <w:szCs w:val="24"/>
        </w:rPr>
        <w:t xml:space="preserve"> </w:t>
      </w:r>
      <w:r w:rsidRPr="00220F3B">
        <w:rPr>
          <w:rFonts w:ascii="Times New Roman" w:hAnsi="Times New Roman" w:cs="Times New Roman"/>
          <w:sz w:val="24"/>
          <w:szCs w:val="24"/>
        </w:rPr>
        <w:t xml:space="preserve">книжки </w:t>
      </w:r>
      <w:r w:rsidR="00E92303">
        <w:rPr>
          <w:rFonts w:ascii="Times New Roman" w:hAnsi="Times New Roman" w:cs="Times New Roman"/>
          <w:sz w:val="24"/>
          <w:szCs w:val="24"/>
        </w:rPr>
        <w:t xml:space="preserve">не </w:t>
      </w:r>
      <w:r w:rsidRPr="00220F3B">
        <w:rPr>
          <w:rFonts w:ascii="Times New Roman" w:hAnsi="Times New Roman" w:cs="Times New Roman"/>
          <w:sz w:val="24"/>
          <w:szCs w:val="24"/>
        </w:rPr>
        <w:t xml:space="preserve">трябва да </w:t>
      </w:r>
      <w:r w:rsidR="00E92303">
        <w:rPr>
          <w:rFonts w:ascii="Times New Roman" w:hAnsi="Times New Roman" w:cs="Times New Roman"/>
          <w:sz w:val="24"/>
          <w:szCs w:val="24"/>
        </w:rPr>
        <w:t>надвишава</w:t>
      </w:r>
      <w:r w:rsidRPr="00220F3B">
        <w:rPr>
          <w:rFonts w:ascii="Times New Roman" w:hAnsi="Times New Roman" w:cs="Times New Roman"/>
          <w:sz w:val="24"/>
          <w:szCs w:val="24"/>
        </w:rPr>
        <w:t xml:space="preserve"> удвоения брой</w:t>
      </w:r>
      <w:r w:rsidR="00150FE1">
        <w:rPr>
          <w:rFonts w:ascii="Times New Roman" w:hAnsi="Times New Roman" w:cs="Times New Roman"/>
          <w:sz w:val="24"/>
          <w:szCs w:val="24"/>
        </w:rPr>
        <w:t xml:space="preserve"> на</w:t>
      </w:r>
      <w:r w:rsidRPr="00220F3B">
        <w:rPr>
          <w:rFonts w:ascii="Times New Roman" w:hAnsi="Times New Roman" w:cs="Times New Roman"/>
          <w:sz w:val="24"/>
          <w:szCs w:val="24"/>
        </w:rPr>
        <w:t xml:space="preserve"> заверени</w:t>
      </w:r>
      <w:r w:rsidR="00150FE1">
        <w:rPr>
          <w:rFonts w:ascii="Times New Roman" w:hAnsi="Times New Roman" w:cs="Times New Roman"/>
          <w:sz w:val="24"/>
          <w:szCs w:val="24"/>
        </w:rPr>
        <w:t>те</w:t>
      </w:r>
      <w:r w:rsidRPr="00220F3B">
        <w:rPr>
          <w:rFonts w:ascii="Times New Roman" w:hAnsi="Times New Roman" w:cs="Times New Roman"/>
          <w:sz w:val="24"/>
          <w:szCs w:val="24"/>
        </w:rPr>
        <w:t xml:space="preserve"> копия на лиценза на Общността</w:t>
      </w:r>
      <w:r w:rsidR="00E92303">
        <w:rPr>
          <w:rFonts w:ascii="Times New Roman" w:hAnsi="Times New Roman" w:cs="Times New Roman"/>
          <w:sz w:val="24"/>
          <w:szCs w:val="24"/>
        </w:rPr>
        <w:t xml:space="preserve"> му</w:t>
      </w:r>
      <w:r w:rsidRPr="00220F3B">
        <w:rPr>
          <w:rFonts w:ascii="Times New Roman" w:hAnsi="Times New Roman" w:cs="Times New Roman"/>
          <w:sz w:val="24"/>
          <w:szCs w:val="24"/>
        </w:rPr>
        <w:t>“</w:t>
      </w:r>
      <w:r w:rsidR="00BB3211">
        <w:rPr>
          <w:rFonts w:ascii="Times New Roman" w:hAnsi="Times New Roman" w:cs="Times New Roman"/>
          <w:sz w:val="24"/>
          <w:szCs w:val="24"/>
        </w:rPr>
        <w:t>.</w:t>
      </w:r>
    </w:p>
    <w:p w14:paraId="33DDC730" w14:textId="77777777" w:rsidR="009C2CA3" w:rsidRPr="00220F3B"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220F3B">
        <w:rPr>
          <w:rFonts w:ascii="Times New Roman" w:eastAsia="Times New Roman" w:hAnsi="Times New Roman" w:cs="Times New Roman"/>
          <w:b/>
          <w:sz w:val="24"/>
          <w:szCs w:val="24"/>
          <w:lang w:eastAsia="bg-BG"/>
        </w:rPr>
        <w:t xml:space="preserve">§ </w:t>
      </w:r>
      <w:r w:rsidR="00803753" w:rsidRPr="00220F3B">
        <w:rPr>
          <w:rFonts w:ascii="Times New Roman" w:eastAsia="Times New Roman" w:hAnsi="Times New Roman" w:cs="Times New Roman"/>
          <w:b/>
          <w:sz w:val="24"/>
          <w:szCs w:val="24"/>
          <w:lang w:eastAsia="bg-BG"/>
        </w:rPr>
        <w:t>3</w:t>
      </w:r>
      <w:r w:rsidR="00803753">
        <w:rPr>
          <w:rFonts w:ascii="Times New Roman" w:eastAsia="Times New Roman" w:hAnsi="Times New Roman" w:cs="Times New Roman"/>
          <w:b/>
          <w:sz w:val="24"/>
          <w:szCs w:val="24"/>
          <w:lang w:eastAsia="bg-BG"/>
        </w:rPr>
        <w:t>6</w:t>
      </w:r>
      <w:r w:rsidRPr="00220F3B">
        <w:rPr>
          <w:rFonts w:ascii="Times New Roman" w:eastAsia="Times New Roman" w:hAnsi="Times New Roman" w:cs="Times New Roman"/>
          <w:b/>
          <w:sz w:val="24"/>
          <w:szCs w:val="24"/>
          <w:lang w:eastAsia="bg-BG"/>
        </w:rPr>
        <w:t>.</w:t>
      </w:r>
      <w:r w:rsidRPr="00220F3B">
        <w:rPr>
          <w:rFonts w:ascii="Times New Roman" w:eastAsia="Times New Roman" w:hAnsi="Times New Roman" w:cs="Times New Roman"/>
          <w:sz w:val="24"/>
          <w:szCs w:val="24"/>
          <w:lang w:eastAsia="bg-BG"/>
        </w:rPr>
        <w:t xml:space="preserve"> В чл. 52а, ал. 2 се правят следните изменения и допълнения:</w:t>
      </w:r>
    </w:p>
    <w:p w14:paraId="5E2F486A" w14:textId="77777777" w:rsidR="009C2CA3" w:rsidRPr="00220F3B"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220F3B">
        <w:rPr>
          <w:rFonts w:ascii="Times New Roman" w:eastAsia="Times New Roman" w:hAnsi="Times New Roman" w:cs="Times New Roman"/>
          <w:sz w:val="24"/>
          <w:szCs w:val="24"/>
          <w:lang w:eastAsia="bg-BG"/>
        </w:rPr>
        <w:t>1. В изречение първо</w:t>
      </w:r>
      <w:r w:rsidRPr="00220F3B">
        <w:rPr>
          <w:rFonts w:ascii="Times New Roman" w:hAnsi="Times New Roman" w:cs="Times New Roman"/>
          <w:sz w:val="24"/>
          <w:szCs w:val="24"/>
        </w:rPr>
        <w:t xml:space="preserve"> </w:t>
      </w:r>
      <w:r w:rsidRPr="00220F3B">
        <w:rPr>
          <w:rFonts w:ascii="Times New Roman" w:eastAsia="Times New Roman" w:hAnsi="Times New Roman" w:cs="Times New Roman"/>
          <w:sz w:val="24"/>
          <w:szCs w:val="24"/>
          <w:lang w:eastAsia="bg-BG"/>
        </w:rPr>
        <w:t>след думата „заявление“ се добавя „по образец (приложение № 33)“ и думите „съответното“ и „по месторегистрация на търговеца“ се заличават.</w:t>
      </w:r>
    </w:p>
    <w:p w14:paraId="56F9EB64" w14:textId="77777777" w:rsidR="009C2CA3" w:rsidRPr="00220F3B" w:rsidRDefault="009C2CA3" w:rsidP="00E93026">
      <w:pPr>
        <w:spacing w:after="0"/>
        <w:ind w:firstLine="567"/>
        <w:jc w:val="both"/>
        <w:rPr>
          <w:rFonts w:ascii="Times New Roman" w:hAnsi="Times New Roman" w:cs="Times New Roman"/>
          <w:sz w:val="24"/>
          <w:szCs w:val="24"/>
        </w:rPr>
      </w:pPr>
      <w:r w:rsidRPr="00220F3B">
        <w:rPr>
          <w:rFonts w:ascii="Times New Roman" w:eastAsia="Times New Roman" w:hAnsi="Times New Roman" w:cs="Times New Roman"/>
          <w:sz w:val="24"/>
          <w:szCs w:val="24"/>
          <w:lang w:eastAsia="bg-BG"/>
        </w:rPr>
        <w:t>2. С</w:t>
      </w:r>
      <w:r w:rsidRPr="00220F3B">
        <w:rPr>
          <w:rFonts w:ascii="Times New Roman" w:hAnsi="Times New Roman" w:cs="Times New Roman"/>
          <w:sz w:val="24"/>
          <w:szCs w:val="24"/>
        </w:rPr>
        <w:t>ъздава се изречение трето:</w:t>
      </w:r>
    </w:p>
    <w:p w14:paraId="4CC82FD9" w14:textId="77777777" w:rsidR="009C2CA3" w:rsidRPr="00343EC6" w:rsidRDefault="009C2CA3" w:rsidP="00E93026">
      <w:pPr>
        <w:spacing w:after="0"/>
        <w:ind w:firstLine="567"/>
        <w:jc w:val="both"/>
        <w:rPr>
          <w:rFonts w:ascii="Times New Roman" w:hAnsi="Times New Roman" w:cs="Times New Roman"/>
          <w:sz w:val="24"/>
          <w:szCs w:val="24"/>
        </w:rPr>
      </w:pPr>
      <w:r w:rsidRPr="00220F3B">
        <w:rPr>
          <w:rFonts w:ascii="Times New Roman" w:hAnsi="Times New Roman" w:cs="Times New Roman"/>
          <w:sz w:val="24"/>
          <w:szCs w:val="24"/>
        </w:rPr>
        <w:t xml:space="preserve">„Броят на </w:t>
      </w:r>
      <w:r w:rsidR="00631972">
        <w:rPr>
          <w:rFonts w:ascii="Times New Roman" w:hAnsi="Times New Roman" w:cs="Times New Roman"/>
          <w:sz w:val="24"/>
          <w:szCs w:val="24"/>
        </w:rPr>
        <w:t>издадените</w:t>
      </w:r>
      <w:r w:rsidRPr="00220F3B">
        <w:rPr>
          <w:rFonts w:ascii="Times New Roman" w:hAnsi="Times New Roman" w:cs="Times New Roman"/>
          <w:sz w:val="24"/>
          <w:szCs w:val="24"/>
        </w:rPr>
        <w:t xml:space="preserve"> </w:t>
      </w:r>
      <w:r w:rsidR="00631972" w:rsidRPr="00220F3B">
        <w:rPr>
          <w:rFonts w:ascii="Times New Roman" w:hAnsi="Times New Roman" w:cs="Times New Roman"/>
          <w:sz w:val="24"/>
          <w:szCs w:val="24"/>
        </w:rPr>
        <w:t>на лицето по чл. 2, ал. 1</w:t>
      </w:r>
      <w:r w:rsidR="00631972">
        <w:rPr>
          <w:rFonts w:ascii="Times New Roman" w:hAnsi="Times New Roman" w:cs="Times New Roman"/>
          <w:sz w:val="24"/>
          <w:szCs w:val="24"/>
        </w:rPr>
        <w:t xml:space="preserve"> </w:t>
      </w:r>
      <w:r w:rsidRPr="00220F3B">
        <w:rPr>
          <w:rFonts w:ascii="Times New Roman" w:hAnsi="Times New Roman" w:cs="Times New Roman"/>
          <w:sz w:val="24"/>
          <w:szCs w:val="24"/>
        </w:rPr>
        <w:t xml:space="preserve">книжки </w:t>
      </w:r>
      <w:r w:rsidR="00631972">
        <w:rPr>
          <w:rFonts w:ascii="Times New Roman" w:hAnsi="Times New Roman" w:cs="Times New Roman"/>
          <w:sz w:val="24"/>
          <w:szCs w:val="24"/>
        </w:rPr>
        <w:t xml:space="preserve">не </w:t>
      </w:r>
      <w:r w:rsidRPr="00220F3B">
        <w:rPr>
          <w:rFonts w:ascii="Times New Roman" w:hAnsi="Times New Roman" w:cs="Times New Roman"/>
          <w:sz w:val="24"/>
          <w:szCs w:val="24"/>
        </w:rPr>
        <w:t xml:space="preserve">трябва да </w:t>
      </w:r>
      <w:r w:rsidR="00631972">
        <w:rPr>
          <w:rFonts w:ascii="Times New Roman" w:hAnsi="Times New Roman" w:cs="Times New Roman"/>
          <w:sz w:val="24"/>
          <w:szCs w:val="24"/>
        </w:rPr>
        <w:t>надвишава</w:t>
      </w:r>
      <w:r w:rsidRPr="00220F3B">
        <w:rPr>
          <w:rFonts w:ascii="Times New Roman" w:hAnsi="Times New Roman" w:cs="Times New Roman"/>
          <w:sz w:val="24"/>
          <w:szCs w:val="24"/>
        </w:rPr>
        <w:t xml:space="preserve"> удвоения брой</w:t>
      </w:r>
      <w:r w:rsidR="00631972">
        <w:rPr>
          <w:rFonts w:ascii="Times New Roman" w:hAnsi="Times New Roman" w:cs="Times New Roman"/>
          <w:sz w:val="24"/>
          <w:szCs w:val="24"/>
        </w:rPr>
        <w:t xml:space="preserve"> на</w:t>
      </w:r>
      <w:r w:rsidRPr="00220F3B">
        <w:rPr>
          <w:rFonts w:ascii="Times New Roman" w:hAnsi="Times New Roman" w:cs="Times New Roman"/>
          <w:sz w:val="24"/>
          <w:szCs w:val="24"/>
        </w:rPr>
        <w:t xml:space="preserve"> заверени</w:t>
      </w:r>
      <w:r w:rsidR="00631972">
        <w:rPr>
          <w:rFonts w:ascii="Times New Roman" w:hAnsi="Times New Roman" w:cs="Times New Roman"/>
          <w:sz w:val="24"/>
          <w:szCs w:val="24"/>
        </w:rPr>
        <w:t>те</w:t>
      </w:r>
      <w:r w:rsidRPr="00220F3B">
        <w:rPr>
          <w:rFonts w:ascii="Times New Roman" w:hAnsi="Times New Roman" w:cs="Times New Roman"/>
          <w:sz w:val="24"/>
          <w:szCs w:val="24"/>
        </w:rPr>
        <w:t xml:space="preserve"> копия на лиценза на Общността</w:t>
      </w:r>
      <w:r w:rsidR="001D181F">
        <w:rPr>
          <w:rFonts w:ascii="Times New Roman" w:hAnsi="Times New Roman" w:cs="Times New Roman"/>
          <w:sz w:val="24"/>
          <w:szCs w:val="24"/>
        </w:rPr>
        <w:t xml:space="preserve"> </w:t>
      </w:r>
      <w:r w:rsidR="00631972">
        <w:rPr>
          <w:rFonts w:ascii="Times New Roman" w:hAnsi="Times New Roman" w:cs="Times New Roman"/>
          <w:sz w:val="24"/>
          <w:szCs w:val="24"/>
        </w:rPr>
        <w:t>му</w:t>
      </w:r>
      <w:r w:rsidRPr="00220F3B">
        <w:rPr>
          <w:rFonts w:ascii="Times New Roman" w:hAnsi="Times New Roman" w:cs="Times New Roman"/>
          <w:sz w:val="24"/>
          <w:szCs w:val="24"/>
        </w:rPr>
        <w:t>“</w:t>
      </w:r>
      <w:r w:rsidR="00631972">
        <w:rPr>
          <w:rFonts w:ascii="Times New Roman" w:hAnsi="Times New Roman" w:cs="Times New Roman"/>
          <w:sz w:val="24"/>
          <w:szCs w:val="24"/>
        </w:rPr>
        <w:t>.</w:t>
      </w:r>
    </w:p>
    <w:p w14:paraId="36E06D7A" w14:textId="77777777" w:rsidR="009C2CA3" w:rsidRPr="00343EC6" w:rsidRDefault="009C2CA3" w:rsidP="00E93026">
      <w:pPr>
        <w:spacing w:after="0"/>
        <w:ind w:firstLine="567"/>
        <w:jc w:val="both"/>
        <w:rPr>
          <w:rFonts w:ascii="Times New Roman" w:hAnsi="Times New Roman" w:cs="Times New Roman"/>
          <w:sz w:val="24"/>
          <w:szCs w:val="24"/>
        </w:rPr>
      </w:pPr>
      <w:r w:rsidRPr="00343EC6">
        <w:rPr>
          <w:rFonts w:ascii="Times New Roman" w:hAnsi="Times New Roman" w:cs="Times New Roman"/>
          <w:b/>
          <w:sz w:val="24"/>
          <w:szCs w:val="24"/>
        </w:rPr>
        <w:t xml:space="preserve">§ </w:t>
      </w:r>
      <w:r w:rsidR="00803753" w:rsidRPr="006C6A79">
        <w:rPr>
          <w:rFonts w:ascii="Times New Roman" w:hAnsi="Times New Roman" w:cs="Times New Roman"/>
          <w:b/>
          <w:sz w:val="24"/>
          <w:szCs w:val="24"/>
        </w:rPr>
        <w:t>3</w:t>
      </w:r>
      <w:r w:rsidR="00803753">
        <w:rPr>
          <w:rFonts w:ascii="Times New Roman" w:hAnsi="Times New Roman" w:cs="Times New Roman"/>
          <w:b/>
          <w:sz w:val="24"/>
          <w:szCs w:val="24"/>
        </w:rPr>
        <w:t>7</w:t>
      </w:r>
      <w:r w:rsidRPr="00343EC6">
        <w:rPr>
          <w:rFonts w:ascii="Times New Roman" w:hAnsi="Times New Roman" w:cs="Times New Roman"/>
          <w:b/>
          <w:sz w:val="24"/>
          <w:szCs w:val="24"/>
        </w:rPr>
        <w:t>.</w:t>
      </w:r>
      <w:r w:rsidRPr="00343EC6">
        <w:rPr>
          <w:rFonts w:ascii="Times New Roman" w:hAnsi="Times New Roman" w:cs="Times New Roman"/>
          <w:sz w:val="24"/>
          <w:szCs w:val="24"/>
        </w:rPr>
        <w:t xml:space="preserve"> В чл. 52б се правят следните изменения и допълнения:</w:t>
      </w:r>
    </w:p>
    <w:p w14:paraId="5AD4AC66" w14:textId="77777777" w:rsidR="009C2CA3" w:rsidRPr="00220F3B" w:rsidRDefault="009C2CA3" w:rsidP="00E93026">
      <w:pPr>
        <w:spacing w:after="0"/>
        <w:ind w:firstLine="567"/>
        <w:jc w:val="both"/>
        <w:rPr>
          <w:rFonts w:ascii="Times New Roman" w:hAnsi="Times New Roman" w:cs="Times New Roman"/>
          <w:sz w:val="24"/>
          <w:szCs w:val="24"/>
        </w:rPr>
      </w:pPr>
      <w:r w:rsidRPr="00343EC6">
        <w:rPr>
          <w:rFonts w:ascii="Times New Roman" w:hAnsi="Times New Roman" w:cs="Times New Roman"/>
          <w:sz w:val="24"/>
          <w:szCs w:val="24"/>
        </w:rPr>
        <w:t xml:space="preserve">1. Досегашният </w:t>
      </w:r>
      <w:r w:rsidRPr="00220F3B">
        <w:rPr>
          <w:rFonts w:ascii="Times New Roman" w:hAnsi="Times New Roman" w:cs="Times New Roman"/>
          <w:sz w:val="24"/>
          <w:szCs w:val="24"/>
        </w:rPr>
        <w:t xml:space="preserve">текст става ал. 1.  </w:t>
      </w:r>
    </w:p>
    <w:p w14:paraId="2BE69F0C" w14:textId="77777777" w:rsidR="009C2CA3" w:rsidRPr="00220F3B" w:rsidRDefault="009C2CA3" w:rsidP="00E93026">
      <w:pPr>
        <w:spacing w:after="0"/>
        <w:ind w:firstLine="567"/>
        <w:jc w:val="both"/>
        <w:rPr>
          <w:rFonts w:ascii="Times New Roman" w:hAnsi="Times New Roman" w:cs="Times New Roman"/>
          <w:strike/>
          <w:color w:val="FF0000"/>
          <w:sz w:val="24"/>
          <w:szCs w:val="24"/>
        </w:rPr>
      </w:pPr>
      <w:r w:rsidRPr="00220F3B">
        <w:rPr>
          <w:rFonts w:ascii="Times New Roman" w:hAnsi="Times New Roman" w:cs="Times New Roman"/>
          <w:sz w:val="24"/>
          <w:szCs w:val="24"/>
        </w:rPr>
        <w:t>2. Създават се ал. 2</w:t>
      </w:r>
      <w:r w:rsidR="00E306A5">
        <w:rPr>
          <w:rFonts w:ascii="Times New Roman" w:hAnsi="Times New Roman" w:cs="Times New Roman"/>
          <w:sz w:val="24"/>
          <w:szCs w:val="24"/>
        </w:rPr>
        <w:t>-5</w:t>
      </w:r>
      <w:r w:rsidRPr="00220F3B">
        <w:rPr>
          <w:rFonts w:ascii="Times New Roman" w:hAnsi="Times New Roman" w:cs="Times New Roman"/>
          <w:sz w:val="24"/>
          <w:szCs w:val="24"/>
        </w:rPr>
        <w:t>:</w:t>
      </w:r>
      <w:r w:rsidR="00C8413D">
        <w:rPr>
          <w:rFonts w:ascii="Times New Roman" w:hAnsi="Times New Roman" w:cs="Times New Roman"/>
          <w:sz w:val="24"/>
          <w:szCs w:val="24"/>
        </w:rPr>
        <w:t xml:space="preserve"> </w:t>
      </w:r>
    </w:p>
    <w:p w14:paraId="4970489B" w14:textId="77777777" w:rsidR="009C2CA3" w:rsidRPr="001D181F" w:rsidRDefault="009C2CA3" w:rsidP="001D181F">
      <w:pPr>
        <w:spacing w:after="0"/>
        <w:ind w:firstLine="567"/>
        <w:jc w:val="both"/>
        <w:rPr>
          <w:rFonts w:ascii="Times New Roman" w:hAnsi="Times New Roman" w:cs="Times New Roman"/>
          <w:sz w:val="24"/>
          <w:szCs w:val="24"/>
        </w:rPr>
      </w:pPr>
      <w:r w:rsidRPr="00C8413D">
        <w:rPr>
          <w:rFonts w:ascii="Times New Roman" w:hAnsi="Times New Roman" w:cs="Times New Roman"/>
          <w:sz w:val="24"/>
          <w:szCs w:val="24"/>
        </w:rPr>
        <w:t>„(2) Изпълнителният директор на Изпълнителна агенция „Автомобилна администрация“ с</w:t>
      </w:r>
      <w:r w:rsidR="00C168A8">
        <w:rPr>
          <w:rFonts w:ascii="Times New Roman" w:hAnsi="Times New Roman" w:cs="Times New Roman"/>
          <w:sz w:val="24"/>
          <w:szCs w:val="24"/>
        </w:rPr>
        <w:t>ъс</w:t>
      </w:r>
      <w:r w:rsidRPr="00C8413D">
        <w:rPr>
          <w:rFonts w:ascii="Times New Roman" w:hAnsi="Times New Roman" w:cs="Times New Roman"/>
          <w:sz w:val="24"/>
          <w:szCs w:val="24"/>
        </w:rPr>
        <w:t xml:space="preserve"> заповед отнема издадена книжка, съдържаща пътнически ведомости или пътни формуляри, когато</w:t>
      </w:r>
      <w:r w:rsidR="001D181F">
        <w:rPr>
          <w:rFonts w:ascii="Times New Roman" w:hAnsi="Times New Roman" w:cs="Times New Roman"/>
          <w:sz w:val="24"/>
          <w:szCs w:val="24"/>
        </w:rPr>
        <w:t xml:space="preserve"> </w:t>
      </w:r>
      <w:r w:rsidRPr="001D181F">
        <w:rPr>
          <w:rFonts w:ascii="Times New Roman" w:hAnsi="Times New Roman" w:cs="Times New Roman"/>
          <w:sz w:val="24"/>
          <w:szCs w:val="24"/>
        </w:rPr>
        <w:t xml:space="preserve">са констатирани системни нарушения </w:t>
      </w:r>
      <w:r w:rsidR="00F5363D">
        <w:rPr>
          <w:rFonts w:ascii="Times New Roman" w:eastAsia="Times New Roman" w:hAnsi="Times New Roman" w:cs="Times New Roman"/>
          <w:sz w:val="24"/>
          <w:szCs w:val="24"/>
          <w:lang w:eastAsia="bg-BG"/>
        </w:rPr>
        <w:t>съгласно</w:t>
      </w:r>
      <w:r w:rsidR="00297B48">
        <w:rPr>
          <w:rFonts w:ascii="Times New Roman" w:eastAsia="Times New Roman" w:hAnsi="Times New Roman" w:cs="Times New Roman"/>
          <w:sz w:val="24"/>
          <w:szCs w:val="24"/>
          <w:lang w:eastAsia="bg-BG"/>
        </w:rPr>
        <w:t xml:space="preserve"> чл. 32 от Закона за автомобилните превози</w:t>
      </w:r>
      <w:r w:rsidR="00AA16D6" w:rsidRPr="001D181F">
        <w:rPr>
          <w:rFonts w:ascii="Times New Roman" w:hAnsi="Times New Roman" w:cs="Times New Roman"/>
          <w:sz w:val="24"/>
          <w:szCs w:val="24"/>
        </w:rPr>
        <w:t>.</w:t>
      </w:r>
      <w:r w:rsidRPr="001D181F">
        <w:rPr>
          <w:rFonts w:ascii="Times New Roman" w:hAnsi="Times New Roman" w:cs="Times New Roman"/>
          <w:sz w:val="24"/>
          <w:szCs w:val="24"/>
        </w:rPr>
        <w:t xml:space="preserve"> </w:t>
      </w:r>
    </w:p>
    <w:p w14:paraId="739E3374" w14:textId="77777777" w:rsidR="001526D4" w:rsidRPr="001526D4" w:rsidRDefault="009C2CA3" w:rsidP="001526D4">
      <w:pPr>
        <w:pStyle w:val="ListParagraph"/>
        <w:spacing w:after="0"/>
        <w:ind w:left="0" w:firstLine="567"/>
        <w:jc w:val="both"/>
        <w:rPr>
          <w:rFonts w:ascii="Times New Roman" w:hAnsi="Times New Roman" w:cs="Times New Roman"/>
          <w:sz w:val="24"/>
          <w:szCs w:val="24"/>
        </w:rPr>
      </w:pPr>
      <w:r w:rsidRPr="00C8413D">
        <w:rPr>
          <w:rFonts w:ascii="Times New Roman" w:hAnsi="Times New Roman" w:cs="Times New Roman"/>
          <w:sz w:val="24"/>
          <w:szCs w:val="24"/>
        </w:rPr>
        <w:t xml:space="preserve">(3) Заповедта по ал. 2 подлежи на обжалване по реда на Административнопроцесуалния кодекс. </w:t>
      </w:r>
    </w:p>
    <w:p w14:paraId="1728DE7B" w14:textId="77777777" w:rsidR="00BA40E7" w:rsidRDefault="00E306A5" w:rsidP="00E93026">
      <w:pPr>
        <w:spacing w:after="0"/>
        <w:ind w:firstLine="567"/>
        <w:jc w:val="both"/>
        <w:rPr>
          <w:rFonts w:ascii="Times New Roman" w:hAnsi="Times New Roman" w:cs="Times New Roman"/>
          <w:sz w:val="24"/>
          <w:szCs w:val="24"/>
        </w:rPr>
      </w:pPr>
      <w:r>
        <w:rPr>
          <w:rFonts w:ascii="Times New Roman" w:hAnsi="Times New Roman" w:cs="Times New Roman"/>
          <w:sz w:val="24"/>
          <w:szCs w:val="24"/>
        </w:rPr>
        <w:t>(4</w:t>
      </w:r>
      <w:r w:rsidR="009C2CA3" w:rsidRPr="00C8413D">
        <w:rPr>
          <w:rFonts w:ascii="Times New Roman" w:hAnsi="Times New Roman" w:cs="Times New Roman"/>
          <w:sz w:val="24"/>
          <w:szCs w:val="24"/>
        </w:rPr>
        <w:t>) Изпълнителният директор на Изпълнителна агенция „Автомобилна администрация“ с</w:t>
      </w:r>
      <w:r w:rsidR="00546368">
        <w:rPr>
          <w:rFonts w:ascii="Times New Roman" w:hAnsi="Times New Roman" w:cs="Times New Roman"/>
          <w:sz w:val="24"/>
          <w:szCs w:val="24"/>
        </w:rPr>
        <w:t>ъс</w:t>
      </w:r>
      <w:r w:rsidR="009C2CA3" w:rsidRPr="00C8413D">
        <w:rPr>
          <w:rFonts w:ascii="Times New Roman" w:hAnsi="Times New Roman" w:cs="Times New Roman"/>
          <w:sz w:val="24"/>
          <w:szCs w:val="24"/>
        </w:rPr>
        <w:t xml:space="preserve"> заповед отказва издаването на нови книжки на лицето по чл. 2, ал. 1, когато </w:t>
      </w:r>
      <w:r w:rsidR="00EE0990">
        <w:rPr>
          <w:rFonts w:ascii="Times New Roman" w:hAnsi="Times New Roman" w:cs="Times New Roman"/>
          <w:sz w:val="24"/>
          <w:szCs w:val="24"/>
        </w:rPr>
        <w:t>през последните</w:t>
      </w:r>
      <w:r w:rsidR="009C2CA3" w:rsidRPr="00C8413D">
        <w:rPr>
          <w:rFonts w:ascii="Times New Roman" w:hAnsi="Times New Roman" w:cs="Times New Roman"/>
          <w:sz w:val="24"/>
          <w:szCs w:val="24"/>
        </w:rPr>
        <w:t xml:space="preserve"> 6 месеца преди подаване на заявлението на лицето е отнета книжка, съдържаща пътнически ведомости или пътни формуляри по реда на ал. 2.</w:t>
      </w:r>
    </w:p>
    <w:p w14:paraId="15EBD98C" w14:textId="77777777" w:rsidR="009C2CA3" w:rsidRPr="00C8413D" w:rsidRDefault="00E306A5" w:rsidP="00E93026">
      <w:pPr>
        <w:spacing w:after="0"/>
        <w:ind w:firstLine="567"/>
        <w:jc w:val="both"/>
        <w:rPr>
          <w:rFonts w:ascii="Times New Roman" w:hAnsi="Times New Roman" w:cs="Times New Roman"/>
          <w:sz w:val="24"/>
          <w:szCs w:val="24"/>
        </w:rPr>
      </w:pPr>
      <w:r>
        <w:rPr>
          <w:rFonts w:ascii="Times New Roman" w:hAnsi="Times New Roman" w:cs="Times New Roman"/>
          <w:sz w:val="24"/>
          <w:szCs w:val="24"/>
        </w:rPr>
        <w:t>(5</w:t>
      </w:r>
      <w:r w:rsidR="009C2CA3" w:rsidRPr="00C8413D">
        <w:rPr>
          <w:rFonts w:ascii="Times New Roman" w:hAnsi="Times New Roman" w:cs="Times New Roman"/>
          <w:sz w:val="24"/>
          <w:szCs w:val="24"/>
        </w:rPr>
        <w:t>) Заповедта по ал. 4 подлежи на обжалване по реда на Административнопроцесуалния кодекс</w:t>
      </w:r>
      <w:r w:rsidR="00332AB3" w:rsidRPr="00C8413D">
        <w:rPr>
          <w:rFonts w:ascii="Times New Roman" w:hAnsi="Times New Roman" w:cs="Times New Roman"/>
          <w:sz w:val="24"/>
          <w:szCs w:val="24"/>
        </w:rPr>
        <w:t>“</w:t>
      </w:r>
      <w:r w:rsidR="00A8498C">
        <w:rPr>
          <w:rFonts w:ascii="Times New Roman" w:hAnsi="Times New Roman" w:cs="Times New Roman"/>
          <w:sz w:val="24"/>
          <w:szCs w:val="24"/>
        </w:rPr>
        <w:t>.</w:t>
      </w:r>
    </w:p>
    <w:p w14:paraId="14058091" w14:textId="77777777" w:rsidR="00BB540F" w:rsidRDefault="00332AB3" w:rsidP="00E93026">
      <w:pPr>
        <w:spacing w:after="0"/>
        <w:ind w:firstLine="567"/>
        <w:jc w:val="both"/>
        <w:rPr>
          <w:rStyle w:val="CommentReference"/>
          <w:rFonts w:ascii="Times New Roman" w:hAnsi="Times New Roman" w:cs="Times New Roman"/>
          <w:sz w:val="24"/>
          <w:szCs w:val="24"/>
        </w:rPr>
      </w:pPr>
      <w:r>
        <w:rPr>
          <w:rFonts w:ascii="Times New Roman" w:hAnsi="Times New Roman" w:cs="Times New Roman"/>
          <w:color w:val="FF0000"/>
          <w:sz w:val="24"/>
          <w:szCs w:val="24"/>
        </w:rPr>
        <w:lastRenderedPageBreak/>
        <w:t xml:space="preserve"> </w:t>
      </w:r>
      <w:r w:rsidR="009C2CA3" w:rsidRPr="00570B71">
        <w:rPr>
          <w:rFonts w:ascii="Times New Roman" w:hAnsi="Times New Roman" w:cs="Times New Roman"/>
          <w:b/>
          <w:sz w:val="24"/>
          <w:szCs w:val="24"/>
        </w:rPr>
        <w:t xml:space="preserve">§ </w:t>
      </w:r>
      <w:r w:rsidR="00803753" w:rsidRPr="006C6A79">
        <w:rPr>
          <w:rFonts w:ascii="Times New Roman" w:hAnsi="Times New Roman" w:cs="Times New Roman"/>
          <w:b/>
          <w:sz w:val="24"/>
          <w:szCs w:val="24"/>
        </w:rPr>
        <w:t>3</w:t>
      </w:r>
      <w:r w:rsidR="00803753">
        <w:rPr>
          <w:rFonts w:ascii="Times New Roman" w:hAnsi="Times New Roman" w:cs="Times New Roman"/>
          <w:b/>
          <w:sz w:val="24"/>
          <w:szCs w:val="24"/>
        </w:rPr>
        <w:t>8</w:t>
      </w:r>
      <w:r w:rsidR="009C2CA3" w:rsidRPr="00570B71">
        <w:rPr>
          <w:rFonts w:ascii="Times New Roman" w:hAnsi="Times New Roman" w:cs="Times New Roman"/>
          <w:b/>
          <w:sz w:val="24"/>
          <w:szCs w:val="24"/>
        </w:rPr>
        <w:t>.</w:t>
      </w:r>
      <w:r w:rsidR="009C2CA3" w:rsidRPr="00570B71">
        <w:rPr>
          <w:rFonts w:ascii="Times New Roman" w:hAnsi="Times New Roman" w:cs="Times New Roman"/>
          <w:sz w:val="24"/>
          <w:szCs w:val="24"/>
        </w:rPr>
        <w:t xml:space="preserve"> В чл. 53,</w:t>
      </w:r>
      <w:r w:rsidR="009C2CA3" w:rsidRPr="00570B71">
        <w:rPr>
          <w:rStyle w:val="CommentReference"/>
          <w:rFonts w:ascii="Times New Roman" w:hAnsi="Times New Roman" w:cs="Times New Roman"/>
          <w:sz w:val="24"/>
          <w:szCs w:val="24"/>
        </w:rPr>
        <w:t xml:space="preserve"> ал. 4 </w:t>
      </w:r>
      <w:r w:rsidR="00BB540F">
        <w:rPr>
          <w:rStyle w:val="CommentReference"/>
          <w:rFonts w:ascii="Times New Roman" w:hAnsi="Times New Roman" w:cs="Times New Roman"/>
          <w:sz w:val="24"/>
          <w:szCs w:val="24"/>
        </w:rPr>
        <w:t xml:space="preserve">се изменя така: </w:t>
      </w:r>
    </w:p>
    <w:p w14:paraId="3221F0B3" w14:textId="77777777" w:rsidR="00332AB3" w:rsidRPr="00570B71" w:rsidRDefault="00BB540F" w:rsidP="00E93026">
      <w:pPr>
        <w:spacing w:after="0"/>
        <w:ind w:firstLine="567"/>
        <w:jc w:val="both"/>
        <w:rPr>
          <w:rFonts w:ascii="Times New Roman" w:hAnsi="Times New Roman" w:cs="Times New Roman"/>
          <w:sz w:val="24"/>
          <w:szCs w:val="24"/>
        </w:rPr>
      </w:pPr>
      <w:r>
        <w:rPr>
          <w:rStyle w:val="CommentReference"/>
          <w:rFonts w:ascii="Times New Roman" w:hAnsi="Times New Roman" w:cs="Times New Roman"/>
          <w:sz w:val="24"/>
          <w:szCs w:val="24"/>
        </w:rPr>
        <w:t>(4) К</w:t>
      </w:r>
      <w:r w:rsidRPr="00BB540F">
        <w:rPr>
          <w:rStyle w:val="CommentReference"/>
          <w:rFonts w:ascii="Times New Roman" w:hAnsi="Times New Roman" w:cs="Times New Roman"/>
          <w:sz w:val="24"/>
          <w:szCs w:val="24"/>
        </w:rPr>
        <w:t>огато подаденото от лицето по чл. 2, ал. 1 заявление не е придружено с документите по ал. 2 или не е подадено в срок, административното производство се прекратява</w:t>
      </w:r>
      <w:r>
        <w:rPr>
          <w:rFonts w:ascii="Times New Roman" w:hAnsi="Times New Roman" w:cs="Times New Roman"/>
          <w:sz w:val="24"/>
          <w:szCs w:val="24"/>
        </w:rPr>
        <w:t>“</w:t>
      </w:r>
      <w:r w:rsidR="00C942DD">
        <w:rPr>
          <w:rFonts w:ascii="Times New Roman" w:hAnsi="Times New Roman" w:cs="Times New Roman"/>
          <w:sz w:val="24"/>
          <w:szCs w:val="24"/>
        </w:rPr>
        <w:t>.</w:t>
      </w:r>
    </w:p>
    <w:p w14:paraId="5B1BDB71"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w:t>
      </w:r>
      <w:r w:rsidR="00803753">
        <w:rPr>
          <w:rFonts w:ascii="Times New Roman" w:hAnsi="Times New Roman" w:cs="Times New Roman"/>
          <w:b/>
          <w:sz w:val="24"/>
          <w:szCs w:val="24"/>
        </w:rPr>
        <w:t>39</w:t>
      </w:r>
      <w:r w:rsidRPr="006C6A79">
        <w:rPr>
          <w:rFonts w:ascii="Times New Roman" w:hAnsi="Times New Roman" w:cs="Times New Roman"/>
          <w:b/>
          <w:sz w:val="24"/>
          <w:szCs w:val="24"/>
        </w:rPr>
        <w:t xml:space="preserve">. </w:t>
      </w:r>
      <w:r w:rsidRPr="006C6A79">
        <w:rPr>
          <w:rFonts w:ascii="Times New Roman" w:hAnsi="Times New Roman" w:cs="Times New Roman"/>
          <w:sz w:val="24"/>
          <w:szCs w:val="24"/>
        </w:rPr>
        <w:t>В чл. 54 се правят следните изменения и допълнения:</w:t>
      </w:r>
    </w:p>
    <w:p w14:paraId="56BE64C7"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 xml:space="preserve">1. Алинея 2 се изменя така: </w:t>
      </w:r>
    </w:p>
    <w:p w14:paraId="612D0141"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 xml:space="preserve">„(2) Министърът на транспорта и съобщенията или </w:t>
      </w:r>
      <w:r w:rsidR="008F606F">
        <w:rPr>
          <w:rFonts w:ascii="Times New Roman" w:hAnsi="Times New Roman" w:cs="Times New Roman"/>
          <w:sz w:val="24"/>
          <w:szCs w:val="24"/>
        </w:rPr>
        <w:t>оправомощено</w:t>
      </w:r>
      <w:r w:rsidRPr="006C6A79">
        <w:rPr>
          <w:rFonts w:ascii="Times New Roman" w:hAnsi="Times New Roman" w:cs="Times New Roman"/>
          <w:sz w:val="24"/>
          <w:szCs w:val="24"/>
        </w:rPr>
        <w:t xml:space="preserve"> от него </w:t>
      </w:r>
      <w:r w:rsidR="008F606F">
        <w:rPr>
          <w:rFonts w:ascii="Times New Roman" w:hAnsi="Times New Roman" w:cs="Times New Roman"/>
          <w:sz w:val="24"/>
          <w:szCs w:val="24"/>
        </w:rPr>
        <w:t xml:space="preserve">длъжностно </w:t>
      </w:r>
      <w:r w:rsidRPr="006C6A79">
        <w:rPr>
          <w:rFonts w:ascii="Times New Roman" w:hAnsi="Times New Roman" w:cs="Times New Roman"/>
          <w:sz w:val="24"/>
          <w:szCs w:val="24"/>
        </w:rPr>
        <w:t>лице с</w:t>
      </w:r>
      <w:r w:rsidR="00091D2F">
        <w:rPr>
          <w:rFonts w:ascii="Times New Roman" w:hAnsi="Times New Roman" w:cs="Times New Roman"/>
          <w:sz w:val="24"/>
          <w:szCs w:val="24"/>
        </w:rPr>
        <w:t>ъс</w:t>
      </w:r>
      <w:r w:rsidRPr="006C6A79">
        <w:rPr>
          <w:rFonts w:ascii="Times New Roman" w:hAnsi="Times New Roman" w:cs="Times New Roman"/>
          <w:sz w:val="24"/>
          <w:szCs w:val="24"/>
        </w:rPr>
        <w:t xml:space="preserve"> заповед отказва издаването или отнема издадените разрешителни за извършване на случаен превоз на пътници до държави, които не са членки на Европейския съюз, когато се установ</w:t>
      </w:r>
      <w:r w:rsidR="00091D2F">
        <w:rPr>
          <w:rFonts w:ascii="Times New Roman" w:hAnsi="Times New Roman" w:cs="Times New Roman"/>
          <w:sz w:val="24"/>
          <w:szCs w:val="24"/>
        </w:rPr>
        <w:t>и, че лицето по чл. 2, ал. 1 е извършило</w:t>
      </w:r>
      <w:r w:rsidRPr="006C6A79">
        <w:rPr>
          <w:rFonts w:ascii="Times New Roman" w:hAnsi="Times New Roman" w:cs="Times New Roman"/>
          <w:sz w:val="24"/>
          <w:szCs w:val="24"/>
        </w:rPr>
        <w:t xml:space="preserve"> системни нарушения</w:t>
      </w:r>
      <w:r w:rsidR="00F3227E">
        <w:rPr>
          <w:rFonts w:ascii="Times New Roman" w:hAnsi="Times New Roman" w:cs="Times New Roman"/>
          <w:sz w:val="24"/>
          <w:szCs w:val="24"/>
          <w:lang w:val="en-US"/>
        </w:rPr>
        <w:t xml:space="preserve"> </w:t>
      </w:r>
      <w:r w:rsidR="00F3227E">
        <w:rPr>
          <w:rFonts w:ascii="Times New Roman" w:hAnsi="Times New Roman" w:cs="Times New Roman"/>
          <w:sz w:val="24"/>
          <w:szCs w:val="24"/>
        </w:rPr>
        <w:t>съгласно чл. 32 от Закона за автомобилните превози</w:t>
      </w:r>
      <w:r w:rsidRPr="006C6A79">
        <w:rPr>
          <w:rFonts w:ascii="Times New Roman" w:hAnsi="Times New Roman" w:cs="Times New Roman"/>
          <w:sz w:val="24"/>
          <w:szCs w:val="24"/>
        </w:rPr>
        <w:t>“</w:t>
      </w:r>
      <w:r w:rsidR="00B33367">
        <w:rPr>
          <w:rFonts w:ascii="Times New Roman" w:hAnsi="Times New Roman" w:cs="Times New Roman"/>
          <w:sz w:val="24"/>
          <w:szCs w:val="24"/>
        </w:rPr>
        <w:t>.</w:t>
      </w:r>
    </w:p>
    <w:p w14:paraId="16960816"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2. Създава се ал</w:t>
      </w:r>
      <w:r w:rsidR="00332AB3">
        <w:rPr>
          <w:rFonts w:ascii="Times New Roman" w:hAnsi="Times New Roman" w:cs="Times New Roman"/>
          <w:sz w:val="24"/>
          <w:szCs w:val="24"/>
        </w:rPr>
        <w:t>.</w:t>
      </w:r>
      <w:r w:rsidR="00BA40E7">
        <w:rPr>
          <w:rFonts w:ascii="Times New Roman" w:hAnsi="Times New Roman" w:cs="Times New Roman"/>
          <w:sz w:val="24"/>
          <w:szCs w:val="24"/>
        </w:rPr>
        <w:t xml:space="preserve"> </w:t>
      </w:r>
      <w:r w:rsidRPr="006C6A79">
        <w:rPr>
          <w:rFonts w:ascii="Times New Roman" w:hAnsi="Times New Roman" w:cs="Times New Roman"/>
          <w:sz w:val="24"/>
          <w:szCs w:val="24"/>
        </w:rPr>
        <w:t>3:</w:t>
      </w:r>
    </w:p>
    <w:p w14:paraId="14C0F5EF" w14:textId="77777777" w:rsidR="009C2CA3"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„(3) Заповедта по ал. 2  подлежи на обжалване по реда на Административнопроцесуалния кодекс</w:t>
      </w:r>
      <w:r w:rsidR="00D2764B">
        <w:rPr>
          <w:rFonts w:ascii="Times New Roman" w:hAnsi="Times New Roman" w:cs="Times New Roman"/>
          <w:sz w:val="24"/>
          <w:szCs w:val="24"/>
        </w:rPr>
        <w:t>“</w:t>
      </w:r>
      <w:r w:rsidRPr="006C6A79">
        <w:rPr>
          <w:rFonts w:ascii="Times New Roman" w:hAnsi="Times New Roman" w:cs="Times New Roman"/>
          <w:sz w:val="24"/>
          <w:szCs w:val="24"/>
        </w:rPr>
        <w:t xml:space="preserve">. </w:t>
      </w:r>
    </w:p>
    <w:p w14:paraId="49A77F4E"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w:t>
      </w:r>
      <w:r w:rsidR="00803753">
        <w:rPr>
          <w:rFonts w:ascii="Times New Roman" w:hAnsi="Times New Roman" w:cs="Times New Roman"/>
          <w:b/>
          <w:sz w:val="24"/>
          <w:szCs w:val="24"/>
        </w:rPr>
        <w:t>40</w:t>
      </w:r>
      <w:r w:rsidRPr="006C6A79">
        <w:rPr>
          <w:rFonts w:ascii="Times New Roman" w:hAnsi="Times New Roman" w:cs="Times New Roman"/>
          <w:b/>
          <w:sz w:val="24"/>
          <w:szCs w:val="24"/>
        </w:rPr>
        <w:t xml:space="preserve">. </w:t>
      </w:r>
      <w:r w:rsidRPr="006C6A79">
        <w:rPr>
          <w:rFonts w:ascii="Times New Roman" w:hAnsi="Times New Roman" w:cs="Times New Roman"/>
          <w:sz w:val="24"/>
          <w:szCs w:val="24"/>
        </w:rPr>
        <w:t xml:space="preserve">В чл. 54а думите „през светлата част на денонощието“ се заменят с „в часовия диапазон между 6:00 </w:t>
      </w:r>
      <w:r w:rsidR="00332AB3">
        <w:rPr>
          <w:rFonts w:ascii="Times New Roman" w:hAnsi="Times New Roman" w:cs="Times New Roman"/>
          <w:sz w:val="24"/>
          <w:szCs w:val="24"/>
        </w:rPr>
        <w:t xml:space="preserve">ч. </w:t>
      </w:r>
      <w:r w:rsidRPr="006C6A79">
        <w:rPr>
          <w:rFonts w:ascii="Times New Roman" w:hAnsi="Times New Roman" w:cs="Times New Roman"/>
          <w:sz w:val="24"/>
          <w:szCs w:val="24"/>
        </w:rPr>
        <w:t>и 21:00 ч. с автобуси, за които има издадено удостоверение за категоризация по системата за международна класификация на автобусите за туризъм на Международния съюз по автомобилен транспорт (IRU)“</w:t>
      </w:r>
      <w:r w:rsidR="00332AB3">
        <w:rPr>
          <w:rFonts w:ascii="Times New Roman" w:hAnsi="Times New Roman" w:cs="Times New Roman"/>
          <w:sz w:val="24"/>
          <w:szCs w:val="24"/>
        </w:rPr>
        <w:t>.</w:t>
      </w:r>
    </w:p>
    <w:p w14:paraId="39CBB6FE"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w:t>
      </w:r>
      <w:r w:rsidR="00803753">
        <w:rPr>
          <w:rFonts w:ascii="Times New Roman" w:hAnsi="Times New Roman" w:cs="Times New Roman"/>
          <w:b/>
          <w:sz w:val="24"/>
          <w:szCs w:val="24"/>
        </w:rPr>
        <w:t>41</w:t>
      </w:r>
      <w:r w:rsidRPr="006C6A79">
        <w:rPr>
          <w:rFonts w:ascii="Times New Roman" w:hAnsi="Times New Roman" w:cs="Times New Roman"/>
          <w:b/>
          <w:sz w:val="24"/>
          <w:szCs w:val="24"/>
        </w:rPr>
        <w:t xml:space="preserve">. </w:t>
      </w:r>
      <w:r w:rsidRPr="006C6A79">
        <w:rPr>
          <w:rFonts w:ascii="Times New Roman" w:hAnsi="Times New Roman" w:cs="Times New Roman"/>
          <w:sz w:val="24"/>
          <w:szCs w:val="24"/>
        </w:rPr>
        <w:t xml:space="preserve">В чл. 55 се правят следните изменения и допълнения: </w:t>
      </w:r>
    </w:p>
    <w:p w14:paraId="5737F814" w14:textId="77777777" w:rsidR="00C8413D"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1. Основният текст се изменя така:</w:t>
      </w:r>
    </w:p>
    <w:p w14:paraId="1934EDE3"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„При извършване на случаен превоз до страни, които не са членки на Европейския съюз, водачът представя при поискване от контролните органи следните документи“</w:t>
      </w:r>
    </w:p>
    <w:p w14:paraId="1E96D00B"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 xml:space="preserve">2. В т. 3 </w:t>
      </w:r>
      <w:r w:rsidR="00B81582">
        <w:rPr>
          <w:rFonts w:ascii="Times New Roman" w:hAnsi="Times New Roman" w:cs="Times New Roman"/>
          <w:sz w:val="24"/>
          <w:szCs w:val="24"/>
        </w:rPr>
        <w:t>в началото се добавя</w:t>
      </w:r>
      <w:r w:rsidRPr="006C6A79">
        <w:rPr>
          <w:rFonts w:ascii="Times New Roman" w:hAnsi="Times New Roman" w:cs="Times New Roman"/>
          <w:sz w:val="24"/>
          <w:szCs w:val="24"/>
        </w:rPr>
        <w:t xml:space="preserve"> „предварително попълнена“.</w:t>
      </w:r>
    </w:p>
    <w:p w14:paraId="1AB800C7"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3. Създава</w:t>
      </w:r>
      <w:r w:rsidR="00CB4B8B">
        <w:rPr>
          <w:rFonts w:ascii="Times New Roman" w:hAnsi="Times New Roman" w:cs="Times New Roman"/>
          <w:sz w:val="24"/>
          <w:szCs w:val="24"/>
        </w:rPr>
        <w:t>т</w:t>
      </w:r>
      <w:r w:rsidRPr="006C6A79">
        <w:rPr>
          <w:rFonts w:ascii="Times New Roman" w:hAnsi="Times New Roman" w:cs="Times New Roman"/>
          <w:sz w:val="24"/>
          <w:szCs w:val="24"/>
        </w:rPr>
        <w:t xml:space="preserve"> се т. 10</w:t>
      </w:r>
      <w:r w:rsidR="00CB4B8B">
        <w:rPr>
          <w:rFonts w:ascii="Times New Roman" w:hAnsi="Times New Roman" w:cs="Times New Roman"/>
          <w:sz w:val="24"/>
          <w:szCs w:val="24"/>
        </w:rPr>
        <w:t xml:space="preserve"> и 11</w:t>
      </w:r>
      <w:r w:rsidRPr="006C6A79">
        <w:rPr>
          <w:rFonts w:ascii="Times New Roman" w:hAnsi="Times New Roman" w:cs="Times New Roman"/>
          <w:sz w:val="24"/>
          <w:szCs w:val="24"/>
        </w:rPr>
        <w:t>:</w:t>
      </w:r>
    </w:p>
    <w:p w14:paraId="20029069" w14:textId="77777777" w:rsidR="009C2CA3"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 xml:space="preserve">„10. </w:t>
      </w:r>
      <w:r w:rsidR="00F81638">
        <w:rPr>
          <w:rFonts w:ascii="Times New Roman" w:hAnsi="Times New Roman" w:cs="Times New Roman"/>
          <w:sz w:val="24"/>
          <w:szCs w:val="24"/>
        </w:rPr>
        <w:t>карта за квалификация на водача</w:t>
      </w:r>
      <w:r w:rsidR="00CB4B8B">
        <w:rPr>
          <w:rFonts w:ascii="Times New Roman" w:hAnsi="Times New Roman" w:cs="Times New Roman"/>
          <w:sz w:val="24"/>
          <w:szCs w:val="24"/>
        </w:rPr>
        <w:t>;</w:t>
      </w:r>
    </w:p>
    <w:p w14:paraId="1D6AD5E0" w14:textId="77777777" w:rsidR="006D0FFD" w:rsidRPr="006C6A79" w:rsidRDefault="006D0FFD" w:rsidP="00CB4B8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00CB4B8B">
        <w:rPr>
          <w:rFonts w:ascii="Times New Roman" w:hAnsi="Times New Roman" w:cs="Times New Roman"/>
          <w:sz w:val="24"/>
          <w:szCs w:val="24"/>
        </w:rPr>
        <w:t>у</w:t>
      </w:r>
      <w:r w:rsidRPr="006D0FFD">
        <w:rPr>
          <w:rFonts w:ascii="Times New Roman" w:hAnsi="Times New Roman" w:cs="Times New Roman"/>
          <w:sz w:val="24"/>
          <w:szCs w:val="24"/>
        </w:rPr>
        <w:t>достоверение за техническа изправност на пътно</w:t>
      </w:r>
      <w:r w:rsidR="005C74CE">
        <w:rPr>
          <w:rFonts w:ascii="Times New Roman" w:hAnsi="Times New Roman" w:cs="Times New Roman"/>
          <w:sz w:val="24"/>
          <w:szCs w:val="24"/>
        </w:rPr>
        <w:t>то</w:t>
      </w:r>
      <w:r w:rsidRPr="006D0FFD">
        <w:rPr>
          <w:rFonts w:ascii="Times New Roman" w:hAnsi="Times New Roman" w:cs="Times New Roman"/>
          <w:sz w:val="24"/>
          <w:szCs w:val="24"/>
        </w:rPr>
        <w:t xml:space="preserve"> превозно средство“.</w:t>
      </w:r>
    </w:p>
    <w:p w14:paraId="269BC207"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w:t>
      </w:r>
      <w:r w:rsidR="00803753" w:rsidRPr="006C6A79">
        <w:rPr>
          <w:rFonts w:ascii="Times New Roman" w:hAnsi="Times New Roman" w:cs="Times New Roman"/>
          <w:b/>
          <w:sz w:val="24"/>
          <w:szCs w:val="24"/>
        </w:rPr>
        <w:t>4</w:t>
      </w:r>
      <w:r w:rsidR="00803753">
        <w:rPr>
          <w:rFonts w:ascii="Times New Roman" w:hAnsi="Times New Roman" w:cs="Times New Roman"/>
          <w:b/>
          <w:sz w:val="24"/>
          <w:szCs w:val="24"/>
        </w:rPr>
        <w:t>2</w:t>
      </w:r>
      <w:r w:rsidRPr="006C6A79">
        <w:rPr>
          <w:rFonts w:ascii="Times New Roman" w:hAnsi="Times New Roman" w:cs="Times New Roman"/>
          <w:b/>
          <w:sz w:val="24"/>
          <w:szCs w:val="24"/>
        </w:rPr>
        <w:t xml:space="preserve">. </w:t>
      </w:r>
      <w:r w:rsidRPr="006C6A79">
        <w:rPr>
          <w:rFonts w:ascii="Times New Roman" w:hAnsi="Times New Roman" w:cs="Times New Roman"/>
          <w:sz w:val="24"/>
          <w:szCs w:val="24"/>
        </w:rPr>
        <w:t xml:space="preserve">В чл. 55а се правят следните изменения и допълнения: </w:t>
      </w:r>
    </w:p>
    <w:p w14:paraId="406F3D3E"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1. Основният текст се изменя така:</w:t>
      </w:r>
    </w:p>
    <w:p w14:paraId="068D3DEE"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„При извършване на случаен превоз до държави членки на Европейския съюз водачът представя при поискване от контролните органи следните документи“.</w:t>
      </w:r>
    </w:p>
    <w:p w14:paraId="738D9518"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 xml:space="preserve">2. В т. 2 </w:t>
      </w:r>
      <w:r w:rsidR="0030117E">
        <w:rPr>
          <w:rFonts w:ascii="Times New Roman" w:hAnsi="Times New Roman" w:cs="Times New Roman"/>
          <w:sz w:val="24"/>
          <w:szCs w:val="24"/>
        </w:rPr>
        <w:t>в началото се добавя</w:t>
      </w:r>
      <w:r w:rsidRPr="006C6A79">
        <w:rPr>
          <w:rFonts w:ascii="Times New Roman" w:hAnsi="Times New Roman" w:cs="Times New Roman"/>
          <w:sz w:val="24"/>
          <w:szCs w:val="24"/>
        </w:rPr>
        <w:t xml:space="preserve"> „предварително попълнен“.</w:t>
      </w:r>
    </w:p>
    <w:p w14:paraId="199DBE6B"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3. Създава</w:t>
      </w:r>
      <w:r w:rsidR="00241301">
        <w:rPr>
          <w:rFonts w:ascii="Times New Roman" w:hAnsi="Times New Roman" w:cs="Times New Roman"/>
          <w:sz w:val="24"/>
          <w:szCs w:val="24"/>
        </w:rPr>
        <w:t>т</w:t>
      </w:r>
      <w:r w:rsidRPr="006C6A79">
        <w:rPr>
          <w:rFonts w:ascii="Times New Roman" w:hAnsi="Times New Roman" w:cs="Times New Roman"/>
          <w:sz w:val="24"/>
          <w:szCs w:val="24"/>
        </w:rPr>
        <w:t xml:space="preserve"> се т. 6</w:t>
      </w:r>
      <w:r w:rsidR="00241301">
        <w:rPr>
          <w:rFonts w:ascii="Times New Roman" w:hAnsi="Times New Roman" w:cs="Times New Roman"/>
          <w:sz w:val="24"/>
          <w:szCs w:val="24"/>
        </w:rPr>
        <w:t xml:space="preserve"> и 7</w:t>
      </w:r>
      <w:r w:rsidRPr="006C6A79">
        <w:rPr>
          <w:rFonts w:ascii="Times New Roman" w:hAnsi="Times New Roman" w:cs="Times New Roman"/>
          <w:sz w:val="24"/>
          <w:szCs w:val="24"/>
        </w:rPr>
        <w:t>:</w:t>
      </w:r>
    </w:p>
    <w:p w14:paraId="539EDCB9" w14:textId="77777777" w:rsidR="0030117E"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 xml:space="preserve">„6. </w:t>
      </w:r>
      <w:r w:rsidR="00F81638">
        <w:rPr>
          <w:rFonts w:ascii="Times New Roman" w:hAnsi="Times New Roman" w:cs="Times New Roman"/>
          <w:sz w:val="24"/>
          <w:szCs w:val="24"/>
        </w:rPr>
        <w:t>карта за квалификация на водача</w:t>
      </w:r>
      <w:r w:rsidR="00241301">
        <w:rPr>
          <w:rFonts w:ascii="Times New Roman" w:hAnsi="Times New Roman" w:cs="Times New Roman"/>
          <w:sz w:val="24"/>
          <w:szCs w:val="24"/>
        </w:rPr>
        <w:t>;</w:t>
      </w:r>
    </w:p>
    <w:p w14:paraId="1086747C" w14:textId="77777777" w:rsidR="0067084B" w:rsidRPr="006C6A79" w:rsidRDefault="0067084B" w:rsidP="0024130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D66EEA">
        <w:rPr>
          <w:rFonts w:ascii="Times New Roman" w:hAnsi="Times New Roman" w:cs="Times New Roman"/>
          <w:sz w:val="24"/>
          <w:szCs w:val="24"/>
        </w:rPr>
        <w:t>у</w:t>
      </w:r>
      <w:r w:rsidRPr="0067084B">
        <w:rPr>
          <w:rFonts w:ascii="Times New Roman" w:hAnsi="Times New Roman" w:cs="Times New Roman"/>
          <w:sz w:val="24"/>
          <w:szCs w:val="24"/>
        </w:rPr>
        <w:t>достоверение за техническа изправност на пътно</w:t>
      </w:r>
      <w:r w:rsidR="00AB56B4">
        <w:rPr>
          <w:rFonts w:ascii="Times New Roman" w:hAnsi="Times New Roman" w:cs="Times New Roman"/>
          <w:sz w:val="24"/>
          <w:szCs w:val="24"/>
        </w:rPr>
        <w:t>то</w:t>
      </w:r>
      <w:r w:rsidRPr="0067084B">
        <w:rPr>
          <w:rFonts w:ascii="Times New Roman" w:hAnsi="Times New Roman" w:cs="Times New Roman"/>
          <w:sz w:val="24"/>
          <w:szCs w:val="24"/>
        </w:rPr>
        <w:t xml:space="preserve"> превозно средство“.</w:t>
      </w:r>
    </w:p>
    <w:p w14:paraId="112F7345" w14:textId="77777777" w:rsidR="009C2CA3" w:rsidRPr="006C6A79" w:rsidRDefault="009C2CA3" w:rsidP="00E93026">
      <w:pPr>
        <w:tabs>
          <w:tab w:val="right" w:pos="851"/>
        </w:tabs>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ab/>
      </w:r>
      <w:r w:rsidRPr="006C6A79">
        <w:rPr>
          <w:rFonts w:ascii="Times New Roman" w:hAnsi="Times New Roman" w:cs="Times New Roman"/>
          <w:b/>
          <w:sz w:val="24"/>
          <w:szCs w:val="24"/>
        </w:rPr>
        <w:t xml:space="preserve">§ </w:t>
      </w:r>
      <w:r w:rsidR="00803753" w:rsidRPr="006C6A79">
        <w:rPr>
          <w:rFonts w:ascii="Times New Roman" w:hAnsi="Times New Roman" w:cs="Times New Roman"/>
          <w:b/>
          <w:sz w:val="24"/>
          <w:szCs w:val="24"/>
        </w:rPr>
        <w:t>4</w:t>
      </w:r>
      <w:r w:rsidR="00803753">
        <w:rPr>
          <w:rFonts w:ascii="Times New Roman" w:hAnsi="Times New Roman" w:cs="Times New Roman"/>
          <w:b/>
          <w:sz w:val="24"/>
          <w:szCs w:val="24"/>
        </w:rPr>
        <w:t>3</w:t>
      </w:r>
      <w:r w:rsidRPr="006C6A79">
        <w:rPr>
          <w:rFonts w:ascii="Times New Roman" w:hAnsi="Times New Roman" w:cs="Times New Roman"/>
          <w:b/>
          <w:sz w:val="24"/>
          <w:szCs w:val="24"/>
        </w:rPr>
        <w:t xml:space="preserve">. </w:t>
      </w:r>
      <w:r w:rsidRPr="006C6A79">
        <w:rPr>
          <w:rFonts w:ascii="Times New Roman" w:hAnsi="Times New Roman" w:cs="Times New Roman"/>
          <w:sz w:val="24"/>
          <w:szCs w:val="24"/>
        </w:rPr>
        <w:t xml:space="preserve">В чл. 56а, изречение първо след думите „държава членка домакин“ </w:t>
      </w:r>
      <w:r w:rsidR="0030117E">
        <w:rPr>
          <w:rFonts w:ascii="Times New Roman" w:hAnsi="Times New Roman" w:cs="Times New Roman"/>
          <w:sz w:val="24"/>
          <w:szCs w:val="24"/>
        </w:rPr>
        <w:t xml:space="preserve">запетаята </w:t>
      </w:r>
      <w:r w:rsidRPr="006C6A79">
        <w:rPr>
          <w:rFonts w:ascii="Times New Roman" w:hAnsi="Times New Roman" w:cs="Times New Roman"/>
          <w:sz w:val="24"/>
          <w:szCs w:val="24"/>
        </w:rPr>
        <w:t>и  думите „без от него да се изисква да има седалище или друго установяване в държавата, в която извършва превозите“</w:t>
      </w:r>
      <w:r w:rsidR="003D691C">
        <w:rPr>
          <w:rFonts w:ascii="Times New Roman" w:hAnsi="Times New Roman" w:cs="Times New Roman"/>
          <w:sz w:val="24"/>
          <w:szCs w:val="24"/>
        </w:rPr>
        <w:t xml:space="preserve"> </w:t>
      </w:r>
      <w:r w:rsidR="003D691C" w:rsidRPr="006C6A79">
        <w:rPr>
          <w:rFonts w:ascii="Times New Roman" w:hAnsi="Times New Roman" w:cs="Times New Roman"/>
          <w:sz w:val="24"/>
          <w:szCs w:val="24"/>
        </w:rPr>
        <w:t>се заличават</w:t>
      </w:r>
      <w:r w:rsidR="003D691C">
        <w:rPr>
          <w:rFonts w:ascii="Times New Roman" w:hAnsi="Times New Roman" w:cs="Times New Roman"/>
          <w:sz w:val="24"/>
          <w:szCs w:val="24"/>
        </w:rPr>
        <w:t>.</w:t>
      </w:r>
    </w:p>
    <w:p w14:paraId="6465D6B6" w14:textId="77777777" w:rsidR="009C2CA3" w:rsidRPr="00A01AD2"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w:t>
      </w:r>
      <w:r w:rsidR="00803753" w:rsidRPr="006C6A79">
        <w:rPr>
          <w:rFonts w:ascii="Times New Roman" w:hAnsi="Times New Roman" w:cs="Times New Roman"/>
          <w:b/>
          <w:sz w:val="24"/>
          <w:szCs w:val="24"/>
        </w:rPr>
        <w:t>4</w:t>
      </w:r>
      <w:r w:rsidR="00803753">
        <w:rPr>
          <w:rFonts w:ascii="Times New Roman" w:hAnsi="Times New Roman" w:cs="Times New Roman"/>
          <w:b/>
          <w:sz w:val="24"/>
          <w:szCs w:val="24"/>
        </w:rPr>
        <w:t>4</w:t>
      </w:r>
      <w:r w:rsidRPr="006C6A79">
        <w:rPr>
          <w:rFonts w:ascii="Times New Roman" w:hAnsi="Times New Roman" w:cs="Times New Roman"/>
          <w:b/>
          <w:sz w:val="24"/>
          <w:szCs w:val="24"/>
        </w:rPr>
        <w:t xml:space="preserve">. </w:t>
      </w:r>
      <w:r w:rsidRPr="006C6A79">
        <w:rPr>
          <w:rFonts w:ascii="Times New Roman" w:hAnsi="Times New Roman" w:cs="Times New Roman"/>
          <w:sz w:val="24"/>
          <w:szCs w:val="24"/>
        </w:rPr>
        <w:t>В чл. 56б, ал. 1, т. 3 думите „автобусната линия“ се заменят с „международна автобусна линия с изключение на</w:t>
      </w:r>
      <w:r w:rsidR="00B2611F">
        <w:rPr>
          <w:rFonts w:ascii="Times New Roman" w:hAnsi="Times New Roman" w:cs="Times New Roman"/>
          <w:sz w:val="24"/>
          <w:szCs w:val="24"/>
        </w:rPr>
        <w:t xml:space="preserve"> </w:t>
      </w:r>
      <w:r w:rsidR="00B2611F" w:rsidRPr="00A01AD2">
        <w:rPr>
          <w:rFonts w:ascii="Times New Roman" w:hAnsi="Times New Roman" w:cs="Times New Roman"/>
          <w:sz w:val="24"/>
          <w:szCs w:val="24"/>
        </w:rPr>
        <w:t>вътрешноградските и междуселищните линии от общинската транспортна схема</w:t>
      </w:r>
      <w:r w:rsidRPr="00A01AD2">
        <w:rPr>
          <w:rFonts w:ascii="Times New Roman" w:hAnsi="Times New Roman" w:cs="Times New Roman"/>
          <w:sz w:val="24"/>
          <w:szCs w:val="24"/>
        </w:rPr>
        <w:t>“</w:t>
      </w:r>
      <w:r w:rsidR="0035130D" w:rsidRPr="00A01AD2">
        <w:rPr>
          <w:rFonts w:ascii="Times New Roman" w:hAnsi="Times New Roman" w:cs="Times New Roman"/>
          <w:sz w:val="24"/>
          <w:szCs w:val="24"/>
        </w:rPr>
        <w:t>.</w:t>
      </w:r>
    </w:p>
    <w:p w14:paraId="31EAEA3F"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w:t>
      </w:r>
      <w:r w:rsidR="00803753" w:rsidRPr="006C6A79">
        <w:rPr>
          <w:rFonts w:ascii="Times New Roman" w:hAnsi="Times New Roman" w:cs="Times New Roman"/>
          <w:b/>
          <w:sz w:val="24"/>
          <w:szCs w:val="24"/>
        </w:rPr>
        <w:t>4</w:t>
      </w:r>
      <w:r w:rsidR="00803753">
        <w:rPr>
          <w:rFonts w:ascii="Times New Roman" w:hAnsi="Times New Roman" w:cs="Times New Roman"/>
          <w:b/>
          <w:sz w:val="24"/>
          <w:szCs w:val="24"/>
        </w:rPr>
        <w:t>5</w:t>
      </w:r>
      <w:r w:rsidRPr="006C6A79">
        <w:rPr>
          <w:rFonts w:ascii="Times New Roman" w:hAnsi="Times New Roman" w:cs="Times New Roman"/>
          <w:b/>
          <w:sz w:val="24"/>
          <w:szCs w:val="24"/>
        </w:rPr>
        <w:t xml:space="preserve">. </w:t>
      </w:r>
      <w:r w:rsidRPr="006C6A79">
        <w:rPr>
          <w:rFonts w:ascii="Times New Roman" w:hAnsi="Times New Roman" w:cs="Times New Roman"/>
          <w:sz w:val="24"/>
          <w:szCs w:val="24"/>
        </w:rPr>
        <w:t>В чл. 56в</w:t>
      </w:r>
      <w:r w:rsidR="00D346C9">
        <w:rPr>
          <w:rFonts w:ascii="Times New Roman" w:hAnsi="Times New Roman" w:cs="Times New Roman"/>
          <w:sz w:val="24"/>
          <w:szCs w:val="24"/>
        </w:rPr>
        <w:t>, ал. 1</w:t>
      </w:r>
      <w:r w:rsidRPr="006C6A79">
        <w:rPr>
          <w:rFonts w:ascii="Times New Roman" w:hAnsi="Times New Roman" w:cs="Times New Roman"/>
          <w:sz w:val="24"/>
          <w:szCs w:val="24"/>
        </w:rPr>
        <w:t xml:space="preserve"> се правят следните изменения и допълнения:</w:t>
      </w:r>
    </w:p>
    <w:p w14:paraId="1C293C78"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1. В б. „б“ думата „регистрация“ се заменя с „установяване“, а след думите „не могат да надхвърлят“ се добавя  „установените от приемащата държава членка ограничения на“.</w:t>
      </w:r>
    </w:p>
    <w:p w14:paraId="7501894E" w14:textId="77777777" w:rsidR="009C2CA3" w:rsidRPr="00AD17AD" w:rsidRDefault="009C2CA3" w:rsidP="00E93026">
      <w:pPr>
        <w:spacing w:after="0"/>
        <w:ind w:firstLine="567"/>
        <w:jc w:val="both"/>
        <w:rPr>
          <w:rFonts w:ascii="Times New Roman" w:hAnsi="Times New Roman" w:cs="Times New Roman"/>
          <w:sz w:val="24"/>
          <w:szCs w:val="24"/>
          <w:lang w:val="en-US"/>
        </w:rPr>
      </w:pPr>
      <w:r w:rsidRPr="006C6A79">
        <w:rPr>
          <w:rFonts w:ascii="Times New Roman" w:hAnsi="Times New Roman" w:cs="Times New Roman"/>
          <w:sz w:val="24"/>
          <w:szCs w:val="24"/>
        </w:rPr>
        <w:t>2. В б. „г“ накрая се добавя „на водачите“.</w:t>
      </w:r>
    </w:p>
    <w:p w14:paraId="56FD5AA3"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w:t>
      </w:r>
      <w:r w:rsidR="00803753" w:rsidRPr="006C6A79">
        <w:rPr>
          <w:rFonts w:ascii="Times New Roman" w:hAnsi="Times New Roman" w:cs="Times New Roman"/>
          <w:b/>
          <w:sz w:val="24"/>
          <w:szCs w:val="24"/>
        </w:rPr>
        <w:t>4</w:t>
      </w:r>
      <w:r w:rsidR="00803753">
        <w:rPr>
          <w:rFonts w:ascii="Times New Roman" w:hAnsi="Times New Roman" w:cs="Times New Roman"/>
          <w:b/>
          <w:sz w:val="24"/>
          <w:szCs w:val="24"/>
        </w:rPr>
        <w:t>6</w:t>
      </w:r>
      <w:r w:rsidRPr="006C6A79">
        <w:rPr>
          <w:rFonts w:ascii="Times New Roman" w:hAnsi="Times New Roman" w:cs="Times New Roman"/>
          <w:b/>
          <w:sz w:val="24"/>
          <w:szCs w:val="24"/>
        </w:rPr>
        <w:t xml:space="preserve">. </w:t>
      </w:r>
      <w:r w:rsidRPr="006C6A79">
        <w:rPr>
          <w:rFonts w:ascii="Times New Roman" w:hAnsi="Times New Roman" w:cs="Times New Roman"/>
          <w:sz w:val="24"/>
          <w:szCs w:val="24"/>
        </w:rPr>
        <w:t>В чл. 56г се правят следните изменения и допълнения:</w:t>
      </w:r>
    </w:p>
    <w:p w14:paraId="508B0F3B"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1. Алинея 1 се отменя.</w:t>
      </w:r>
    </w:p>
    <w:p w14:paraId="01D4397B" w14:textId="77777777" w:rsidR="009C2CA3" w:rsidRPr="006C6A79" w:rsidRDefault="00437E16" w:rsidP="00E93026">
      <w:pPr>
        <w:spacing w:after="0"/>
        <w:ind w:firstLine="567"/>
        <w:jc w:val="both"/>
        <w:rPr>
          <w:rFonts w:ascii="Times New Roman" w:hAnsi="Times New Roman" w:cs="Times New Roman"/>
          <w:sz w:val="24"/>
          <w:szCs w:val="24"/>
        </w:rPr>
      </w:pPr>
      <w:r>
        <w:rPr>
          <w:rFonts w:ascii="Times New Roman" w:hAnsi="Times New Roman" w:cs="Times New Roman"/>
          <w:sz w:val="24"/>
          <w:szCs w:val="24"/>
        </w:rPr>
        <w:t>2. В</w:t>
      </w:r>
      <w:r w:rsidR="009C2CA3" w:rsidRPr="006C6A79">
        <w:rPr>
          <w:rFonts w:ascii="Times New Roman" w:hAnsi="Times New Roman" w:cs="Times New Roman"/>
          <w:sz w:val="24"/>
          <w:szCs w:val="24"/>
        </w:rPr>
        <w:t xml:space="preserve"> ал. 2 след думите „(приложение № 23а)“ </w:t>
      </w:r>
      <w:r w:rsidR="0030117E" w:rsidRPr="006C6A79">
        <w:rPr>
          <w:rFonts w:ascii="Times New Roman" w:hAnsi="Times New Roman" w:cs="Times New Roman"/>
          <w:sz w:val="24"/>
          <w:szCs w:val="24"/>
        </w:rPr>
        <w:t xml:space="preserve">запетаята </w:t>
      </w:r>
      <w:r w:rsidR="009C2CA3" w:rsidRPr="006C6A79">
        <w:rPr>
          <w:rFonts w:ascii="Times New Roman" w:hAnsi="Times New Roman" w:cs="Times New Roman"/>
          <w:sz w:val="24"/>
          <w:szCs w:val="24"/>
        </w:rPr>
        <w:t>и текстът до</w:t>
      </w:r>
      <w:r w:rsidR="006D163E">
        <w:rPr>
          <w:rFonts w:ascii="Times New Roman" w:hAnsi="Times New Roman" w:cs="Times New Roman"/>
          <w:sz w:val="24"/>
          <w:szCs w:val="24"/>
        </w:rPr>
        <w:t xml:space="preserve"> </w:t>
      </w:r>
      <w:r w:rsidR="009C2CA3" w:rsidRPr="006C6A79">
        <w:rPr>
          <w:rFonts w:ascii="Times New Roman" w:hAnsi="Times New Roman" w:cs="Times New Roman"/>
          <w:sz w:val="24"/>
          <w:szCs w:val="24"/>
        </w:rPr>
        <w:t xml:space="preserve">края </w:t>
      </w:r>
      <w:r w:rsidR="0030117E">
        <w:rPr>
          <w:rFonts w:ascii="Times New Roman" w:hAnsi="Times New Roman" w:cs="Times New Roman"/>
          <w:sz w:val="24"/>
          <w:szCs w:val="24"/>
        </w:rPr>
        <w:t xml:space="preserve">на изречението </w:t>
      </w:r>
      <w:r w:rsidR="009C2CA3" w:rsidRPr="006C6A79">
        <w:rPr>
          <w:rFonts w:ascii="Times New Roman" w:hAnsi="Times New Roman" w:cs="Times New Roman"/>
          <w:sz w:val="24"/>
          <w:szCs w:val="24"/>
        </w:rPr>
        <w:t>се заличават</w:t>
      </w:r>
      <w:r w:rsidR="00F661A2">
        <w:rPr>
          <w:rFonts w:ascii="Times New Roman" w:hAnsi="Times New Roman" w:cs="Times New Roman"/>
          <w:sz w:val="24"/>
          <w:szCs w:val="24"/>
        </w:rPr>
        <w:t>.</w:t>
      </w:r>
      <w:r w:rsidR="009C2CA3" w:rsidRPr="006C6A79">
        <w:rPr>
          <w:rFonts w:ascii="Times New Roman" w:hAnsi="Times New Roman" w:cs="Times New Roman"/>
          <w:sz w:val="24"/>
          <w:szCs w:val="24"/>
        </w:rPr>
        <w:t xml:space="preserve">  </w:t>
      </w:r>
    </w:p>
    <w:p w14:paraId="45ADDE81" w14:textId="77777777" w:rsidR="00DD5B6A" w:rsidRDefault="006D163E" w:rsidP="00E93026">
      <w:pPr>
        <w:spacing w:after="0"/>
        <w:ind w:firstLine="567"/>
        <w:jc w:val="both"/>
        <w:rPr>
          <w:rFonts w:ascii="Times New Roman" w:hAnsi="Times New Roman" w:cs="Times New Roman"/>
          <w:sz w:val="24"/>
          <w:szCs w:val="24"/>
        </w:rPr>
      </w:pPr>
      <w:r>
        <w:rPr>
          <w:rFonts w:ascii="Times New Roman" w:hAnsi="Times New Roman" w:cs="Times New Roman"/>
          <w:sz w:val="24"/>
          <w:szCs w:val="24"/>
          <w:lang w:val="en-US"/>
        </w:rPr>
        <w:lastRenderedPageBreak/>
        <w:t>3</w:t>
      </w:r>
      <w:r w:rsidR="009C2CA3" w:rsidRPr="006C6A79">
        <w:rPr>
          <w:rFonts w:ascii="Times New Roman" w:hAnsi="Times New Roman" w:cs="Times New Roman"/>
          <w:sz w:val="24"/>
          <w:szCs w:val="24"/>
        </w:rPr>
        <w:t>. Създава се ал. 5:</w:t>
      </w:r>
    </w:p>
    <w:p w14:paraId="3A3DC4E5"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„(5) При извършване на каботажни превози водачът представя при поискване от контролните органи следните документи:</w:t>
      </w:r>
    </w:p>
    <w:p w14:paraId="6EB7615A"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1. заверено копие на лиценза на Общността;</w:t>
      </w:r>
    </w:p>
    <w:p w14:paraId="0C1EA393"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2. заверено копие на договора за възлагане на превоза – при извършване на каботажни превози по чл. 56б, ал. 1, т. 1;</w:t>
      </w:r>
    </w:p>
    <w:p w14:paraId="0E75E4D8" w14:textId="77777777" w:rsidR="009C2CA3" w:rsidRPr="006C6A79"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3. предварително попълнен пътен формуляр (приложение № 23а) – при извършване на каботажни превози по чл. 56б, ал. 1, т. 2;</w:t>
      </w:r>
    </w:p>
    <w:p w14:paraId="5BD8ECE9" w14:textId="77777777" w:rsidR="00863E50" w:rsidRDefault="009C2CA3" w:rsidP="00E93026">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4. разрешително за превоз на пътници с автобус по международна автобусна линия с посочени разрешените за извършване на каботаж спирки на територията на Република България – при извършване на каботажни превози по чл. 56б, ал. 1, т. 3</w:t>
      </w:r>
      <w:r w:rsidR="00FC0BEE">
        <w:rPr>
          <w:rFonts w:ascii="Times New Roman" w:hAnsi="Times New Roman" w:cs="Times New Roman"/>
          <w:sz w:val="24"/>
          <w:szCs w:val="24"/>
        </w:rPr>
        <w:t>;</w:t>
      </w:r>
    </w:p>
    <w:p w14:paraId="2C059A8F" w14:textId="77777777" w:rsidR="00846650" w:rsidRPr="00C85A74" w:rsidRDefault="00846650" w:rsidP="00E93026">
      <w:pPr>
        <w:spacing w:after="0"/>
        <w:ind w:firstLine="567"/>
        <w:jc w:val="both"/>
        <w:rPr>
          <w:rFonts w:ascii="Times New Roman" w:hAnsi="Times New Roman" w:cs="Times New Roman"/>
          <w:sz w:val="24"/>
          <w:szCs w:val="24"/>
        </w:rPr>
      </w:pPr>
      <w:r w:rsidRPr="00C85A74">
        <w:rPr>
          <w:rFonts w:ascii="Times New Roman" w:hAnsi="Times New Roman" w:cs="Times New Roman"/>
          <w:sz w:val="24"/>
          <w:szCs w:val="24"/>
        </w:rPr>
        <w:t xml:space="preserve">5. </w:t>
      </w:r>
      <w:r w:rsidR="00C85A74" w:rsidRPr="00C85A74">
        <w:rPr>
          <w:rFonts w:ascii="Times New Roman" w:hAnsi="Times New Roman" w:cs="Times New Roman"/>
          <w:sz w:val="24"/>
          <w:szCs w:val="24"/>
        </w:rPr>
        <w:t>карта за квалификация на водача</w:t>
      </w:r>
      <w:r w:rsidRPr="00C85A74">
        <w:rPr>
          <w:rFonts w:ascii="Times New Roman" w:hAnsi="Times New Roman" w:cs="Times New Roman"/>
          <w:sz w:val="24"/>
          <w:szCs w:val="24"/>
        </w:rPr>
        <w:t>;</w:t>
      </w:r>
    </w:p>
    <w:p w14:paraId="6E0739B6" w14:textId="77777777" w:rsidR="009C2CA3" w:rsidRPr="00C85A74" w:rsidRDefault="00846650" w:rsidP="00E93026">
      <w:pPr>
        <w:spacing w:after="0"/>
        <w:ind w:firstLine="567"/>
        <w:jc w:val="both"/>
        <w:rPr>
          <w:rFonts w:ascii="Times New Roman" w:hAnsi="Times New Roman" w:cs="Times New Roman"/>
          <w:sz w:val="24"/>
          <w:szCs w:val="24"/>
        </w:rPr>
      </w:pPr>
      <w:r w:rsidRPr="00C85A74">
        <w:rPr>
          <w:rFonts w:ascii="Times New Roman" w:hAnsi="Times New Roman" w:cs="Times New Roman"/>
          <w:sz w:val="24"/>
          <w:szCs w:val="24"/>
        </w:rPr>
        <w:t>6</w:t>
      </w:r>
      <w:r w:rsidR="00863E50" w:rsidRPr="00C85A74">
        <w:rPr>
          <w:rFonts w:ascii="Times New Roman" w:hAnsi="Times New Roman" w:cs="Times New Roman"/>
          <w:sz w:val="24"/>
          <w:szCs w:val="24"/>
        </w:rPr>
        <w:t xml:space="preserve">. </w:t>
      </w:r>
      <w:r w:rsidR="00ED3A01" w:rsidRPr="00C85A74">
        <w:rPr>
          <w:rFonts w:ascii="Times New Roman" w:hAnsi="Times New Roman" w:cs="Times New Roman"/>
          <w:sz w:val="24"/>
          <w:szCs w:val="24"/>
        </w:rPr>
        <w:t>у</w:t>
      </w:r>
      <w:r w:rsidR="00863E50" w:rsidRPr="00C85A74">
        <w:rPr>
          <w:rFonts w:ascii="Times New Roman" w:hAnsi="Times New Roman" w:cs="Times New Roman"/>
          <w:sz w:val="24"/>
          <w:szCs w:val="24"/>
        </w:rPr>
        <w:t>достоверение за техническа изправност на пътно</w:t>
      </w:r>
      <w:r w:rsidR="001F326D" w:rsidRPr="00C85A74">
        <w:rPr>
          <w:rFonts w:ascii="Times New Roman" w:hAnsi="Times New Roman" w:cs="Times New Roman"/>
          <w:sz w:val="24"/>
          <w:szCs w:val="24"/>
        </w:rPr>
        <w:t>то</w:t>
      </w:r>
      <w:r w:rsidR="00863E50" w:rsidRPr="00C85A74">
        <w:rPr>
          <w:rFonts w:ascii="Times New Roman" w:hAnsi="Times New Roman" w:cs="Times New Roman"/>
          <w:sz w:val="24"/>
          <w:szCs w:val="24"/>
        </w:rPr>
        <w:t xml:space="preserve"> превозно средство</w:t>
      </w:r>
      <w:r w:rsidR="009C2CA3" w:rsidRPr="00C85A74">
        <w:rPr>
          <w:rFonts w:ascii="Times New Roman" w:hAnsi="Times New Roman" w:cs="Times New Roman"/>
          <w:sz w:val="24"/>
          <w:szCs w:val="24"/>
        </w:rPr>
        <w:t>“</w:t>
      </w:r>
      <w:r w:rsidR="007F5419" w:rsidRPr="00C85A74">
        <w:rPr>
          <w:rFonts w:ascii="Times New Roman" w:hAnsi="Times New Roman" w:cs="Times New Roman"/>
          <w:sz w:val="24"/>
          <w:szCs w:val="24"/>
        </w:rPr>
        <w:t>.</w:t>
      </w:r>
    </w:p>
    <w:p w14:paraId="263DEC30"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b/>
          <w:sz w:val="24"/>
          <w:szCs w:val="24"/>
          <w:lang w:eastAsia="bg-BG"/>
        </w:rPr>
        <w:t xml:space="preserve">§ </w:t>
      </w:r>
      <w:r w:rsidR="00803753" w:rsidRPr="006C6A79">
        <w:rPr>
          <w:rFonts w:ascii="Times New Roman" w:eastAsia="Times New Roman" w:hAnsi="Times New Roman" w:cs="Times New Roman"/>
          <w:b/>
          <w:sz w:val="24"/>
          <w:szCs w:val="24"/>
          <w:lang w:eastAsia="bg-BG"/>
        </w:rPr>
        <w:t>4</w:t>
      </w:r>
      <w:r w:rsidR="00803753">
        <w:rPr>
          <w:rFonts w:ascii="Times New Roman" w:eastAsia="Times New Roman" w:hAnsi="Times New Roman" w:cs="Times New Roman"/>
          <w:b/>
          <w:sz w:val="24"/>
          <w:szCs w:val="24"/>
          <w:lang w:eastAsia="bg-BG"/>
        </w:rPr>
        <w:t>7</w:t>
      </w:r>
      <w:r w:rsidRPr="006C6A79">
        <w:rPr>
          <w:rFonts w:ascii="Times New Roman" w:eastAsia="Times New Roman" w:hAnsi="Times New Roman" w:cs="Times New Roman"/>
          <w:b/>
          <w:sz w:val="24"/>
          <w:szCs w:val="24"/>
          <w:lang w:eastAsia="bg-BG"/>
        </w:rPr>
        <w:t xml:space="preserve">. </w:t>
      </w:r>
      <w:r w:rsidRPr="006C6A79">
        <w:rPr>
          <w:rFonts w:ascii="Times New Roman" w:eastAsia="Times New Roman" w:hAnsi="Times New Roman" w:cs="Times New Roman"/>
          <w:sz w:val="24"/>
          <w:szCs w:val="24"/>
          <w:lang w:eastAsia="bg-BG"/>
        </w:rPr>
        <w:t>В чл. 57а се правят следните изменения и допълнения:</w:t>
      </w:r>
    </w:p>
    <w:p w14:paraId="309AA4A9" w14:textId="77777777" w:rsidR="009C2CA3" w:rsidRPr="006C6A79" w:rsidRDefault="009C2CA3" w:rsidP="00E93026">
      <w:pPr>
        <w:numPr>
          <w:ilvl w:val="0"/>
          <w:numId w:val="11"/>
        </w:numPr>
        <w:tabs>
          <w:tab w:val="left" w:pos="851"/>
        </w:tabs>
        <w:spacing w:after="0" w:line="240" w:lineRule="auto"/>
        <w:ind w:left="0"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В ал. 1 се създава изречение второ:</w:t>
      </w:r>
    </w:p>
    <w:p w14:paraId="37ABBC37" w14:textId="77777777" w:rsidR="009C2CA3" w:rsidRPr="00437850"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„Изпълнителна агенция „Автомобилна администрация“ извършва служебна справка за актуалното състояние на действащите трудови договори в регистъра на уведомленията за сключване, изменение или прекратяване на трудовите договори и уведомленията за промяна </w:t>
      </w:r>
      <w:r w:rsidRPr="00437850">
        <w:rPr>
          <w:rFonts w:ascii="Times New Roman" w:eastAsia="Times New Roman" w:hAnsi="Times New Roman" w:cs="Times New Roman"/>
          <w:sz w:val="24"/>
          <w:szCs w:val="24"/>
          <w:lang w:eastAsia="bg-BG"/>
        </w:rPr>
        <w:t>на работодател, воден в Националната агенция за приходите“.</w:t>
      </w:r>
    </w:p>
    <w:p w14:paraId="52605522" w14:textId="77777777" w:rsidR="009C2CA3" w:rsidRPr="00437850" w:rsidRDefault="009C2CA3" w:rsidP="00E93026">
      <w:pPr>
        <w:numPr>
          <w:ilvl w:val="0"/>
          <w:numId w:val="11"/>
        </w:numPr>
        <w:tabs>
          <w:tab w:val="left" w:pos="709"/>
          <w:tab w:val="left" w:pos="851"/>
        </w:tabs>
        <w:spacing w:after="0" w:line="240" w:lineRule="auto"/>
        <w:ind w:left="0" w:firstLine="567"/>
        <w:contextualSpacing/>
        <w:jc w:val="both"/>
        <w:rPr>
          <w:rFonts w:ascii="Times New Roman" w:eastAsia="Times New Roman" w:hAnsi="Times New Roman" w:cs="Times New Roman"/>
          <w:sz w:val="24"/>
          <w:szCs w:val="24"/>
          <w:lang w:eastAsia="bg-BG"/>
        </w:rPr>
      </w:pPr>
      <w:r w:rsidRPr="00437850">
        <w:rPr>
          <w:rFonts w:ascii="Times New Roman" w:eastAsia="Times New Roman" w:hAnsi="Times New Roman" w:cs="Times New Roman"/>
          <w:sz w:val="24"/>
          <w:szCs w:val="24"/>
          <w:lang w:eastAsia="bg-BG"/>
        </w:rPr>
        <w:t>В ал. 2:</w:t>
      </w:r>
    </w:p>
    <w:p w14:paraId="54AEDA4F" w14:textId="77777777" w:rsidR="006957A0" w:rsidRPr="00437850" w:rsidRDefault="009C2CA3" w:rsidP="00E93026">
      <w:pPr>
        <w:pStyle w:val="ListParagraph"/>
        <w:tabs>
          <w:tab w:val="left" w:pos="567"/>
          <w:tab w:val="left" w:pos="851"/>
        </w:tabs>
        <w:spacing w:after="0" w:line="240" w:lineRule="auto"/>
        <w:ind w:left="0" w:firstLine="567"/>
        <w:jc w:val="both"/>
        <w:rPr>
          <w:rFonts w:ascii="Times New Roman" w:eastAsia="Times New Roman" w:hAnsi="Times New Roman" w:cs="Times New Roman"/>
          <w:sz w:val="24"/>
          <w:szCs w:val="24"/>
          <w:lang w:eastAsia="bg-BG"/>
        </w:rPr>
      </w:pPr>
      <w:r w:rsidRPr="00437850">
        <w:rPr>
          <w:rFonts w:ascii="Times New Roman" w:eastAsia="Times New Roman" w:hAnsi="Times New Roman" w:cs="Times New Roman"/>
          <w:sz w:val="24"/>
          <w:szCs w:val="24"/>
          <w:lang w:eastAsia="bg-BG"/>
        </w:rPr>
        <w:t xml:space="preserve">а) </w:t>
      </w:r>
      <w:r w:rsidR="006957A0" w:rsidRPr="00437850">
        <w:rPr>
          <w:rFonts w:ascii="Times New Roman" w:eastAsia="Times New Roman" w:hAnsi="Times New Roman" w:cs="Times New Roman"/>
          <w:sz w:val="24"/>
          <w:szCs w:val="24"/>
          <w:lang w:eastAsia="bg-BG"/>
        </w:rPr>
        <w:t>точка 1 се отменя;</w:t>
      </w:r>
    </w:p>
    <w:p w14:paraId="52F9E430" w14:textId="48D0B369" w:rsidR="006957A0" w:rsidRDefault="006957A0" w:rsidP="00E93026">
      <w:pPr>
        <w:pStyle w:val="ListParagraph"/>
        <w:tabs>
          <w:tab w:val="left" w:pos="567"/>
          <w:tab w:val="left" w:pos="851"/>
        </w:tabs>
        <w:spacing w:after="0" w:line="240" w:lineRule="auto"/>
        <w:ind w:left="0" w:firstLine="567"/>
        <w:jc w:val="both"/>
        <w:rPr>
          <w:rFonts w:ascii="Times New Roman" w:eastAsia="Times New Roman" w:hAnsi="Times New Roman" w:cs="Times New Roman"/>
          <w:sz w:val="24"/>
          <w:szCs w:val="24"/>
          <w:lang w:eastAsia="bg-BG"/>
        </w:rPr>
      </w:pPr>
      <w:r w:rsidRPr="00437850">
        <w:rPr>
          <w:rFonts w:ascii="Times New Roman" w:eastAsia="Times New Roman" w:hAnsi="Times New Roman" w:cs="Times New Roman"/>
          <w:sz w:val="24"/>
          <w:szCs w:val="24"/>
          <w:lang w:eastAsia="bg-BG"/>
        </w:rPr>
        <w:t>б) т</w:t>
      </w:r>
      <w:r w:rsidR="00147193">
        <w:rPr>
          <w:rFonts w:ascii="Times New Roman" w:eastAsia="Times New Roman" w:hAnsi="Times New Roman" w:cs="Times New Roman"/>
          <w:sz w:val="24"/>
          <w:szCs w:val="24"/>
          <w:lang w:eastAsia="bg-BG"/>
        </w:rPr>
        <w:t>очка</w:t>
      </w:r>
      <w:r w:rsidRPr="00437850">
        <w:rPr>
          <w:rFonts w:ascii="Times New Roman" w:eastAsia="Times New Roman" w:hAnsi="Times New Roman" w:cs="Times New Roman"/>
          <w:sz w:val="24"/>
          <w:szCs w:val="24"/>
          <w:lang w:eastAsia="bg-BG"/>
        </w:rPr>
        <w:t xml:space="preserve"> 2 </w:t>
      </w:r>
      <w:r w:rsidR="0002499C">
        <w:rPr>
          <w:rFonts w:ascii="Times New Roman" w:eastAsia="Times New Roman" w:hAnsi="Times New Roman" w:cs="Times New Roman"/>
          <w:sz w:val="24"/>
          <w:szCs w:val="24"/>
          <w:lang w:eastAsia="bg-BG"/>
        </w:rPr>
        <w:t>се изменя така:</w:t>
      </w:r>
    </w:p>
    <w:p w14:paraId="57B3D6F5" w14:textId="097FAFF2" w:rsidR="0002499C" w:rsidRPr="001D3662" w:rsidRDefault="0002499C" w:rsidP="00E93026">
      <w:pPr>
        <w:pStyle w:val="ListParagraph"/>
        <w:tabs>
          <w:tab w:val="left" w:pos="567"/>
          <w:tab w:val="left" w:pos="851"/>
        </w:tabs>
        <w:spacing w:after="0" w:line="240" w:lineRule="auto"/>
        <w:ind w:left="0" w:firstLine="567"/>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 xml:space="preserve">„2. </w:t>
      </w:r>
      <w:r w:rsidRPr="0002499C">
        <w:rPr>
          <w:rFonts w:ascii="Times New Roman" w:eastAsia="Times New Roman" w:hAnsi="Times New Roman" w:cs="Times New Roman"/>
          <w:sz w:val="24"/>
          <w:szCs w:val="24"/>
          <w:lang w:eastAsia="bg-BG"/>
        </w:rPr>
        <w:t>документ, съдържащ информация за номер, дата на издаване и дата на валидност на разрешение за пребиваване (продължително или постоянно) – в този случай се извършва служебна проверка на обстоятелството в Националния автоматизиран информационен фонд за българските лични документи – „Национален регистър на българските лични документи“</w:t>
      </w:r>
      <w:r w:rsidR="00147193">
        <w:rPr>
          <w:rFonts w:ascii="Times New Roman" w:eastAsia="Times New Roman" w:hAnsi="Times New Roman" w:cs="Times New Roman"/>
          <w:sz w:val="24"/>
          <w:szCs w:val="24"/>
          <w:lang w:eastAsia="bg-BG"/>
        </w:rPr>
        <w:t>;</w:t>
      </w:r>
    </w:p>
    <w:p w14:paraId="294A66D2" w14:textId="028D8081" w:rsidR="009C2CA3" w:rsidRPr="00437850" w:rsidRDefault="006957A0" w:rsidP="00E93026">
      <w:pPr>
        <w:pStyle w:val="ListParagraph"/>
        <w:tabs>
          <w:tab w:val="left" w:pos="567"/>
          <w:tab w:val="left" w:pos="851"/>
        </w:tabs>
        <w:spacing w:after="0" w:line="240" w:lineRule="auto"/>
        <w:ind w:left="0" w:firstLine="567"/>
        <w:jc w:val="both"/>
        <w:rPr>
          <w:rFonts w:ascii="Times New Roman" w:eastAsia="Times New Roman" w:hAnsi="Times New Roman" w:cs="Times New Roman"/>
          <w:sz w:val="24"/>
          <w:szCs w:val="24"/>
          <w:lang w:eastAsia="bg-BG"/>
        </w:rPr>
      </w:pPr>
      <w:r w:rsidRPr="00437850">
        <w:rPr>
          <w:rFonts w:ascii="Times New Roman" w:eastAsia="Times New Roman" w:hAnsi="Times New Roman" w:cs="Times New Roman"/>
          <w:sz w:val="24"/>
          <w:szCs w:val="24"/>
          <w:lang w:eastAsia="bg-BG"/>
        </w:rPr>
        <w:t xml:space="preserve">в) </w:t>
      </w:r>
      <w:r w:rsidR="009C2CA3" w:rsidRPr="00437850">
        <w:rPr>
          <w:rFonts w:ascii="Times New Roman" w:eastAsia="Times New Roman" w:hAnsi="Times New Roman" w:cs="Times New Roman"/>
          <w:sz w:val="24"/>
          <w:szCs w:val="24"/>
          <w:lang w:eastAsia="bg-BG"/>
        </w:rPr>
        <w:t>т</w:t>
      </w:r>
      <w:r w:rsidR="00147193">
        <w:rPr>
          <w:rFonts w:ascii="Times New Roman" w:eastAsia="Times New Roman" w:hAnsi="Times New Roman" w:cs="Times New Roman"/>
          <w:sz w:val="24"/>
          <w:szCs w:val="24"/>
          <w:lang w:eastAsia="bg-BG"/>
        </w:rPr>
        <w:t>очка</w:t>
      </w:r>
      <w:r w:rsidR="009C2CA3" w:rsidRPr="00437850">
        <w:rPr>
          <w:rFonts w:ascii="Times New Roman" w:eastAsia="Times New Roman" w:hAnsi="Times New Roman" w:cs="Times New Roman"/>
          <w:sz w:val="24"/>
          <w:szCs w:val="24"/>
          <w:lang w:eastAsia="bg-BG"/>
        </w:rPr>
        <w:t xml:space="preserve"> 3 </w:t>
      </w:r>
      <w:r w:rsidR="0002499C">
        <w:rPr>
          <w:rFonts w:ascii="Times New Roman" w:eastAsia="Times New Roman" w:hAnsi="Times New Roman" w:cs="Times New Roman"/>
          <w:sz w:val="24"/>
          <w:szCs w:val="24"/>
          <w:lang w:eastAsia="bg-BG"/>
        </w:rPr>
        <w:t>се отменя</w:t>
      </w:r>
      <w:r w:rsidR="009C2CA3" w:rsidRPr="00437850">
        <w:rPr>
          <w:rFonts w:ascii="Times New Roman" w:eastAsia="Times New Roman" w:hAnsi="Times New Roman" w:cs="Times New Roman"/>
          <w:sz w:val="24"/>
          <w:szCs w:val="24"/>
          <w:lang w:eastAsia="bg-BG"/>
        </w:rPr>
        <w:t>;</w:t>
      </w:r>
    </w:p>
    <w:p w14:paraId="26575CC2" w14:textId="77777777" w:rsidR="009C2CA3" w:rsidRPr="00437850" w:rsidRDefault="006957A0" w:rsidP="00E93026">
      <w:pPr>
        <w:tabs>
          <w:tab w:val="left" w:pos="709"/>
          <w:tab w:val="left" w:pos="851"/>
        </w:tabs>
        <w:spacing w:after="0" w:line="240" w:lineRule="auto"/>
        <w:ind w:firstLine="567"/>
        <w:contextualSpacing/>
        <w:jc w:val="both"/>
        <w:rPr>
          <w:rFonts w:ascii="Times New Roman" w:eastAsia="Times New Roman" w:hAnsi="Times New Roman" w:cs="Times New Roman"/>
          <w:sz w:val="24"/>
          <w:szCs w:val="24"/>
          <w:lang w:eastAsia="bg-BG"/>
        </w:rPr>
      </w:pPr>
      <w:r w:rsidRPr="00437850">
        <w:rPr>
          <w:rFonts w:ascii="Times New Roman" w:eastAsia="Times New Roman" w:hAnsi="Times New Roman" w:cs="Times New Roman"/>
          <w:sz w:val="24"/>
          <w:szCs w:val="24"/>
          <w:lang w:eastAsia="bg-BG"/>
        </w:rPr>
        <w:t>г</w:t>
      </w:r>
      <w:r w:rsidR="009C2CA3" w:rsidRPr="00437850">
        <w:rPr>
          <w:rFonts w:ascii="Times New Roman" w:eastAsia="Times New Roman" w:hAnsi="Times New Roman" w:cs="Times New Roman"/>
          <w:sz w:val="24"/>
          <w:szCs w:val="24"/>
          <w:lang w:eastAsia="bg-BG"/>
        </w:rPr>
        <w:t>) точка 4 се отменя;</w:t>
      </w:r>
    </w:p>
    <w:p w14:paraId="008E497C" w14:textId="77777777" w:rsidR="009C2CA3" w:rsidRPr="00437850" w:rsidRDefault="006957A0" w:rsidP="00E93026">
      <w:pPr>
        <w:tabs>
          <w:tab w:val="left" w:pos="709"/>
          <w:tab w:val="left" w:pos="851"/>
        </w:tabs>
        <w:spacing w:after="0" w:line="240" w:lineRule="auto"/>
        <w:ind w:firstLine="567"/>
        <w:contextualSpacing/>
        <w:jc w:val="both"/>
        <w:rPr>
          <w:rFonts w:ascii="Times New Roman" w:eastAsia="Times New Roman" w:hAnsi="Times New Roman" w:cs="Times New Roman"/>
          <w:sz w:val="24"/>
          <w:szCs w:val="24"/>
          <w:lang w:eastAsia="bg-BG"/>
        </w:rPr>
      </w:pPr>
      <w:r w:rsidRPr="00437850">
        <w:rPr>
          <w:rFonts w:ascii="Times New Roman" w:eastAsia="Times New Roman" w:hAnsi="Times New Roman" w:cs="Times New Roman"/>
          <w:sz w:val="24"/>
          <w:szCs w:val="24"/>
          <w:lang w:eastAsia="bg-BG"/>
        </w:rPr>
        <w:t>д</w:t>
      </w:r>
      <w:r w:rsidR="009C2CA3" w:rsidRPr="00437850">
        <w:rPr>
          <w:rFonts w:ascii="Times New Roman" w:eastAsia="Times New Roman" w:hAnsi="Times New Roman" w:cs="Times New Roman"/>
          <w:sz w:val="24"/>
          <w:szCs w:val="24"/>
          <w:lang w:eastAsia="bg-BG"/>
        </w:rPr>
        <w:t>) в т. 5:</w:t>
      </w:r>
    </w:p>
    <w:p w14:paraId="6DA5C6B4" w14:textId="77777777" w:rsidR="009C2CA3" w:rsidRPr="00437850" w:rsidRDefault="009C2CA3" w:rsidP="00E93026">
      <w:pPr>
        <w:tabs>
          <w:tab w:val="left" w:pos="709"/>
          <w:tab w:val="left" w:pos="851"/>
        </w:tabs>
        <w:spacing w:after="0" w:line="240" w:lineRule="auto"/>
        <w:ind w:firstLine="567"/>
        <w:contextualSpacing/>
        <w:jc w:val="both"/>
        <w:rPr>
          <w:rFonts w:ascii="Times New Roman" w:eastAsia="Times New Roman" w:hAnsi="Times New Roman" w:cs="Times New Roman"/>
          <w:sz w:val="24"/>
          <w:szCs w:val="24"/>
          <w:lang w:eastAsia="bg-BG"/>
        </w:rPr>
      </w:pPr>
      <w:r w:rsidRPr="00437850">
        <w:rPr>
          <w:rFonts w:ascii="Times New Roman" w:eastAsia="Times New Roman" w:hAnsi="Times New Roman" w:cs="Times New Roman"/>
          <w:sz w:val="24"/>
          <w:szCs w:val="24"/>
          <w:lang w:eastAsia="bg-BG"/>
        </w:rPr>
        <w:t>аа) буква „а“ се изменя така:</w:t>
      </w:r>
    </w:p>
    <w:p w14:paraId="0BC4CB20" w14:textId="77777777" w:rsidR="009C2CA3" w:rsidRPr="00437850" w:rsidRDefault="009C2CA3" w:rsidP="00E93026">
      <w:pPr>
        <w:tabs>
          <w:tab w:val="left" w:pos="709"/>
          <w:tab w:val="left" w:pos="851"/>
        </w:tabs>
        <w:spacing w:after="0" w:line="240" w:lineRule="auto"/>
        <w:ind w:firstLine="567"/>
        <w:contextualSpacing/>
        <w:jc w:val="both"/>
        <w:rPr>
          <w:rFonts w:ascii="Times New Roman" w:eastAsia="Times New Roman" w:hAnsi="Times New Roman" w:cs="Times New Roman"/>
          <w:sz w:val="24"/>
          <w:szCs w:val="24"/>
          <w:lang w:eastAsia="bg-BG"/>
        </w:rPr>
      </w:pPr>
      <w:r w:rsidRPr="00437850">
        <w:rPr>
          <w:rFonts w:ascii="Times New Roman" w:eastAsia="Times New Roman" w:hAnsi="Times New Roman" w:cs="Times New Roman"/>
          <w:sz w:val="24"/>
          <w:szCs w:val="24"/>
          <w:lang w:eastAsia="bg-BG"/>
        </w:rPr>
        <w:t xml:space="preserve">„а) копие на свидетелство за управление на моторно превозно средство и копие на карта за квалификация на водача, издадена от </w:t>
      </w:r>
      <w:r w:rsidR="002F5F41" w:rsidRPr="00437850">
        <w:rPr>
          <w:rFonts w:ascii="Times New Roman" w:eastAsia="Times New Roman" w:hAnsi="Times New Roman" w:cs="Times New Roman"/>
          <w:sz w:val="24"/>
          <w:szCs w:val="24"/>
          <w:lang w:eastAsia="bg-BG"/>
        </w:rPr>
        <w:t xml:space="preserve">компетентен орган </w:t>
      </w:r>
      <w:r w:rsidRPr="00437850">
        <w:rPr>
          <w:rFonts w:ascii="Times New Roman" w:eastAsia="Times New Roman" w:hAnsi="Times New Roman" w:cs="Times New Roman"/>
          <w:sz w:val="24"/>
          <w:szCs w:val="24"/>
          <w:lang w:eastAsia="bg-BG"/>
        </w:rPr>
        <w:t xml:space="preserve">държава членка на </w:t>
      </w:r>
      <w:r w:rsidR="002F5F41" w:rsidRPr="00437850">
        <w:rPr>
          <w:rFonts w:ascii="Times New Roman" w:eastAsia="Times New Roman" w:hAnsi="Times New Roman" w:cs="Times New Roman"/>
          <w:sz w:val="24"/>
          <w:szCs w:val="24"/>
          <w:lang w:eastAsia="bg-BG"/>
        </w:rPr>
        <w:t>Европейския съюз</w:t>
      </w:r>
      <w:r w:rsidRPr="00437850">
        <w:rPr>
          <w:rFonts w:ascii="Times New Roman" w:eastAsia="Times New Roman" w:hAnsi="Times New Roman" w:cs="Times New Roman"/>
          <w:sz w:val="24"/>
          <w:szCs w:val="24"/>
          <w:lang w:eastAsia="bg-BG"/>
        </w:rPr>
        <w:t xml:space="preserve"> или“;</w:t>
      </w:r>
    </w:p>
    <w:p w14:paraId="17B140A7" w14:textId="77777777" w:rsidR="009C2CA3" w:rsidRPr="00437850" w:rsidRDefault="009C2CA3" w:rsidP="00E93026">
      <w:pPr>
        <w:tabs>
          <w:tab w:val="left" w:pos="851"/>
          <w:tab w:val="left" w:pos="1134"/>
        </w:tabs>
        <w:spacing w:after="0" w:line="240" w:lineRule="auto"/>
        <w:ind w:firstLine="567"/>
        <w:jc w:val="both"/>
        <w:rPr>
          <w:rFonts w:ascii="Times New Roman" w:eastAsia="Times New Roman" w:hAnsi="Times New Roman" w:cs="Times New Roman"/>
          <w:sz w:val="24"/>
          <w:szCs w:val="24"/>
          <w:lang w:eastAsia="bg-BG"/>
        </w:rPr>
      </w:pPr>
      <w:r w:rsidRPr="00437850">
        <w:rPr>
          <w:rFonts w:ascii="Times New Roman" w:eastAsia="Times New Roman" w:hAnsi="Times New Roman" w:cs="Times New Roman"/>
          <w:sz w:val="24"/>
          <w:szCs w:val="24"/>
          <w:lang w:eastAsia="bg-BG"/>
        </w:rPr>
        <w:t>бб) в буква „б“ думите „маркиран кода на Общността по чл. 10, параграф 2 от Директива 2003/59/ЕО на Европейския парламент и на Съвета от 15 юли 2003 г. относно начална квалификация и продължаващо обучение на водачи на някои пътни превозни средства за превоз на товари или пътници, за изменение на Регламент (ЕИО) № 3820/85 на Съвета и Директива 91/439/ЕИО на Съвета и за отмяна на Директива 76/914/ЕИО на Съвета (ОВ, L 226/2003 г.) - Директива 2003/59/ЕО, издадени</w:t>
      </w:r>
      <w:r w:rsidR="006957A0" w:rsidRPr="00437850">
        <w:rPr>
          <w:rFonts w:ascii="Times New Roman" w:eastAsia="Times New Roman" w:hAnsi="Times New Roman" w:cs="Times New Roman"/>
          <w:sz w:val="24"/>
          <w:szCs w:val="24"/>
          <w:lang w:eastAsia="bg-BG"/>
        </w:rPr>
        <w:t>“</w:t>
      </w:r>
      <w:r w:rsidRPr="00437850">
        <w:rPr>
          <w:rFonts w:ascii="Times New Roman" w:eastAsia="Times New Roman" w:hAnsi="Times New Roman" w:cs="Times New Roman"/>
          <w:sz w:val="24"/>
          <w:szCs w:val="24"/>
          <w:lang w:eastAsia="bg-BG"/>
        </w:rPr>
        <w:t xml:space="preserve">  се заменят с „отразен хармонизирания код „95“</w:t>
      </w:r>
      <w:r w:rsidR="006957A0" w:rsidRPr="00437850">
        <w:rPr>
          <w:rFonts w:ascii="Times New Roman" w:eastAsia="Times New Roman" w:hAnsi="Times New Roman" w:cs="Times New Roman"/>
          <w:sz w:val="24"/>
          <w:szCs w:val="24"/>
          <w:lang w:eastAsia="bg-BG"/>
        </w:rPr>
        <w:t xml:space="preserve"> </w:t>
      </w:r>
      <w:r w:rsidRPr="00437850">
        <w:rPr>
          <w:rFonts w:ascii="Times New Roman" w:eastAsia="Times New Roman" w:hAnsi="Times New Roman" w:cs="Times New Roman"/>
          <w:sz w:val="24"/>
          <w:szCs w:val="24"/>
          <w:lang w:eastAsia="bg-BG"/>
        </w:rPr>
        <w:t>на Европейския съюз, издадено“;</w:t>
      </w:r>
    </w:p>
    <w:p w14:paraId="0609F8B9" w14:textId="77777777" w:rsidR="009C2CA3" w:rsidRPr="00437850" w:rsidRDefault="009C2CA3" w:rsidP="00E93026">
      <w:pPr>
        <w:tabs>
          <w:tab w:val="left" w:pos="851"/>
          <w:tab w:val="left" w:pos="1134"/>
        </w:tabs>
        <w:spacing w:after="0" w:line="240" w:lineRule="auto"/>
        <w:ind w:firstLine="567"/>
        <w:jc w:val="both"/>
        <w:rPr>
          <w:rFonts w:ascii="Times New Roman" w:eastAsia="Times New Roman" w:hAnsi="Times New Roman" w:cs="Times New Roman"/>
          <w:sz w:val="24"/>
          <w:szCs w:val="24"/>
          <w:lang w:eastAsia="bg-BG"/>
        </w:rPr>
      </w:pPr>
      <w:r w:rsidRPr="00437850">
        <w:rPr>
          <w:rFonts w:ascii="Times New Roman" w:eastAsia="Times New Roman" w:hAnsi="Times New Roman" w:cs="Times New Roman"/>
          <w:sz w:val="24"/>
          <w:szCs w:val="24"/>
          <w:lang w:eastAsia="bg-BG"/>
        </w:rPr>
        <w:t xml:space="preserve">вв) буква „в“ се </w:t>
      </w:r>
      <w:r w:rsidR="006957A0" w:rsidRPr="00437850">
        <w:rPr>
          <w:rFonts w:ascii="Times New Roman" w:eastAsia="Times New Roman" w:hAnsi="Times New Roman" w:cs="Times New Roman"/>
          <w:sz w:val="24"/>
          <w:szCs w:val="24"/>
          <w:lang w:eastAsia="bg-BG"/>
        </w:rPr>
        <w:t>изменя така:</w:t>
      </w:r>
    </w:p>
    <w:p w14:paraId="47979192" w14:textId="77777777" w:rsidR="006957A0" w:rsidRPr="00437850" w:rsidRDefault="006957A0" w:rsidP="00E93026">
      <w:pPr>
        <w:tabs>
          <w:tab w:val="left" w:pos="851"/>
          <w:tab w:val="left" w:pos="1134"/>
        </w:tabs>
        <w:spacing w:after="0" w:line="240" w:lineRule="auto"/>
        <w:ind w:firstLine="567"/>
        <w:jc w:val="both"/>
        <w:rPr>
          <w:rFonts w:ascii="Times New Roman" w:eastAsia="Times New Roman" w:hAnsi="Times New Roman" w:cs="Times New Roman"/>
          <w:sz w:val="24"/>
          <w:szCs w:val="24"/>
          <w:lang w:eastAsia="bg-BG"/>
        </w:rPr>
      </w:pPr>
      <w:r w:rsidRPr="00437850">
        <w:rPr>
          <w:rFonts w:ascii="Times New Roman" w:eastAsia="Times New Roman" w:hAnsi="Times New Roman" w:cs="Times New Roman"/>
          <w:sz w:val="24"/>
          <w:szCs w:val="24"/>
          <w:lang w:eastAsia="bg-BG"/>
        </w:rPr>
        <w:t>„в) съдържащ информация за номер и дата на удостоверение за професионална квалификация, издадено от лицата, притежаващи удостоверение за регистрация по реда на наредбата по чл. 7б, ал. 9 от Закона за автомобилните превози (в този случай се извършва служебна проверка на обстоятелството в информационната система, определена с наредбата по чл. 7б, ал. 9 от Закона за автомобилните превози)“.</w:t>
      </w:r>
    </w:p>
    <w:p w14:paraId="1CB86901" w14:textId="77777777" w:rsidR="009C2CA3" w:rsidRPr="00AA315A" w:rsidRDefault="009C2CA3" w:rsidP="00E93026">
      <w:pPr>
        <w:tabs>
          <w:tab w:val="left" w:pos="851"/>
          <w:tab w:val="left" w:pos="1134"/>
        </w:tabs>
        <w:spacing w:after="0" w:line="240" w:lineRule="auto"/>
        <w:ind w:firstLine="567"/>
        <w:jc w:val="both"/>
        <w:rPr>
          <w:rFonts w:ascii="Times New Roman" w:eastAsia="Times New Roman" w:hAnsi="Times New Roman" w:cs="Times New Roman"/>
          <w:sz w:val="24"/>
          <w:szCs w:val="24"/>
          <w:lang w:eastAsia="bg-BG"/>
        </w:rPr>
      </w:pPr>
      <w:r w:rsidRPr="00437850">
        <w:rPr>
          <w:rFonts w:ascii="Times New Roman" w:eastAsia="Times New Roman" w:hAnsi="Times New Roman" w:cs="Times New Roman"/>
          <w:sz w:val="24"/>
          <w:szCs w:val="24"/>
          <w:lang w:eastAsia="bg-BG"/>
        </w:rPr>
        <w:t>3. Алинея 3 се изменя така:</w:t>
      </w:r>
    </w:p>
    <w:p w14:paraId="69A11278" w14:textId="77777777" w:rsidR="009C2CA3" w:rsidRPr="00AA315A" w:rsidRDefault="006957A0" w:rsidP="00E93026">
      <w:pPr>
        <w:tabs>
          <w:tab w:val="left" w:pos="851"/>
          <w:tab w:val="left" w:pos="1134"/>
        </w:tabs>
        <w:spacing w:after="0" w:line="240" w:lineRule="auto"/>
        <w:ind w:firstLine="567"/>
        <w:jc w:val="both"/>
        <w:rPr>
          <w:rFonts w:ascii="Times New Roman" w:eastAsia="Times New Roman" w:hAnsi="Times New Roman" w:cs="Times New Roman"/>
          <w:sz w:val="24"/>
          <w:szCs w:val="24"/>
          <w:lang w:eastAsia="bg-BG"/>
        </w:rPr>
      </w:pPr>
      <w:r w:rsidRPr="00AA315A">
        <w:rPr>
          <w:rFonts w:ascii="Times New Roman" w:eastAsia="Times New Roman" w:hAnsi="Times New Roman" w:cs="Times New Roman"/>
          <w:sz w:val="24"/>
          <w:szCs w:val="24"/>
          <w:lang w:eastAsia="bg-BG"/>
        </w:rPr>
        <w:t xml:space="preserve">„(3) </w:t>
      </w:r>
      <w:r w:rsidRPr="00FE7EC2">
        <w:rPr>
          <w:rFonts w:ascii="Times New Roman" w:eastAsia="Times New Roman" w:hAnsi="Times New Roman" w:cs="Times New Roman"/>
          <w:sz w:val="24"/>
          <w:szCs w:val="24"/>
          <w:lang w:eastAsia="bg-BG"/>
        </w:rPr>
        <w:t xml:space="preserve">При непълнота и/или нередовност на представените документи по ал. 2, министърът на транспорта и съобщенията или оправомощено от него </w:t>
      </w:r>
      <w:r w:rsidR="008F606F">
        <w:rPr>
          <w:rFonts w:ascii="Times New Roman" w:eastAsia="Times New Roman" w:hAnsi="Times New Roman" w:cs="Times New Roman"/>
          <w:sz w:val="24"/>
          <w:szCs w:val="24"/>
          <w:lang w:eastAsia="bg-BG"/>
        </w:rPr>
        <w:t xml:space="preserve">длъжностно </w:t>
      </w:r>
      <w:r w:rsidRPr="00FE7EC2">
        <w:rPr>
          <w:rFonts w:ascii="Times New Roman" w:eastAsia="Times New Roman" w:hAnsi="Times New Roman" w:cs="Times New Roman"/>
          <w:sz w:val="24"/>
          <w:szCs w:val="24"/>
          <w:lang w:eastAsia="bg-BG"/>
        </w:rPr>
        <w:t xml:space="preserve">лице уведомява заявителя и определя 14-дневен срок за отстраняването им. При неотстраняване на </w:t>
      </w:r>
      <w:r w:rsidRPr="00FE7EC2">
        <w:rPr>
          <w:rFonts w:ascii="Times New Roman" w:eastAsia="Times New Roman" w:hAnsi="Times New Roman" w:cs="Times New Roman"/>
          <w:sz w:val="24"/>
          <w:szCs w:val="24"/>
          <w:lang w:eastAsia="bg-BG"/>
        </w:rPr>
        <w:lastRenderedPageBreak/>
        <w:t xml:space="preserve">нередовностите и/или </w:t>
      </w:r>
      <w:r w:rsidR="00462EB5">
        <w:rPr>
          <w:rFonts w:ascii="Times New Roman" w:eastAsia="Times New Roman" w:hAnsi="Times New Roman" w:cs="Times New Roman"/>
          <w:sz w:val="24"/>
          <w:szCs w:val="24"/>
          <w:lang w:eastAsia="bg-BG"/>
        </w:rPr>
        <w:t>непълнотите</w:t>
      </w:r>
      <w:r w:rsidRPr="00FE7EC2">
        <w:rPr>
          <w:rFonts w:ascii="Times New Roman" w:eastAsia="Times New Roman" w:hAnsi="Times New Roman" w:cs="Times New Roman"/>
          <w:sz w:val="24"/>
          <w:szCs w:val="24"/>
          <w:lang w:eastAsia="bg-BG"/>
        </w:rPr>
        <w:t xml:space="preserve"> в </w:t>
      </w:r>
      <w:r w:rsidR="00462EB5">
        <w:rPr>
          <w:rFonts w:ascii="Times New Roman" w:eastAsia="Times New Roman" w:hAnsi="Times New Roman" w:cs="Times New Roman"/>
          <w:sz w:val="24"/>
          <w:szCs w:val="24"/>
          <w:lang w:eastAsia="bg-BG"/>
        </w:rPr>
        <w:t xml:space="preserve">определения </w:t>
      </w:r>
      <w:r w:rsidRPr="00FE7EC2">
        <w:rPr>
          <w:rFonts w:ascii="Times New Roman" w:eastAsia="Times New Roman" w:hAnsi="Times New Roman" w:cs="Times New Roman"/>
          <w:sz w:val="24"/>
          <w:szCs w:val="24"/>
          <w:lang w:eastAsia="bg-BG"/>
        </w:rPr>
        <w:t>срок административното производство се прекратява</w:t>
      </w:r>
      <w:r w:rsidRPr="00AA315A">
        <w:rPr>
          <w:rFonts w:ascii="Times New Roman" w:eastAsia="Times New Roman" w:hAnsi="Times New Roman" w:cs="Times New Roman"/>
          <w:sz w:val="24"/>
          <w:szCs w:val="24"/>
          <w:lang w:eastAsia="bg-BG"/>
        </w:rPr>
        <w:t>“</w:t>
      </w:r>
      <w:r w:rsidR="00462EB5">
        <w:rPr>
          <w:rFonts w:ascii="Times New Roman" w:eastAsia="Times New Roman" w:hAnsi="Times New Roman" w:cs="Times New Roman"/>
          <w:sz w:val="24"/>
          <w:szCs w:val="24"/>
          <w:lang w:eastAsia="bg-BG"/>
        </w:rPr>
        <w:t>.</w:t>
      </w:r>
    </w:p>
    <w:p w14:paraId="634E6DE4" w14:textId="77777777" w:rsidR="006957A0" w:rsidRPr="00FE7EC2" w:rsidRDefault="009C2CA3" w:rsidP="00E93026">
      <w:pPr>
        <w:tabs>
          <w:tab w:val="left" w:pos="360"/>
          <w:tab w:val="left" w:pos="1134"/>
        </w:tabs>
        <w:spacing w:after="0" w:line="240" w:lineRule="auto"/>
        <w:ind w:firstLine="567"/>
        <w:contextualSpacing/>
        <w:jc w:val="both"/>
        <w:rPr>
          <w:rFonts w:ascii="Times New Roman" w:eastAsia="Times New Roman" w:hAnsi="Times New Roman" w:cs="Times New Roman"/>
          <w:sz w:val="24"/>
          <w:szCs w:val="24"/>
          <w:lang w:eastAsia="bg-BG"/>
        </w:rPr>
      </w:pPr>
      <w:r w:rsidRPr="00AA315A">
        <w:rPr>
          <w:rFonts w:ascii="Times New Roman" w:eastAsia="Times New Roman" w:hAnsi="Times New Roman" w:cs="Times New Roman"/>
          <w:sz w:val="24"/>
          <w:szCs w:val="24"/>
          <w:lang w:eastAsia="bg-BG"/>
        </w:rPr>
        <w:t>4.</w:t>
      </w:r>
      <w:r w:rsidR="00E45219">
        <w:rPr>
          <w:rFonts w:ascii="Times New Roman" w:eastAsia="Times New Roman" w:hAnsi="Times New Roman" w:cs="Times New Roman"/>
          <w:sz w:val="24"/>
          <w:szCs w:val="24"/>
          <w:lang w:eastAsia="bg-BG"/>
        </w:rPr>
        <w:t xml:space="preserve"> </w:t>
      </w:r>
      <w:r w:rsidR="006957A0" w:rsidRPr="00AA315A">
        <w:rPr>
          <w:rFonts w:ascii="Times New Roman" w:eastAsia="Times New Roman" w:hAnsi="Times New Roman" w:cs="Times New Roman"/>
          <w:sz w:val="24"/>
          <w:szCs w:val="24"/>
          <w:lang w:eastAsia="bg-BG"/>
        </w:rPr>
        <w:t>В</w:t>
      </w:r>
      <w:r w:rsidR="006957A0" w:rsidRPr="00FE7EC2">
        <w:rPr>
          <w:rFonts w:ascii="Times New Roman" w:eastAsia="Times New Roman" w:hAnsi="Times New Roman" w:cs="Times New Roman"/>
          <w:sz w:val="24"/>
          <w:szCs w:val="24"/>
          <w:lang w:eastAsia="bg-BG"/>
        </w:rPr>
        <w:t xml:space="preserve"> ал. 4 след думата „заявлението“ се добавя „или от отстраняването на </w:t>
      </w:r>
      <w:r w:rsidR="00D119FC">
        <w:rPr>
          <w:rFonts w:ascii="Times New Roman" w:eastAsia="Times New Roman" w:hAnsi="Times New Roman" w:cs="Times New Roman"/>
          <w:sz w:val="24"/>
          <w:szCs w:val="24"/>
          <w:lang w:eastAsia="bg-BG"/>
        </w:rPr>
        <w:t xml:space="preserve">нередовностите и/или </w:t>
      </w:r>
      <w:r w:rsidR="006957A0" w:rsidRPr="00FE7EC2">
        <w:rPr>
          <w:rFonts w:ascii="Times New Roman" w:eastAsia="Times New Roman" w:hAnsi="Times New Roman" w:cs="Times New Roman"/>
          <w:sz w:val="24"/>
          <w:szCs w:val="24"/>
          <w:lang w:eastAsia="bg-BG"/>
        </w:rPr>
        <w:t>непълнотите в срок</w:t>
      </w:r>
      <w:r w:rsidR="00D119FC">
        <w:rPr>
          <w:rFonts w:ascii="Times New Roman" w:eastAsia="Times New Roman" w:hAnsi="Times New Roman" w:cs="Times New Roman"/>
          <w:sz w:val="24"/>
          <w:szCs w:val="24"/>
          <w:lang w:eastAsia="bg-BG"/>
        </w:rPr>
        <w:t>а</w:t>
      </w:r>
      <w:r w:rsidR="006957A0" w:rsidRPr="00FE7EC2">
        <w:rPr>
          <w:rFonts w:ascii="Times New Roman" w:eastAsia="Times New Roman" w:hAnsi="Times New Roman" w:cs="Times New Roman"/>
          <w:sz w:val="24"/>
          <w:szCs w:val="24"/>
          <w:lang w:eastAsia="bg-BG"/>
        </w:rPr>
        <w:t xml:space="preserve"> по ал. 3“.</w:t>
      </w:r>
    </w:p>
    <w:p w14:paraId="52DABE09" w14:textId="77777777" w:rsidR="006957A0" w:rsidRPr="00FE7EC2" w:rsidRDefault="006957A0" w:rsidP="00E93026">
      <w:pPr>
        <w:tabs>
          <w:tab w:val="left" w:pos="360"/>
          <w:tab w:val="left" w:pos="1134"/>
        </w:tabs>
        <w:spacing w:after="0" w:line="240" w:lineRule="auto"/>
        <w:ind w:firstLine="567"/>
        <w:contextualSpacing/>
        <w:jc w:val="both"/>
        <w:rPr>
          <w:rFonts w:ascii="Times New Roman" w:eastAsia="Times New Roman" w:hAnsi="Times New Roman" w:cs="Times New Roman"/>
          <w:sz w:val="24"/>
          <w:szCs w:val="24"/>
          <w:lang w:eastAsia="bg-BG"/>
        </w:rPr>
      </w:pPr>
      <w:r w:rsidRPr="00FE7EC2">
        <w:rPr>
          <w:rFonts w:ascii="Times New Roman" w:eastAsia="Times New Roman" w:hAnsi="Times New Roman" w:cs="Times New Roman"/>
          <w:sz w:val="24"/>
          <w:szCs w:val="24"/>
          <w:lang w:eastAsia="bg-BG"/>
        </w:rPr>
        <w:t>5. В ал. 5 думата „работа“ се заменя с „пребиваване“.</w:t>
      </w:r>
    </w:p>
    <w:p w14:paraId="2CB942ED" w14:textId="77777777" w:rsidR="006957A0" w:rsidRPr="00FE7EC2" w:rsidRDefault="006957A0" w:rsidP="00E93026">
      <w:pPr>
        <w:tabs>
          <w:tab w:val="left" w:pos="360"/>
          <w:tab w:val="left" w:pos="1134"/>
        </w:tabs>
        <w:spacing w:after="0" w:line="240" w:lineRule="auto"/>
        <w:ind w:firstLine="567"/>
        <w:contextualSpacing/>
        <w:jc w:val="both"/>
        <w:rPr>
          <w:rFonts w:ascii="Times New Roman" w:eastAsia="Times New Roman" w:hAnsi="Times New Roman" w:cs="Times New Roman"/>
          <w:sz w:val="24"/>
          <w:szCs w:val="24"/>
          <w:lang w:eastAsia="bg-BG"/>
        </w:rPr>
      </w:pPr>
      <w:r w:rsidRPr="00FE7EC2">
        <w:rPr>
          <w:rFonts w:ascii="Times New Roman" w:eastAsia="Times New Roman" w:hAnsi="Times New Roman" w:cs="Times New Roman"/>
          <w:sz w:val="24"/>
          <w:szCs w:val="24"/>
          <w:lang w:eastAsia="bg-BG"/>
        </w:rPr>
        <w:t>6. В ал. 6 думата „работа“ се заменя с „пребиваване“.</w:t>
      </w:r>
    </w:p>
    <w:p w14:paraId="5A4947E7" w14:textId="77777777" w:rsidR="006957A0" w:rsidRDefault="006957A0" w:rsidP="00E93026">
      <w:pPr>
        <w:tabs>
          <w:tab w:val="left" w:pos="360"/>
          <w:tab w:val="left" w:pos="1134"/>
        </w:tabs>
        <w:spacing w:after="0" w:line="240" w:lineRule="auto"/>
        <w:ind w:firstLine="567"/>
        <w:contextualSpacing/>
        <w:jc w:val="both"/>
        <w:rPr>
          <w:rFonts w:ascii="Times New Roman" w:eastAsia="Times New Roman" w:hAnsi="Times New Roman" w:cs="Times New Roman"/>
          <w:sz w:val="24"/>
          <w:szCs w:val="24"/>
          <w:lang w:eastAsia="bg-BG"/>
        </w:rPr>
      </w:pPr>
      <w:r w:rsidRPr="00FE7EC2">
        <w:rPr>
          <w:rFonts w:ascii="Times New Roman" w:eastAsia="Times New Roman" w:hAnsi="Times New Roman" w:cs="Times New Roman"/>
          <w:sz w:val="24"/>
          <w:szCs w:val="24"/>
          <w:lang w:eastAsia="bg-BG"/>
        </w:rPr>
        <w:t>7. В ал. 7 думите „ал. 2“ се заменят с „ал. 1 и 2“.</w:t>
      </w:r>
    </w:p>
    <w:p w14:paraId="48583F89" w14:textId="77777777" w:rsidR="009C2CA3" w:rsidRPr="006C6A79" w:rsidRDefault="00535F08" w:rsidP="00E93026">
      <w:pPr>
        <w:tabs>
          <w:tab w:val="left" w:pos="360"/>
          <w:tab w:val="left" w:pos="1134"/>
        </w:tabs>
        <w:spacing w:after="0" w:line="240" w:lineRule="auto"/>
        <w:ind w:firstLine="567"/>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6957A0">
        <w:rPr>
          <w:rFonts w:ascii="Times New Roman" w:eastAsia="Times New Roman" w:hAnsi="Times New Roman" w:cs="Times New Roman"/>
          <w:sz w:val="24"/>
          <w:szCs w:val="24"/>
          <w:lang w:eastAsia="bg-BG"/>
        </w:rPr>
        <w:t>.</w:t>
      </w:r>
      <w:r w:rsidR="009C2CA3" w:rsidRPr="006C6A79">
        <w:rPr>
          <w:rFonts w:ascii="Times New Roman" w:eastAsia="Times New Roman" w:hAnsi="Times New Roman" w:cs="Times New Roman"/>
          <w:sz w:val="24"/>
          <w:szCs w:val="24"/>
          <w:lang w:eastAsia="bg-BG"/>
        </w:rPr>
        <w:t xml:space="preserve"> Създава се ал. 8: </w:t>
      </w:r>
    </w:p>
    <w:p w14:paraId="7C8A43B5" w14:textId="77777777" w:rsidR="0060524E" w:rsidRDefault="009C2CA3" w:rsidP="00E93026">
      <w:pPr>
        <w:tabs>
          <w:tab w:val="left" w:pos="360"/>
          <w:tab w:val="left" w:pos="1134"/>
        </w:tabs>
        <w:spacing w:after="0" w:line="240" w:lineRule="auto"/>
        <w:ind w:firstLine="567"/>
        <w:contextualSpacing/>
        <w:jc w:val="both"/>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sz w:val="24"/>
          <w:szCs w:val="24"/>
          <w:lang w:eastAsia="bg-BG"/>
        </w:rPr>
        <w:t>„(8) При изгубване, повреждане</w:t>
      </w:r>
      <w:r w:rsidR="006957A0">
        <w:rPr>
          <w:rFonts w:ascii="Times New Roman" w:eastAsia="Times New Roman" w:hAnsi="Times New Roman" w:cs="Times New Roman"/>
          <w:sz w:val="24"/>
          <w:szCs w:val="24"/>
          <w:lang w:eastAsia="bg-BG"/>
        </w:rPr>
        <w:t>, кражба</w:t>
      </w:r>
      <w:r w:rsidRPr="006C6A79">
        <w:rPr>
          <w:rFonts w:ascii="Times New Roman" w:eastAsia="Times New Roman" w:hAnsi="Times New Roman" w:cs="Times New Roman"/>
          <w:sz w:val="24"/>
          <w:szCs w:val="24"/>
          <w:lang w:eastAsia="bg-BG"/>
        </w:rPr>
        <w:t xml:space="preserve"> или унищожаване на сертификат за водач на моторно превозно средство лицето по чл. 2, ал. 1 подава заявление по образец (приложение № 34) за издаване на дубликат. Дубликатът на сертификат се издава в 7-дневен срок от подаване на заявлението“</w:t>
      </w:r>
      <w:r w:rsidR="0064476C">
        <w:rPr>
          <w:rFonts w:ascii="Times New Roman" w:eastAsia="Times New Roman" w:hAnsi="Times New Roman" w:cs="Times New Roman"/>
          <w:sz w:val="24"/>
          <w:szCs w:val="24"/>
          <w:lang w:eastAsia="bg-BG"/>
        </w:rPr>
        <w:t>.</w:t>
      </w:r>
    </w:p>
    <w:p w14:paraId="5F5467E5" w14:textId="77777777" w:rsidR="0060524E" w:rsidRDefault="009C2CA3" w:rsidP="00E93026">
      <w:pPr>
        <w:spacing w:after="0" w:line="240" w:lineRule="auto"/>
        <w:ind w:firstLine="567"/>
        <w:jc w:val="both"/>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 xml:space="preserve">§ </w:t>
      </w:r>
      <w:r w:rsidR="00803753">
        <w:rPr>
          <w:rFonts w:ascii="Times New Roman" w:eastAsia="Times New Roman" w:hAnsi="Times New Roman" w:cs="Times New Roman"/>
          <w:b/>
          <w:sz w:val="24"/>
          <w:szCs w:val="24"/>
          <w:lang w:eastAsia="bg-BG"/>
        </w:rPr>
        <w:t>48</w:t>
      </w:r>
      <w:r w:rsidRPr="006C6A79">
        <w:rPr>
          <w:rFonts w:ascii="Times New Roman" w:eastAsia="Times New Roman" w:hAnsi="Times New Roman" w:cs="Times New Roman"/>
          <w:b/>
          <w:sz w:val="24"/>
          <w:szCs w:val="24"/>
          <w:lang w:eastAsia="bg-BG"/>
        </w:rPr>
        <w:t>.</w:t>
      </w:r>
      <w:r w:rsidRPr="006C6A79">
        <w:rPr>
          <w:rFonts w:ascii="Times New Roman" w:eastAsia="Times New Roman" w:hAnsi="Times New Roman" w:cs="Times New Roman"/>
          <w:sz w:val="24"/>
          <w:szCs w:val="24"/>
          <w:lang w:eastAsia="bg-BG"/>
        </w:rPr>
        <w:t xml:space="preserve"> В чл. 58, ал. 1, т. 4 думите „ал. 5“ се заменят с „ал. 9“.</w:t>
      </w:r>
    </w:p>
    <w:p w14:paraId="4422A0D2"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b/>
          <w:sz w:val="24"/>
          <w:szCs w:val="24"/>
          <w:lang w:eastAsia="bg-BG"/>
        </w:rPr>
        <w:t xml:space="preserve">§ </w:t>
      </w:r>
      <w:r w:rsidR="00803753">
        <w:rPr>
          <w:rFonts w:ascii="Times New Roman" w:eastAsia="Times New Roman" w:hAnsi="Times New Roman" w:cs="Times New Roman"/>
          <w:b/>
          <w:sz w:val="24"/>
          <w:szCs w:val="24"/>
          <w:lang w:eastAsia="bg-BG"/>
        </w:rPr>
        <w:t>49</w:t>
      </w:r>
      <w:r w:rsidRPr="006C6A79">
        <w:rPr>
          <w:rFonts w:ascii="Times New Roman" w:eastAsia="Times New Roman" w:hAnsi="Times New Roman" w:cs="Times New Roman"/>
          <w:b/>
          <w:sz w:val="24"/>
          <w:szCs w:val="24"/>
          <w:lang w:eastAsia="bg-BG"/>
        </w:rPr>
        <w:t xml:space="preserve">. </w:t>
      </w:r>
      <w:r w:rsidRPr="006C6A79">
        <w:rPr>
          <w:rFonts w:ascii="Times New Roman" w:eastAsia="Times New Roman" w:hAnsi="Times New Roman" w:cs="Times New Roman"/>
          <w:sz w:val="24"/>
          <w:szCs w:val="24"/>
          <w:lang w:eastAsia="bg-BG"/>
        </w:rPr>
        <w:t>В Допълнителните разпоредби</w:t>
      </w:r>
      <w:r w:rsidRPr="006C6A79">
        <w:rPr>
          <w:rFonts w:ascii="Times New Roman" w:eastAsia="Times New Roman" w:hAnsi="Times New Roman" w:cs="Times New Roman"/>
          <w:b/>
          <w:sz w:val="24"/>
          <w:szCs w:val="24"/>
          <w:lang w:eastAsia="bg-BG"/>
        </w:rPr>
        <w:t xml:space="preserve"> </w:t>
      </w:r>
      <w:r w:rsidRPr="006C6A79">
        <w:rPr>
          <w:rFonts w:ascii="Times New Roman" w:eastAsia="Times New Roman" w:hAnsi="Times New Roman" w:cs="Times New Roman"/>
          <w:sz w:val="24"/>
          <w:szCs w:val="24"/>
          <w:lang w:eastAsia="bg-BG"/>
        </w:rPr>
        <w:t>се създават § 4а – 4д:</w:t>
      </w:r>
    </w:p>
    <w:p w14:paraId="7F806FF4" w14:textId="77777777" w:rsidR="009C2CA3" w:rsidRPr="006C6A79" w:rsidRDefault="009C2CA3" w:rsidP="00E93026">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4а. Заявленията по тази наредба се подават в центровете за административно обслужване на Изпълнителна агенция „Автомобилна администрация“, чрез лицензиран пощенски оператор или с квалифициран електронен подпис чрез електронния портал за заявяване на административни услуги на Изпълнителна агенция „Автомобилна администрация“.</w:t>
      </w:r>
    </w:p>
    <w:p w14:paraId="7D53D168" w14:textId="77777777" w:rsidR="009C2CA3" w:rsidRPr="006C6A79" w:rsidRDefault="009C2CA3" w:rsidP="00E93026">
      <w:pPr>
        <w:spacing w:after="0" w:line="240" w:lineRule="auto"/>
        <w:ind w:firstLine="567"/>
        <w:jc w:val="both"/>
        <w:rPr>
          <w:rFonts w:ascii="Times New Roman" w:hAnsi="Times New Roman" w:cs="Times New Roman"/>
          <w:sz w:val="24"/>
          <w:szCs w:val="24"/>
        </w:rPr>
      </w:pPr>
      <w:r w:rsidRPr="006C6A79">
        <w:rPr>
          <w:rFonts w:ascii="Times New Roman" w:eastAsia="Times New Roman" w:hAnsi="Times New Roman" w:cs="Times New Roman"/>
          <w:sz w:val="24"/>
          <w:szCs w:val="24"/>
          <w:lang w:eastAsia="bg-BG"/>
        </w:rPr>
        <w:t xml:space="preserve">§ 4б. </w:t>
      </w:r>
      <w:r w:rsidRPr="006C6A79">
        <w:rPr>
          <w:rFonts w:ascii="Times New Roman" w:hAnsi="Times New Roman" w:cs="Times New Roman"/>
          <w:sz w:val="24"/>
          <w:szCs w:val="24"/>
        </w:rPr>
        <w:t>За издаване на лицензи, разрешителни и други документи и за извършване на административни услуги по тази наредба се заплащат държавни такси, определени в Тарифа № 5 за таксите, които се събират в системата на Министерството на транспорта и съобщенията.</w:t>
      </w:r>
    </w:p>
    <w:p w14:paraId="13958708" w14:textId="77777777" w:rsidR="009C2CA3" w:rsidRPr="006C6A79" w:rsidRDefault="009C2CA3" w:rsidP="00E93026">
      <w:pPr>
        <w:spacing w:after="0" w:line="240" w:lineRule="auto"/>
        <w:ind w:firstLine="567"/>
        <w:jc w:val="both"/>
        <w:rPr>
          <w:rFonts w:ascii="Times New Roman" w:hAnsi="Times New Roman" w:cs="Times New Roman"/>
          <w:sz w:val="24"/>
          <w:szCs w:val="24"/>
        </w:rPr>
      </w:pPr>
      <w:r w:rsidRPr="006C6A79">
        <w:rPr>
          <w:rFonts w:ascii="Times New Roman" w:hAnsi="Times New Roman" w:cs="Times New Roman"/>
          <w:sz w:val="24"/>
          <w:szCs w:val="24"/>
        </w:rPr>
        <w:t>§ 4в. Лицензи, разрешителни, сертификати, удостоверения и други документи, издадени от Изпълнителна агенция „Автомобилна администрация“ по тази наредба, могат да се получават от заявителя на услугата или от упълномощено от него по реда на чл. 18 от Административнопроцесуалния кодекс лице в центровете за административно обслужване на Изпълнителна агенция „Автомобилна администрация“ или на посочен от заявителя адрес чрез лицензиран пощенски оператор за сметка на заявителя.</w:t>
      </w:r>
    </w:p>
    <w:p w14:paraId="6A6A084F" w14:textId="77777777" w:rsidR="009C2CA3" w:rsidRPr="006C6A79" w:rsidRDefault="009C2CA3" w:rsidP="00E93026">
      <w:pPr>
        <w:spacing w:after="0" w:line="240" w:lineRule="auto"/>
        <w:ind w:firstLine="567"/>
        <w:jc w:val="both"/>
        <w:rPr>
          <w:rFonts w:ascii="Times New Roman" w:hAnsi="Times New Roman" w:cs="Times New Roman"/>
          <w:sz w:val="24"/>
          <w:szCs w:val="24"/>
        </w:rPr>
      </w:pPr>
      <w:r w:rsidRPr="006C6A79">
        <w:rPr>
          <w:rFonts w:ascii="Times New Roman" w:hAnsi="Times New Roman" w:cs="Times New Roman"/>
          <w:sz w:val="24"/>
          <w:szCs w:val="24"/>
        </w:rPr>
        <w:t>§ 4г. Във връзка с обработката на заявленията по тази наредба, Изпълнителна агенция „Автомобилна администрация“ има право на достъп до следните регистри и бази данни:</w:t>
      </w:r>
    </w:p>
    <w:p w14:paraId="00CDA6B4" w14:textId="77777777" w:rsidR="009C2CA3" w:rsidRPr="006C6A79" w:rsidRDefault="009C2CA3" w:rsidP="00E93026">
      <w:pPr>
        <w:spacing w:after="0" w:line="240" w:lineRule="auto"/>
        <w:ind w:firstLine="567"/>
        <w:jc w:val="both"/>
        <w:rPr>
          <w:rFonts w:ascii="Times New Roman" w:hAnsi="Times New Roman" w:cs="Times New Roman"/>
          <w:sz w:val="24"/>
          <w:szCs w:val="24"/>
        </w:rPr>
      </w:pPr>
      <w:r w:rsidRPr="006C6A79">
        <w:rPr>
          <w:rFonts w:ascii="Times New Roman" w:hAnsi="Times New Roman" w:cs="Times New Roman"/>
          <w:sz w:val="24"/>
          <w:szCs w:val="24"/>
        </w:rPr>
        <w:t>1. Търговския регистър и регистъра на юридическите лица с нестопанска цел към Агенцията по вписванията;</w:t>
      </w:r>
    </w:p>
    <w:p w14:paraId="6C80FF5C" w14:textId="77777777" w:rsidR="009C2CA3" w:rsidRPr="006C6A79" w:rsidRDefault="009C2CA3" w:rsidP="00E93026">
      <w:pPr>
        <w:spacing w:after="0" w:line="240" w:lineRule="auto"/>
        <w:ind w:firstLine="567"/>
        <w:jc w:val="both"/>
        <w:rPr>
          <w:rFonts w:ascii="Times New Roman" w:hAnsi="Times New Roman" w:cs="Times New Roman"/>
          <w:sz w:val="24"/>
          <w:szCs w:val="24"/>
        </w:rPr>
      </w:pPr>
      <w:r w:rsidRPr="006C6A79">
        <w:rPr>
          <w:rFonts w:ascii="Times New Roman" w:hAnsi="Times New Roman" w:cs="Times New Roman"/>
          <w:sz w:val="24"/>
          <w:szCs w:val="24"/>
        </w:rPr>
        <w:t>2. Регистъра на моторните превозни средства към Министерство на вътрешните работи;</w:t>
      </w:r>
    </w:p>
    <w:p w14:paraId="2BD16090" w14:textId="77777777" w:rsidR="009C2CA3" w:rsidRPr="006C6A79" w:rsidRDefault="009C2CA3" w:rsidP="00E93026">
      <w:pPr>
        <w:spacing w:after="0" w:line="240" w:lineRule="auto"/>
        <w:ind w:firstLine="567"/>
        <w:jc w:val="both"/>
        <w:rPr>
          <w:rFonts w:ascii="Times New Roman" w:hAnsi="Times New Roman" w:cs="Times New Roman"/>
          <w:sz w:val="24"/>
          <w:szCs w:val="24"/>
        </w:rPr>
      </w:pPr>
      <w:r w:rsidRPr="006C6A79">
        <w:rPr>
          <w:rFonts w:ascii="Times New Roman" w:hAnsi="Times New Roman" w:cs="Times New Roman"/>
          <w:sz w:val="24"/>
          <w:szCs w:val="24"/>
        </w:rPr>
        <w:t>3. Централизирана автоматизирана информационна система „Съдебен статус“;</w:t>
      </w:r>
    </w:p>
    <w:p w14:paraId="1A724829" w14:textId="77777777" w:rsidR="009C2CA3" w:rsidRPr="006C6A79" w:rsidRDefault="009C2CA3" w:rsidP="00E93026">
      <w:pPr>
        <w:spacing w:after="0" w:line="240" w:lineRule="auto"/>
        <w:ind w:firstLine="567"/>
        <w:jc w:val="both"/>
        <w:rPr>
          <w:rFonts w:ascii="Times New Roman" w:hAnsi="Times New Roman" w:cs="Times New Roman"/>
          <w:sz w:val="24"/>
          <w:szCs w:val="24"/>
        </w:rPr>
      </w:pPr>
      <w:r w:rsidRPr="006C6A79">
        <w:rPr>
          <w:rFonts w:ascii="Times New Roman" w:hAnsi="Times New Roman" w:cs="Times New Roman"/>
          <w:sz w:val="24"/>
          <w:szCs w:val="24"/>
        </w:rPr>
        <w:t xml:space="preserve">4. </w:t>
      </w:r>
      <w:r w:rsidR="00A1517A" w:rsidRPr="00A1517A">
        <w:rPr>
          <w:rFonts w:ascii="Times New Roman" w:hAnsi="Times New Roman" w:cs="Times New Roman"/>
          <w:sz w:val="24"/>
          <w:szCs w:val="24"/>
        </w:rPr>
        <w:t>Регистъра на уведомленията за сключване, изменение или прекратяване на трудовите договори и уведомления за промяна на работодател</w:t>
      </w:r>
      <w:r w:rsidRPr="006C6A79">
        <w:rPr>
          <w:rFonts w:ascii="Times New Roman" w:hAnsi="Times New Roman" w:cs="Times New Roman"/>
          <w:sz w:val="24"/>
          <w:szCs w:val="24"/>
        </w:rPr>
        <w:t xml:space="preserve"> към Националната агенция за приходите;</w:t>
      </w:r>
    </w:p>
    <w:p w14:paraId="2D470A30" w14:textId="77777777" w:rsidR="009C2CA3" w:rsidRPr="006C6A79" w:rsidRDefault="009C2CA3" w:rsidP="00E93026">
      <w:pPr>
        <w:spacing w:after="0" w:line="240" w:lineRule="auto"/>
        <w:ind w:firstLine="567"/>
        <w:jc w:val="both"/>
        <w:rPr>
          <w:rFonts w:ascii="Times New Roman" w:hAnsi="Times New Roman" w:cs="Times New Roman"/>
          <w:sz w:val="24"/>
          <w:szCs w:val="24"/>
        </w:rPr>
      </w:pPr>
      <w:r w:rsidRPr="006C6A79">
        <w:rPr>
          <w:rFonts w:ascii="Times New Roman" w:hAnsi="Times New Roman" w:cs="Times New Roman"/>
          <w:sz w:val="24"/>
          <w:szCs w:val="24"/>
        </w:rPr>
        <w:t>5. Регистъра на задължените лица към Националната агенция за приходите.</w:t>
      </w:r>
    </w:p>
    <w:p w14:paraId="195E9D3F" w14:textId="77777777" w:rsidR="0060524E" w:rsidRDefault="009C2CA3" w:rsidP="00E93026">
      <w:pPr>
        <w:spacing w:after="0" w:line="240" w:lineRule="auto"/>
        <w:ind w:firstLine="567"/>
        <w:jc w:val="both"/>
        <w:rPr>
          <w:rFonts w:ascii="Times New Roman" w:hAnsi="Times New Roman" w:cs="Times New Roman"/>
          <w:b/>
          <w:sz w:val="24"/>
          <w:szCs w:val="24"/>
        </w:rPr>
      </w:pPr>
      <w:r w:rsidRPr="006C6A79">
        <w:rPr>
          <w:rFonts w:ascii="Times New Roman" w:eastAsia="Times New Roman" w:hAnsi="Times New Roman" w:cs="Times New Roman"/>
          <w:sz w:val="24"/>
          <w:szCs w:val="24"/>
          <w:lang w:eastAsia="bg-BG"/>
        </w:rPr>
        <w:t xml:space="preserve">§ </w:t>
      </w:r>
      <w:r w:rsidRPr="006C6A79">
        <w:rPr>
          <w:rFonts w:ascii="Times New Roman" w:eastAsia="Times New Roman" w:hAnsi="Times New Roman" w:cs="Times New Roman"/>
          <w:sz w:val="24"/>
          <w:szCs w:val="24"/>
          <w:lang w:val="en-US" w:eastAsia="bg-BG"/>
        </w:rPr>
        <w:t>4</w:t>
      </w:r>
      <w:r w:rsidRPr="006C6A79">
        <w:rPr>
          <w:rFonts w:ascii="Times New Roman" w:eastAsia="Times New Roman" w:hAnsi="Times New Roman" w:cs="Times New Roman"/>
          <w:sz w:val="24"/>
          <w:szCs w:val="24"/>
          <w:lang w:eastAsia="bg-BG"/>
        </w:rPr>
        <w:t>д. Навсякъде в наредбата думите „министъра на транспорта, информационните технологии и съобщенията“, „министърът на транспорта, информационните технологии и съобщенията“, „Министерството на</w:t>
      </w:r>
      <w:r w:rsidRPr="006C6A79">
        <w:rPr>
          <w:rFonts w:ascii="Times New Roman" w:hAnsi="Times New Roman" w:cs="Times New Roman"/>
          <w:sz w:val="24"/>
          <w:szCs w:val="24"/>
        </w:rPr>
        <w:t xml:space="preserve"> </w:t>
      </w:r>
      <w:r w:rsidRPr="006C6A79">
        <w:rPr>
          <w:rFonts w:ascii="Times New Roman" w:eastAsia="Times New Roman" w:hAnsi="Times New Roman" w:cs="Times New Roman"/>
          <w:sz w:val="24"/>
          <w:szCs w:val="24"/>
          <w:lang w:eastAsia="bg-BG"/>
        </w:rPr>
        <w:t>транспорта, информационните технологии и съобщенията“ се заменят съответно с „министъра на транспорта и съобщенията“, „министърът на транспорта и съобщенията“, „Министерството на транспорта и съобщенията“.</w:t>
      </w:r>
    </w:p>
    <w:p w14:paraId="5DC32A24" w14:textId="77777777" w:rsidR="009C2CA3" w:rsidRPr="006C6A79" w:rsidRDefault="009C2CA3" w:rsidP="00E93026">
      <w:pPr>
        <w:spacing w:after="0" w:line="240" w:lineRule="auto"/>
        <w:ind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w:t>
      </w:r>
      <w:r w:rsidR="00803753">
        <w:rPr>
          <w:rFonts w:ascii="Times New Roman" w:hAnsi="Times New Roman" w:cs="Times New Roman"/>
          <w:b/>
          <w:sz w:val="24"/>
          <w:szCs w:val="24"/>
        </w:rPr>
        <w:t>50</w:t>
      </w:r>
      <w:r w:rsidRPr="006C6A79">
        <w:rPr>
          <w:rFonts w:ascii="Times New Roman" w:hAnsi="Times New Roman" w:cs="Times New Roman"/>
          <w:b/>
          <w:sz w:val="24"/>
          <w:szCs w:val="24"/>
        </w:rPr>
        <w:t xml:space="preserve">. </w:t>
      </w:r>
      <w:r w:rsidRPr="006C6A79">
        <w:rPr>
          <w:rFonts w:ascii="Times New Roman" w:hAnsi="Times New Roman" w:cs="Times New Roman"/>
          <w:sz w:val="24"/>
          <w:szCs w:val="24"/>
        </w:rPr>
        <w:t>Приложение № 3 към чл. 6, ал. 8 се изменя така:</w:t>
      </w:r>
    </w:p>
    <w:p w14:paraId="23348005" w14:textId="77777777" w:rsidR="004318C8" w:rsidRPr="001D5C72" w:rsidRDefault="004318C8" w:rsidP="004318C8">
      <w:pPr>
        <w:tabs>
          <w:tab w:val="left" w:pos="6663"/>
        </w:tabs>
        <w:spacing w:after="0" w:line="240" w:lineRule="auto"/>
        <w:jc w:val="right"/>
        <w:rPr>
          <w:rFonts w:ascii="Times New Roman" w:hAnsi="Times New Roman"/>
          <w:sz w:val="24"/>
          <w:szCs w:val="24"/>
          <w:lang w:eastAsia="bg-BG"/>
        </w:rPr>
      </w:pPr>
      <w:r>
        <w:rPr>
          <w:rFonts w:ascii="Times New Roman" w:hAnsi="Times New Roman"/>
          <w:sz w:val="24"/>
          <w:szCs w:val="24"/>
        </w:rPr>
        <w:t>„</w:t>
      </w:r>
      <w:r w:rsidRPr="001D5C72">
        <w:rPr>
          <w:rFonts w:ascii="Times New Roman" w:hAnsi="Times New Roman"/>
          <w:sz w:val="24"/>
          <w:szCs w:val="24"/>
          <w:lang w:eastAsia="bg-BG"/>
        </w:rPr>
        <w:t>Приложение № 3</w:t>
      </w:r>
    </w:p>
    <w:p w14:paraId="30200A99" w14:textId="77777777" w:rsidR="004318C8" w:rsidRDefault="004318C8" w:rsidP="004318C8">
      <w:pPr>
        <w:spacing w:after="0" w:line="240" w:lineRule="auto"/>
        <w:jc w:val="right"/>
        <w:rPr>
          <w:rFonts w:ascii="Times New Roman" w:hAnsi="Times New Roman"/>
          <w:sz w:val="24"/>
          <w:szCs w:val="24"/>
          <w:lang w:eastAsia="bg-BG"/>
        </w:rPr>
      </w:pPr>
      <w:r>
        <w:rPr>
          <w:rFonts w:ascii="Times New Roman" w:hAnsi="Times New Roman"/>
          <w:sz w:val="24"/>
          <w:szCs w:val="24"/>
          <w:lang w:eastAsia="bg-BG"/>
        </w:rPr>
        <w:t>към чл. 6, ал. 8</w:t>
      </w:r>
    </w:p>
    <w:p w14:paraId="58434DB2" w14:textId="77777777" w:rsidR="004318C8" w:rsidRDefault="004318C8" w:rsidP="004318C8">
      <w:pPr>
        <w:spacing w:after="0" w:line="240" w:lineRule="auto"/>
        <w:jc w:val="center"/>
        <w:rPr>
          <w:rFonts w:ascii="Times New Roman" w:hAnsi="Times New Roman"/>
          <w:b/>
          <w:sz w:val="36"/>
          <w:szCs w:val="36"/>
          <w:lang w:eastAsia="bg-BG"/>
        </w:rPr>
      </w:pPr>
    </w:p>
    <w:p w14:paraId="290895C2" w14:textId="77777777" w:rsidR="004318C8" w:rsidRPr="00FE6A24" w:rsidRDefault="004318C8" w:rsidP="004318C8">
      <w:pPr>
        <w:spacing w:after="0" w:line="240" w:lineRule="auto"/>
        <w:jc w:val="center"/>
        <w:rPr>
          <w:rFonts w:ascii="Times New Roman" w:hAnsi="Times New Roman"/>
          <w:b/>
          <w:sz w:val="36"/>
          <w:szCs w:val="28"/>
        </w:rPr>
      </w:pPr>
      <w:r w:rsidRPr="002C3960">
        <w:rPr>
          <w:rFonts w:ascii="Times New Roman" w:hAnsi="Times New Roman"/>
          <w:b/>
          <w:sz w:val="36"/>
          <w:szCs w:val="36"/>
          <w:lang w:eastAsia="bg-BG"/>
        </w:rPr>
        <w:t>С П Р А В К А</w:t>
      </w:r>
    </w:p>
    <w:p w14:paraId="49660320" w14:textId="77777777" w:rsidR="004318C8" w:rsidRDefault="004318C8" w:rsidP="004318C8">
      <w:pPr>
        <w:spacing w:after="0" w:line="240" w:lineRule="auto"/>
        <w:jc w:val="center"/>
        <w:rPr>
          <w:rFonts w:ascii="Times New Roman" w:hAnsi="Times New Roman"/>
          <w:sz w:val="24"/>
          <w:szCs w:val="28"/>
        </w:rPr>
      </w:pPr>
      <w:r w:rsidRPr="00F02775">
        <w:rPr>
          <w:rFonts w:ascii="Times New Roman" w:hAnsi="Times New Roman"/>
          <w:sz w:val="24"/>
          <w:szCs w:val="28"/>
        </w:rPr>
        <w:t>за доказване на финансова стабилност</w:t>
      </w:r>
      <w:r>
        <w:rPr>
          <w:rFonts w:ascii="Times New Roman" w:hAnsi="Times New Roman"/>
          <w:sz w:val="24"/>
          <w:szCs w:val="28"/>
        </w:rPr>
        <w:t xml:space="preserve"> </w:t>
      </w:r>
    </w:p>
    <w:p w14:paraId="6992BFAF" w14:textId="77777777" w:rsidR="004318C8" w:rsidRDefault="00F824A1" w:rsidP="004318C8">
      <w:pPr>
        <w:spacing w:after="0" w:line="240" w:lineRule="auto"/>
        <w:jc w:val="center"/>
        <w:rPr>
          <w:rFonts w:ascii="Times New Roman" w:hAnsi="Times New Roman"/>
          <w:sz w:val="24"/>
          <w:szCs w:val="28"/>
          <w:lang w:eastAsia="bg-BG"/>
        </w:rPr>
      </w:pPr>
      <w:r>
        <w:rPr>
          <w:rFonts w:ascii="Times New Roman" w:hAnsi="Times New Roman"/>
          <w:sz w:val="24"/>
          <w:szCs w:val="28"/>
          <w:lang w:eastAsia="bg-BG"/>
        </w:rPr>
        <w:t>з</w:t>
      </w:r>
      <w:r w:rsidR="004318C8" w:rsidRPr="004213B4">
        <w:rPr>
          <w:rFonts w:ascii="Times New Roman" w:hAnsi="Times New Roman"/>
          <w:sz w:val="24"/>
          <w:szCs w:val="28"/>
          <w:lang w:eastAsia="bg-BG"/>
        </w:rPr>
        <w:t>а лиценз</w:t>
      </w:r>
      <w:r w:rsidR="004318C8" w:rsidRPr="004213B4">
        <w:rPr>
          <w:rFonts w:ascii="Times New Roman" w:hAnsi="Times New Roman"/>
          <w:sz w:val="24"/>
          <w:szCs w:val="28"/>
          <w:lang w:val="ru-RU" w:eastAsia="bg-BG"/>
        </w:rPr>
        <w:t xml:space="preserve"> </w:t>
      </w:r>
      <w:r w:rsidR="004318C8" w:rsidRPr="004213B4">
        <w:rPr>
          <w:rFonts w:ascii="Times New Roman" w:hAnsi="Times New Roman"/>
          <w:sz w:val="24"/>
          <w:szCs w:val="28"/>
          <w:lang w:eastAsia="bg-BG"/>
        </w:rPr>
        <w:t>на Общността за международен автомобилен превоз на:</w:t>
      </w:r>
    </w:p>
    <w:p w14:paraId="3DD08D57" w14:textId="77777777" w:rsidR="004318C8" w:rsidRDefault="004318C8" w:rsidP="004318C8">
      <w:pPr>
        <w:spacing w:after="0" w:line="240" w:lineRule="auto"/>
        <w:jc w:val="center"/>
        <w:rPr>
          <w:rFonts w:ascii="Times New Roman" w:hAnsi="Times New Roman"/>
          <w:sz w:val="24"/>
          <w:szCs w:val="28"/>
          <w:lang w:eastAsia="bg-BG"/>
        </w:rPr>
      </w:pPr>
    </w:p>
    <w:p w14:paraId="04CB2A9C" w14:textId="77777777" w:rsidR="004318C8" w:rsidRDefault="004318C8" w:rsidP="004318C8">
      <w:pPr>
        <w:spacing w:after="0" w:line="240" w:lineRule="auto"/>
        <w:jc w:val="center"/>
        <w:rPr>
          <w:rFonts w:ascii="Times New Roman" w:hAnsi="Times New Roman"/>
          <w:sz w:val="24"/>
          <w:szCs w:val="28"/>
        </w:rPr>
      </w:pPr>
    </w:p>
    <w:tbl>
      <w:tblPr>
        <w:tblStyle w:val="TableGrid"/>
        <w:tblW w:w="0" w:type="auto"/>
        <w:tblInd w:w="1555" w:type="dxa"/>
        <w:tblLook w:val="04A0" w:firstRow="1" w:lastRow="0" w:firstColumn="1" w:lastColumn="0" w:noHBand="0" w:noVBand="1"/>
      </w:tblPr>
      <w:tblGrid>
        <w:gridCol w:w="425"/>
        <w:gridCol w:w="4815"/>
      </w:tblGrid>
      <w:tr w:rsidR="004318C8" w14:paraId="55AB1026" w14:textId="77777777" w:rsidTr="004318C8">
        <w:tc>
          <w:tcPr>
            <w:tcW w:w="425" w:type="dxa"/>
            <w:tcBorders>
              <w:bottom w:val="single" w:sz="4" w:space="0" w:color="auto"/>
              <w:right w:val="single" w:sz="4" w:space="0" w:color="auto"/>
            </w:tcBorders>
          </w:tcPr>
          <w:p w14:paraId="012E5AA6" w14:textId="77777777" w:rsidR="004318C8" w:rsidRDefault="004318C8" w:rsidP="004318C8">
            <w:pPr>
              <w:ind w:right="-108"/>
              <w:rPr>
                <w:rFonts w:ascii="Times New Roman" w:hAnsi="Times New Roman"/>
                <w:sz w:val="24"/>
                <w:szCs w:val="28"/>
              </w:rPr>
            </w:pPr>
          </w:p>
        </w:tc>
        <w:tc>
          <w:tcPr>
            <w:tcW w:w="4815" w:type="dxa"/>
            <w:tcBorders>
              <w:top w:val="nil"/>
              <w:left w:val="single" w:sz="4" w:space="0" w:color="auto"/>
              <w:bottom w:val="nil"/>
              <w:right w:val="nil"/>
            </w:tcBorders>
          </w:tcPr>
          <w:p w14:paraId="6A5839B7" w14:textId="77777777" w:rsidR="004318C8" w:rsidRPr="00785E16" w:rsidRDefault="004318C8" w:rsidP="004318C8">
            <w:pPr>
              <w:rPr>
                <w:rFonts w:ascii="Times New Roman" w:hAnsi="Times New Roman"/>
                <w:b/>
                <w:sz w:val="24"/>
                <w:szCs w:val="28"/>
              </w:rPr>
            </w:pPr>
            <w:r w:rsidRPr="00785E16">
              <w:rPr>
                <w:rFonts w:ascii="Times New Roman" w:hAnsi="Times New Roman"/>
                <w:b/>
                <w:sz w:val="24"/>
                <w:szCs w:val="28"/>
              </w:rPr>
              <w:t>Пътници</w:t>
            </w:r>
            <w:r>
              <w:rPr>
                <w:rFonts w:ascii="Times New Roman" w:hAnsi="Times New Roman"/>
                <w:b/>
                <w:sz w:val="24"/>
                <w:szCs w:val="28"/>
              </w:rPr>
              <w:t xml:space="preserve"> № ………………….</w:t>
            </w:r>
          </w:p>
        </w:tc>
      </w:tr>
      <w:tr w:rsidR="004318C8" w:rsidRPr="00674FF4" w14:paraId="106695D8" w14:textId="77777777" w:rsidTr="004318C8">
        <w:tc>
          <w:tcPr>
            <w:tcW w:w="425" w:type="dxa"/>
            <w:tcBorders>
              <w:top w:val="single" w:sz="4" w:space="0" w:color="auto"/>
              <w:left w:val="nil"/>
              <w:bottom w:val="single" w:sz="4" w:space="0" w:color="auto"/>
              <w:right w:val="nil"/>
            </w:tcBorders>
          </w:tcPr>
          <w:p w14:paraId="1E9771FA" w14:textId="77777777" w:rsidR="004318C8" w:rsidRPr="00674FF4" w:rsidRDefault="004318C8" w:rsidP="004318C8">
            <w:pPr>
              <w:rPr>
                <w:rFonts w:ascii="Times New Roman" w:hAnsi="Times New Roman"/>
                <w:sz w:val="12"/>
                <w:szCs w:val="28"/>
              </w:rPr>
            </w:pPr>
          </w:p>
        </w:tc>
        <w:tc>
          <w:tcPr>
            <w:tcW w:w="4815" w:type="dxa"/>
            <w:tcBorders>
              <w:top w:val="nil"/>
              <w:left w:val="nil"/>
              <w:bottom w:val="nil"/>
              <w:right w:val="nil"/>
            </w:tcBorders>
          </w:tcPr>
          <w:p w14:paraId="32FC3413" w14:textId="77777777" w:rsidR="004318C8" w:rsidRPr="00674FF4" w:rsidRDefault="004318C8" w:rsidP="004318C8">
            <w:pPr>
              <w:rPr>
                <w:rFonts w:ascii="Times New Roman" w:hAnsi="Times New Roman"/>
                <w:sz w:val="12"/>
                <w:szCs w:val="28"/>
              </w:rPr>
            </w:pPr>
          </w:p>
        </w:tc>
      </w:tr>
      <w:tr w:rsidR="004318C8" w14:paraId="4CF8DAE1" w14:textId="77777777" w:rsidTr="004318C8">
        <w:tc>
          <w:tcPr>
            <w:tcW w:w="425" w:type="dxa"/>
            <w:tcBorders>
              <w:top w:val="single" w:sz="4" w:space="0" w:color="auto"/>
              <w:right w:val="single" w:sz="4" w:space="0" w:color="auto"/>
            </w:tcBorders>
          </w:tcPr>
          <w:p w14:paraId="4A8F4A3F" w14:textId="77777777" w:rsidR="004318C8" w:rsidRDefault="004318C8" w:rsidP="004318C8">
            <w:pPr>
              <w:rPr>
                <w:rFonts w:ascii="Times New Roman" w:hAnsi="Times New Roman"/>
                <w:sz w:val="24"/>
                <w:szCs w:val="28"/>
              </w:rPr>
            </w:pPr>
          </w:p>
        </w:tc>
        <w:tc>
          <w:tcPr>
            <w:tcW w:w="4815" w:type="dxa"/>
            <w:tcBorders>
              <w:top w:val="nil"/>
              <w:left w:val="single" w:sz="4" w:space="0" w:color="auto"/>
              <w:bottom w:val="nil"/>
              <w:right w:val="nil"/>
            </w:tcBorders>
          </w:tcPr>
          <w:p w14:paraId="7620375D" w14:textId="77777777" w:rsidR="004318C8" w:rsidRPr="00785E16" w:rsidRDefault="004318C8" w:rsidP="004318C8">
            <w:pPr>
              <w:rPr>
                <w:rFonts w:ascii="Times New Roman" w:hAnsi="Times New Roman"/>
                <w:b/>
                <w:sz w:val="24"/>
                <w:szCs w:val="28"/>
              </w:rPr>
            </w:pPr>
            <w:r w:rsidRPr="00785E16">
              <w:rPr>
                <w:rFonts w:ascii="Times New Roman" w:hAnsi="Times New Roman"/>
                <w:b/>
                <w:sz w:val="24"/>
                <w:szCs w:val="28"/>
              </w:rPr>
              <w:t>Товари</w:t>
            </w:r>
            <w:r>
              <w:rPr>
                <w:rFonts w:ascii="Times New Roman" w:hAnsi="Times New Roman"/>
                <w:b/>
                <w:sz w:val="24"/>
                <w:szCs w:val="28"/>
              </w:rPr>
              <w:t xml:space="preserve">    № ………………….</w:t>
            </w:r>
          </w:p>
        </w:tc>
      </w:tr>
    </w:tbl>
    <w:p w14:paraId="01F1B964" w14:textId="77777777" w:rsidR="004318C8" w:rsidRDefault="004318C8" w:rsidP="004318C8">
      <w:pPr>
        <w:spacing w:after="0" w:line="240" w:lineRule="auto"/>
        <w:jc w:val="center"/>
        <w:rPr>
          <w:rFonts w:ascii="Times New Roman" w:hAnsi="Times New Roman"/>
          <w:sz w:val="24"/>
          <w:szCs w:val="24"/>
        </w:rPr>
      </w:pPr>
    </w:p>
    <w:tbl>
      <w:tblPr>
        <w:tblStyle w:val="TableGrid"/>
        <w:tblW w:w="0" w:type="auto"/>
        <w:tblLook w:val="04A0" w:firstRow="1" w:lastRow="0" w:firstColumn="1" w:lastColumn="0" w:noHBand="0" w:noVBand="1"/>
      </w:tblPr>
      <w:tblGrid>
        <w:gridCol w:w="704"/>
        <w:gridCol w:w="8794"/>
      </w:tblGrid>
      <w:tr w:rsidR="004318C8" w14:paraId="232328EB" w14:textId="77777777" w:rsidTr="004318C8">
        <w:tc>
          <w:tcPr>
            <w:tcW w:w="704" w:type="dxa"/>
            <w:tcBorders>
              <w:top w:val="nil"/>
              <w:left w:val="nil"/>
              <w:bottom w:val="nil"/>
              <w:right w:val="single" w:sz="4" w:space="0" w:color="auto"/>
            </w:tcBorders>
          </w:tcPr>
          <w:p w14:paraId="3161E807" w14:textId="77777777" w:rsidR="004318C8" w:rsidRDefault="004318C8" w:rsidP="004318C8">
            <w:pPr>
              <w:jc w:val="center"/>
              <w:rPr>
                <w:rFonts w:ascii="Times New Roman" w:hAnsi="Times New Roman"/>
                <w:sz w:val="24"/>
                <w:szCs w:val="24"/>
              </w:rPr>
            </w:pPr>
            <w:r>
              <w:rPr>
                <w:rFonts w:ascii="Times New Roman" w:hAnsi="Times New Roman"/>
                <w:sz w:val="24"/>
                <w:szCs w:val="24"/>
              </w:rPr>
              <w:t>От</w:t>
            </w:r>
          </w:p>
        </w:tc>
        <w:tc>
          <w:tcPr>
            <w:tcW w:w="8794" w:type="dxa"/>
            <w:tcBorders>
              <w:left w:val="single" w:sz="4" w:space="0" w:color="auto"/>
            </w:tcBorders>
          </w:tcPr>
          <w:p w14:paraId="140F1EF4" w14:textId="77777777" w:rsidR="004318C8" w:rsidRDefault="004318C8" w:rsidP="004318C8">
            <w:pPr>
              <w:jc w:val="center"/>
              <w:rPr>
                <w:rFonts w:ascii="Times New Roman" w:hAnsi="Times New Roman"/>
                <w:sz w:val="24"/>
                <w:szCs w:val="24"/>
              </w:rPr>
            </w:pPr>
          </w:p>
        </w:tc>
      </w:tr>
    </w:tbl>
    <w:p w14:paraId="16E594A4" w14:textId="77777777" w:rsidR="004318C8" w:rsidRDefault="004318C8" w:rsidP="004318C8">
      <w:pPr>
        <w:spacing w:after="0" w:line="240" w:lineRule="auto"/>
        <w:ind w:left="3969"/>
        <w:rPr>
          <w:rFonts w:ascii="Times New Roman" w:hAnsi="Times New Roman"/>
          <w:i/>
          <w:sz w:val="20"/>
          <w:szCs w:val="24"/>
        </w:rPr>
      </w:pPr>
      <w:r>
        <w:rPr>
          <w:rFonts w:ascii="Times New Roman" w:hAnsi="Times New Roman"/>
          <w:i/>
          <w:sz w:val="20"/>
          <w:szCs w:val="24"/>
        </w:rPr>
        <w:t>(</w:t>
      </w:r>
      <w:r w:rsidR="00B75933">
        <w:rPr>
          <w:rFonts w:ascii="Times New Roman" w:hAnsi="Times New Roman"/>
          <w:i/>
          <w:sz w:val="20"/>
          <w:szCs w:val="24"/>
        </w:rPr>
        <w:t>наименование на търговеца и правна форма</w:t>
      </w:r>
      <w:r>
        <w:rPr>
          <w:rFonts w:ascii="Times New Roman" w:hAnsi="Times New Roman"/>
          <w:i/>
          <w:sz w:val="2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40"/>
        <w:gridCol w:w="340"/>
        <w:gridCol w:w="340"/>
        <w:gridCol w:w="340"/>
        <w:gridCol w:w="340"/>
        <w:gridCol w:w="340"/>
        <w:gridCol w:w="340"/>
        <w:gridCol w:w="340"/>
        <w:gridCol w:w="340"/>
      </w:tblGrid>
      <w:tr w:rsidR="004318C8" w14:paraId="45A742BE" w14:textId="77777777" w:rsidTr="004318C8">
        <w:trPr>
          <w:trHeight w:val="179"/>
        </w:trPr>
        <w:tc>
          <w:tcPr>
            <w:tcW w:w="763" w:type="dxa"/>
            <w:tcBorders>
              <w:top w:val="nil"/>
              <w:left w:val="nil"/>
              <w:bottom w:val="nil"/>
              <w:right w:val="single" w:sz="4" w:space="0" w:color="auto"/>
            </w:tcBorders>
            <w:vAlign w:val="center"/>
            <w:hideMark/>
          </w:tcPr>
          <w:p w14:paraId="0084262F"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r>
              <w:rPr>
                <w:rFonts w:ascii="Times New Roman" w:hAnsi="Times New Roman"/>
                <w:sz w:val="24"/>
                <w:szCs w:val="24"/>
                <w:lang w:eastAsia="bg-BG"/>
              </w:rPr>
              <w:t>ЕИК:</w:t>
            </w:r>
          </w:p>
        </w:tc>
        <w:tc>
          <w:tcPr>
            <w:tcW w:w="340" w:type="dxa"/>
            <w:tcBorders>
              <w:top w:val="single" w:sz="4" w:space="0" w:color="auto"/>
              <w:left w:val="single" w:sz="4" w:space="0" w:color="auto"/>
              <w:bottom w:val="single" w:sz="4" w:space="0" w:color="auto"/>
              <w:right w:val="single" w:sz="4" w:space="0" w:color="auto"/>
            </w:tcBorders>
            <w:vAlign w:val="center"/>
          </w:tcPr>
          <w:p w14:paraId="68B97AF1" w14:textId="77777777" w:rsidR="004318C8" w:rsidRDefault="004318C8" w:rsidP="004318C8">
            <w:pPr>
              <w:spacing w:after="0" w:line="276" w:lineRule="auto"/>
              <w:jc w:val="right"/>
              <w:rPr>
                <w:rFonts w:ascii="Times New Roman" w:eastAsia="Times New Roman" w:hAnsi="Times New Roman" w:cs="Times New Roman"/>
                <w:sz w:val="24"/>
                <w:szCs w:val="24"/>
                <w:lang w:val="en-US"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2EAE4D4A"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6FD7D7BD"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467C4EEB"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29EC5E85"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6BF2E34A"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600678F4"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735B1835"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08BC94DB"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r>
    </w:tbl>
    <w:p w14:paraId="3CB83ACE" w14:textId="77777777" w:rsidR="004318C8" w:rsidRDefault="004318C8" w:rsidP="004318C8">
      <w:pPr>
        <w:spacing w:after="0" w:line="240" w:lineRule="auto"/>
        <w:jc w:val="both"/>
        <w:rPr>
          <w:rFonts w:ascii="Times New Roman" w:hAnsi="Times New Roman"/>
          <w:sz w:val="12"/>
          <w:szCs w:val="24"/>
        </w:rPr>
      </w:pPr>
    </w:p>
    <w:tbl>
      <w:tblPr>
        <w:tblStyle w:val="TableGrid"/>
        <w:tblW w:w="0" w:type="auto"/>
        <w:tblInd w:w="-142" w:type="dxa"/>
        <w:tblLook w:val="04A0" w:firstRow="1" w:lastRow="0" w:firstColumn="1" w:lastColumn="0" w:noHBand="0" w:noVBand="1"/>
      </w:tblPr>
      <w:tblGrid>
        <w:gridCol w:w="1838"/>
        <w:gridCol w:w="7792"/>
      </w:tblGrid>
      <w:tr w:rsidR="004318C8" w14:paraId="1D22E30E" w14:textId="77777777" w:rsidTr="004318C8">
        <w:tc>
          <w:tcPr>
            <w:tcW w:w="1838" w:type="dxa"/>
            <w:tcBorders>
              <w:top w:val="nil"/>
              <w:left w:val="nil"/>
              <w:bottom w:val="nil"/>
              <w:right w:val="single" w:sz="4" w:space="0" w:color="auto"/>
            </w:tcBorders>
          </w:tcPr>
          <w:p w14:paraId="02B4CB21" w14:textId="77777777" w:rsidR="004318C8" w:rsidRDefault="004318C8" w:rsidP="004318C8">
            <w:pPr>
              <w:jc w:val="both"/>
              <w:rPr>
                <w:rFonts w:ascii="Times New Roman" w:hAnsi="Times New Roman"/>
                <w:sz w:val="24"/>
                <w:szCs w:val="24"/>
              </w:rPr>
            </w:pPr>
            <w:r>
              <w:rPr>
                <w:rFonts w:ascii="Times New Roman" w:hAnsi="Times New Roman"/>
                <w:sz w:val="24"/>
                <w:szCs w:val="24"/>
              </w:rPr>
              <w:t>със седалище:</w:t>
            </w:r>
          </w:p>
        </w:tc>
        <w:tc>
          <w:tcPr>
            <w:tcW w:w="7792" w:type="dxa"/>
            <w:tcBorders>
              <w:left w:val="single" w:sz="4" w:space="0" w:color="auto"/>
            </w:tcBorders>
          </w:tcPr>
          <w:p w14:paraId="6CE15FBE" w14:textId="77777777" w:rsidR="004318C8" w:rsidRDefault="004318C8" w:rsidP="004318C8">
            <w:pPr>
              <w:jc w:val="both"/>
              <w:rPr>
                <w:rFonts w:ascii="Times New Roman" w:hAnsi="Times New Roman"/>
                <w:sz w:val="24"/>
                <w:szCs w:val="24"/>
              </w:rPr>
            </w:pPr>
          </w:p>
        </w:tc>
      </w:tr>
    </w:tbl>
    <w:p w14:paraId="5E6D5132" w14:textId="77777777" w:rsidR="004318C8" w:rsidRDefault="004318C8" w:rsidP="004318C8">
      <w:pPr>
        <w:spacing w:after="0" w:line="240" w:lineRule="auto"/>
        <w:jc w:val="both"/>
        <w:rPr>
          <w:rFonts w:ascii="Times New Roman" w:hAnsi="Times New Roman"/>
          <w:sz w:val="24"/>
          <w:szCs w:val="24"/>
        </w:rPr>
      </w:pPr>
    </w:p>
    <w:tbl>
      <w:tblPr>
        <w:tblStyle w:val="TableGrid"/>
        <w:tblW w:w="0" w:type="auto"/>
        <w:tblInd w:w="-142" w:type="dxa"/>
        <w:tblLook w:val="04A0" w:firstRow="1" w:lastRow="0" w:firstColumn="1" w:lastColumn="0" w:noHBand="0" w:noVBand="1"/>
      </w:tblPr>
      <w:tblGrid>
        <w:gridCol w:w="2552"/>
        <w:gridCol w:w="7078"/>
      </w:tblGrid>
      <w:tr w:rsidR="004318C8" w14:paraId="53091251" w14:textId="77777777" w:rsidTr="004318C8">
        <w:tc>
          <w:tcPr>
            <w:tcW w:w="2552" w:type="dxa"/>
            <w:tcBorders>
              <w:top w:val="nil"/>
              <w:left w:val="nil"/>
              <w:bottom w:val="nil"/>
              <w:right w:val="single" w:sz="4" w:space="0" w:color="auto"/>
            </w:tcBorders>
          </w:tcPr>
          <w:p w14:paraId="22D0E573" w14:textId="77777777" w:rsidR="004318C8" w:rsidRDefault="004318C8" w:rsidP="004318C8">
            <w:pPr>
              <w:jc w:val="both"/>
              <w:rPr>
                <w:rFonts w:ascii="Times New Roman" w:hAnsi="Times New Roman"/>
                <w:sz w:val="24"/>
                <w:szCs w:val="24"/>
              </w:rPr>
            </w:pPr>
            <w:r>
              <w:rPr>
                <w:rFonts w:ascii="Times New Roman" w:hAnsi="Times New Roman"/>
                <w:sz w:val="24"/>
                <w:szCs w:val="24"/>
              </w:rPr>
              <w:t>и адрес на управление:</w:t>
            </w:r>
          </w:p>
        </w:tc>
        <w:tc>
          <w:tcPr>
            <w:tcW w:w="7078" w:type="dxa"/>
            <w:tcBorders>
              <w:left w:val="single" w:sz="4" w:space="0" w:color="auto"/>
            </w:tcBorders>
          </w:tcPr>
          <w:p w14:paraId="42FF310A" w14:textId="77777777" w:rsidR="004318C8" w:rsidRDefault="004318C8" w:rsidP="004318C8">
            <w:pPr>
              <w:jc w:val="both"/>
              <w:rPr>
                <w:rFonts w:ascii="Times New Roman" w:hAnsi="Times New Roman"/>
                <w:sz w:val="24"/>
                <w:szCs w:val="24"/>
              </w:rPr>
            </w:pPr>
          </w:p>
        </w:tc>
      </w:tr>
    </w:tbl>
    <w:p w14:paraId="1E10846C" w14:textId="77777777" w:rsidR="004318C8" w:rsidRDefault="004318C8" w:rsidP="004318C8">
      <w:pPr>
        <w:spacing w:after="0" w:line="240" w:lineRule="auto"/>
        <w:jc w:val="both"/>
        <w:rPr>
          <w:rFonts w:ascii="Times New Roman" w:hAnsi="Times New Roman"/>
          <w:sz w:val="24"/>
          <w:szCs w:val="24"/>
        </w:rPr>
      </w:pPr>
    </w:p>
    <w:tbl>
      <w:tblPr>
        <w:tblStyle w:val="TableGrid"/>
        <w:tblW w:w="0" w:type="auto"/>
        <w:tblInd w:w="-142" w:type="dxa"/>
        <w:tblLook w:val="04A0" w:firstRow="1" w:lastRow="0" w:firstColumn="1" w:lastColumn="0" w:noHBand="0" w:noVBand="1"/>
      </w:tblPr>
      <w:tblGrid>
        <w:gridCol w:w="1168"/>
        <w:gridCol w:w="3747"/>
        <w:gridCol w:w="1181"/>
        <w:gridCol w:w="3544"/>
      </w:tblGrid>
      <w:tr w:rsidR="004318C8" w14:paraId="394F9A68" w14:textId="77777777" w:rsidTr="004318C8">
        <w:tc>
          <w:tcPr>
            <w:tcW w:w="1168" w:type="dxa"/>
            <w:tcBorders>
              <w:top w:val="nil"/>
              <w:left w:val="nil"/>
              <w:bottom w:val="nil"/>
              <w:right w:val="single" w:sz="4" w:space="0" w:color="auto"/>
            </w:tcBorders>
          </w:tcPr>
          <w:p w14:paraId="7AB4D249" w14:textId="77777777" w:rsidR="004318C8" w:rsidRDefault="004318C8" w:rsidP="004318C8">
            <w:pPr>
              <w:jc w:val="both"/>
              <w:rPr>
                <w:rFonts w:ascii="Times New Roman" w:hAnsi="Times New Roman"/>
                <w:sz w:val="24"/>
                <w:szCs w:val="24"/>
              </w:rPr>
            </w:pPr>
            <w:r>
              <w:rPr>
                <w:rFonts w:ascii="Times New Roman" w:hAnsi="Times New Roman"/>
                <w:sz w:val="24"/>
                <w:szCs w:val="24"/>
              </w:rPr>
              <w:t>Телефон:</w:t>
            </w:r>
          </w:p>
        </w:tc>
        <w:tc>
          <w:tcPr>
            <w:tcW w:w="3747" w:type="dxa"/>
            <w:tcBorders>
              <w:left w:val="single" w:sz="4" w:space="0" w:color="auto"/>
              <w:right w:val="single" w:sz="4" w:space="0" w:color="auto"/>
            </w:tcBorders>
          </w:tcPr>
          <w:p w14:paraId="05F43D6C" w14:textId="77777777" w:rsidR="004318C8" w:rsidRDefault="004318C8" w:rsidP="004318C8">
            <w:pPr>
              <w:jc w:val="both"/>
              <w:rPr>
                <w:rFonts w:ascii="Times New Roman" w:hAnsi="Times New Roman"/>
                <w:sz w:val="24"/>
                <w:szCs w:val="24"/>
              </w:rPr>
            </w:pPr>
          </w:p>
        </w:tc>
        <w:tc>
          <w:tcPr>
            <w:tcW w:w="1181" w:type="dxa"/>
            <w:tcBorders>
              <w:top w:val="nil"/>
              <w:left w:val="single" w:sz="4" w:space="0" w:color="auto"/>
              <w:bottom w:val="nil"/>
              <w:right w:val="single" w:sz="4" w:space="0" w:color="auto"/>
            </w:tcBorders>
          </w:tcPr>
          <w:p w14:paraId="05E5184D" w14:textId="77777777" w:rsidR="004318C8" w:rsidRDefault="004318C8" w:rsidP="004318C8">
            <w:pPr>
              <w:jc w:val="both"/>
              <w:rPr>
                <w:rFonts w:ascii="Times New Roman" w:hAnsi="Times New Roman"/>
                <w:sz w:val="24"/>
                <w:szCs w:val="24"/>
              </w:rPr>
            </w:pPr>
            <w:r>
              <w:rPr>
                <w:rFonts w:ascii="Times New Roman" w:hAnsi="Times New Roman"/>
                <w:sz w:val="24"/>
                <w:szCs w:val="24"/>
              </w:rPr>
              <w:t>ел. поща:</w:t>
            </w:r>
          </w:p>
        </w:tc>
        <w:tc>
          <w:tcPr>
            <w:tcW w:w="3544" w:type="dxa"/>
            <w:tcBorders>
              <w:left w:val="single" w:sz="4" w:space="0" w:color="auto"/>
            </w:tcBorders>
          </w:tcPr>
          <w:p w14:paraId="40E20110" w14:textId="77777777" w:rsidR="004318C8" w:rsidRDefault="004318C8" w:rsidP="004318C8">
            <w:pPr>
              <w:jc w:val="both"/>
              <w:rPr>
                <w:rFonts w:ascii="Times New Roman" w:hAnsi="Times New Roman"/>
                <w:sz w:val="24"/>
                <w:szCs w:val="24"/>
              </w:rPr>
            </w:pPr>
          </w:p>
        </w:tc>
      </w:tr>
    </w:tbl>
    <w:p w14:paraId="3DE34838" w14:textId="77777777" w:rsidR="004318C8" w:rsidRDefault="004318C8" w:rsidP="004318C8">
      <w:pPr>
        <w:spacing w:after="0" w:line="240" w:lineRule="auto"/>
        <w:rPr>
          <w:rFonts w:ascii="Times New Roman" w:hAnsi="Times New Roman"/>
          <w:sz w:val="24"/>
          <w:szCs w:val="24"/>
        </w:rPr>
      </w:pPr>
    </w:p>
    <w:p w14:paraId="53566E46" w14:textId="77777777" w:rsidR="00572D87" w:rsidRDefault="00572D87" w:rsidP="00572D87">
      <w:pPr>
        <w:spacing w:after="0"/>
        <w:ind w:left="567" w:hanging="567"/>
        <w:jc w:val="both"/>
        <w:rPr>
          <w:rFonts w:ascii="Times New Roman" w:hAnsi="Times New Roman" w:cs="Times New Roman"/>
          <w:sz w:val="24"/>
          <w:szCs w:val="24"/>
        </w:rPr>
      </w:pPr>
      <w:r w:rsidRPr="006C6A79">
        <w:rPr>
          <w:rFonts w:ascii="Times New Roman" w:hAnsi="Times New Roman" w:cs="Times New Roman"/>
          <w:sz w:val="24"/>
          <w:szCs w:val="24"/>
        </w:rPr>
        <w:t>Представлявано от:……</w:t>
      </w:r>
      <w:r>
        <w:rPr>
          <w:rFonts w:ascii="Times New Roman" w:hAnsi="Times New Roman" w:cs="Times New Roman"/>
          <w:sz w:val="24"/>
          <w:szCs w:val="24"/>
        </w:rPr>
        <w:t>…………………………………..</w:t>
      </w:r>
      <w:r w:rsidRPr="006C6A79">
        <w:rPr>
          <w:rFonts w:ascii="Times New Roman" w:hAnsi="Times New Roman" w:cs="Times New Roman"/>
          <w:sz w:val="24"/>
          <w:szCs w:val="24"/>
        </w:rPr>
        <w:t xml:space="preserve">…………………………………… </w:t>
      </w:r>
    </w:p>
    <w:p w14:paraId="35D15CC8" w14:textId="77777777" w:rsidR="00572D87" w:rsidRDefault="00572D87" w:rsidP="00572D87">
      <w:pPr>
        <w:spacing w:after="0"/>
        <w:ind w:left="567"/>
        <w:jc w:val="center"/>
        <w:rPr>
          <w:rFonts w:ascii="Times New Roman" w:hAnsi="Times New Roman" w:cs="Times New Roman"/>
          <w:sz w:val="24"/>
          <w:szCs w:val="24"/>
        </w:rPr>
      </w:pPr>
      <w:r w:rsidRPr="006C6A79">
        <w:rPr>
          <w:rFonts w:ascii="Times New Roman" w:hAnsi="Times New Roman" w:cs="Times New Roman"/>
          <w:sz w:val="24"/>
          <w:szCs w:val="24"/>
        </w:rPr>
        <w:t>(</w:t>
      </w:r>
      <w:r w:rsidRPr="00572D87">
        <w:rPr>
          <w:rFonts w:ascii="Times New Roman" w:hAnsi="Times New Roman" w:cs="Times New Roman"/>
          <w:i/>
          <w:sz w:val="20"/>
          <w:szCs w:val="20"/>
        </w:rPr>
        <w:t>име, презиме, фамилия</w:t>
      </w:r>
      <w:r w:rsidRPr="006C6A79">
        <w:rPr>
          <w:rFonts w:ascii="Times New Roman" w:hAnsi="Times New Roman" w:cs="Times New Roman"/>
          <w:sz w:val="24"/>
          <w:szCs w:val="24"/>
        </w:rPr>
        <w:t>)</w:t>
      </w:r>
    </w:p>
    <w:p w14:paraId="3BE126F8" w14:textId="77777777" w:rsidR="00572D87" w:rsidRPr="006C6A79" w:rsidRDefault="00572D87" w:rsidP="00572D87">
      <w:pPr>
        <w:spacing w:before="120" w:after="0"/>
        <w:rPr>
          <w:rFonts w:ascii="Times New Roman" w:hAnsi="Times New Roman" w:cs="Times New Roman"/>
          <w:sz w:val="24"/>
          <w:szCs w:val="24"/>
        </w:rPr>
      </w:pPr>
      <w:r w:rsidRPr="006C6A79">
        <w:rPr>
          <w:rFonts w:ascii="Times New Roman" w:hAnsi="Times New Roman" w:cs="Times New Roman"/>
          <w:sz w:val="24"/>
          <w:szCs w:val="24"/>
        </w:rPr>
        <w:t xml:space="preserve">В качеството си на: </w:t>
      </w:r>
    </w:p>
    <w:p w14:paraId="47A0C86B" w14:textId="77777777" w:rsidR="00572D87" w:rsidRDefault="00572D87" w:rsidP="00572D87">
      <w:pPr>
        <w:spacing w:before="120" w:after="0"/>
        <w:ind w:left="567"/>
        <w:rPr>
          <w:rFonts w:ascii="Times New Roman" w:hAnsi="Times New Roman" w:cs="Times New Roman"/>
          <w:sz w:val="24"/>
          <w:szCs w:val="24"/>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78720" behindDoc="0" locked="0" layoutInCell="1" allowOverlap="1" wp14:anchorId="28333E19" wp14:editId="50E1FE1A">
                <wp:simplePos x="0" y="0"/>
                <wp:positionH relativeFrom="column">
                  <wp:posOffset>180975</wp:posOffset>
                </wp:positionH>
                <wp:positionV relativeFrom="paragraph">
                  <wp:posOffset>104140</wp:posOffset>
                </wp:positionV>
                <wp:extent cx="180975" cy="1809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73A24324" w14:textId="77777777" w:rsidR="007E355C" w:rsidRPr="002641D0" w:rsidRDefault="007E355C" w:rsidP="00572D8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D0A6D" id="Rectangle 11" o:spid="_x0000_s1026" style="position:absolute;left:0;text-align:left;margin-left:14.25pt;margin-top:8.2pt;width:14.2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">
                <v:textbox>
                  <w:txbxContent>
                    <w:p w:rsidR="007E355C" w:rsidRPr="002641D0" w:rsidRDefault="007E355C" w:rsidP="00572D87">
                      <w:pPr>
                        <w:rPr>
                          <w:lang w:val="en-US"/>
                        </w:rPr>
                      </w:pPr>
                    </w:p>
                  </w:txbxContent>
                </v:textbox>
              </v:rect>
            </w:pict>
          </mc:Fallback>
        </mc:AlternateContent>
      </w:r>
      <w:r>
        <w:rPr>
          <w:rFonts w:ascii="Times New Roman" w:hAnsi="Times New Roman" w:cs="Times New Roman"/>
          <w:sz w:val="24"/>
          <w:szCs w:val="24"/>
        </w:rPr>
        <w:t xml:space="preserve"> </w:t>
      </w:r>
      <w:r w:rsidRPr="006C6A79">
        <w:rPr>
          <w:rFonts w:ascii="Times New Roman" w:hAnsi="Times New Roman" w:cs="Times New Roman"/>
          <w:sz w:val="24"/>
          <w:szCs w:val="24"/>
        </w:rPr>
        <w:t>лице, представляващо юридическото лице;</w:t>
      </w:r>
    </w:p>
    <w:p w14:paraId="7E357FEB" w14:textId="77777777" w:rsidR="00572D87" w:rsidRPr="006C6A79" w:rsidRDefault="00572D87" w:rsidP="00572D87">
      <w:pPr>
        <w:spacing w:before="120" w:after="0"/>
        <w:ind w:left="567"/>
        <w:rPr>
          <w:rFonts w:ascii="Times New Roman" w:hAnsi="Times New Roman" w:cs="Times New Roman"/>
          <w:sz w:val="24"/>
          <w:szCs w:val="24"/>
          <w:lang w:val="en-US"/>
        </w:rPr>
      </w:pPr>
    </w:p>
    <w:p w14:paraId="65794C69" w14:textId="77777777" w:rsidR="00D66872" w:rsidRPr="00743BD6" w:rsidRDefault="00572D87" w:rsidP="00572D87">
      <w:pPr>
        <w:spacing w:after="0" w:line="240" w:lineRule="auto"/>
        <w:jc w:val="both"/>
        <w:rPr>
          <w:rFonts w:ascii="Times New Roman" w:hAnsi="Times New Roman"/>
          <w:sz w:val="24"/>
          <w:szCs w:val="24"/>
          <w:lang w:eastAsia="bg-BG"/>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79744" behindDoc="0" locked="0" layoutInCell="1" allowOverlap="1" wp14:anchorId="08DE0E0E" wp14:editId="49CDE40F">
                <wp:simplePos x="0" y="0"/>
                <wp:positionH relativeFrom="column">
                  <wp:posOffset>180975</wp:posOffset>
                </wp:positionH>
                <wp:positionV relativeFrom="paragraph">
                  <wp:posOffset>114300</wp:posOffset>
                </wp:positionV>
                <wp:extent cx="180975" cy="18097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3BB0C9C9" w14:textId="77777777" w:rsidR="007E355C" w:rsidRPr="002641D0" w:rsidRDefault="007E355C" w:rsidP="00572D8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DA963" id="Rectangle 12" o:spid="_x0000_s1027" style="position:absolute;left:0;text-align:left;margin-left:14.25pt;margin-top:9pt;width:14.2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">
                <v:textbox>
                  <w:txbxContent>
                    <w:p w:rsidR="007E355C" w:rsidRPr="002641D0" w:rsidRDefault="007E355C" w:rsidP="00572D87">
                      <w:pPr>
                        <w:rPr>
                          <w:lang w:val="en-US"/>
                        </w:rPr>
                      </w:pPr>
                    </w:p>
                  </w:txbxContent>
                </v:textbox>
              </v:rect>
            </w:pict>
          </mc:Fallback>
        </mc:AlternateContent>
      </w:r>
      <w:r>
        <w:rPr>
          <w:rFonts w:ascii="Times New Roman" w:hAnsi="Times New Roman" w:cs="Times New Roman"/>
          <w:sz w:val="24"/>
          <w:szCs w:val="24"/>
        </w:rPr>
        <w:t xml:space="preserve">           </w:t>
      </w:r>
      <w:r w:rsidRPr="006C6A79">
        <w:rPr>
          <w:rFonts w:ascii="Times New Roman" w:hAnsi="Times New Roman" w:cs="Times New Roman"/>
          <w:sz w:val="24"/>
          <w:szCs w:val="24"/>
        </w:rPr>
        <w:t>упълномощено лице</w:t>
      </w:r>
      <w:r w:rsidRPr="00743BD6">
        <w:rPr>
          <w:rFonts w:ascii="Times New Roman" w:hAnsi="Times New Roman"/>
          <w:sz w:val="24"/>
          <w:szCs w:val="24"/>
          <w:lang w:eastAsia="bg-BG"/>
        </w:rPr>
        <w:t xml:space="preserve"> </w:t>
      </w:r>
    </w:p>
    <w:p w14:paraId="797543AA" w14:textId="77777777" w:rsidR="000D4B17" w:rsidRDefault="000D4B17" w:rsidP="000D4B17">
      <w:pPr>
        <w:spacing w:after="0" w:line="240" w:lineRule="auto"/>
        <w:jc w:val="both"/>
        <w:rPr>
          <w:rFonts w:ascii="Times New Roman" w:hAnsi="Times New Roman"/>
          <w:b/>
          <w:sz w:val="24"/>
          <w:szCs w:val="24"/>
          <w:lang w:eastAsia="bg-BG"/>
        </w:rPr>
      </w:pPr>
    </w:p>
    <w:p w14:paraId="22B1C3B3" w14:textId="77777777" w:rsidR="000D4B17" w:rsidRDefault="000D4B17" w:rsidP="000D4B17">
      <w:pPr>
        <w:spacing w:after="0" w:line="240" w:lineRule="auto"/>
        <w:jc w:val="both"/>
        <w:rPr>
          <w:rFonts w:ascii="Times New Roman" w:hAnsi="Times New Roman"/>
          <w:b/>
          <w:sz w:val="24"/>
          <w:szCs w:val="24"/>
          <w:lang w:eastAsia="bg-BG"/>
        </w:rPr>
      </w:pPr>
    </w:p>
    <w:p w14:paraId="18AD7615" w14:textId="77777777" w:rsidR="000D4B17" w:rsidRDefault="000D4B17" w:rsidP="000D4B17">
      <w:pPr>
        <w:spacing w:after="0" w:line="240" w:lineRule="auto"/>
        <w:jc w:val="both"/>
        <w:rPr>
          <w:rFonts w:ascii="Times New Roman" w:hAnsi="Times New Roman"/>
          <w:b/>
          <w:sz w:val="24"/>
          <w:szCs w:val="24"/>
          <w:lang w:eastAsia="bg-BG"/>
        </w:rPr>
      </w:pPr>
    </w:p>
    <w:tbl>
      <w:tblPr>
        <w:tblStyle w:val="TableGrid"/>
        <w:tblpPr w:leftFromText="141" w:rightFromText="141" w:vertAnchor="text" w:horzAnchor="page" w:tblpX="4309" w:tblpY="370"/>
        <w:tblW w:w="0" w:type="auto"/>
        <w:tblLook w:val="04A0" w:firstRow="1" w:lastRow="0" w:firstColumn="1" w:lastColumn="0" w:noHBand="0" w:noVBand="1"/>
      </w:tblPr>
      <w:tblGrid>
        <w:gridCol w:w="2338"/>
      </w:tblGrid>
      <w:tr w:rsidR="00E823B0" w14:paraId="4671E04C" w14:textId="77777777" w:rsidTr="00743BD6">
        <w:trPr>
          <w:trHeight w:val="417"/>
        </w:trPr>
        <w:tc>
          <w:tcPr>
            <w:tcW w:w="2338" w:type="dxa"/>
          </w:tcPr>
          <w:p w14:paraId="5197C51E" w14:textId="77777777" w:rsidR="00E823B0" w:rsidRDefault="00E823B0" w:rsidP="00E823B0">
            <w:pPr>
              <w:jc w:val="both"/>
              <w:rPr>
                <w:rFonts w:ascii="Times New Roman" w:hAnsi="Times New Roman"/>
                <w:b/>
                <w:sz w:val="24"/>
                <w:szCs w:val="24"/>
                <w:lang w:eastAsia="bg-BG"/>
              </w:rPr>
            </w:pPr>
          </w:p>
        </w:tc>
      </w:tr>
    </w:tbl>
    <w:p w14:paraId="19B699A1" w14:textId="77777777" w:rsidR="00E823B0" w:rsidRDefault="004318C8" w:rsidP="00743BD6">
      <w:pPr>
        <w:jc w:val="both"/>
        <w:rPr>
          <w:rFonts w:ascii="Times New Roman" w:hAnsi="Times New Roman"/>
          <w:b/>
          <w:sz w:val="24"/>
          <w:szCs w:val="24"/>
          <w:lang w:eastAsia="bg-BG"/>
        </w:rPr>
      </w:pPr>
      <w:r>
        <w:rPr>
          <w:rFonts w:ascii="Times New Roman" w:hAnsi="Times New Roman"/>
          <w:b/>
          <w:sz w:val="24"/>
          <w:szCs w:val="24"/>
          <w:lang w:eastAsia="bg-BG"/>
        </w:rPr>
        <w:t xml:space="preserve">Представям настоящата справка и приложените към нея </w:t>
      </w:r>
      <w:r w:rsidRPr="002C3960">
        <w:rPr>
          <w:rFonts w:ascii="Times New Roman" w:hAnsi="Times New Roman"/>
          <w:b/>
          <w:sz w:val="24"/>
          <w:szCs w:val="24"/>
          <w:lang w:eastAsia="bg-BG"/>
        </w:rPr>
        <w:t>документи за доказ</w:t>
      </w:r>
      <w:r>
        <w:rPr>
          <w:rFonts w:ascii="Times New Roman" w:hAnsi="Times New Roman"/>
          <w:b/>
          <w:sz w:val="24"/>
          <w:szCs w:val="24"/>
          <w:lang w:eastAsia="bg-BG"/>
        </w:rPr>
        <w:t>ване на</w:t>
      </w:r>
      <w:r w:rsidR="00EF1F9E">
        <w:rPr>
          <w:rFonts w:ascii="Times New Roman" w:hAnsi="Times New Roman"/>
          <w:b/>
          <w:sz w:val="24"/>
          <w:szCs w:val="24"/>
          <w:lang w:eastAsia="bg-BG"/>
        </w:rPr>
        <w:t xml:space="preserve"> </w:t>
      </w:r>
      <w:r w:rsidR="00481EED">
        <w:rPr>
          <w:rFonts w:ascii="Times New Roman" w:hAnsi="Times New Roman"/>
          <w:b/>
          <w:sz w:val="24"/>
          <w:szCs w:val="24"/>
          <w:lang w:eastAsia="bg-BG"/>
        </w:rPr>
        <w:t>финансова</w:t>
      </w:r>
      <w:r w:rsidR="00EF1F9E">
        <w:rPr>
          <w:rFonts w:ascii="Times New Roman" w:hAnsi="Times New Roman"/>
          <w:b/>
          <w:sz w:val="24"/>
          <w:szCs w:val="24"/>
          <w:lang w:eastAsia="bg-BG"/>
        </w:rPr>
        <w:t xml:space="preserve"> </w:t>
      </w:r>
      <w:r w:rsidR="00481EED">
        <w:rPr>
          <w:rFonts w:ascii="Times New Roman" w:hAnsi="Times New Roman"/>
          <w:b/>
          <w:sz w:val="24"/>
          <w:szCs w:val="24"/>
          <w:lang w:eastAsia="bg-BG"/>
        </w:rPr>
        <w:t xml:space="preserve">стабилност за </w:t>
      </w:r>
      <w:r w:rsidR="00E823B0">
        <w:rPr>
          <w:rFonts w:ascii="Times New Roman" w:hAnsi="Times New Roman"/>
          <w:b/>
          <w:sz w:val="24"/>
          <w:szCs w:val="24"/>
          <w:lang w:eastAsia="bg-BG"/>
        </w:rPr>
        <w:t xml:space="preserve"> брой заверено копие/броя заверени</w:t>
      </w:r>
      <w:r w:rsidR="00FB1FCA">
        <w:rPr>
          <w:rFonts w:ascii="Times New Roman" w:hAnsi="Times New Roman"/>
          <w:b/>
          <w:sz w:val="24"/>
          <w:szCs w:val="24"/>
          <w:lang w:eastAsia="bg-BG"/>
        </w:rPr>
        <w:t xml:space="preserve"> </w:t>
      </w:r>
      <w:r w:rsidR="00E823B0">
        <w:rPr>
          <w:rFonts w:ascii="Times New Roman" w:hAnsi="Times New Roman"/>
          <w:b/>
          <w:sz w:val="24"/>
          <w:szCs w:val="24"/>
          <w:lang w:eastAsia="bg-BG"/>
        </w:rPr>
        <w:t>копия на лиценза.</w:t>
      </w:r>
      <w:r w:rsidR="00CE63F8">
        <w:rPr>
          <w:rFonts w:ascii="Times New Roman" w:hAnsi="Times New Roman"/>
          <w:b/>
          <w:sz w:val="24"/>
          <w:szCs w:val="24"/>
          <w:lang w:eastAsia="bg-BG"/>
        </w:rPr>
        <w:t xml:space="preserve"> </w:t>
      </w:r>
    </w:p>
    <w:p w14:paraId="0D307D0C" w14:textId="77777777" w:rsidR="000319BE" w:rsidRPr="000319BE" w:rsidRDefault="000319BE" w:rsidP="00743BD6">
      <w:pPr>
        <w:jc w:val="both"/>
        <w:rPr>
          <w:rFonts w:ascii="Times New Roman" w:hAnsi="Times New Roman"/>
          <w:i/>
          <w:sz w:val="20"/>
          <w:szCs w:val="20"/>
          <w:lang w:eastAsia="bg-BG"/>
        </w:rPr>
      </w:pPr>
      <w:r>
        <w:rPr>
          <w:rFonts w:ascii="Times New Roman" w:hAnsi="Times New Roman"/>
          <w:b/>
          <w:sz w:val="24"/>
          <w:szCs w:val="24"/>
          <w:lang w:eastAsia="bg-BG"/>
        </w:rPr>
        <w:tab/>
      </w:r>
      <w:r>
        <w:rPr>
          <w:rFonts w:ascii="Times New Roman" w:hAnsi="Times New Roman"/>
          <w:b/>
          <w:sz w:val="24"/>
          <w:szCs w:val="24"/>
          <w:lang w:eastAsia="bg-BG"/>
        </w:rPr>
        <w:tab/>
      </w:r>
      <w:r>
        <w:rPr>
          <w:rFonts w:ascii="Times New Roman" w:hAnsi="Times New Roman"/>
          <w:b/>
          <w:sz w:val="24"/>
          <w:szCs w:val="24"/>
          <w:lang w:eastAsia="bg-BG"/>
        </w:rPr>
        <w:tab/>
      </w:r>
      <w:r>
        <w:rPr>
          <w:rFonts w:ascii="Times New Roman" w:hAnsi="Times New Roman"/>
          <w:b/>
          <w:sz w:val="24"/>
          <w:szCs w:val="24"/>
          <w:lang w:eastAsia="bg-BG"/>
        </w:rPr>
        <w:tab/>
        <w:t xml:space="preserve">    </w:t>
      </w:r>
      <w:r w:rsidRPr="000319BE">
        <w:rPr>
          <w:rFonts w:ascii="Times New Roman" w:hAnsi="Times New Roman"/>
          <w:i/>
          <w:sz w:val="20"/>
          <w:szCs w:val="20"/>
          <w:lang w:eastAsia="bg-BG"/>
        </w:rPr>
        <w:t>(с цифри и думи)</w:t>
      </w:r>
    </w:p>
    <w:p w14:paraId="1839FABF" w14:textId="77777777" w:rsidR="004318C8" w:rsidRPr="004A051B" w:rsidRDefault="004318C8" w:rsidP="004318C8">
      <w:pPr>
        <w:spacing w:after="0" w:line="240" w:lineRule="auto"/>
        <w:ind w:firstLine="567"/>
        <w:jc w:val="both"/>
        <w:rPr>
          <w:rFonts w:ascii="Times New Roman" w:hAnsi="Times New Roman"/>
          <w:b/>
          <w:sz w:val="2"/>
          <w:szCs w:val="24"/>
          <w:lang w:eastAsia="bg-BG"/>
        </w:rPr>
      </w:pPr>
    </w:p>
    <w:p w14:paraId="03552C82" w14:textId="77777777" w:rsidR="00DE3F0A" w:rsidRDefault="00743BD6" w:rsidP="001E25FB">
      <w:pPr>
        <w:spacing w:after="0" w:line="240" w:lineRule="auto"/>
        <w:ind w:left="2832" w:firstLine="708"/>
        <w:jc w:val="both"/>
        <w:rPr>
          <w:rFonts w:ascii="Times New Roman" w:hAnsi="Times New Roman"/>
          <w:i/>
          <w:sz w:val="16"/>
          <w:szCs w:val="20"/>
          <w:lang w:eastAsia="bg-BG"/>
        </w:rPr>
      </w:pPr>
      <w:r w:rsidDel="00CE63F8">
        <w:rPr>
          <w:rFonts w:ascii="Times New Roman" w:hAnsi="Times New Roman"/>
          <w:i/>
          <w:sz w:val="20"/>
          <w:szCs w:val="20"/>
          <w:lang w:eastAsia="bg-BG"/>
        </w:rPr>
        <w:t xml:space="preserve"> </w:t>
      </w:r>
    </w:p>
    <w:p w14:paraId="759936C3" w14:textId="77777777" w:rsidR="00DE3F0A" w:rsidRDefault="00DE3F0A" w:rsidP="001E25FB">
      <w:pPr>
        <w:spacing w:after="0" w:line="240" w:lineRule="auto"/>
        <w:ind w:left="2832" w:firstLine="708"/>
        <w:jc w:val="both"/>
        <w:rPr>
          <w:rFonts w:ascii="Times New Roman" w:hAnsi="Times New Roman"/>
          <w:i/>
          <w:sz w:val="16"/>
          <w:szCs w:val="20"/>
          <w:lang w:eastAsia="bg-BG"/>
        </w:rPr>
      </w:pPr>
    </w:p>
    <w:p w14:paraId="11D6D83F" w14:textId="77777777" w:rsidR="004318C8" w:rsidRDefault="001E25FB" w:rsidP="004318C8">
      <w:pPr>
        <w:spacing w:after="0" w:line="240" w:lineRule="auto"/>
        <w:ind w:firstLine="708"/>
        <w:jc w:val="both"/>
        <w:rPr>
          <w:rFonts w:ascii="Times New Roman" w:hAnsi="Times New Roman"/>
          <w:b/>
          <w:sz w:val="24"/>
          <w:szCs w:val="24"/>
          <w:lang w:eastAsia="bg-BG"/>
        </w:rPr>
      </w:pPr>
      <w:r w:rsidRPr="000F2EC8" w:rsidDel="001E25FB">
        <w:rPr>
          <w:rFonts w:ascii="Times New Roman" w:hAnsi="Times New Roman"/>
          <w:i/>
          <w:sz w:val="16"/>
          <w:szCs w:val="20"/>
          <w:lang w:eastAsia="bg-BG"/>
        </w:rPr>
        <w:t xml:space="preserve"> </w:t>
      </w:r>
      <w:r w:rsidR="004318C8" w:rsidRPr="002C3960">
        <w:rPr>
          <w:rFonts w:ascii="Times New Roman" w:hAnsi="Times New Roman"/>
          <w:b/>
          <w:sz w:val="24"/>
          <w:szCs w:val="24"/>
          <w:lang w:eastAsia="bg-BG"/>
        </w:rPr>
        <w:t>Показател за финансова стабилност, „</w:t>
      </w:r>
      <w:proofErr w:type="spellStart"/>
      <w:r w:rsidR="004318C8" w:rsidRPr="002C3960">
        <w:rPr>
          <w:rFonts w:ascii="Times New Roman" w:hAnsi="Times New Roman"/>
          <w:b/>
          <w:sz w:val="24"/>
          <w:szCs w:val="24"/>
          <w:lang w:eastAsia="bg-BG"/>
        </w:rPr>
        <w:t>Фс</w:t>
      </w:r>
      <w:proofErr w:type="spellEnd"/>
      <w:r w:rsidR="004318C8">
        <w:rPr>
          <w:rFonts w:ascii="Times New Roman" w:hAnsi="Times New Roman"/>
          <w:b/>
          <w:sz w:val="24"/>
          <w:szCs w:val="24"/>
          <w:lang w:eastAsia="bg-BG"/>
        </w:rPr>
        <w:t>“ по чл. 6, ал. 3 от Наредба № 11</w:t>
      </w:r>
      <w:r w:rsidR="004318C8" w:rsidRPr="002C3960">
        <w:rPr>
          <w:rFonts w:ascii="Times New Roman" w:hAnsi="Times New Roman"/>
          <w:b/>
          <w:sz w:val="24"/>
          <w:szCs w:val="24"/>
          <w:lang w:eastAsia="bg-B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697"/>
      </w:tblGrid>
      <w:tr w:rsidR="004318C8" w:rsidRPr="002C3960" w14:paraId="3CA7067E" w14:textId="77777777" w:rsidTr="004318C8">
        <w:trPr>
          <w:trHeight w:val="397"/>
          <w:jc w:val="center"/>
        </w:trPr>
        <w:tc>
          <w:tcPr>
            <w:tcW w:w="7933" w:type="dxa"/>
            <w:shd w:val="clear" w:color="auto" w:fill="auto"/>
            <w:vAlign w:val="center"/>
          </w:tcPr>
          <w:p w14:paraId="7A32A799" w14:textId="77777777" w:rsidR="004318C8" w:rsidRPr="002C3960" w:rsidRDefault="004318C8" w:rsidP="004318C8">
            <w:pPr>
              <w:spacing w:after="0" w:line="240" w:lineRule="auto"/>
              <w:jc w:val="both"/>
              <w:rPr>
                <w:rFonts w:ascii="Times New Roman" w:hAnsi="Times New Roman"/>
                <w:sz w:val="24"/>
                <w:szCs w:val="24"/>
                <w:lang w:eastAsia="bg-BG"/>
              </w:rPr>
            </w:pPr>
            <w:r w:rsidRPr="002C3960">
              <w:rPr>
                <w:rFonts w:ascii="Times New Roman" w:hAnsi="Times New Roman"/>
                <w:sz w:val="24"/>
                <w:szCs w:val="24"/>
                <w:lang w:eastAsia="bg-BG"/>
              </w:rPr>
              <w:t xml:space="preserve">Размер на </w:t>
            </w:r>
            <w:r w:rsidRPr="00F561C9">
              <w:rPr>
                <w:rFonts w:ascii="Times New Roman" w:hAnsi="Times New Roman"/>
                <w:b/>
                <w:sz w:val="24"/>
                <w:szCs w:val="24"/>
                <w:lang w:eastAsia="bg-BG"/>
              </w:rPr>
              <w:t>собствения</w:t>
            </w:r>
            <w:r w:rsidRPr="002C3960">
              <w:rPr>
                <w:rFonts w:ascii="Times New Roman" w:hAnsi="Times New Roman"/>
                <w:sz w:val="24"/>
                <w:szCs w:val="24"/>
                <w:lang w:eastAsia="bg-BG"/>
              </w:rPr>
              <w:t xml:space="preserve"> капитал К1</w:t>
            </w:r>
            <w:r>
              <w:rPr>
                <w:rFonts w:ascii="Times New Roman" w:hAnsi="Times New Roman"/>
                <w:sz w:val="24"/>
                <w:szCs w:val="24"/>
                <w:lang w:eastAsia="bg-BG"/>
              </w:rPr>
              <w:t xml:space="preserve"> минус </w:t>
            </w:r>
            <w:r w:rsidRPr="002C3960">
              <w:rPr>
                <w:rFonts w:ascii="Times New Roman" w:hAnsi="Times New Roman"/>
                <w:sz w:val="24"/>
                <w:szCs w:val="24"/>
                <w:lang w:eastAsia="bg-BG"/>
              </w:rPr>
              <w:t xml:space="preserve">размер на </w:t>
            </w:r>
            <w:r w:rsidRPr="00F561C9">
              <w:rPr>
                <w:rFonts w:ascii="Times New Roman" w:hAnsi="Times New Roman"/>
                <w:b/>
                <w:sz w:val="24"/>
                <w:szCs w:val="24"/>
                <w:lang w:eastAsia="bg-BG"/>
              </w:rPr>
              <w:t>невнесения</w:t>
            </w:r>
            <w:r w:rsidRPr="002C3960">
              <w:rPr>
                <w:rFonts w:ascii="Times New Roman" w:hAnsi="Times New Roman"/>
                <w:sz w:val="24"/>
                <w:szCs w:val="24"/>
                <w:lang w:eastAsia="bg-BG"/>
              </w:rPr>
              <w:t xml:space="preserve"> капитал К2</w:t>
            </w:r>
          </w:p>
        </w:tc>
        <w:tc>
          <w:tcPr>
            <w:tcW w:w="1697" w:type="dxa"/>
            <w:shd w:val="clear" w:color="auto" w:fill="auto"/>
            <w:vAlign w:val="center"/>
          </w:tcPr>
          <w:p w14:paraId="04549A10" w14:textId="77777777" w:rsidR="004318C8" w:rsidRPr="002C3960" w:rsidRDefault="004318C8" w:rsidP="004318C8">
            <w:pPr>
              <w:spacing w:after="0" w:line="240" w:lineRule="auto"/>
              <w:jc w:val="both"/>
              <w:rPr>
                <w:rFonts w:ascii="Times New Roman" w:hAnsi="Times New Roman"/>
                <w:b/>
                <w:sz w:val="24"/>
                <w:szCs w:val="24"/>
                <w:lang w:eastAsia="bg-BG"/>
              </w:rPr>
            </w:pPr>
          </w:p>
        </w:tc>
      </w:tr>
      <w:tr w:rsidR="004318C8" w:rsidRPr="002C3960" w14:paraId="792C3724" w14:textId="77777777" w:rsidTr="004318C8">
        <w:trPr>
          <w:trHeight w:val="397"/>
          <w:jc w:val="center"/>
        </w:trPr>
        <w:tc>
          <w:tcPr>
            <w:tcW w:w="7933" w:type="dxa"/>
            <w:shd w:val="clear" w:color="auto" w:fill="auto"/>
            <w:vAlign w:val="center"/>
          </w:tcPr>
          <w:p w14:paraId="6EB0EFD4" w14:textId="77777777" w:rsidR="004318C8" w:rsidRPr="002C3960" w:rsidRDefault="004318C8" w:rsidP="004318C8">
            <w:pPr>
              <w:spacing w:after="0" w:line="240" w:lineRule="auto"/>
              <w:jc w:val="both"/>
              <w:rPr>
                <w:rFonts w:ascii="Times New Roman" w:hAnsi="Times New Roman"/>
                <w:sz w:val="24"/>
                <w:szCs w:val="24"/>
                <w:lang w:val="ru-RU" w:eastAsia="bg-BG"/>
              </w:rPr>
            </w:pPr>
            <w:r w:rsidRPr="002C3960">
              <w:rPr>
                <w:rFonts w:ascii="Times New Roman" w:hAnsi="Times New Roman"/>
                <w:sz w:val="24"/>
                <w:szCs w:val="24"/>
                <w:lang w:eastAsia="bg-BG"/>
              </w:rPr>
              <w:t xml:space="preserve">Размер на банковата гаранция </w:t>
            </w:r>
            <w:r w:rsidRPr="002C3960">
              <w:rPr>
                <w:rFonts w:ascii="Times New Roman" w:hAnsi="Times New Roman"/>
                <w:sz w:val="24"/>
                <w:szCs w:val="24"/>
                <w:lang w:val="en-US" w:eastAsia="bg-BG"/>
              </w:rPr>
              <w:t>G</w:t>
            </w:r>
          </w:p>
        </w:tc>
        <w:tc>
          <w:tcPr>
            <w:tcW w:w="1697" w:type="dxa"/>
            <w:shd w:val="clear" w:color="auto" w:fill="auto"/>
            <w:vAlign w:val="center"/>
          </w:tcPr>
          <w:p w14:paraId="14ED92FA" w14:textId="77777777" w:rsidR="004318C8" w:rsidRPr="002C3960" w:rsidRDefault="004318C8" w:rsidP="004318C8">
            <w:pPr>
              <w:spacing w:after="0" w:line="240" w:lineRule="auto"/>
              <w:jc w:val="both"/>
              <w:rPr>
                <w:rFonts w:ascii="Times New Roman" w:hAnsi="Times New Roman"/>
                <w:b/>
                <w:sz w:val="24"/>
                <w:szCs w:val="24"/>
                <w:lang w:eastAsia="bg-BG"/>
              </w:rPr>
            </w:pPr>
          </w:p>
        </w:tc>
      </w:tr>
      <w:tr w:rsidR="004318C8" w:rsidRPr="002C3960" w14:paraId="64DD88CA" w14:textId="77777777" w:rsidTr="004318C8">
        <w:trPr>
          <w:trHeight w:val="397"/>
          <w:jc w:val="center"/>
        </w:trPr>
        <w:tc>
          <w:tcPr>
            <w:tcW w:w="7933" w:type="dxa"/>
            <w:shd w:val="clear" w:color="auto" w:fill="auto"/>
            <w:vAlign w:val="center"/>
          </w:tcPr>
          <w:p w14:paraId="304C545E" w14:textId="77777777" w:rsidR="004318C8" w:rsidRPr="002C3960" w:rsidRDefault="004318C8" w:rsidP="004318C8">
            <w:pPr>
              <w:spacing w:after="0" w:line="240" w:lineRule="auto"/>
              <w:jc w:val="both"/>
              <w:rPr>
                <w:rFonts w:ascii="Times New Roman" w:hAnsi="Times New Roman"/>
                <w:sz w:val="24"/>
                <w:szCs w:val="24"/>
                <w:lang w:eastAsia="bg-BG"/>
              </w:rPr>
            </w:pPr>
            <w:r w:rsidRPr="002C3960">
              <w:rPr>
                <w:rFonts w:ascii="Times New Roman" w:hAnsi="Times New Roman"/>
                <w:sz w:val="24"/>
                <w:szCs w:val="24"/>
                <w:lang w:eastAsia="bg-BG"/>
              </w:rPr>
              <w:t xml:space="preserve">Размер на застрахователна сума </w:t>
            </w:r>
            <w:r w:rsidRPr="002C3960">
              <w:rPr>
                <w:rFonts w:ascii="Times New Roman" w:hAnsi="Times New Roman"/>
                <w:sz w:val="24"/>
                <w:szCs w:val="24"/>
                <w:lang w:val="en-US" w:eastAsia="bg-BG"/>
              </w:rPr>
              <w:t>Z</w:t>
            </w:r>
          </w:p>
        </w:tc>
        <w:tc>
          <w:tcPr>
            <w:tcW w:w="1697" w:type="dxa"/>
            <w:shd w:val="clear" w:color="auto" w:fill="auto"/>
            <w:vAlign w:val="center"/>
          </w:tcPr>
          <w:p w14:paraId="7B4D7063" w14:textId="77777777" w:rsidR="004318C8" w:rsidRPr="002C3960" w:rsidRDefault="004318C8" w:rsidP="004318C8">
            <w:pPr>
              <w:spacing w:after="0" w:line="240" w:lineRule="auto"/>
              <w:jc w:val="both"/>
              <w:rPr>
                <w:rFonts w:ascii="Times New Roman" w:hAnsi="Times New Roman"/>
                <w:b/>
                <w:sz w:val="24"/>
                <w:szCs w:val="24"/>
                <w:lang w:eastAsia="bg-BG"/>
              </w:rPr>
            </w:pPr>
          </w:p>
        </w:tc>
      </w:tr>
      <w:tr w:rsidR="004318C8" w:rsidRPr="002C3960" w14:paraId="48BF3D51" w14:textId="77777777" w:rsidTr="004318C8">
        <w:trPr>
          <w:trHeight w:val="397"/>
          <w:jc w:val="center"/>
        </w:trPr>
        <w:tc>
          <w:tcPr>
            <w:tcW w:w="7933" w:type="dxa"/>
            <w:shd w:val="clear" w:color="auto" w:fill="auto"/>
            <w:vAlign w:val="center"/>
          </w:tcPr>
          <w:p w14:paraId="21D58CEB" w14:textId="77777777" w:rsidR="004318C8" w:rsidRPr="002C3960" w:rsidRDefault="004318C8" w:rsidP="004318C8">
            <w:pPr>
              <w:spacing w:after="0" w:line="240" w:lineRule="auto"/>
              <w:jc w:val="both"/>
              <w:rPr>
                <w:rFonts w:ascii="Times New Roman" w:hAnsi="Times New Roman"/>
                <w:sz w:val="24"/>
                <w:szCs w:val="24"/>
                <w:lang w:val="ru-RU" w:eastAsia="bg-BG"/>
              </w:rPr>
            </w:pPr>
            <w:r w:rsidRPr="002C3960">
              <w:rPr>
                <w:rFonts w:ascii="Times New Roman" w:hAnsi="Times New Roman"/>
                <w:sz w:val="24"/>
                <w:szCs w:val="24"/>
                <w:lang w:eastAsia="bg-BG"/>
              </w:rPr>
              <w:t xml:space="preserve">Капитал </w:t>
            </w:r>
            <w:r w:rsidRPr="002C3960">
              <w:rPr>
                <w:rFonts w:ascii="Times New Roman" w:hAnsi="Times New Roman"/>
                <w:sz w:val="24"/>
                <w:szCs w:val="24"/>
                <w:lang w:val="en-US" w:eastAsia="bg-BG"/>
              </w:rPr>
              <w:t>K</w:t>
            </w:r>
            <w:r w:rsidRPr="002C3960">
              <w:rPr>
                <w:rFonts w:ascii="Times New Roman" w:hAnsi="Times New Roman"/>
                <w:sz w:val="24"/>
                <w:szCs w:val="24"/>
                <w:lang w:val="ru-RU" w:eastAsia="bg-BG"/>
              </w:rPr>
              <w:t xml:space="preserve"> = </w:t>
            </w:r>
            <w:r w:rsidRPr="002C3960">
              <w:rPr>
                <w:rFonts w:ascii="Times New Roman" w:hAnsi="Times New Roman"/>
                <w:sz w:val="24"/>
                <w:szCs w:val="24"/>
                <w:lang w:val="en-US" w:eastAsia="bg-BG"/>
              </w:rPr>
              <w:t>K</w:t>
            </w:r>
            <w:r w:rsidRPr="002C3960">
              <w:rPr>
                <w:rFonts w:ascii="Times New Roman" w:hAnsi="Times New Roman"/>
                <w:sz w:val="24"/>
                <w:szCs w:val="24"/>
                <w:lang w:val="ru-RU" w:eastAsia="bg-BG"/>
              </w:rPr>
              <w:t xml:space="preserve">1 </w:t>
            </w:r>
            <w:r w:rsidRPr="002C3960">
              <w:rPr>
                <w:rFonts w:ascii="Times New Roman" w:hAnsi="Times New Roman"/>
                <w:sz w:val="24"/>
                <w:szCs w:val="24"/>
                <w:lang w:eastAsia="bg-BG"/>
              </w:rPr>
              <w:t>–</w:t>
            </w:r>
            <w:r w:rsidRPr="002C3960">
              <w:rPr>
                <w:rFonts w:ascii="Times New Roman" w:hAnsi="Times New Roman"/>
                <w:sz w:val="24"/>
                <w:szCs w:val="24"/>
                <w:lang w:val="ru-RU" w:eastAsia="bg-BG"/>
              </w:rPr>
              <w:t xml:space="preserve"> </w:t>
            </w:r>
            <w:r w:rsidRPr="002C3960">
              <w:rPr>
                <w:rFonts w:ascii="Times New Roman" w:hAnsi="Times New Roman"/>
                <w:sz w:val="24"/>
                <w:szCs w:val="24"/>
                <w:lang w:val="en-US" w:eastAsia="bg-BG"/>
              </w:rPr>
              <w:t>K</w:t>
            </w:r>
            <w:r w:rsidRPr="002C3960">
              <w:rPr>
                <w:rFonts w:ascii="Times New Roman" w:hAnsi="Times New Roman"/>
                <w:sz w:val="24"/>
                <w:szCs w:val="24"/>
                <w:lang w:val="ru-RU" w:eastAsia="bg-BG"/>
              </w:rPr>
              <w:t xml:space="preserve">2 + </w:t>
            </w:r>
            <w:r w:rsidRPr="002C3960">
              <w:rPr>
                <w:rFonts w:ascii="Times New Roman" w:hAnsi="Times New Roman"/>
                <w:sz w:val="24"/>
                <w:szCs w:val="24"/>
                <w:lang w:val="en-US" w:eastAsia="bg-BG"/>
              </w:rPr>
              <w:t>G</w:t>
            </w:r>
            <w:r w:rsidRPr="002C3960">
              <w:rPr>
                <w:rFonts w:ascii="Times New Roman" w:hAnsi="Times New Roman"/>
                <w:sz w:val="24"/>
                <w:szCs w:val="24"/>
                <w:lang w:eastAsia="bg-BG"/>
              </w:rPr>
              <w:t xml:space="preserve"> + </w:t>
            </w:r>
            <w:r w:rsidRPr="002C3960">
              <w:rPr>
                <w:rFonts w:ascii="Times New Roman" w:hAnsi="Times New Roman"/>
                <w:sz w:val="24"/>
                <w:szCs w:val="24"/>
                <w:lang w:val="en-US" w:eastAsia="bg-BG"/>
              </w:rPr>
              <w:t>Z</w:t>
            </w:r>
          </w:p>
        </w:tc>
        <w:tc>
          <w:tcPr>
            <w:tcW w:w="1697" w:type="dxa"/>
            <w:shd w:val="clear" w:color="auto" w:fill="auto"/>
            <w:vAlign w:val="center"/>
          </w:tcPr>
          <w:p w14:paraId="188BDD8E" w14:textId="77777777" w:rsidR="004318C8" w:rsidRPr="002C3960" w:rsidRDefault="004318C8" w:rsidP="004318C8">
            <w:pPr>
              <w:spacing w:after="0" w:line="240" w:lineRule="auto"/>
              <w:jc w:val="both"/>
              <w:rPr>
                <w:rFonts w:ascii="Times New Roman" w:hAnsi="Times New Roman"/>
                <w:b/>
                <w:sz w:val="24"/>
                <w:szCs w:val="24"/>
                <w:lang w:eastAsia="bg-BG"/>
              </w:rPr>
            </w:pPr>
          </w:p>
        </w:tc>
      </w:tr>
    </w:tbl>
    <w:p w14:paraId="6BA0371F" w14:textId="77777777" w:rsidR="004318C8" w:rsidRDefault="004318C8" w:rsidP="004318C8">
      <w:pPr>
        <w:spacing w:after="0" w:line="240" w:lineRule="auto"/>
        <w:ind w:firstLine="851"/>
        <w:rPr>
          <w:rFonts w:ascii="Times New Roman" w:hAnsi="Times New Roman"/>
          <w:sz w:val="24"/>
          <w:szCs w:val="24"/>
        </w:rPr>
      </w:pPr>
    </w:p>
    <w:p w14:paraId="7C6F9346" w14:textId="77777777" w:rsidR="004318C8" w:rsidRDefault="004318C8" w:rsidP="004318C8">
      <w:pPr>
        <w:spacing w:after="0" w:line="240" w:lineRule="auto"/>
        <w:ind w:firstLine="709"/>
        <w:jc w:val="both"/>
        <w:rPr>
          <w:rFonts w:ascii="Times New Roman" w:hAnsi="Times New Roman"/>
          <w:b/>
          <w:sz w:val="24"/>
          <w:szCs w:val="24"/>
          <w:lang w:eastAsia="bg-BG"/>
        </w:rPr>
      </w:pPr>
      <w:r>
        <w:rPr>
          <w:rFonts w:ascii="Times New Roman" w:hAnsi="Times New Roman"/>
          <w:b/>
          <w:sz w:val="24"/>
          <w:szCs w:val="24"/>
          <w:lang w:eastAsia="bg-BG"/>
        </w:rPr>
        <w:t>*Приложени документи и електронен носител:</w:t>
      </w:r>
    </w:p>
    <w:p w14:paraId="5F71DDBD" w14:textId="77777777" w:rsidR="004318C8" w:rsidRDefault="004318C8" w:rsidP="004318C8">
      <w:pPr>
        <w:spacing w:after="0" w:line="240" w:lineRule="auto"/>
        <w:ind w:firstLine="567"/>
        <w:jc w:val="both"/>
        <w:rPr>
          <w:rFonts w:ascii="Times New Roman" w:hAnsi="Times New Roman"/>
          <w:b/>
          <w:sz w:val="24"/>
          <w:szCs w:val="24"/>
          <w:lang w:eastAsia="bg-BG"/>
        </w:rPr>
      </w:pPr>
    </w:p>
    <w:tbl>
      <w:tblPr>
        <w:tblStyle w:val="TableGrid"/>
        <w:tblW w:w="0" w:type="auto"/>
        <w:tblInd w:w="360" w:type="dxa"/>
        <w:tblLook w:val="04A0" w:firstRow="1" w:lastRow="0" w:firstColumn="1" w:lastColumn="0" w:noHBand="0" w:noVBand="1"/>
      </w:tblPr>
      <w:tblGrid>
        <w:gridCol w:w="344"/>
        <w:gridCol w:w="8926"/>
      </w:tblGrid>
      <w:tr w:rsidR="004318C8" w14:paraId="7664D9FF" w14:textId="77777777" w:rsidTr="004318C8">
        <w:tc>
          <w:tcPr>
            <w:tcW w:w="344" w:type="dxa"/>
            <w:tcBorders>
              <w:right w:val="single" w:sz="4" w:space="0" w:color="auto"/>
            </w:tcBorders>
          </w:tcPr>
          <w:p w14:paraId="2E54787F" w14:textId="77777777" w:rsidR="004318C8" w:rsidRDefault="004318C8" w:rsidP="004318C8">
            <w:pPr>
              <w:jc w:val="both"/>
              <w:rPr>
                <w:rFonts w:ascii="Times New Roman" w:hAnsi="Times New Roman"/>
                <w:sz w:val="24"/>
                <w:szCs w:val="24"/>
                <w:lang w:eastAsia="bg-BG"/>
              </w:rPr>
            </w:pPr>
          </w:p>
        </w:tc>
        <w:tc>
          <w:tcPr>
            <w:tcW w:w="8926" w:type="dxa"/>
            <w:tcBorders>
              <w:top w:val="nil"/>
              <w:left w:val="single" w:sz="4" w:space="0" w:color="auto"/>
              <w:bottom w:val="nil"/>
              <w:right w:val="nil"/>
            </w:tcBorders>
          </w:tcPr>
          <w:p w14:paraId="799F7BFF"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1. Г</w:t>
            </w:r>
            <w:r w:rsidRPr="002C3960">
              <w:rPr>
                <w:rFonts w:ascii="Times New Roman" w:hAnsi="Times New Roman"/>
                <w:sz w:val="24"/>
                <w:szCs w:val="24"/>
                <w:lang w:eastAsia="bg-BG"/>
              </w:rPr>
              <w:t>одишен финансов отчет, заверен от регистриран одитор</w:t>
            </w:r>
            <w:r>
              <w:rPr>
                <w:rFonts w:ascii="Times New Roman" w:hAnsi="Times New Roman"/>
                <w:sz w:val="24"/>
                <w:szCs w:val="24"/>
                <w:lang w:eastAsia="bg-BG"/>
              </w:rPr>
              <w:t xml:space="preserve"> (</w:t>
            </w:r>
            <w:r w:rsidRPr="009844E5">
              <w:rPr>
                <w:rFonts w:ascii="Times New Roman" w:hAnsi="Times New Roman"/>
                <w:b/>
                <w:sz w:val="24"/>
                <w:szCs w:val="24"/>
                <w:lang w:eastAsia="bg-BG"/>
              </w:rPr>
              <w:t>копие</w:t>
            </w:r>
            <w:r>
              <w:rPr>
                <w:rFonts w:ascii="Times New Roman" w:hAnsi="Times New Roman"/>
                <w:sz w:val="24"/>
                <w:szCs w:val="24"/>
                <w:lang w:eastAsia="bg-BG"/>
              </w:rPr>
              <w:t>);</w:t>
            </w:r>
          </w:p>
        </w:tc>
      </w:tr>
    </w:tbl>
    <w:p w14:paraId="160C0F4A" w14:textId="77777777" w:rsidR="004318C8" w:rsidRPr="00674FF4" w:rsidRDefault="004318C8" w:rsidP="004318C8">
      <w:pPr>
        <w:spacing w:after="0" w:line="240" w:lineRule="auto"/>
        <w:ind w:left="360"/>
        <w:jc w:val="both"/>
        <w:rPr>
          <w:rFonts w:ascii="Times New Roman" w:hAnsi="Times New Roman"/>
          <w:sz w:val="12"/>
          <w:szCs w:val="24"/>
          <w:lang w:eastAsia="bg-BG"/>
        </w:rPr>
      </w:pPr>
    </w:p>
    <w:tbl>
      <w:tblPr>
        <w:tblStyle w:val="TableGrid"/>
        <w:tblW w:w="9417" w:type="dxa"/>
        <w:tblInd w:w="360" w:type="dxa"/>
        <w:tblLook w:val="04A0" w:firstRow="1" w:lastRow="0" w:firstColumn="1" w:lastColumn="0" w:noHBand="0" w:noVBand="1"/>
      </w:tblPr>
      <w:tblGrid>
        <w:gridCol w:w="344"/>
        <w:gridCol w:w="9073"/>
      </w:tblGrid>
      <w:tr w:rsidR="004318C8" w14:paraId="09DB4205" w14:textId="77777777" w:rsidTr="004318C8">
        <w:tc>
          <w:tcPr>
            <w:tcW w:w="344" w:type="dxa"/>
            <w:tcBorders>
              <w:right w:val="single" w:sz="4" w:space="0" w:color="auto"/>
            </w:tcBorders>
          </w:tcPr>
          <w:p w14:paraId="67B342E7" w14:textId="77777777" w:rsidR="004318C8" w:rsidRDefault="004318C8" w:rsidP="004318C8">
            <w:pPr>
              <w:jc w:val="both"/>
              <w:rPr>
                <w:rFonts w:ascii="Times New Roman" w:hAnsi="Times New Roman"/>
                <w:sz w:val="24"/>
                <w:szCs w:val="24"/>
                <w:lang w:eastAsia="bg-BG"/>
              </w:rPr>
            </w:pPr>
          </w:p>
        </w:tc>
        <w:tc>
          <w:tcPr>
            <w:tcW w:w="9073" w:type="dxa"/>
            <w:tcBorders>
              <w:top w:val="nil"/>
              <w:left w:val="single" w:sz="4" w:space="0" w:color="auto"/>
              <w:bottom w:val="nil"/>
              <w:right w:val="nil"/>
            </w:tcBorders>
          </w:tcPr>
          <w:p w14:paraId="631A7A86"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 xml:space="preserve">2. </w:t>
            </w:r>
            <w:r w:rsidRPr="00F561C9">
              <w:rPr>
                <w:rFonts w:ascii="Times New Roman" w:hAnsi="Times New Roman"/>
                <w:sz w:val="24"/>
                <w:szCs w:val="24"/>
                <w:lang w:eastAsia="bg-BG"/>
              </w:rPr>
              <w:t>Банкова гаранция, издадена от</w:t>
            </w:r>
            <w:r>
              <w:rPr>
                <w:rFonts w:ascii="Times New Roman" w:hAnsi="Times New Roman"/>
                <w:sz w:val="24"/>
                <w:szCs w:val="24"/>
                <w:lang w:eastAsia="bg-BG"/>
              </w:rPr>
              <w:t xml:space="preserve"> …………………………………………… </w:t>
            </w:r>
            <w:r w:rsidRPr="006B5E7C">
              <w:rPr>
                <w:rFonts w:ascii="Times New Roman" w:hAnsi="Times New Roman"/>
                <w:sz w:val="24"/>
                <w:szCs w:val="24"/>
                <w:lang w:eastAsia="bg-BG"/>
              </w:rPr>
              <w:t>(</w:t>
            </w:r>
            <w:r w:rsidRPr="009844E5">
              <w:rPr>
                <w:rFonts w:ascii="Times New Roman" w:hAnsi="Times New Roman"/>
                <w:b/>
                <w:sz w:val="24"/>
                <w:szCs w:val="24"/>
                <w:lang w:eastAsia="bg-BG"/>
              </w:rPr>
              <w:t>оригинал</w:t>
            </w:r>
            <w:r w:rsidRPr="006B5E7C">
              <w:rPr>
                <w:rFonts w:ascii="Times New Roman" w:hAnsi="Times New Roman"/>
                <w:sz w:val="24"/>
                <w:szCs w:val="24"/>
                <w:lang w:eastAsia="bg-BG"/>
              </w:rPr>
              <w:t>)</w:t>
            </w:r>
            <w:r>
              <w:rPr>
                <w:rFonts w:ascii="Times New Roman" w:hAnsi="Times New Roman"/>
                <w:sz w:val="24"/>
                <w:szCs w:val="24"/>
                <w:lang w:eastAsia="bg-BG"/>
              </w:rPr>
              <w:t>;</w:t>
            </w:r>
          </w:p>
        </w:tc>
      </w:tr>
    </w:tbl>
    <w:p w14:paraId="3B807D67" w14:textId="77777777" w:rsidR="004318C8" w:rsidRPr="006432B1" w:rsidRDefault="004318C8" w:rsidP="004318C8">
      <w:pPr>
        <w:spacing w:after="0" w:line="240" w:lineRule="auto"/>
        <w:ind w:left="284"/>
        <w:jc w:val="both"/>
        <w:rPr>
          <w:rFonts w:ascii="Times New Roman" w:hAnsi="Times New Roman"/>
          <w:sz w:val="12"/>
          <w:szCs w:val="24"/>
          <w:lang w:eastAsia="bg-BG"/>
        </w:rPr>
      </w:pPr>
    </w:p>
    <w:tbl>
      <w:tblPr>
        <w:tblStyle w:val="TableGrid"/>
        <w:tblW w:w="9417" w:type="dxa"/>
        <w:tblInd w:w="360" w:type="dxa"/>
        <w:tblLook w:val="04A0" w:firstRow="1" w:lastRow="0" w:firstColumn="1" w:lastColumn="0" w:noHBand="0" w:noVBand="1"/>
      </w:tblPr>
      <w:tblGrid>
        <w:gridCol w:w="344"/>
        <w:gridCol w:w="9073"/>
      </w:tblGrid>
      <w:tr w:rsidR="004318C8" w14:paraId="32FA51A9" w14:textId="77777777" w:rsidTr="004318C8">
        <w:tc>
          <w:tcPr>
            <w:tcW w:w="344" w:type="dxa"/>
            <w:tcBorders>
              <w:right w:val="single" w:sz="4" w:space="0" w:color="auto"/>
            </w:tcBorders>
          </w:tcPr>
          <w:p w14:paraId="4B57AC1D" w14:textId="77777777" w:rsidR="004318C8" w:rsidRDefault="004318C8" w:rsidP="004318C8">
            <w:pPr>
              <w:jc w:val="both"/>
              <w:rPr>
                <w:rFonts w:ascii="Times New Roman" w:hAnsi="Times New Roman"/>
                <w:sz w:val="24"/>
                <w:szCs w:val="24"/>
                <w:lang w:eastAsia="bg-BG"/>
              </w:rPr>
            </w:pPr>
          </w:p>
        </w:tc>
        <w:tc>
          <w:tcPr>
            <w:tcW w:w="9073" w:type="dxa"/>
            <w:tcBorders>
              <w:top w:val="nil"/>
              <w:left w:val="single" w:sz="4" w:space="0" w:color="auto"/>
              <w:bottom w:val="nil"/>
              <w:right w:val="nil"/>
            </w:tcBorders>
          </w:tcPr>
          <w:p w14:paraId="7D72AA40"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 xml:space="preserve">3. </w:t>
            </w:r>
            <w:r w:rsidRPr="006432B1">
              <w:rPr>
                <w:rFonts w:ascii="Times New Roman" w:hAnsi="Times New Roman"/>
                <w:sz w:val="24"/>
                <w:szCs w:val="24"/>
                <w:lang w:eastAsia="bg-BG"/>
              </w:rPr>
              <w:t>Застрахователна полица №</w:t>
            </w:r>
            <w:r>
              <w:rPr>
                <w:rFonts w:ascii="Times New Roman" w:hAnsi="Times New Roman"/>
                <w:sz w:val="24"/>
                <w:szCs w:val="24"/>
                <w:lang w:eastAsia="bg-BG"/>
              </w:rPr>
              <w:t xml:space="preserve">….. ………………………………………………… </w:t>
            </w:r>
            <w:r w:rsidRPr="006B5E7C">
              <w:rPr>
                <w:rFonts w:ascii="Times New Roman" w:hAnsi="Times New Roman"/>
                <w:sz w:val="24"/>
                <w:szCs w:val="24"/>
                <w:lang w:eastAsia="bg-BG"/>
              </w:rPr>
              <w:t>(</w:t>
            </w:r>
            <w:r w:rsidRPr="009844E5">
              <w:rPr>
                <w:rFonts w:ascii="Times New Roman" w:hAnsi="Times New Roman"/>
                <w:b/>
                <w:sz w:val="24"/>
                <w:szCs w:val="24"/>
                <w:lang w:eastAsia="bg-BG"/>
              </w:rPr>
              <w:t>копие</w:t>
            </w:r>
            <w:r w:rsidRPr="006B5E7C">
              <w:rPr>
                <w:rFonts w:ascii="Times New Roman" w:hAnsi="Times New Roman"/>
                <w:sz w:val="24"/>
                <w:szCs w:val="24"/>
                <w:lang w:eastAsia="bg-BG"/>
              </w:rPr>
              <w:t>)</w:t>
            </w:r>
            <w:r>
              <w:rPr>
                <w:rFonts w:ascii="Times New Roman" w:hAnsi="Times New Roman"/>
                <w:sz w:val="24"/>
                <w:szCs w:val="24"/>
                <w:lang w:eastAsia="bg-BG"/>
              </w:rPr>
              <w:t>;</w:t>
            </w:r>
          </w:p>
        </w:tc>
      </w:tr>
    </w:tbl>
    <w:p w14:paraId="481B9656" w14:textId="77777777" w:rsidR="004318C8" w:rsidRDefault="004318C8" w:rsidP="004318C8">
      <w:pPr>
        <w:spacing w:after="0" w:line="240" w:lineRule="auto"/>
        <w:ind w:left="284"/>
        <w:jc w:val="both"/>
        <w:rPr>
          <w:rFonts w:ascii="Times New Roman" w:hAnsi="Times New Roman"/>
          <w:sz w:val="12"/>
          <w:szCs w:val="24"/>
          <w:lang w:eastAsia="bg-BG"/>
        </w:rPr>
      </w:pPr>
    </w:p>
    <w:tbl>
      <w:tblPr>
        <w:tblStyle w:val="TableGrid"/>
        <w:tblW w:w="10207" w:type="dxa"/>
        <w:tblInd w:w="-147" w:type="dxa"/>
        <w:tblLook w:val="04A0" w:firstRow="1" w:lastRow="0" w:firstColumn="1" w:lastColumn="0" w:noHBand="0" w:noVBand="1"/>
      </w:tblPr>
      <w:tblGrid>
        <w:gridCol w:w="507"/>
        <w:gridCol w:w="344"/>
        <w:gridCol w:w="1701"/>
        <w:gridCol w:w="390"/>
        <w:gridCol w:w="336"/>
        <w:gridCol w:w="390"/>
        <w:gridCol w:w="336"/>
        <w:gridCol w:w="390"/>
        <w:gridCol w:w="5813"/>
      </w:tblGrid>
      <w:tr w:rsidR="004318C8" w14:paraId="281ABB41" w14:textId="77777777" w:rsidTr="004318C8">
        <w:trPr>
          <w:gridBefore w:val="1"/>
          <w:wBefore w:w="507" w:type="dxa"/>
        </w:trPr>
        <w:tc>
          <w:tcPr>
            <w:tcW w:w="344" w:type="dxa"/>
            <w:tcBorders>
              <w:right w:val="single" w:sz="4" w:space="0" w:color="auto"/>
            </w:tcBorders>
          </w:tcPr>
          <w:p w14:paraId="65634831" w14:textId="77777777" w:rsidR="004318C8" w:rsidRDefault="004318C8" w:rsidP="004318C8">
            <w:pPr>
              <w:jc w:val="both"/>
              <w:rPr>
                <w:rFonts w:ascii="Times New Roman" w:hAnsi="Times New Roman"/>
                <w:sz w:val="24"/>
                <w:szCs w:val="24"/>
                <w:lang w:eastAsia="bg-BG"/>
              </w:rPr>
            </w:pPr>
          </w:p>
        </w:tc>
        <w:tc>
          <w:tcPr>
            <w:tcW w:w="1701" w:type="dxa"/>
            <w:tcBorders>
              <w:top w:val="nil"/>
              <w:left w:val="single" w:sz="4" w:space="0" w:color="auto"/>
              <w:bottom w:val="nil"/>
              <w:right w:val="single" w:sz="4" w:space="0" w:color="auto"/>
            </w:tcBorders>
          </w:tcPr>
          <w:p w14:paraId="2CD56FAC"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Документ/и 1</w:t>
            </w:r>
          </w:p>
        </w:tc>
        <w:tc>
          <w:tcPr>
            <w:tcW w:w="390" w:type="dxa"/>
            <w:tcBorders>
              <w:left w:val="single" w:sz="4" w:space="0" w:color="auto"/>
              <w:right w:val="single" w:sz="4" w:space="0" w:color="auto"/>
            </w:tcBorders>
          </w:tcPr>
          <w:p w14:paraId="1329D43B" w14:textId="77777777" w:rsidR="004318C8" w:rsidRDefault="004318C8" w:rsidP="004318C8">
            <w:pPr>
              <w:jc w:val="both"/>
              <w:rPr>
                <w:rFonts w:ascii="Times New Roman" w:hAnsi="Times New Roman"/>
                <w:sz w:val="24"/>
                <w:szCs w:val="24"/>
                <w:lang w:eastAsia="bg-BG"/>
              </w:rPr>
            </w:pPr>
          </w:p>
        </w:tc>
        <w:tc>
          <w:tcPr>
            <w:tcW w:w="336" w:type="dxa"/>
            <w:tcBorders>
              <w:top w:val="nil"/>
              <w:left w:val="single" w:sz="4" w:space="0" w:color="auto"/>
              <w:bottom w:val="nil"/>
              <w:right w:val="single" w:sz="4" w:space="0" w:color="auto"/>
            </w:tcBorders>
          </w:tcPr>
          <w:p w14:paraId="46BF9E7F"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2</w:t>
            </w:r>
          </w:p>
        </w:tc>
        <w:tc>
          <w:tcPr>
            <w:tcW w:w="390" w:type="dxa"/>
            <w:tcBorders>
              <w:left w:val="single" w:sz="4" w:space="0" w:color="auto"/>
              <w:right w:val="single" w:sz="4" w:space="0" w:color="auto"/>
            </w:tcBorders>
          </w:tcPr>
          <w:p w14:paraId="4030376B" w14:textId="77777777" w:rsidR="004318C8" w:rsidRDefault="004318C8" w:rsidP="004318C8">
            <w:pPr>
              <w:jc w:val="both"/>
              <w:rPr>
                <w:rFonts w:ascii="Times New Roman" w:hAnsi="Times New Roman"/>
                <w:sz w:val="24"/>
                <w:szCs w:val="24"/>
                <w:lang w:eastAsia="bg-BG"/>
              </w:rPr>
            </w:pPr>
          </w:p>
        </w:tc>
        <w:tc>
          <w:tcPr>
            <w:tcW w:w="336" w:type="dxa"/>
            <w:tcBorders>
              <w:top w:val="nil"/>
              <w:left w:val="single" w:sz="4" w:space="0" w:color="auto"/>
              <w:bottom w:val="nil"/>
              <w:right w:val="single" w:sz="4" w:space="0" w:color="auto"/>
            </w:tcBorders>
          </w:tcPr>
          <w:p w14:paraId="14CAD013"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3</w:t>
            </w:r>
          </w:p>
        </w:tc>
        <w:tc>
          <w:tcPr>
            <w:tcW w:w="390" w:type="dxa"/>
            <w:tcBorders>
              <w:left w:val="single" w:sz="4" w:space="0" w:color="auto"/>
              <w:right w:val="single" w:sz="4" w:space="0" w:color="auto"/>
            </w:tcBorders>
          </w:tcPr>
          <w:p w14:paraId="439D3854" w14:textId="77777777" w:rsidR="004318C8" w:rsidRDefault="004318C8" w:rsidP="004318C8">
            <w:pPr>
              <w:jc w:val="both"/>
              <w:rPr>
                <w:rFonts w:ascii="Times New Roman" w:hAnsi="Times New Roman"/>
                <w:sz w:val="24"/>
                <w:szCs w:val="24"/>
                <w:lang w:eastAsia="bg-BG"/>
              </w:rPr>
            </w:pPr>
          </w:p>
        </w:tc>
        <w:tc>
          <w:tcPr>
            <w:tcW w:w="5813" w:type="dxa"/>
            <w:tcBorders>
              <w:top w:val="nil"/>
              <w:left w:val="single" w:sz="4" w:space="0" w:color="auto"/>
              <w:bottom w:val="nil"/>
              <w:right w:val="nil"/>
            </w:tcBorders>
          </w:tcPr>
          <w:p w14:paraId="0186B6AD" w14:textId="77777777" w:rsidR="004318C8" w:rsidRDefault="004318C8" w:rsidP="004318C8">
            <w:pPr>
              <w:rPr>
                <w:rFonts w:ascii="Times New Roman" w:hAnsi="Times New Roman"/>
                <w:sz w:val="24"/>
                <w:szCs w:val="24"/>
                <w:lang w:eastAsia="bg-BG"/>
              </w:rPr>
            </w:pPr>
            <w:r>
              <w:rPr>
                <w:rFonts w:ascii="Times New Roman" w:hAnsi="Times New Roman"/>
                <w:sz w:val="24"/>
                <w:szCs w:val="24"/>
                <w:lang w:eastAsia="bg-BG"/>
              </w:rPr>
              <w:t xml:space="preserve">е/са представен/и в Изпълнителна агенция </w:t>
            </w:r>
          </w:p>
        </w:tc>
      </w:tr>
      <w:tr w:rsidR="004318C8" w14:paraId="06FD5908" w14:textId="77777777" w:rsidTr="004318C8">
        <w:tc>
          <w:tcPr>
            <w:tcW w:w="10207" w:type="dxa"/>
            <w:gridSpan w:val="9"/>
            <w:tcBorders>
              <w:top w:val="nil"/>
              <w:left w:val="nil"/>
              <w:bottom w:val="nil"/>
              <w:right w:val="nil"/>
            </w:tcBorders>
          </w:tcPr>
          <w:p w14:paraId="248E6D21"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„Автомобилна администрация“ с рег. № ………………………..…………………………….…….</w:t>
            </w:r>
          </w:p>
        </w:tc>
      </w:tr>
    </w:tbl>
    <w:p w14:paraId="404D2F0E" w14:textId="77777777" w:rsidR="004318C8" w:rsidRPr="006432B1" w:rsidRDefault="004318C8" w:rsidP="004318C8">
      <w:pPr>
        <w:spacing w:after="0" w:line="240" w:lineRule="auto"/>
        <w:ind w:left="284"/>
        <w:jc w:val="both"/>
        <w:rPr>
          <w:rFonts w:ascii="Times New Roman" w:hAnsi="Times New Roman"/>
          <w:sz w:val="24"/>
          <w:szCs w:val="24"/>
          <w:lang w:eastAsia="bg-BG"/>
        </w:rPr>
      </w:pPr>
    </w:p>
    <w:p w14:paraId="6C13158C" w14:textId="77777777" w:rsidR="004318C8" w:rsidRDefault="004318C8" w:rsidP="004318C8">
      <w:pPr>
        <w:spacing w:after="0" w:line="240" w:lineRule="auto"/>
        <w:ind w:firstLine="567"/>
        <w:jc w:val="both"/>
        <w:rPr>
          <w:rFonts w:ascii="Times New Roman" w:hAnsi="Times New Roman"/>
          <w:i/>
          <w:sz w:val="24"/>
          <w:szCs w:val="24"/>
          <w:lang w:eastAsia="bg-BG"/>
        </w:rPr>
      </w:pPr>
      <w:r>
        <w:rPr>
          <w:rFonts w:ascii="Times New Roman" w:hAnsi="Times New Roman"/>
          <w:i/>
          <w:sz w:val="24"/>
          <w:szCs w:val="24"/>
          <w:u w:val="single"/>
          <w:lang w:eastAsia="bg-BG"/>
        </w:rPr>
        <w:lastRenderedPageBreak/>
        <w:t>Забележка*</w:t>
      </w:r>
      <w:r>
        <w:rPr>
          <w:rFonts w:ascii="Times New Roman" w:hAnsi="Times New Roman"/>
          <w:i/>
          <w:sz w:val="24"/>
          <w:szCs w:val="24"/>
          <w:lang w:eastAsia="bg-BG"/>
        </w:rPr>
        <w:t>: Копията на документите следва да бъдат заверени от лицето, представляващо търговеца или от упълномощеното лице с „вярно с оригинала“, неговите имена и подпис.</w:t>
      </w:r>
    </w:p>
    <w:p w14:paraId="332E7BC5" w14:textId="77777777" w:rsidR="004318C8" w:rsidRDefault="004318C8" w:rsidP="004318C8">
      <w:pPr>
        <w:spacing w:after="0" w:line="240" w:lineRule="auto"/>
        <w:ind w:firstLine="567"/>
        <w:jc w:val="both"/>
        <w:rPr>
          <w:rFonts w:ascii="Times New Roman" w:hAnsi="Times New Roman" w:cs="Times New Roman"/>
          <w:sz w:val="24"/>
          <w:szCs w:val="24"/>
        </w:rPr>
      </w:pPr>
    </w:p>
    <w:p w14:paraId="194EFB3A" w14:textId="77777777" w:rsidR="004318C8" w:rsidRDefault="004318C8" w:rsidP="004318C8">
      <w:pPr>
        <w:spacing w:after="0" w:line="240" w:lineRule="auto"/>
        <w:ind w:firstLine="851"/>
        <w:rPr>
          <w:rFonts w:ascii="Times New Roman" w:hAnsi="Times New Roman"/>
          <w:sz w:val="24"/>
          <w:szCs w:val="24"/>
        </w:rPr>
      </w:pPr>
    </w:p>
    <w:p w14:paraId="06089E90" w14:textId="77777777" w:rsidR="004318C8" w:rsidRDefault="004318C8" w:rsidP="004318C8">
      <w:pPr>
        <w:spacing w:after="0" w:line="240" w:lineRule="auto"/>
        <w:ind w:firstLine="851"/>
        <w:rPr>
          <w:rFonts w:ascii="Times New Roman" w:hAnsi="Times New Roman"/>
          <w:sz w:val="24"/>
          <w:szCs w:val="24"/>
        </w:rPr>
      </w:pPr>
      <w:r>
        <w:rPr>
          <w:rFonts w:ascii="Times New Roman" w:hAnsi="Times New Roman"/>
          <w:sz w:val="24"/>
          <w:szCs w:val="24"/>
        </w:rPr>
        <w:t>Дата:………………..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Подпис:………………………….</w:t>
      </w:r>
    </w:p>
    <w:p w14:paraId="13B7C086" w14:textId="77777777" w:rsidR="004318C8" w:rsidRDefault="004318C8" w:rsidP="004318C8">
      <w:pPr>
        <w:spacing w:after="0" w:line="240" w:lineRule="auto"/>
        <w:ind w:firstLine="851"/>
        <w:rPr>
          <w:rFonts w:ascii="Times New Roman" w:hAnsi="Times New Roman"/>
          <w:sz w:val="24"/>
          <w:szCs w:val="24"/>
        </w:rPr>
      </w:pPr>
    </w:p>
    <w:p w14:paraId="0B618FBA" w14:textId="77777777" w:rsidR="004318C8" w:rsidRDefault="004318C8" w:rsidP="004318C8">
      <w:pPr>
        <w:spacing w:after="0" w:line="240" w:lineRule="auto"/>
        <w:ind w:firstLine="851"/>
        <w:rPr>
          <w:rFonts w:ascii="Times New Roman" w:hAnsi="Times New Roman"/>
          <w:sz w:val="24"/>
          <w:szCs w:val="24"/>
        </w:rPr>
      </w:pPr>
    </w:p>
    <w:p w14:paraId="38D38B24" w14:textId="77777777" w:rsidR="004318C8" w:rsidRDefault="004318C8" w:rsidP="004318C8">
      <w:pPr>
        <w:spacing w:after="0" w:line="240" w:lineRule="auto"/>
        <w:rPr>
          <w:rFonts w:ascii="Times New Roman" w:hAnsi="Times New Roman"/>
          <w:sz w:val="24"/>
          <w:szCs w:val="24"/>
          <w:lang w:eastAsia="bg-BG"/>
        </w:rPr>
      </w:pPr>
      <w:r>
        <w:rPr>
          <w:rFonts w:ascii="Times New Roman" w:hAnsi="Times New Roman"/>
          <w:sz w:val="24"/>
          <w:szCs w:val="24"/>
          <w:lang w:eastAsia="bg-BG"/>
        </w:rPr>
        <w:t xml:space="preserve">Служителят, </w:t>
      </w:r>
      <w:r>
        <w:rPr>
          <w:rFonts w:ascii="Times New Roman" w:hAnsi="Times New Roman"/>
          <w:sz w:val="24"/>
          <w:szCs w:val="24"/>
          <w:lang w:val="en-US" w:eastAsia="bg-BG"/>
        </w:rPr>
        <w:t>………………………………………………</w:t>
      </w:r>
      <w:r>
        <w:rPr>
          <w:rFonts w:ascii="Times New Roman" w:hAnsi="Times New Roman"/>
          <w:sz w:val="24"/>
          <w:szCs w:val="24"/>
          <w:lang w:eastAsia="bg-BG"/>
        </w:rPr>
        <w:t>…………………………………………..</w:t>
      </w:r>
    </w:p>
    <w:p w14:paraId="268DC33D" w14:textId="77777777" w:rsidR="004318C8" w:rsidRDefault="004318C8" w:rsidP="004318C8">
      <w:pPr>
        <w:spacing w:after="0" w:line="240" w:lineRule="auto"/>
        <w:jc w:val="center"/>
        <w:rPr>
          <w:rFonts w:ascii="Times New Roman" w:hAnsi="Times New Roman"/>
          <w:i/>
          <w:sz w:val="20"/>
          <w:szCs w:val="24"/>
          <w:lang w:eastAsia="bg-BG"/>
        </w:rPr>
      </w:pPr>
      <w:r>
        <w:rPr>
          <w:rFonts w:ascii="Times New Roman" w:hAnsi="Times New Roman"/>
          <w:i/>
          <w:sz w:val="20"/>
          <w:szCs w:val="24"/>
          <w:lang w:eastAsia="bg-BG"/>
        </w:rPr>
        <w:t>(име, фамилия и длъжност на проверяващия)</w:t>
      </w:r>
    </w:p>
    <w:p w14:paraId="2787C8DD" w14:textId="77777777" w:rsidR="004318C8" w:rsidRDefault="004318C8" w:rsidP="004318C8">
      <w:pPr>
        <w:spacing w:after="0" w:line="240" w:lineRule="auto"/>
        <w:ind w:firstLine="851"/>
        <w:jc w:val="both"/>
        <w:rPr>
          <w:rFonts w:ascii="Times New Roman" w:hAnsi="Times New Roman"/>
          <w:sz w:val="24"/>
          <w:szCs w:val="24"/>
          <w:lang w:val="en-US" w:eastAsia="bg-BG"/>
        </w:rPr>
      </w:pPr>
    </w:p>
    <w:p w14:paraId="1F3187A0" w14:textId="77777777" w:rsidR="004318C8" w:rsidRDefault="004318C8" w:rsidP="004318C8">
      <w:pPr>
        <w:spacing w:after="0" w:line="240" w:lineRule="auto"/>
        <w:ind w:firstLine="851"/>
        <w:jc w:val="both"/>
        <w:rPr>
          <w:rFonts w:ascii="Times New Roman" w:hAnsi="Times New Roman"/>
          <w:sz w:val="24"/>
          <w:szCs w:val="24"/>
          <w:lang w:eastAsia="bg-BG"/>
        </w:rPr>
      </w:pPr>
      <w:r>
        <w:rPr>
          <w:rFonts w:ascii="Times New Roman" w:hAnsi="Times New Roman"/>
          <w:sz w:val="24"/>
          <w:szCs w:val="24"/>
          <w:lang w:eastAsia="bg-BG"/>
        </w:rPr>
        <w:t>Извърших проверка за наличието на документите, за които е отбелязано, че се прилагат към заявлението и</w:t>
      </w:r>
    </w:p>
    <w:p w14:paraId="4A2CC796" w14:textId="77777777" w:rsidR="004318C8" w:rsidRDefault="004318C8" w:rsidP="004318C8">
      <w:pPr>
        <w:pStyle w:val="ListParagraph"/>
        <w:numPr>
          <w:ilvl w:val="0"/>
          <w:numId w:val="4"/>
        </w:numPr>
        <w:spacing w:after="0" w:line="240" w:lineRule="auto"/>
        <w:jc w:val="both"/>
        <w:rPr>
          <w:rFonts w:ascii="Times New Roman" w:hAnsi="Times New Roman"/>
          <w:sz w:val="24"/>
          <w:szCs w:val="24"/>
          <w:lang w:val="en-US" w:eastAsia="bg-BG"/>
        </w:rPr>
      </w:pPr>
      <w:r>
        <w:rPr>
          <w:rFonts w:ascii="Times New Roman" w:hAnsi="Times New Roman"/>
          <w:sz w:val="24"/>
          <w:szCs w:val="24"/>
          <w:lang w:eastAsia="bg-BG"/>
        </w:rPr>
        <w:t>не установих пропуски;</w:t>
      </w:r>
    </w:p>
    <w:p w14:paraId="32F1A3C1" w14:textId="77777777" w:rsidR="004318C8" w:rsidRDefault="004318C8" w:rsidP="004318C8">
      <w:pPr>
        <w:numPr>
          <w:ilvl w:val="0"/>
          <w:numId w:val="4"/>
        </w:numPr>
        <w:tabs>
          <w:tab w:val="left" w:pos="851"/>
        </w:tabs>
        <w:spacing w:after="0" w:line="240" w:lineRule="auto"/>
        <w:jc w:val="both"/>
        <w:rPr>
          <w:rFonts w:ascii="Times New Roman" w:hAnsi="Times New Roman"/>
          <w:sz w:val="24"/>
          <w:szCs w:val="24"/>
          <w:lang w:eastAsia="bg-BG"/>
        </w:rPr>
      </w:pPr>
      <w:r>
        <w:rPr>
          <w:rFonts w:ascii="Times New Roman" w:hAnsi="Times New Roman"/>
          <w:sz w:val="24"/>
          <w:szCs w:val="24"/>
          <w:lang w:eastAsia="bg-BG"/>
        </w:rPr>
        <w:t>установих, че:</w:t>
      </w:r>
    </w:p>
    <w:p w14:paraId="7B23E9EB" w14:textId="77777777" w:rsidR="004318C8" w:rsidRDefault="004318C8" w:rsidP="004318C8">
      <w:pPr>
        <w:spacing w:after="0" w:line="240" w:lineRule="auto"/>
        <w:ind w:firstLine="709"/>
        <w:rPr>
          <w:rFonts w:ascii="Times New Roman" w:hAnsi="Times New Roman"/>
          <w:sz w:val="24"/>
          <w:szCs w:val="24"/>
          <w:lang w:eastAsia="bg-BG"/>
        </w:rPr>
      </w:pPr>
      <w:r>
        <w:rPr>
          <w:rFonts w:ascii="Times New Roman" w:hAnsi="Times New Roman"/>
          <w:sz w:val="24"/>
          <w:szCs w:val="24"/>
          <w:lang w:eastAsia="bg-BG"/>
        </w:rPr>
        <w:t>....................................................................................................................................................................................................................................................................................................................................................................................................................................................................................................................................................................................................................................................</w:t>
      </w:r>
    </w:p>
    <w:p w14:paraId="2BD1CF2A" w14:textId="77777777" w:rsidR="004318C8" w:rsidRDefault="004318C8" w:rsidP="004318C8">
      <w:pPr>
        <w:spacing w:after="0" w:line="240" w:lineRule="auto"/>
        <w:ind w:firstLine="708"/>
        <w:jc w:val="both"/>
        <w:rPr>
          <w:rFonts w:ascii="Times New Roman" w:hAnsi="Times New Roman"/>
          <w:sz w:val="24"/>
          <w:szCs w:val="24"/>
          <w:lang w:eastAsia="bg-BG"/>
        </w:rPr>
      </w:pPr>
    </w:p>
    <w:p w14:paraId="2B053C3A" w14:textId="77777777" w:rsidR="004318C8" w:rsidRDefault="004318C8" w:rsidP="004318C8">
      <w:pPr>
        <w:spacing w:after="0" w:line="240" w:lineRule="auto"/>
        <w:ind w:firstLine="708"/>
        <w:jc w:val="both"/>
        <w:rPr>
          <w:rFonts w:ascii="Times New Roman" w:hAnsi="Times New Roman"/>
          <w:sz w:val="24"/>
          <w:szCs w:val="24"/>
          <w:lang w:eastAsia="bg-BG"/>
        </w:rPr>
      </w:pPr>
    </w:p>
    <w:p w14:paraId="02E438DE" w14:textId="77777777" w:rsidR="004318C8" w:rsidRDefault="004318C8" w:rsidP="004318C8">
      <w:pPr>
        <w:spacing w:after="0" w:line="240" w:lineRule="auto"/>
        <w:ind w:firstLine="567"/>
        <w:jc w:val="both"/>
        <w:rPr>
          <w:rFonts w:ascii="Times New Roman" w:hAnsi="Times New Roman"/>
          <w:sz w:val="24"/>
          <w:szCs w:val="24"/>
          <w:lang w:val="en-US" w:eastAsia="bg-BG"/>
        </w:rPr>
      </w:pPr>
      <w:r>
        <w:rPr>
          <w:rFonts w:ascii="Times New Roman" w:hAnsi="Times New Roman"/>
          <w:sz w:val="24"/>
          <w:szCs w:val="24"/>
          <w:lang w:eastAsia="bg-BG"/>
        </w:rPr>
        <w:t>Служител: ……..…………………….</w:t>
      </w:r>
    </w:p>
    <w:p w14:paraId="08664E2E" w14:textId="77777777" w:rsidR="004318C8" w:rsidRDefault="004318C8" w:rsidP="004318C8">
      <w:pPr>
        <w:spacing w:after="0" w:line="240" w:lineRule="auto"/>
        <w:ind w:left="2124" w:firstLine="708"/>
        <w:rPr>
          <w:sz w:val="20"/>
          <w:szCs w:val="20"/>
        </w:rPr>
      </w:pPr>
      <w:r>
        <w:rPr>
          <w:rFonts w:ascii="Times New Roman" w:hAnsi="Times New Roman"/>
          <w:i/>
          <w:sz w:val="20"/>
          <w:szCs w:val="20"/>
          <w:lang w:eastAsia="bg-BG"/>
        </w:rPr>
        <w:t>(подпис)</w:t>
      </w:r>
    </w:p>
    <w:p w14:paraId="57D1F0A9" w14:textId="77777777" w:rsidR="004318C8" w:rsidRDefault="004318C8" w:rsidP="004318C8">
      <w:pPr>
        <w:spacing w:after="0" w:line="240" w:lineRule="auto"/>
        <w:ind w:firstLine="567"/>
        <w:jc w:val="both"/>
        <w:rPr>
          <w:rFonts w:ascii="Times New Roman" w:hAnsi="Times New Roman"/>
          <w:sz w:val="24"/>
          <w:szCs w:val="24"/>
          <w:lang w:val="en-US" w:eastAsia="bg-BG"/>
        </w:rPr>
      </w:pPr>
    </w:p>
    <w:p w14:paraId="2C0A6BD6" w14:textId="77777777" w:rsidR="004318C8" w:rsidRDefault="004318C8" w:rsidP="004318C8">
      <w:pPr>
        <w:spacing w:after="0" w:line="240" w:lineRule="auto"/>
        <w:ind w:firstLine="567"/>
        <w:jc w:val="both"/>
        <w:rPr>
          <w:rFonts w:ascii="Times New Roman" w:hAnsi="Times New Roman"/>
          <w:sz w:val="24"/>
          <w:szCs w:val="24"/>
          <w:lang w:val="en-US" w:eastAsia="bg-BG"/>
        </w:rPr>
      </w:pPr>
    </w:p>
    <w:p w14:paraId="26D7C33D" w14:textId="77777777" w:rsidR="004318C8" w:rsidRDefault="004318C8" w:rsidP="004318C8">
      <w:pPr>
        <w:spacing w:after="0" w:line="240" w:lineRule="auto"/>
        <w:ind w:firstLine="567"/>
        <w:jc w:val="both"/>
        <w:rPr>
          <w:rFonts w:ascii="Times New Roman" w:hAnsi="Times New Roman"/>
          <w:sz w:val="24"/>
          <w:szCs w:val="24"/>
          <w:lang w:eastAsia="bg-BG"/>
        </w:rPr>
      </w:pPr>
      <w:r>
        <w:rPr>
          <w:rFonts w:ascii="Times New Roman" w:hAnsi="Times New Roman"/>
          <w:sz w:val="24"/>
          <w:szCs w:val="24"/>
          <w:lang w:eastAsia="bg-BG"/>
        </w:rPr>
        <w:t>Заявител: :……..…………………….</w:t>
      </w:r>
    </w:p>
    <w:p w14:paraId="3E69D47A" w14:textId="77777777" w:rsidR="004318C8" w:rsidRDefault="004318C8" w:rsidP="00440970">
      <w:pPr>
        <w:spacing w:after="0" w:line="240" w:lineRule="auto"/>
        <w:ind w:left="1701" w:firstLine="1134"/>
        <w:rPr>
          <w:rFonts w:ascii="Times New Roman" w:hAnsi="Times New Roman" w:cs="Times New Roman"/>
          <w:sz w:val="24"/>
          <w:szCs w:val="24"/>
        </w:rPr>
      </w:pPr>
      <w:r>
        <w:rPr>
          <w:rFonts w:ascii="Times New Roman" w:hAnsi="Times New Roman"/>
          <w:i/>
          <w:sz w:val="20"/>
          <w:szCs w:val="20"/>
          <w:lang w:eastAsia="bg-BG"/>
        </w:rPr>
        <w:t>(подпис)</w:t>
      </w:r>
      <w:r>
        <w:rPr>
          <w:rFonts w:ascii="Times New Roman" w:hAnsi="Times New Roman"/>
          <w:sz w:val="24"/>
          <w:szCs w:val="24"/>
          <w:lang w:eastAsia="bg-BG"/>
        </w:rPr>
        <w:t>“</w:t>
      </w:r>
      <w:r>
        <w:rPr>
          <w:rFonts w:ascii="Times New Roman" w:hAnsi="Times New Roman" w:cs="Times New Roman"/>
          <w:sz w:val="24"/>
          <w:szCs w:val="24"/>
        </w:rPr>
        <w:tab/>
      </w:r>
    </w:p>
    <w:p w14:paraId="7D091393" w14:textId="77777777" w:rsidR="00592937" w:rsidRPr="009803FE" w:rsidRDefault="00592937" w:rsidP="00440970">
      <w:pPr>
        <w:spacing w:after="0" w:line="240" w:lineRule="auto"/>
        <w:ind w:left="1701" w:firstLine="1134"/>
        <w:rPr>
          <w:rFonts w:ascii="Times New Roman" w:hAnsi="Times New Roman" w:cs="Times New Roman"/>
          <w:sz w:val="24"/>
          <w:szCs w:val="24"/>
        </w:rPr>
      </w:pPr>
    </w:p>
    <w:p w14:paraId="6040E4A3" w14:textId="77777777" w:rsidR="004318C8" w:rsidRDefault="004318C8" w:rsidP="004318C8">
      <w:pPr>
        <w:spacing w:after="0"/>
        <w:ind w:firstLine="709"/>
        <w:jc w:val="both"/>
        <w:rPr>
          <w:rFonts w:ascii="Times New Roman" w:hAnsi="Times New Roman"/>
          <w:b/>
          <w:sz w:val="24"/>
          <w:szCs w:val="24"/>
        </w:rPr>
      </w:pPr>
      <w:r w:rsidRPr="00AD17AD">
        <w:rPr>
          <w:rFonts w:ascii="Times New Roman" w:hAnsi="Times New Roman"/>
          <w:b/>
          <w:sz w:val="24"/>
          <w:szCs w:val="24"/>
        </w:rPr>
        <w:t>§</w:t>
      </w:r>
      <w:r w:rsidR="00AD17AD">
        <w:rPr>
          <w:rFonts w:ascii="Times New Roman" w:hAnsi="Times New Roman"/>
          <w:b/>
          <w:sz w:val="24"/>
          <w:szCs w:val="24"/>
          <w:lang w:val="en-US"/>
        </w:rPr>
        <w:t xml:space="preserve"> </w:t>
      </w:r>
      <w:r w:rsidR="00835FD3">
        <w:rPr>
          <w:rFonts w:ascii="Times New Roman" w:hAnsi="Times New Roman"/>
          <w:b/>
          <w:sz w:val="24"/>
          <w:szCs w:val="24"/>
        </w:rPr>
        <w:t>51</w:t>
      </w:r>
      <w:r w:rsidRPr="00AD17AD">
        <w:rPr>
          <w:rFonts w:ascii="Times New Roman" w:hAnsi="Times New Roman"/>
          <w:b/>
          <w:sz w:val="24"/>
          <w:szCs w:val="24"/>
        </w:rPr>
        <w:t>.</w:t>
      </w:r>
      <w:r w:rsidRPr="009803FE">
        <w:rPr>
          <w:rFonts w:ascii="Times New Roman" w:hAnsi="Times New Roman"/>
          <w:b/>
          <w:sz w:val="24"/>
          <w:szCs w:val="24"/>
        </w:rPr>
        <w:t xml:space="preserve"> </w:t>
      </w:r>
      <w:r w:rsidRPr="009803FE">
        <w:rPr>
          <w:rFonts w:ascii="Times New Roman" w:hAnsi="Times New Roman"/>
          <w:sz w:val="24"/>
          <w:szCs w:val="24"/>
        </w:rPr>
        <w:t xml:space="preserve">Приложение </w:t>
      </w:r>
      <w:r w:rsidRPr="003E40C6">
        <w:rPr>
          <w:rFonts w:ascii="Times New Roman" w:hAnsi="Times New Roman"/>
          <w:sz w:val="24"/>
          <w:szCs w:val="24"/>
        </w:rPr>
        <w:t xml:space="preserve">№ 6 към чл. 8, ал. 1 се изменя </w:t>
      </w:r>
      <w:r w:rsidR="00E93026">
        <w:rPr>
          <w:rFonts w:ascii="Times New Roman" w:hAnsi="Times New Roman"/>
          <w:sz w:val="24"/>
          <w:szCs w:val="24"/>
        </w:rPr>
        <w:t>така</w:t>
      </w:r>
      <w:r w:rsidRPr="003E40C6">
        <w:rPr>
          <w:rFonts w:ascii="Times New Roman" w:hAnsi="Times New Roman"/>
          <w:sz w:val="24"/>
          <w:szCs w:val="24"/>
        </w:rPr>
        <w:t>:</w:t>
      </w:r>
    </w:p>
    <w:p w14:paraId="34903355" w14:textId="77777777" w:rsidR="004318C8" w:rsidRDefault="004318C8" w:rsidP="004318C8">
      <w:pPr>
        <w:tabs>
          <w:tab w:val="left" w:pos="6804"/>
        </w:tabs>
        <w:spacing w:after="0" w:line="240" w:lineRule="auto"/>
        <w:jc w:val="right"/>
        <w:rPr>
          <w:rFonts w:ascii="Times New Roman" w:hAnsi="Times New Roman"/>
          <w:sz w:val="24"/>
          <w:szCs w:val="24"/>
        </w:rPr>
      </w:pPr>
      <w:r>
        <w:rPr>
          <w:rFonts w:ascii="Times New Roman" w:hAnsi="Times New Roman"/>
          <w:sz w:val="24"/>
          <w:szCs w:val="24"/>
        </w:rPr>
        <w:t>„Приложение № 6</w:t>
      </w:r>
    </w:p>
    <w:p w14:paraId="1B0E0FDC" w14:textId="77777777" w:rsidR="004318C8" w:rsidRDefault="004318C8" w:rsidP="004318C8">
      <w:pPr>
        <w:tabs>
          <w:tab w:val="left" w:pos="6804"/>
        </w:tabs>
        <w:spacing w:after="0" w:line="240" w:lineRule="auto"/>
        <w:jc w:val="right"/>
        <w:rPr>
          <w:rFonts w:ascii="Times New Roman" w:hAnsi="Times New Roman"/>
          <w:sz w:val="24"/>
          <w:szCs w:val="24"/>
        </w:rPr>
      </w:pPr>
      <w:r>
        <w:rPr>
          <w:rFonts w:ascii="Times New Roman" w:hAnsi="Times New Roman"/>
          <w:sz w:val="24"/>
          <w:szCs w:val="24"/>
        </w:rPr>
        <w:t>към чл. 8, ал. 1</w:t>
      </w:r>
    </w:p>
    <w:p w14:paraId="05832572"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ДО</w:t>
      </w:r>
    </w:p>
    <w:p w14:paraId="13403493"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МИНИСТЪРА НА</w:t>
      </w:r>
      <w:r w:rsidR="00F824A1">
        <w:rPr>
          <w:rFonts w:ascii="Times New Roman" w:hAnsi="Times New Roman"/>
          <w:b/>
          <w:sz w:val="24"/>
          <w:szCs w:val="24"/>
        </w:rPr>
        <w:t xml:space="preserve"> </w:t>
      </w:r>
      <w:r>
        <w:rPr>
          <w:rFonts w:ascii="Times New Roman" w:hAnsi="Times New Roman"/>
          <w:b/>
          <w:sz w:val="24"/>
          <w:szCs w:val="24"/>
        </w:rPr>
        <w:t>ТРАНСПОРТА И СЪОБЩЕНИЯТА</w:t>
      </w:r>
    </w:p>
    <w:p w14:paraId="212D9AAF" w14:textId="77777777" w:rsidR="004318C8" w:rsidRDefault="004318C8" w:rsidP="004318C8">
      <w:pPr>
        <w:spacing w:after="0" w:line="240" w:lineRule="auto"/>
        <w:rPr>
          <w:rFonts w:ascii="Times New Roman" w:hAnsi="Times New Roman"/>
          <w:b/>
          <w:sz w:val="24"/>
          <w:szCs w:val="24"/>
        </w:rPr>
      </w:pPr>
    </w:p>
    <w:p w14:paraId="6D93F6A6"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ЧРЕЗ</w:t>
      </w:r>
    </w:p>
    <w:p w14:paraId="606A3EA8"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ИЗПЪЛНИТЕЛНА АГЕНЦИЯ</w:t>
      </w:r>
      <w:r w:rsidR="00BF783F">
        <w:rPr>
          <w:rFonts w:ascii="Times New Roman" w:hAnsi="Times New Roman"/>
          <w:b/>
          <w:sz w:val="24"/>
          <w:szCs w:val="24"/>
        </w:rPr>
        <w:t xml:space="preserve"> </w:t>
      </w:r>
      <w:r>
        <w:rPr>
          <w:rFonts w:ascii="Times New Roman" w:hAnsi="Times New Roman"/>
          <w:b/>
          <w:sz w:val="24"/>
          <w:szCs w:val="24"/>
        </w:rPr>
        <w:t>„АВТОМОБИЛНА АДМИНИСТРАЦИЯ“</w:t>
      </w:r>
    </w:p>
    <w:p w14:paraId="66F292B6" w14:textId="77777777" w:rsidR="004318C8" w:rsidRDefault="004318C8" w:rsidP="004318C8">
      <w:pPr>
        <w:spacing w:after="0" w:line="240" w:lineRule="auto"/>
        <w:jc w:val="center"/>
        <w:rPr>
          <w:rFonts w:ascii="Times New Roman" w:hAnsi="Times New Roman"/>
          <w:b/>
          <w:sz w:val="36"/>
          <w:szCs w:val="28"/>
        </w:rPr>
      </w:pPr>
    </w:p>
    <w:p w14:paraId="02F34E9A" w14:textId="77777777" w:rsidR="004318C8" w:rsidRDefault="004318C8" w:rsidP="004318C8">
      <w:pPr>
        <w:spacing w:after="0" w:line="240" w:lineRule="auto"/>
        <w:jc w:val="center"/>
        <w:rPr>
          <w:rFonts w:ascii="Times New Roman" w:hAnsi="Times New Roman"/>
          <w:b/>
          <w:sz w:val="36"/>
          <w:szCs w:val="28"/>
        </w:rPr>
      </w:pPr>
      <w:r>
        <w:rPr>
          <w:rFonts w:ascii="Times New Roman" w:hAnsi="Times New Roman"/>
          <w:b/>
          <w:sz w:val="36"/>
          <w:szCs w:val="28"/>
        </w:rPr>
        <w:t>З А Я В Л Е Н И Е</w:t>
      </w:r>
    </w:p>
    <w:p w14:paraId="4B1B0E6F" w14:textId="77777777" w:rsidR="004318C8" w:rsidRDefault="004318C8" w:rsidP="004318C8">
      <w:pPr>
        <w:spacing w:after="0" w:line="240" w:lineRule="auto"/>
        <w:jc w:val="center"/>
        <w:rPr>
          <w:rFonts w:ascii="Times New Roman" w:hAnsi="Times New Roman"/>
          <w:sz w:val="24"/>
          <w:szCs w:val="28"/>
        </w:rPr>
      </w:pPr>
      <w:r>
        <w:rPr>
          <w:rFonts w:ascii="Times New Roman" w:hAnsi="Times New Roman"/>
          <w:sz w:val="24"/>
          <w:szCs w:val="28"/>
        </w:rPr>
        <w:t>за издаване на лиценз на Общността и на заверени копия на лиценз на Общността за международен автомобилен превоз на</w:t>
      </w:r>
    </w:p>
    <w:p w14:paraId="6805A3C6" w14:textId="77777777" w:rsidR="004318C8" w:rsidRDefault="004318C8" w:rsidP="004318C8">
      <w:pPr>
        <w:spacing w:after="0" w:line="240" w:lineRule="auto"/>
        <w:jc w:val="center"/>
        <w:rPr>
          <w:rFonts w:ascii="Times New Roman" w:hAnsi="Times New Roman"/>
          <w:sz w:val="24"/>
          <w:szCs w:val="28"/>
        </w:rPr>
      </w:pPr>
    </w:p>
    <w:tbl>
      <w:tblPr>
        <w:tblStyle w:val="TableGrid"/>
        <w:tblW w:w="0" w:type="auto"/>
        <w:tblInd w:w="1555" w:type="dxa"/>
        <w:tblLook w:val="04A0" w:firstRow="1" w:lastRow="0" w:firstColumn="1" w:lastColumn="0" w:noHBand="0" w:noVBand="1"/>
      </w:tblPr>
      <w:tblGrid>
        <w:gridCol w:w="425"/>
        <w:gridCol w:w="4815"/>
      </w:tblGrid>
      <w:tr w:rsidR="004318C8" w14:paraId="6E968280" w14:textId="77777777" w:rsidTr="004318C8">
        <w:tc>
          <w:tcPr>
            <w:tcW w:w="425" w:type="dxa"/>
            <w:tcBorders>
              <w:bottom w:val="single" w:sz="4" w:space="0" w:color="auto"/>
              <w:right w:val="single" w:sz="4" w:space="0" w:color="auto"/>
            </w:tcBorders>
          </w:tcPr>
          <w:p w14:paraId="3B68BF8B" w14:textId="77777777" w:rsidR="004318C8" w:rsidRDefault="004318C8" w:rsidP="004318C8">
            <w:pPr>
              <w:ind w:right="-108"/>
              <w:rPr>
                <w:rFonts w:ascii="Times New Roman" w:hAnsi="Times New Roman"/>
                <w:sz w:val="24"/>
                <w:szCs w:val="28"/>
              </w:rPr>
            </w:pPr>
          </w:p>
        </w:tc>
        <w:tc>
          <w:tcPr>
            <w:tcW w:w="4815" w:type="dxa"/>
            <w:tcBorders>
              <w:top w:val="nil"/>
              <w:left w:val="single" w:sz="4" w:space="0" w:color="auto"/>
              <w:bottom w:val="nil"/>
              <w:right w:val="nil"/>
            </w:tcBorders>
          </w:tcPr>
          <w:p w14:paraId="3C88FE74" w14:textId="77777777" w:rsidR="004318C8" w:rsidRPr="00785E16" w:rsidRDefault="004318C8" w:rsidP="004318C8">
            <w:pPr>
              <w:rPr>
                <w:rFonts w:ascii="Times New Roman" w:hAnsi="Times New Roman"/>
                <w:b/>
                <w:sz w:val="24"/>
                <w:szCs w:val="28"/>
              </w:rPr>
            </w:pPr>
            <w:r w:rsidRPr="00785E16">
              <w:rPr>
                <w:rFonts w:ascii="Times New Roman" w:hAnsi="Times New Roman"/>
                <w:b/>
                <w:sz w:val="24"/>
                <w:szCs w:val="28"/>
              </w:rPr>
              <w:t>Пътници</w:t>
            </w:r>
          </w:p>
        </w:tc>
      </w:tr>
      <w:tr w:rsidR="004318C8" w:rsidRPr="00674FF4" w14:paraId="11A3EECC" w14:textId="77777777" w:rsidTr="004318C8">
        <w:tc>
          <w:tcPr>
            <w:tcW w:w="425" w:type="dxa"/>
            <w:tcBorders>
              <w:top w:val="single" w:sz="4" w:space="0" w:color="auto"/>
              <w:left w:val="nil"/>
              <w:bottom w:val="single" w:sz="4" w:space="0" w:color="auto"/>
              <w:right w:val="nil"/>
            </w:tcBorders>
          </w:tcPr>
          <w:p w14:paraId="1F196AF4" w14:textId="77777777" w:rsidR="004318C8" w:rsidRPr="00674FF4" w:rsidRDefault="004318C8" w:rsidP="004318C8">
            <w:pPr>
              <w:rPr>
                <w:rFonts w:ascii="Times New Roman" w:hAnsi="Times New Roman"/>
                <w:sz w:val="12"/>
                <w:szCs w:val="28"/>
              </w:rPr>
            </w:pPr>
          </w:p>
        </w:tc>
        <w:tc>
          <w:tcPr>
            <w:tcW w:w="4815" w:type="dxa"/>
            <w:tcBorders>
              <w:top w:val="nil"/>
              <w:left w:val="nil"/>
              <w:bottom w:val="nil"/>
              <w:right w:val="nil"/>
            </w:tcBorders>
          </w:tcPr>
          <w:p w14:paraId="2D28CF42" w14:textId="77777777" w:rsidR="004318C8" w:rsidRPr="00674FF4" w:rsidRDefault="004318C8" w:rsidP="004318C8">
            <w:pPr>
              <w:rPr>
                <w:rFonts w:ascii="Times New Roman" w:hAnsi="Times New Roman"/>
                <w:sz w:val="12"/>
                <w:szCs w:val="28"/>
              </w:rPr>
            </w:pPr>
          </w:p>
        </w:tc>
      </w:tr>
      <w:tr w:rsidR="004318C8" w14:paraId="31BAC235" w14:textId="77777777" w:rsidTr="004318C8">
        <w:tc>
          <w:tcPr>
            <w:tcW w:w="425" w:type="dxa"/>
            <w:tcBorders>
              <w:top w:val="single" w:sz="4" w:space="0" w:color="auto"/>
              <w:right w:val="single" w:sz="4" w:space="0" w:color="auto"/>
            </w:tcBorders>
          </w:tcPr>
          <w:p w14:paraId="590CB717" w14:textId="77777777" w:rsidR="004318C8" w:rsidRDefault="004318C8" w:rsidP="004318C8">
            <w:pPr>
              <w:rPr>
                <w:rFonts w:ascii="Times New Roman" w:hAnsi="Times New Roman"/>
                <w:sz w:val="24"/>
                <w:szCs w:val="28"/>
              </w:rPr>
            </w:pPr>
          </w:p>
        </w:tc>
        <w:tc>
          <w:tcPr>
            <w:tcW w:w="4815" w:type="dxa"/>
            <w:tcBorders>
              <w:top w:val="nil"/>
              <w:left w:val="single" w:sz="4" w:space="0" w:color="auto"/>
              <w:bottom w:val="nil"/>
              <w:right w:val="nil"/>
            </w:tcBorders>
          </w:tcPr>
          <w:p w14:paraId="57D8C2EC" w14:textId="77777777" w:rsidR="004318C8" w:rsidRPr="00785E16" w:rsidRDefault="004318C8" w:rsidP="004318C8">
            <w:pPr>
              <w:rPr>
                <w:rFonts w:ascii="Times New Roman" w:hAnsi="Times New Roman"/>
                <w:b/>
                <w:sz w:val="24"/>
                <w:szCs w:val="28"/>
              </w:rPr>
            </w:pPr>
            <w:r w:rsidRPr="00785E16">
              <w:rPr>
                <w:rFonts w:ascii="Times New Roman" w:hAnsi="Times New Roman"/>
                <w:b/>
                <w:sz w:val="24"/>
                <w:szCs w:val="28"/>
              </w:rPr>
              <w:t>Товари</w:t>
            </w:r>
          </w:p>
        </w:tc>
      </w:tr>
    </w:tbl>
    <w:p w14:paraId="64B9495D" w14:textId="77777777" w:rsidR="004318C8" w:rsidRDefault="004318C8" w:rsidP="004318C8">
      <w:pPr>
        <w:spacing w:after="0" w:line="240" w:lineRule="auto"/>
        <w:jc w:val="center"/>
        <w:rPr>
          <w:rFonts w:ascii="Times New Roman" w:hAnsi="Times New Roman"/>
          <w:sz w:val="24"/>
          <w:szCs w:val="24"/>
        </w:rPr>
      </w:pPr>
    </w:p>
    <w:tbl>
      <w:tblPr>
        <w:tblStyle w:val="TableGrid"/>
        <w:tblW w:w="0" w:type="auto"/>
        <w:tblLook w:val="04A0" w:firstRow="1" w:lastRow="0" w:firstColumn="1" w:lastColumn="0" w:noHBand="0" w:noVBand="1"/>
      </w:tblPr>
      <w:tblGrid>
        <w:gridCol w:w="704"/>
        <w:gridCol w:w="8794"/>
      </w:tblGrid>
      <w:tr w:rsidR="004318C8" w14:paraId="5A8C30A0" w14:textId="77777777" w:rsidTr="004318C8">
        <w:tc>
          <w:tcPr>
            <w:tcW w:w="704" w:type="dxa"/>
            <w:tcBorders>
              <w:top w:val="nil"/>
              <w:left w:val="nil"/>
              <w:bottom w:val="nil"/>
              <w:right w:val="single" w:sz="4" w:space="0" w:color="auto"/>
            </w:tcBorders>
          </w:tcPr>
          <w:p w14:paraId="33405405" w14:textId="77777777" w:rsidR="004318C8" w:rsidRDefault="004318C8" w:rsidP="004318C8">
            <w:pPr>
              <w:jc w:val="center"/>
              <w:rPr>
                <w:rFonts w:ascii="Times New Roman" w:hAnsi="Times New Roman"/>
                <w:sz w:val="24"/>
                <w:szCs w:val="24"/>
              </w:rPr>
            </w:pPr>
            <w:r>
              <w:rPr>
                <w:rFonts w:ascii="Times New Roman" w:hAnsi="Times New Roman"/>
                <w:sz w:val="24"/>
                <w:szCs w:val="24"/>
              </w:rPr>
              <w:t>От</w:t>
            </w:r>
          </w:p>
        </w:tc>
        <w:tc>
          <w:tcPr>
            <w:tcW w:w="8794" w:type="dxa"/>
            <w:tcBorders>
              <w:left w:val="single" w:sz="4" w:space="0" w:color="auto"/>
            </w:tcBorders>
          </w:tcPr>
          <w:p w14:paraId="45E4187C" w14:textId="77777777" w:rsidR="004318C8" w:rsidRDefault="004318C8" w:rsidP="004318C8">
            <w:pPr>
              <w:jc w:val="center"/>
              <w:rPr>
                <w:rFonts w:ascii="Times New Roman" w:hAnsi="Times New Roman"/>
                <w:sz w:val="24"/>
                <w:szCs w:val="24"/>
              </w:rPr>
            </w:pPr>
          </w:p>
        </w:tc>
      </w:tr>
    </w:tbl>
    <w:p w14:paraId="4F325353" w14:textId="77777777" w:rsidR="004318C8" w:rsidRDefault="004318C8" w:rsidP="004318C8">
      <w:pPr>
        <w:spacing w:after="0" w:line="240" w:lineRule="auto"/>
        <w:ind w:left="3969"/>
        <w:rPr>
          <w:rFonts w:ascii="Times New Roman" w:hAnsi="Times New Roman"/>
          <w:i/>
          <w:sz w:val="20"/>
          <w:szCs w:val="24"/>
        </w:rPr>
      </w:pPr>
      <w:r>
        <w:rPr>
          <w:rFonts w:ascii="Times New Roman" w:hAnsi="Times New Roman"/>
          <w:i/>
          <w:sz w:val="20"/>
          <w:szCs w:val="24"/>
        </w:rPr>
        <w:t>(</w:t>
      </w:r>
      <w:r w:rsidR="00063250">
        <w:rPr>
          <w:rFonts w:ascii="Times New Roman" w:hAnsi="Times New Roman"/>
          <w:i/>
          <w:sz w:val="20"/>
          <w:szCs w:val="24"/>
        </w:rPr>
        <w:t>наименование на търговеца и правна форма</w:t>
      </w:r>
      <w:r>
        <w:rPr>
          <w:rFonts w:ascii="Times New Roman" w:hAnsi="Times New Roman"/>
          <w:i/>
          <w:sz w:val="2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40"/>
        <w:gridCol w:w="340"/>
        <w:gridCol w:w="340"/>
        <w:gridCol w:w="340"/>
        <w:gridCol w:w="340"/>
        <w:gridCol w:w="340"/>
        <w:gridCol w:w="340"/>
        <w:gridCol w:w="340"/>
        <w:gridCol w:w="340"/>
      </w:tblGrid>
      <w:tr w:rsidR="004318C8" w14:paraId="63666D61" w14:textId="77777777" w:rsidTr="004318C8">
        <w:trPr>
          <w:trHeight w:val="179"/>
        </w:trPr>
        <w:tc>
          <w:tcPr>
            <w:tcW w:w="763" w:type="dxa"/>
            <w:tcBorders>
              <w:top w:val="nil"/>
              <w:left w:val="nil"/>
              <w:bottom w:val="nil"/>
              <w:right w:val="single" w:sz="4" w:space="0" w:color="auto"/>
            </w:tcBorders>
            <w:vAlign w:val="center"/>
            <w:hideMark/>
          </w:tcPr>
          <w:p w14:paraId="58B371E4"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r>
              <w:rPr>
                <w:rFonts w:ascii="Times New Roman" w:hAnsi="Times New Roman"/>
                <w:sz w:val="24"/>
                <w:szCs w:val="24"/>
                <w:lang w:eastAsia="bg-BG"/>
              </w:rPr>
              <w:t>ЕИК:</w:t>
            </w:r>
          </w:p>
        </w:tc>
        <w:tc>
          <w:tcPr>
            <w:tcW w:w="340" w:type="dxa"/>
            <w:tcBorders>
              <w:top w:val="single" w:sz="4" w:space="0" w:color="auto"/>
              <w:left w:val="single" w:sz="4" w:space="0" w:color="auto"/>
              <w:bottom w:val="single" w:sz="4" w:space="0" w:color="auto"/>
              <w:right w:val="single" w:sz="4" w:space="0" w:color="auto"/>
            </w:tcBorders>
            <w:vAlign w:val="center"/>
          </w:tcPr>
          <w:p w14:paraId="77251064" w14:textId="77777777" w:rsidR="004318C8" w:rsidRDefault="004318C8" w:rsidP="004318C8">
            <w:pPr>
              <w:spacing w:after="0" w:line="276" w:lineRule="auto"/>
              <w:jc w:val="right"/>
              <w:rPr>
                <w:rFonts w:ascii="Times New Roman" w:eastAsia="Times New Roman" w:hAnsi="Times New Roman" w:cs="Times New Roman"/>
                <w:sz w:val="24"/>
                <w:szCs w:val="24"/>
                <w:lang w:val="en-US"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63F2C0FD"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72E2A311"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7B96B85C"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602BA4EB"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0562C32F"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38E6A68F"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0390968B"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5CEBF6C3"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r>
    </w:tbl>
    <w:p w14:paraId="6B7F1A92" w14:textId="77777777" w:rsidR="004318C8" w:rsidRDefault="004318C8" w:rsidP="004318C8">
      <w:pPr>
        <w:spacing w:after="0" w:line="240" w:lineRule="auto"/>
        <w:jc w:val="both"/>
        <w:rPr>
          <w:rFonts w:ascii="Times New Roman" w:hAnsi="Times New Roman"/>
          <w:sz w:val="12"/>
          <w:szCs w:val="24"/>
        </w:rPr>
      </w:pPr>
    </w:p>
    <w:tbl>
      <w:tblPr>
        <w:tblStyle w:val="TableGrid"/>
        <w:tblW w:w="0" w:type="auto"/>
        <w:tblInd w:w="-142" w:type="dxa"/>
        <w:tblLook w:val="04A0" w:firstRow="1" w:lastRow="0" w:firstColumn="1" w:lastColumn="0" w:noHBand="0" w:noVBand="1"/>
      </w:tblPr>
      <w:tblGrid>
        <w:gridCol w:w="1838"/>
        <w:gridCol w:w="7792"/>
      </w:tblGrid>
      <w:tr w:rsidR="004318C8" w14:paraId="176A2A64" w14:textId="77777777" w:rsidTr="004318C8">
        <w:tc>
          <w:tcPr>
            <w:tcW w:w="1838" w:type="dxa"/>
            <w:tcBorders>
              <w:top w:val="nil"/>
              <w:left w:val="nil"/>
              <w:bottom w:val="nil"/>
              <w:right w:val="single" w:sz="4" w:space="0" w:color="auto"/>
            </w:tcBorders>
          </w:tcPr>
          <w:p w14:paraId="062B484E" w14:textId="77777777" w:rsidR="004318C8" w:rsidRDefault="004318C8" w:rsidP="004318C8">
            <w:pPr>
              <w:jc w:val="both"/>
              <w:rPr>
                <w:rFonts w:ascii="Times New Roman" w:hAnsi="Times New Roman"/>
                <w:sz w:val="24"/>
                <w:szCs w:val="24"/>
              </w:rPr>
            </w:pPr>
            <w:r>
              <w:rPr>
                <w:rFonts w:ascii="Times New Roman" w:hAnsi="Times New Roman"/>
                <w:sz w:val="24"/>
                <w:szCs w:val="24"/>
              </w:rPr>
              <w:lastRenderedPageBreak/>
              <w:t>със седалище:</w:t>
            </w:r>
          </w:p>
        </w:tc>
        <w:tc>
          <w:tcPr>
            <w:tcW w:w="7792" w:type="dxa"/>
            <w:tcBorders>
              <w:left w:val="single" w:sz="4" w:space="0" w:color="auto"/>
            </w:tcBorders>
          </w:tcPr>
          <w:p w14:paraId="45819627" w14:textId="77777777" w:rsidR="004318C8" w:rsidRDefault="004318C8" w:rsidP="004318C8">
            <w:pPr>
              <w:jc w:val="both"/>
              <w:rPr>
                <w:rFonts w:ascii="Times New Roman" w:hAnsi="Times New Roman"/>
                <w:sz w:val="24"/>
                <w:szCs w:val="24"/>
              </w:rPr>
            </w:pPr>
          </w:p>
        </w:tc>
      </w:tr>
    </w:tbl>
    <w:p w14:paraId="5EE8F819" w14:textId="77777777" w:rsidR="004318C8" w:rsidRPr="00D047E9" w:rsidRDefault="004318C8" w:rsidP="004318C8">
      <w:pPr>
        <w:spacing w:after="0" w:line="240" w:lineRule="auto"/>
        <w:jc w:val="both"/>
        <w:rPr>
          <w:rFonts w:ascii="Times New Roman" w:hAnsi="Times New Roman"/>
          <w:sz w:val="12"/>
          <w:szCs w:val="12"/>
        </w:rPr>
      </w:pPr>
    </w:p>
    <w:tbl>
      <w:tblPr>
        <w:tblStyle w:val="TableGrid"/>
        <w:tblW w:w="0" w:type="auto"/>
        <w:tblInd w:w="-142" w:type="dxa"/>
        <w:tblLook w:val="04A0" w:firstRow="1" w:lastRow="0" w:firstColumn="1" w:lastColumn="0" w:noHBand="0" w:noVBand="1"/>
      </w:tblPr>
      <w:tblGrid>
        <w:gridCol w:w="2552"/>
        <w:gridCol w:w="7078"/>
      </w:tblGrid>
      <w:tr w:rsidR="004318C8" w14:paraId="377735A8" w14:textId="77777777" w:rsidTr="004318C8">
        <w:tc>
          <w:tcPr>
            <w:tcW w:w="2552" w:type="dxa"/>
            <w:tcBorders>
              <w:top w:val="nil"/>
              <w:left w:val="nil"/>
              <w:bottom w:val="nil"/>
              <w:right w:val="single" w:sz="4" w:space="0" w:color="auto"/>
            </w:tcBorders>
          </w:tcPr>
          <w:p w14:paraId="2A82B2A5" w14:textId="77777777" w:rsidR="004318C8" w:rsidRDefault="004318C8" w:rsidP="004318C8">
            <w:pPr>
              <w:jc w:val="both"/>
              <w:rPr>
                <w:rFonts w:ascii="Times New Roman" w:hAnsi="Times New Roman"/>
                <w:sz w:val="24"/>
                <w:szCs w:val="24"/>
              </w:rPr>
            </w:pPr>
            <w:r>
              <w:rPr>
                <w:rFonts w:ascii="Times New Roman" w:hAnsi="Times New Roman"/>
                <w:sz w:val="24"/>
                <w:szCs w:val="24"/>
              </w:rPr>
              <w:t>и адрес на управление:</w:t>
            </w:r>
          </w:p>
        </w:tc>
        <w:tc>
          <w:tcPr>
            <w:tcW w:w="7078" w:type="dxa"/>
            <w:tcBorders>
              <w:left w:val="single" w:sz="4" w:space="0" w:color="auto"/>
            </w:tcBorders>
          </w:tcPr>
          <w:p w14:paraId="730C3C6E" w14:textId="77777777" w:rsidR="004318C8" w:rsidRDefault="004318C8" w:rsidP="004318C8">
            <w:pPr>
              <w:jc w:val="both"/>
              <w:rPr>
                <w:rFonts w:ascii="Times New Roman" w:hAnsi="Times New Roman"/>
                <w:sz w:val="24"/>
                <w:szCs w:val="24"/>
              </w:rPr>
            </w:pPr>
          </w:p>
        </w:tc>
      </w:tr>
    </w:tbl>
    <w:p w14:paraId="735244DF" w14:textId="77777777" w:rsidR="004318C8" w:rsidRPr="00D047E9" w:rsidRDefault="004318C8" w:rsidP="004318C8">
      <w:pPr>
        <w:spacing w:after="0" w:line="240" w:lineRule="auto"/>
        <w:jc w:val="both"/>
        <w:rPr>
          <w:rFonts w:ascii="Times New Roman" w:hAnsi="Times New Roman"/>
          <w:sz w:val="12"/>
          <w:szCs w:val="12"/>
        </w:rPr>
      </w:pPr>
    </w:p>
    <w:tbl>
      <w:tblPr>
        <w:tblStyle w:val="TableGrid"/>
        <w:tblW w:w="0" w:type="auto"/>
        <w:tblInd w:w="-142" w:type="dxa"/>
        <w:tblLook w:val="04A0" w:firstRow="1" w:lastRow="0" w:firstColumn="1" w:lastColumn="0" w:noHBand="0" w:noVBand="1"/>
      </w:tblPr>
      <w:tblGrid>
        <w:gridCol w:w="1168"/>
        <w:gridCol w:w="3747"/>
        <w:gridCol w:w="1181"/>
        <w:gridCol w:w="3544"/>
      </w:tblGrid>
      <w:tr w:rsidR="004318C8" w14:paraId="3C806E9A" w14:textId="77777777" w:rsidTr="004318C8">
        <w:tc>
          <w:tcPr>
            <w:tcW w:w="1168" w:type="dxa"/>
            <w:tcBorders>
              <w:top w:val="nil"/>
              <w:left w:val="nil"/>
              <w:bottom w:val="nil"/>
              <w:right w:val="single" w:sz="4" w:space="0" w:color="auto"/>
            </w:tcBorders>
          </w:tcPr>
          <w:p w14:paraId="36290CDC" w14:textId="77777777" w:rsidR="004318C8" w:rsidRDefault="004318C8" w:rsidP="004318C8">
            <w:pPr>
              <w:jc w:val="both"/>
              <w:rPr>
                <w:rFonts w:ascii="Times New Roman" w:hAnsi="Times New Roman"/>
                <w:sz w:val="24"/>
                <w:szCs w:val="24"/>
              </w:rPr>
            </w:pPr>
            <w:r>
              <w:rPr>
                <w:rFonts w:ascii="Times New Roman" w:hAnsi="Times New Roman"/>
                <w:sz w:val="24"/>
                <w:szCs w:val="24"/>
              </w:rPr>
              <w:t>Телефон:</w:t>
            </w:r>
          </w:p>
        </w:tc>
        <w:tc>
          <w:tcPr>
            <w:tcW w:w="3747" w:type="dxa"/>
            <w:tcBorders>
              <w:left w:val="single" w:sz="4" w:space="0" w:color="auto"/>
              <w:right w:val="single" w:sz="4" w:space="0" w:color="auto"/>
            </w:tcBorders>
          </w:tcPr>
          <w:p w14:paraId="5FDF127C" w14:textId="77777777" w:rsidR="004318C8" w:rsidRDefault="004318C8" w:rsidP="004318C8">
            <w:pPr>
              <w:jc w:val="both"/>
              <w:rPr>
                <w:rFonts w:ascii="Times New Roman" w:hAnsi="Times New Roman"/>
                <w:sz w:val="24"/>
                <w:szCs w:val="24"/>
              </w:rPr>
            </w:pPr>
          </w:p>
        </w:tc>
        <w:tc>
          <w:tcPr>
            <w:tcW w:w="1181" w:type="dxa"/>
            <w:tcBorders>
              <w:top w:val="nil"/>
              <w:left w:val="single" w:sz="4" w:space="0" w:color="auto"/>
              <w:bottom w:val="nil"/>
              <w:right w:val="single" w:sz="4" w:space="0" w:color="auto"/>
            </w:tcBorders>
          </w:tcPr>
          <w:p w14:paraId="0BD51297" w14:textId="77777777" w:rsidR="004318C8" w:rsidRDefault="004318C8" w:rsidP="004318C8">
            <w:pPr>
              <w:jc w:val="both"/>
              <w:rPr>
                <w:rFonts w:ascii="Times New Roman" w:hAnsi="Times New Roman"/>
                <w:sz w:val="24"/>
                <w:szCs w:val="24"/>
              </w:rPr>
            </w:pPr>
            <w:r>
              <w:rPr>
                <w:rFonts w:ascii="Times New Roman" w:hAnsi="Times New Roman"/>
                <w:sz w:val="24"/>
                <w:szCs w:val="24"/>
              </w:rPr>
              <w:t>ел. поща:</w:t>
            </w:r>
          </w:p>
        </w:tc>
        <w:tc>
          <w:tcPr>
            <w:tcW w:w="3544" w:type="dxa"/>
            <w:tcBorders>
              <w:left w:val="single" w:sz="4" w:space="0" w:color="auto"/>
            </w:tcBorders>
          </w:tcPr>
          <w:p w14:paraId="0836E1C8" w14:textId="77777777" w:rsidR="004318C8" w:rsidRDefault="004318C8" w:rsidP="004318C8">
            <w:pPr>
              <w:jc w:val="both"/>
              <w:rPr>
                <w:rFonts w:ascii="Times New Roman" w:hAnsi="Times New Roman"/>
                <w:sz w:val="24"/>
                <w:szCs w:val="24"/>
              </w:rPr>
            </w:pPr>
          </w:p>
        </w:tc>
      </w:tr>
    </w:tbl>
    <w:p w14:paraId="261FE596" w14:textId="77777777" w:rsidR="00572D87" w:rsidRDefault="00572D87" w:rsidP="00572D87">
      <w:pPr>
        <w:spacing w:after="0"/>
        <w:ind w:left="567" w:hanging="567"/>
        <w:jc w:val="both"/>
        <w:rPr>
          <w:rFonts w:ascii="Times New Roman" w:hAnsi="Times New Roman" w:cs="Times New Roman"/>
          <w:sz w:val="24"/>
          <w:szCs w:val="24"/>
        </w:rPr>
      </w:pPr>
    </w:p>
    <w:p w14:paraId="30B76497" w14:textId="77777777" w:rsidR="00572D87" w:rsidRDefault="00572D87" w:rsidP="00572D87">
      <w:pPr>
        <w:spacing w:after="0"/>
        <w:ind w:left="567" w:hanging="567"/>
        <w:jc w:val="both"/>
        <w:rPr>
          <w:rFonts w:ascii="Times New Roman" w:hAnsi="Times New Roman" w:cs="Times New Roman"/>
          <w:sz w:val="24"/>
          <w:szCs w:val="24"/>
        </w:rPr>
      </w:pPr>
      <w:r w:rsidRPr="006C6A79">
        <w:rPr>
          <w:rFonts w:ascii="Times New Roman" w:hAnsi="Times New Roman" w:cs="Times New Roman"/>
          <w:sz w:val="24"/>
          <w:szCs w:val="24"/>
        </w:rPr>
        <w:t>Представлявано от:……</w:t>
      </w:r>
      <w:r>
        <w:rPr>
          <w:rFonts w:ascii="Times New Roman" w:hAnsi="Times New Roman" w:cs="Times New Roman"/>
          <w:sz w:val="24"/>
          <w:szCs w:val="24"/>
        </w:rPr>
        <w:t>…………………………………..</w:t>
      </w:r>
      <w:r w:rsidRPr="006C6A79">
        <w:rPr>
          <w:rFonts w:ascii="Times New Roman" w:hAnsi="Times New Roman" w:cs="Times New Roman"/>
          <w:sz w:val="24"/>
          <w:szCs w:val="24"/>
        </w:rPr>
        <w:t xml:space="preserve">…………………………………… </w:t>
      </w:r>
    </w:p>
    <w:p w14:paraId="069AB812" w14:textId="77777777" w:rsidR="00572D87" w:rsidRDefault="00572D87" w:rsidP="00572D87">
      <w:pPr>
        <w:spacing w:after="0"/>
        <w:ind w:left="567"/>
        <w:jc w:val="center"/>
        <w:rPr>
          <w:rFonts w:ascii="Times New Roman" w:hAnsi="Times New Roman" w:cs="Times New Roman"/>
          <w:sz w:val="24"/>
          <w:szCs w:val="24"/>
        </w:rPr>
      </w:pPr>
      <w:r w:rsidRPr="006C6A79">
        <w:rPr>
          <w:rFonts w:ascii="Times New Roman" w:hAnsi="Times New Roman" w:cs="Times New Roman"/>
          <w:sz w:val="24"/>
          <w:szCs w:val="24"/>
        </w:rPr>
        <w:t>(</w:t>
      </w:r>
      <w:r w:rsidRPr="00572D87">
        <w:rPr>
          <w:rFonts w:ascii="Times New Roman" w:hAnsi="Times New Roman" w:cs="Times New Roman"/>
          <w:i/>
          <w:sz w:val="20"/>
          <w:szCs w:val="20"/>
        </w:rPr>
        <w:t>име, презиме, фамилия</w:t>
      </w:r>
      <w:r w:rsidRPr="006C6A79">
        <w:rPr>
          <w:rFonts w:ascii="Times New Roman" w:hAnsi="Times New Roman" w:cs="Times New Roman"/>
          <w:sz w:val="24"/>
          <w:szCs w:val="24"/>
        </w:rPr>
        <w:t>)</w:t>
      </w:r>
    </w:p>
    <w:p w14:paraId="78943B64" w14:textId="77777777" w:rsidR="00572D87" w:rsidRPr="006C6A79" w:rsidRDefault="00572D87" w:rsidP="00572D87">
      <w:pPr>
        <w:spacing w:before="120" w:after="0"/>
        <w:rPr>
          <w:rFonts w:ascii="Times New Roman" w:hAnsi="Times New Roman" w:cs="Times New Roman"/>
          <w:sz w:val="24"/>
          <w:szCs w:val="24"/>
        </w:rPr>
      </w:pPr>
      <w:r w:rsidRPr="006C6A79">
        <w:rPr>
          <w:rFonts w:ascii="Times New Roman" w:hAnsi="Times New Roman" w:cs="Times New Roman"/>
          <w:sz w:val="24"/>
          <w:szCs w:val="24"/>
        </w:rPr>
        <w:t xml:space="preserve">В качеството си на: </w:t>
      </w:r>
    </w:p>
    <w:p w14:paraId="69B755A6" w14:textId="77777777" w:rsidR="00572D87" w:rsidRDefault="00572D87" w:rsidP="00572D87">
      <w:pPr>
        <w:spacing w:before="120" w:after="0"/>
        <w:ind w:left="567"/>
        <w:rPr>
          <w:rFonts w:ascii="Times New Roman" w:hAnsi="Times New Roman" w:cs="Times New Roman"/>
          <w:sz w:val="24"/>
          <w:szCs w:val="24"/>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81792" behindDoc="0" locked="0" layoutInCell="1" allowOverlap="1" wp14:anchorId="7AB2FD65" wp14:editId="3FB005C0">
                <wp:simplePos x="0" y="0"/>
                <wp:positionH relativeFrom="column">
                  <wp:posOffset>180975</wp:posOffset>
                </wp:positionH>
                <wp:positionV relativeFrom="paragraph">
                  <wp:posOffset>104140</wp:posOffset>
                </wp:positionV>
                <wp:extent cx="180975" cy="18097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359B7DC6" w14:textId="77777777" w:rsidR="007E355C" w:rsidRPr="002641D0" w:rsidRDefault="007E355C" w:rsidP="00572D8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4592B" id="Rectangle 13" o:spid="_x0000_s1028" style="position:absolute;left:0;text-align:left;margin-left:14.25pt;margin-top:8.2pt;width:14.2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">
                <v:textbox>
                  <w:txbxContent>
                    <w:p w:rsidR="007E355C" w:rsidRPr="002641D0" w:rsidRDefault="007E355C" w:rsidP="00572D87">
                      <w:pPr>
                        <w:rPr>
                          <w:lang w:val="en-US"/>
                        </w:rPr>
                      </w:pPr>
                    </w:p>
                  </w:txbxContent>
                </v:textbox>
              </v:rect>
            </w:pict>
          </mc:Fallback>
        </mc:AlternateContent>
      </w:r>
      <w:r>
        <w:rPr>
          <w:rFonts w:ascii="Times New Roman" w:hAnsi="Times New Roman" w:cs="Times New Roman"/>
          <w:sz w:val="24"/>
          <w:szCs w:val="24"/>
        </w:rPr>
        <w:t xml:space="preserve"> </w:t>
      </w:r>
      <w:r w:rsidRPr="006C6A79">
        <w:rPr>
          <w:rFonts w:ascii="Times New Roman" w:hAnsi="Times New Roman" w:cs="Times New Roman"/>
          <w:sz w:val="24"/>
          <w:szCs w:val="24"/>
        </w:rPr>
        <w:t>лице, представляващо юридическото лице;</w:t>
      </w:r>
    </w:p>
    <w:p w14:paraId="395DB7EB" w14:textId="77777777" w:rsidR="00572D87" w:rsidRPr="006C6A79" w:rsidRDefault="00572D87" w:rsidP="00572D87">
      <w:pPr>
        <w:spacing w:before="120" w:after="0"/>
        <w:ind w:left="567"/>
        <w:rPr>
          <w:rFonts w:ascii="Times New Roman" w:hAnsi="Times New Roman" w:cs="Times New Roman"/>
          <w:sz w:val="24"/>
          <w:szCs w:val="24"/>
          <w:lang w:val="en-US"/>
        </w:rPr>
      </w:pPr>
    </w:p>
    <w:p w14:paraId="5B657A73" w14:textId="77777777" w:rsidR="00572D87" w:rsidRPr="00743BD6" w:rsidRDefault="00572D87" w:rsidP="00572D87">
      <w:pPr>
        <w:spacing w:after="0" w:line="240" w:lineRule="auto"/>
        <w:jc w:val="both"/>
        <w:rPr>
          <w:rFonts w:ascii="Times New Roman" w:hAnsi="Times New Roman"/>
          <w:sz w:val="24"/>
          <w:szCs w:val="24"/>
          <w:lang w:eastAsia="bg-BG"/>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82816" behindDoc="0" locked="0" layoutInCell="1" allowOverlap="1" wp14:anchorId="5ED96C8B" wp14:editId="5625E983">
                <wp:simplePos x="0" y="0"/>
                <wp:positionH relativeFrom="column">
                  <wp:posOffset>180975</wp:posOffset>
                </wp:positionH>
                <wp:positionV relativeFrom="paragraph">
                  <wp:posOffset>114300</wp:posOffset>
                </wp:positionV>
                <wp:extent cx="180975" cy="180975"/>
                <wp:effectExtent l="0" t="0" r="2857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6CF5818A" w14:textId="77777777" w:rsidR="007E355C" w:rsidRPr="002641D0" w:rsidRDefault="007E355C" w:rsidP="00572D8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6881" id="Rectangle 14" o:spid="_x0000_s1029" style="position:absolute;left:0;text-align:left;margin-left:14.25pt;margin-top:9pt;width:14.2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">
                <v:textbox>
                  <w:txbxContent>
                    <w:p w:rsidR="007E355C" w:rsidRPr="002641D0" w:rsidRDefault="007E355C" w:rsidP="00572D87">
                      <w:pPr>
                        <w:rPr>
                          <w:lang w:val="en-US"/>
                        </w:rPr>
                      </w:pPr>
                    </w:p>
                  </w:txbxContent>
                </v:textbox>
              </v:rect>
            </w:pict>
          </mc:Fallback>
        </mc:AlternateContent>
      </w:r>
      <w:r>
        <w:rPr>
          <w:rFonts w:ascii="Times New Roman" w:hAnsi="Times New Roman" w:cs="Times New Roman"/>
          <w:sz w:val="24"/>
          <w:szCs w:val="24"/>
        </w:rPr>
        <w:t xml:space="preserve">           </w:t>
      </w:r>
      <w:r w:rsidRPr="006C6A79">
        <w:rPr>
          <w:rFonts w:ascii="Times New Roman" w:hAnsi="Times New Roman" w:cs="Times New Roman"/>
          <w:sz w:val="24"/>
          <w:szCs w:val="24"/>
        </w:rPr>
        <w:t>упълномощено лице</w:t>
      </w:r>
      <w:r w:rsidRPr="00743BD6">
        <w:rPr>
          <w:rFonts w:ascii="Times New Roman" w:hAnsi="Times New Roman"/>
          <w:sz w:val="24"/>
          <w:szCs w:val="24"/>
          <w:lang w:eastAsia="bg-BG"/>
        </w:rPr>
        <w:t xml:space="preserve"> </w:t>
      </w:r>
    </w:p>
    <w:p w14:paraId="5F1783F0" w14:textId="77777777" w:rsidR="00063250" w:rsidRDefault="00063250" w:rsidP="004318C8">
      <w:pPr>
        <w:spacing w:after="0" w:line="240" w:lineRule="auto"/>
        <w:jc w:val="both"/>
        <w:rPr>
          <w:rFonts w:ascii="Times New Roman" w:hAnsi="Times New Roman"/>
          <w:sz w:val="24"/>
          <w:szCs w:val="24"/>
        </w:rPr>
      </w:pPr>
    </w:p>
    <w:p w14:paraId="242D7930" w14:textId="77777777" w:rsidR="00063250" w:rsidRDefault="00063250" w:rsidP="004318C8">
      <w:pPr>
        <w:spacing w:after="0" w:line="240" w:lineRule="auto"/>
        <w:jc w:val="both"/>
        <w:rPr>
          <w:rFonts w:ascii="Times New Roman" w:hAnsi="Times New Roman"/>
          <w:sz w:val="24"/>
          <w:szCs w:val="24"/>
        </w:rPr>
      </w:pPr>
    </w:p>
    <w:p w14:paraId="7F8EE898" w14:textId="77777777" w:rsidR="004318C8" w:rsidRPr="004A051B" w:rsidRDefault="004318C8" w:rsidP="004318C8">
      <w:pPr>
        <w:spacing w:after="0" w:line="240" w:lineRule="auto"/>
        <w:ind w:firstLine="567"/>
        <w:jc w:val="both"/>
        <w:rPr>
          <w:rFonts w:ascii="Times New Roman" w:hAnsi="Times New Roman"/>
          <w:b/>
          <w:sz w:val="2"/>
          <w:szCs w:val="24"/>
          <w:lang w:eastAsia="bg-BG"/>
        </w:rPr>
      </w:pPr>
      <w:r>
        <w:rPr>
          <w:rFonts w:ascii="Times New Roman" w:hAnsi="Times New Roman"/>
          <w:b/>
          <w:sz w:val="24"/>
          <w:szCs w:val="24"/>
          <w:lang w:eastAsia="bg-BG"/>
        </w:rPr>
        <w:t>Представям настоящото заявление и приложените към него документи за издаване на лиценз на Общността за международен автомобилен превоз и</w:t>
      </w:r>
      <w:r>
        <w:rPr>
          <w:rFonts w:ascii="Times New Roman" w:hAnsi="Times New Roman"/>
          <w:b/>
          <w:sz w:val="24"/>
          <w:szCs w:val="24"/>
          <w:lang w:eastAsia="bg-BG"/>
        </w:rPr>
        <w:br/>
      </w:r>
    </w:p>
    <w:tbl>
      <w:tblPr>
        <w:tblStyle w:val="TableGrid"/>
        <w:tblW w:w="0" w:type="auto"/>
        <w:tblLook w:val="04A0" w:firstRow="1" w:lastRow="0" w:firstColumn="1" w:lastColumn="0" w:noHBand="0" w:noVBand="1"/>
      </w:tblPr>
      <w:tblGrid>
        <w:gridCol w:w="2547"/>
        <w:gridCol w:w="7083"/>
      </w:tblGrid>
      <w:tr w:rsidR="004318C8" w14:paraId="088774A8" w14:textId="77777777" w:rsidTr="004318C8">
        <w:tc>
          <w:tcPr>
            <w:tcW w:w="2547" w:type="dxa"/>
            <w:tcBorders>
              <w:right w:val="single" w:sz="4" w:space="0" w:color="auto"/>
            </w:tcBorders>
          </w:tcPr>
          <w:p w14:paraId="287E1E55" w14:textId="77777777" w:rsidR="004318C8" w:rsidRPr="00674FF4" w:rsidRDefault="004318C8" w:rsidP="004318C8">
            <w:pPr>
              <w:jc w:val="both"/>
              <w:rPr>
                <w:rFonts w:ascii="Times New Roman" w:hAnsi="Times New Roman"/>
                <w:sz w:val="24"/>
                <w:szCs w:val="24"/>
                <w:lang w:eastAsia="bg-BG"/>
              </w:rPr>
            </w:pPr>
          </w:p>
        </w:tc>
        <w:tc>
          <w:tcPr>
            <w:tcW w:w="7083" w:type="dxa"/>
            <w:tcBorders>
              <w:top w:val="nil"/>
              <w:left w:val="single" w:sz="4" w:space="0" w:color="auto"/>
              <w:bottom w:val="nil"/>
              <w:right w:val="nil"/>
            </w:tcBorders>
          </w:tcPr>
          <w:p w14:paraId="095E7A53" w14:textId="77777777" w:rsidR="004318C8" w:rsidRDefault="004318C8" w:rsidP="004318C8">
            <w:pPr>
              <w:jc w:val="both"/>
              <w:rPr>
                <w:rFonts w:ascii="Times New Roman" w:hAnsi="Times New Roman"/>
                <w:b/>
                <w:sz w:val="24"/>
                <w:szCs w:val="24"/>
                <w:lang w:eastAsia="bg-BG"/>
              </w:rPr>
            </w:pPr>
            <w:r>
              <w:rPr>
                <w:rFonts w:ascii="Times New Roman" w:hAnsi="Times New Roman"/>
                <w:b/>
                <w:sz w:val="24"/>
                <w:szCs w:val="24"/>
                <w:lang w:eastAsia="bg-BG"/>
              </w:rPr>
              <w:t>брой заверено копие/броя заверени копия на лиценза.</w:t>
            </w:r>
          </w:p>
        </w:tc>
      </w:tr>
    </w:tbl>
    <w:p w14:paraId="4F9314D7" w14:textId="77777777" w:rsidR="004318C8" w:rsidRDefault="004318C8" w:rsidP="004318C8">
      <w:pPr>
        <w:spacing w:after="0" w:line="240" w:lineRule="auto"/>
        <w:ind w:firstLine="426"/>
        <w:jc w:val="both"/>
        <w:rPr>
          <w:rFonts w:ascii="Times New Roman" w:hAnsi="Times New Roman"/>
          <w:i/>
          <w:sz w:val="20"/>
          <w:szCs w:val="20"/>
          <w:lang w:eastAsia="bg-BG"/>
        </w:rPr>
      </w:pPr>
      <w:r>
        <w:rPr>
          <w:rFonts w:ascii="Times New Roman" w:hAnsi="Times New Roman"/>
          <w:i/>
          <w:sz w:val="20"/>
          <w:szCs w:val="20"/>
          <w:lang w:eastAsia="bg-BG"/>
        </w:rPr>
        <w:t>(с цифри и думи)</w:t>
      </w:r>
    </w:p>
    <w:p w14:paraId="589364B4" w14:textId="77777777" w:rsidR="004318C8" w:rsidRDefault="004318C8" w:rsidP="004318C8">
      <w:pPr>
        <w:spacing w:after="0" w:line="240" w:lineRule="auto"/>
        <w:ind w:firstLine="851"/>
        <w:rPr>
          <w:rFonts w:ascii="Times New Roman" w:hAnsi="Times New Roman"/>
          <w:sz w:val="24"/>
          <w:szCs w:val="24"/>
        </w:rPr>
      </w:pPr>
    </w:p>
    <w:p w14:paraId="298B3D1C" w14:textId="77777777" w:rsidR="004318C8" w:rsidRDefault="004318C8" w:rsidP="004318C8">
      <w:pPr>
        <w:spacing w:after="0" w:line="240" w:lineRule="auto"/>
        <w:ind w:firstLine="567"/>
        <w:jc w:val="both"/>
        <w:rPr>
          <w:rFonts w:ascii="Times New Roman" w:hAnsi="Times New Roman"/>
          <w:b/>
          <w:sz w:val="24"/>
          <w:szCs w:val="24"/>
          <w:lang w:eastAsia="bg-BG"/>
        </w:rPr>
      </w:pPr>
      <w:r>
        <w:rPr>
          <w:rFonts w:ascii="Times New Roman" w:hAnsi="Times New Roman"/>
          <w:b/>
          <w:sz w:val="24"/>
          <w:szCs w:val="24"/>
          <w:lang w:eastAsia="bg-BG"/>
        </w:rPr>
        <w:t>*Приложени документи и електронен носител:</w:t>
      </w:r>
    </w:p>
    <w:p w14:paraId="5DB42E57" w14:textId="77777777" w:rsidR="004318C8" w:rsidRDefault="004318C8" w:rsidP="004318C8">
      <w:pPr>
        <w:spacing w:after="0" w:line="240" w:lineRule="auto"/>
        <w:ind w:firstLine="567"/>
        <w:jc w:val="both"/>
        <w:rPr>
          <w:rFonts w:ascii="Times New Roman" w:hAnsi="Times New Roman"/>
          <w:b/>
          <w:sz w:val="24"/>
          <w:szCs w:val="24"/>
          <w:lang w:eastAsia="bg-BG"/>
        </w:rPr>
      </w:pPr>
    </w:p>
    <w:tbl>
      <w:tblPr>
        <w:tblStyle w:val="TableGrid"/>
        <w:tblW w:w="0" w:type="auto"/>
        <w:tblInd w:w="360" w:type="dxa"/>
        <w:tblLook w:val="04A0" w:firstRow="1" w:lastRow="0" w:firstColumn="1" w:lastColumn="0" w:noHBand="0" w:noVBand="1"/>
      </w:tblPr>
      <w:tblGrid>
        <w:gridCol w:w="342"/>
        <w:gridCol w:w="8933"/>
      </w:tblGrid>
      <w:tr w:rsidR="004318C8" w14:paraId="240DBA9D" w14:textId="77777777" w:rsidTr="004318C8">
        <w:tc>
          <w:tcPr>
            <w:tcW w:w="344" w:type="dxa"/>
            <w:tcBorders>
              <w:right w:val="single" w:sz="4" w:space="0" w:color="auto"/>
            </w:tcBorders>
          </w:tcPr>
          <w:p w14:paraId="6462B145" w14:textId="77777777" w:rsidR="004318C8" w:rsidRDefault="004318C8" w:rsidP="004318C8">
            <w:pPr>
              <w:jc w:val="both"/>
              <w:rPr>
                <w:rFonts w:ascii="Times New Roman" w:hAnsi="Times New Roman"/>
                <w:sz w:val="24"/>
                <w:szCs w:val="24"/>
                <w:lang w:eastAsia="bg-BG"/>
              </w:rPr>
            </w:pPr>
          </w:p>
        </w:tc>
        <w:tc>
          <w:tcPr>
            <w:tcW w:w="9072" w:type="dxa"/>
            <w:tcBorders>
              <w:top w:val="nil"/>
              <w:left w:val="single" w:sz="4" w:space="0" w:color="auto"/>
              <w:bottom w:val="nil"/>
              <w:right w:val="nil"/>
            </w:tcBorders>
          </w:tcPr>
          <w:p w14:paraId="393792F6" w14:textId="77777777" w:rsidR="004318C8" w:rsidRDefault="004318C8" w:rsidP="004318C8">
            <w:pPr>
              <w:jc w:val="both"/>
              <w:rPr>
                <w:rFonts w:ascii="Times New Roman" w:hAnsi="Times New Roman"/>
                <w:sz w:val="24"/>
                <w:szCs w:val="24"/>
                <w:lang w:eastAsia="bg-BG"/>
              </w:rPr>
            </w:pPr>
            <w:r w:rsidRPr="00785E16">
              <w:rPr>
                <w:rFonts w:ascii="Times New Roman" w:hAnsi="Times New Roman"/>
                <w:sz w:val="24"/>
                <w:szCs w:val="24"/>
                <w:lang w:eastAsia="bg-BG"/>
              </w:rPr>
              <w:t>1.</w:t>
            </w:r>
            <w:r>
              <w:rPr>
                <w:rFonts w:ascii="Times New Roman" w:hAnsi="Times New Roman"/>
                <w:sz w:val="24"/>
                <w:szCs w:val="24"/>
                <w:lang w:eastAsia="bg-BG"/>
              </w:rPr>
              <w:t xml:space="preserve">Справка за доказване на финансова стабилност </w:t>
            </w:r>
            <w:r>
              <w:rPr>
                <w:rFonts w:ascii="Times New Roman" w:hAnsi="Times New Roman"/>
                <w:i/>
                <w:sz w:val="24"/>
                <w:szCs w:val="24"/>
                <w:lang w:eastAsia="bg-BG"/>
              </w:rPr>
              <w:t>(приложение № 3 от Наредба № 11)</w:t>
            </w:r>
            <w:r>
              <w:rPr>
                <w:rFonts w:ascii="Times New Roman" w:hAnsi="Times New Roman"/>
                <w:sz w:val="24"/>
                <w:szCs w:val="24"/>
                <w:lang w:eastAsia="bg-BG"/>
              </w:rPr>
              <w:t>;</w:t>
            </w:r>
          </w:p>
        </w:tc>
      </w:tr>
    </w:tbl>
    <w:p w14:paraId="3DBCEB4F" w14:textId="77777777" w:rsidR="004318C8" w:rsidRPr="00674FF4" w:rsidRDefault="004318C8" w:rsidP="004318C8">
      <w:pPr>
        <w:spacing w:after="0" w:line="240" w:lineRule="auto"/>
        <w:ind w:firstLine="567"/>
        <w:jc w:val="both"/>
        <w:rPr>
          <w:rFonts w:ascii="Times New Roman" w:hAnsi="Times New Roman"/>
          <w:b/>
          <w:sz w:val="12"/>
          <w:szCs w:val="24"/>
          <w:lang w:eastAsia="bg-BG"/>
        </w:rPr>
      </w:pPr>
    </w:p>
    <w:tbl>
      <w:tblPr>
        <w:tblStyle w:val="TableGrid"/>
        <w:tblW w:w="0" w:type="auto"/>
        <w:tblInd w:w="360" w:type="dxa"/>
        <w:tblLook w:val="04A0" w:firstRow="1" w:lastRow="0" w:firstColumn="1" w:lastColumn="0" w:noHBand="0" w:noVBand="1"/>
      </w:tblPr>
      <w:tblGrid>
        <w:gridCol w:w="344"/>
        <w:gridCol w:w="8926"/>
      </w:tblGrid>
      <w:tr w:rsidR="004318C8" w14:paraId="0A215580" w14:textId="77777777" w:rsidTr="004318C8">
        <w:tc>
          <w:tcPr>
            <w:tcW w:w="344" w:type="dxa"/>
            <w:tcBorders>
              <w:right w:val="single" w:sz="4" w:space="0" w:color="auto"/>
            </w:tcBorders>
          </w:tcPr>
          <w:p w14:paraId="139BFA1D" w14:textId="77777777" w:rsidR="004318C8" w:rsidRDefault="004318C8" w:rsidP="004318C8">
            <w:pPr>
              <w:jc w:val="both"/>
              <w:rPr>
                <w:rFonts w:ascii="Times New Roman" w:hAnsi="Times New Roman"/>
                <w:sz w:val="24"/>
                <w:szCs w:val="24"/>
                <w:lang w:eastAsia="bg-BG"/>
              </w:rPr>
            </w:pPr>
          </w:p>
        </w:tc>
        <w:tc>
          <w:tcPr>
            <w:tcW w:w="8926" w:type="dxa"/>
            <w:tcBorders>
              <w:top w:val="nil"/>
              <w:left w:val="single" w:sz="4" w:space="0" w:color="auto"/>
              <w:bottom w:val="nil"/>
              <w:right w:val="nil"/>
            </w:tcBorders>
          </w:tcPr>
          <w:p w14:paraId="61D6D7CA" w14:textId="77777777" w:rsidR="004318C8" w:rsidRDefault="004318C8" w:rsidP="004318C8">
            <w:pPr>
              <w:jc w:val="both"/>
              <w:rPr>
                <w:rFonts w:ascii="Times New Roman" w:hAnsi="Times New Roman"/>
                <w:sz w:val="24"/>
                <w:szCs w:val="24"/>
                <w:lang w:eastAsia="bg-BG"/>
              </w:rPr>
            </w:pPr>
            <w:r w:rsidRPr="00785E16">
              <w:rPr>
                <w:rFonts w:ascii="Times New Roman" w:hAnsi="Times New Roman"/>
                <w:sz w:val="24"/>
                <w:szCs w:val="24"/>
                <w:lang w:eastAsia="bg-BG"/>
              </w:rPr>
              <w:t xml:space="preserve">2. </w:t>
            </w:r>
            <w:r>
              <w:rPr>
                <w:rFonts w:ascii="Times New Roman" w:hAnsi="Times New Roman"/>
                <w:sz w:val="24"/>
                <w:szCs w:val="24"/>
                <w:lang w:eastAsia="bg-BG"/>
              </w:rPr>
              <w:t>Р</w:t>
            </w:r>
            <w:r w:rsidRPr="00785E16">
              <w:rPr>
                <w:rFonts w:ascii="Times New Roman" w:hAnsi="Times New Roman"/>
                <w:sz w:val="24"/>
                <w:szCs w:val="24"/>
                <w:lang w:eastAsia="bg-BG"/>
              </w:rPr>
              <w:t>ъководител на транспортната дейност</w:t>
            </w:r>
            <w:r>
              <w:rPr>
                <w:rFonts w:ascii="Times New Roman" w:hAnsi="Times New Roman"/>
                <w:sz w:val="24"/>
                <w:szCs w:val="24"/>
                <w:lang w:eastAsia="bg-BG"/>
              </w:rPr>
              <w:t>:</w:t>
            </w:r>
          </w:p>
        </w:tc>
      </w:tr>
    </w:tbl>
    <w:p w14:paraId="3BD9BF4E" w14:textId="77777777" w:rsidR="004318C8" w:rsidRPr="00E6059C" w:rsidRDefault="004318C8" w:rsidP="004318C8">
      <w:pPr>
        <w:spacing w:after="0" w:line="240" w:lineRule="auto"/>
        <w:ind w:firstLine="567"/>
        <w:jc w:val="both"/>
        <w:rPr>
          <w:rFonts w:ascii="Times New Roman" w:hAnsi="Times New Roman"/>
          <w:b/>
          <w:sz w:val="12"/>
          <w:szCs w:val="24"/>
          <w:lang w:eastAsia="bg-BG"/>
        </w:rPr>
      </w:pPr>
    </w:p>
    <w:tbl>
      <w:tblPr>
        <w:tblStyle w:val="TableGrid"/>
        <w:tblW w:w="0" w:type="auto"/>
        <w:tblInd w:w="360" w:type="dxa"/>
        <w:tblLook w:val="04A0" w:firstRow="1" w:lastRow="0" w:firstColumn="1" w:lastColumn="0" w:noHBand="0" w:noVBand="1"/>
      </w:tblPr>
      <w:tblGrid>
        <w:gridCol w:w="9270"/>
      </w:tblGrid>
      <w:tr w:rsidR="004318C8" w14:paraId="57CCF085" w14:textId="77777777" w:rsidTr="004318C8">
        <w:trPr>
          <w:trHeight w:val="319"/>
        </w:trPr>
        <w:tc>
          <w:tcPr>
            <w:tcW w:w="9270" w:type="dxa"/>
          </w:tcPr>
          <w:p w14:paraId="2B8CE8D5" w14:textId="77777777" w:rsidR="004318C8" w:rsidRDefault="004318C8" w:rsidP="004318C8">
            <w:pPr>
              <w:jc w:val="both"/>
              <w:rPr>
                <w:rFonts w:ascii="Times New Roman" w:hAnsi="Times New Roman"/>
                <w:sz w:val="24"/>
                <w:szCs w:val="24"/>
                <w:lang w:eastAsia="bg-BG"/>
              </w:rPr>
            </w:pPr>
          </w:p>
        </w:tc>
      </w:tr>
    </w:tbl>
    <w:p w14:paraId="6C34008C" w14:textId="77777777" w:rsidR="004318C8" w:rsidRPr="00100771" w:rsidRDefault="004318C8" w:rsidP="004318C8">
      <w:pPr>
        <w:spacing w:after="120" w:line="240" w:lineRule="auto"/>
        <w:jc w:val="center"/>
        <w:rPr>
          <w:rFonts w:ascii="Times New Roman" w:hAnsi="Times New Roman"/>
          <w:i/>
          <w:sz w:val="20"/>
          <w:szCs w:val="24"/>
        </w:rPr>
      </w:pPr>
      <w:r w:rsidRPr="00100771">
        <w:rPr>
          <w:rFonts w:ascii="Times New Roman" w:hAnsi="Times New Roman"/>
          <w:i/>
          <w:sz w:val="20"/>
          <w:szCs w:val="24"/>
        </w:rPr>
        <w:t>(име, презиме, фамилия)</w:t>
      </w:r>
    </w:p>
    <w:tbl>
      <w:tblPr>
        <w:tblStyle w:val="TableGrid"/>
        <w:tblW w:w="0" w:type="auto"/>
        <w:tblInd w:w="284" w:type="dxa"/>
        <w:tblLook w:val="04A0" w:firstRow="1" w:lastRow="0" w:firstColumn="1" w:lastColumn="0" w:noHBand="0" w:noVBand="1"/>
      </w:tblPr>
      <w:tblGrid>
        <w:gridCol w:w="1301"/>
        <w:gridCol w:w="250"/>
        <w:gridCol w:w="250"/>
        <w:gridCol w:w="250"/>
        <w:gridCol w:w="250"/>
        <w:gridCol w:w="251"/>
        <w:gridCol w:w="251"/>
        <w:gridCol w:w="251"/>
        <w:gridCol w:w="251"/>
        <w:gridCol w:w="251"/>
        <w:gridCol w:w="251"/>
        <w:gridCol w:w="2330"/>
        <w:gridCol w:w="3214"/>
      </w:tblGrid>
      <w:tr w:rsidR="004318C8" w14:paraId="5557BF3C" w14:textId="77777777" w:rsidTr="004318C8">
        <w:tc>
          <w:tcPr>
            <w:tcW w:w="783" w:type="dxa"/>
            <w:tcBorders>
              <w:top w:val="nil"/>
              <w:left w:val="nil"/>
              <w:bottom w:val="nil"/>
              <w:right w:val="single" w:sz="4" w:space="0" w:color="auto"/>
            </w:tcBorders>
          </w:tcPr>
          <w:p w14:paraId="2205D9B9" w14:textId="77777777" w:rsidR="004318C8" w:rsidRDefault="004318C8" w:rsidP="004318C8">
            <w:pPr>
              <w:pStyle w:val="ListParagraph"/>
              <w:ind w:left="0"/>
              <w:jc w:val="both"/>
              <w:rPr>
                <w:rFonts w:ascii="Times New Roman" w:hAnsi="Times New Roman"/>
                <w:sz w:val="24"/>
                <w:szCs w:val="24"/>
              </w:rPr>
            </w:pPr>
            <w:r>
              <w:rPr>
                <w:rFonts w:ascii="Times New Roman" w:hAnsi="Times New Roman"/>
                <w:sz w:val="24"/>
                <w:szCs w:val="24"/>
              </w:rPr>
              <w:t>Е</w:t>
            </w:r>
            <w:r w:rsidRPr="002072E8">
              <w:rPr>
                <w:rFonts w:ascii="Times New Roman" w:hAnsi="Times New Roman"/>
                <w:sz w:val="24"/>
                <w:szCs w:val="24"/>
              </w:rPr>
              <w:t>ГН</w:t>
            </w:r>
            <w:r w:rsidR="008F583F">
              <w:rPr>
                <w:rFonts w:ascii="Times New Roman" w:hAnsi="Times New Roman"/>
                <w:sz w:val="24"/>
                <w:szCs w:val="24"/>
              </w:rPr>
              <w:t>/ЛНЧ</w:t>
            </w:r>
            <w:r w:rsidRPr="002072E8">
              <w:rPr>
                <w:rFonts w:ascii="Times New Roman" w:hAnsi="Times New Roman"/>
                <w:sz w:val="24"/>
                <w:szCs w:val="24"/>
              </w:rPr>
              <w:t>:</w:t>
            </w:r>
          </w:p>
        </w:tc>
        <w:tc>
          <w:tcPr>
            <w:tcW w:w="255" w:type="dxa"/>
            <w:tcBorders>
              <w:left w:val="single" w:sz="4" w:space="0" w:color="auto"/>
            </w:tcBorders>
          </w:tcPr>
          <w:p w14:paraId="557E402F" w14:textId="77777777" w:rsidR="004318C8" w:rsidRDefault="004318C8" w:rsidP="004318C8">
            <w:pPr>
              <w:pStyle w:val="ListParagraph"/>
              <w:ind w:left="0"/>
              <w:jc w:val="both"/>
              <w:rPr>
                <w:rFonts w:ascii="Times New Roman" w:hAnsi="Times New Roman"/>
                <w:sz w:val="24"/>
                <w:szCs w:val="24"/>
              </w:rPr>
            </w:pPr>
          </w:p>
        </w:tc>
        <w:tc>
          <w:tcPr>
            <w:tcW w:w="255" w:type="dxa"/>
          </w:tcPr>
          <w:p w14:paraId="67712AD5" w14:textId="77777777" w:rsidR="004318C8" w:rsidRDefault="004318C8" w:rsidP="004318C8">
            <w:pPr>
              <w:pStyle w:val="ListParagraph"/>
              <w:ind w:left="0"/>
              <w:jc w:val="both"/>
              <w:rPr>
                <w:rFonts w:ascii="Times New Roman" w:hAnsi="Times New Roman"/>
                <w:sz w:val="24"/>
                <w:szCs w:val="24"/>
              </w:rPr>
            </w:pPr>
          </w:p>
        </w:tc>
        <w:tc>
          <w:tcPr>
            <w:tcW w:w="255" w:type="dxa"/>
          </w:tcPr>
          <w:p w14:paraId="7B850C76" w14:textId="77777777" w:rsidR="004318C8" w:rsidRDefault="004318C8" w:rsidP="004318C8">
            <w:pPr>
              <w:pStyle w:val="ListParagraph"/>
              <w:ind w:left="0"/>
              <w:jc w:val="both"/>
              <w:rPr>
                <w:rFonts w:ascii="Times New Roman" w:hAnsi="Times New Roman"/>
                <w:sz w:val="24"/>
                <w:szCs w:val="24"/>
              </w:rPr>
            </w:pPr>
          </w:p>
        </w:tc>
        <w:tc>
          <w:tcPr>
            <w:tcW w:w="255" w:type="dxa"/>
          </w:tcPr>
          <w:p w14:paraId="3A3BF7F7" w14:textId="77777777" w:rsidR="004318C8" w:rsidRDefault="004318C8" w:rsidP="004318C8">
            <w:pPr>
              <w:pStyle w:val="ListParagraph"/>
              <w:ind w:left="0"/>
              <w:jc w:val="both"/>
              <w:rPr>
                <w:rFonts w:ascii="Times New Roman" w:hAnsi="Times New Roman"/>
                <w:sz w:val="24"/>
                <w:szCs w:val="24"/>
              </w:rPr>
            </w:pPr>
          </w:p>
        </w:tc>
        <w:tc>
          <w:tcPr>
            <w:tcW w:w="255" w:type="dxa"/>
          </w:tcPr>
          <w:p w14:paraId="29A48431" w14:textId="77777777" w:rsidR="004318C8" w:rsidRDefault="004318C8" w:rsidP="004318C8">
            <w:pPr>
              <w:pStyle w:val="ListParagraph"/>
              <w:ind w:left="0"/>
              <w:jc w:val="both"/>
              <w:rPr>
                <w:rFonts w:ascii="Times New Roman" w:hAnsi="Times New Roman"/>
                <w:sz w:val="24"/>
                <w:szCs w:val="24"/>
              </w:rPr>
            </w:pPr>
          </w:p>
        </w:tc>
        <w:tc>
          <w:tcPr>
            <w:tcW w:w="255" w:type="dxa"/>
          </w:tcPr>
          <w:p w14:paraId="27700DE4" w14:textId="77777777" w:rsidR="004318C8" w:rsidRDefault="004318C8" w:rsidP="004318C8">
            <w:pPr>
              <w:pStyle w:val="ListParagraph"/>
              <w:ind w:left="0"/>
              <w:jc w:val="both"/>
              <w:rPr>
                <w:rFonts w:ascii="Times New Roman" w:hAnsi="Times New Roman"/>
                <w:sz w:val="24"/>
                <w:szCs w:val="24"/>
              </w:rPr>
            </w:pPr>
          </w:p>
        </w:tc>
        <w:tc>
          <w:tcPr>
            <w:tcW w:w="255" w:type="dxa"/>
          </w:tcPr>
          <w:p w14:paraId="10D19F40" w14:textId="77777777" w:rsidR="004318C8" w:rsidRDefault="004318C8" w:rsidP="004318C8">
            <w:pPr>
              <w:pStyle w:val="ListParagraph"/>
              <w:ind w:left="0"/>
              <w:jc w:val="both"/>
              <w:rPr>
                <w:rFonts w:ascii="Times New Roman" w:hAnsi="Times New Roman"/>
                <w:sz w:val="24"/>
                <w:szCs w:val="24"/>
              </w:rPr>
            </w:pPr>
          </w:p>
        </w:tc>
        <w:tc>
          <w:tcPr>
            <w:tcW w:w="255" w:type="dxa"/>
          </w:tcPr>
          <w:p w14:paraId="54D70F4C" w14:textId="77777777" w:rsidR="004318C8" w:rsidRDefault="004318C8" w:rsidP="004318C8">
            <w:pPr>
              <w:pStyle w:val="ListParagraph"/>
              <w:ind w:left="0"/>
              <w:jc w:val="both"/>
              <w:rPr>
                <w:rFonts w:ascii="Times New Roman" w:hAnsi="Times New Roman"/>
                <w:sz w:val="24"/>
                <w:szCs w:val="24"/>
              </w:rPr>
            </w:pPr>
          </w:p>
        </w:tc>
        <w:tc>
          <w:tcPr>
            <w:tcW w:w="255" w:type="dxa"/>
          </w:tcPr>
          <w:p w14:paraId="5972C786" w14:textId="77777777" w:rsidR="004318C8" w:rsidRDefault="004318C8" w:rsidP="004318C8">
            <w:pPr>
              <w:pStyle w:val="ListParagraph"/>
              <w:ind w:left="0"/>
              <w:jc w:val="both"/>
              <w:rPr>
                <w:rFonts w:ascii="Times New Roman" w:hAnsi="Times New Roman"/>
                <w:sz w:val="24"/>
                <w:szCs w:val="24"/>
              </w:rPr>
            </w:pPr>
          </w:p>
        </w:tc>
        <w:tc>
          <w:tcPr>
            <w:tcW w:w="255" w:type="dxa"/>
            <w:tcBorders>
              <w:right w:val="single" w:sz="4" w:space="0" w:color="auto"/>
            </w:tcBorders>
          </w:tcPr>
          <w:p w14:paraId="235D559E" w14:textId="77777777" w:rsidR="004318C8" w:rsidRDefault="004318C8" w:rsidP="004318C8">
            <w:pPr>
              <w:pStyle w:val="ListParagraph"/>
              <w:ind w:left="0"/>
              <w:jc w:val="both"/>
              <w:rPr>
                <w:rFonts w:ascii="Times New Roman" w:hAnsi="Times New Roman"/>
                <w:sz w:val="24"/>
                <w:szCs w:val="24"/>
              </w:rPr>
            </w:pPr>
          </w:p>
        </w:tc>
        <w:tc>
          <w:tcPr>
            <w:tcW w:w="2337" w:type="dxa"/>
            <w:tcBorders>
              <w:top w:val="nil"/>
              <w:left w:val="single" w:sz="4" w:space="0" w:color="auto"/>
              <w:bottom w:val="nil"/>
              <w:right w:val="single" w:sz="4" w:space="0" w:color="auto"/>
            </w:tcBorders>
          </w:tcPr>
          <w:p w14:paraId="4EAA647E" w14:textId="77777777" w:rsidR="004318C8" w:rsidRDefault="004318C8" w:rsidP="004318C8">
            <w:pPr>
              <w:pStyle w:val="ListParagraph"/>
              <w:ind w:left="0" w:firstLine="670"/>
              <w:jc w:val="both"/>
              <w:rPr>
                <w:rFonts w:ascii="Times New Roman" w:hAnsi="Times New Roman"/>
                <w:sz w:val="24"/>
                <w:szCs w:val="24"/>
              </w:rPr>
            </w:pPr>
            <w:r>
              <w:rPr>
                <w:rFonts w:ascii="Times New Roman" w:hAnsi="Times New Roman"/>
                <w:sz w:val="24"/>
                <w:szCs w:val="24"/>
              </w:rPr>
              <w:t>Гражданство:</w:t>
            </w:r>
          </w:p>
        </w:tc>
        <w:tc>
          <w:tcPr>
            <w:tcW w:w="3681" w:type="dxa"/>
            <w:tcBorders>
              <w:left w:val="single" w:sz="4" w:space="0" w:color="auto"/>
            </w:tcBorders>
          </w:tcPr>
          <w:p w14:paraId="79DE044C" w14:textId="77777777" w:rsidR="004318C8" w:rsidRDefault="004318C8" w:rsidP="004318C8">
            <w:pPr>
              <w:pStyle w:val="ListParagraph"/>
              <w:ind w:left="0"/>
              <w:jc w:val="both"/>
              <w:rPr>
                <w:rFonts w:ascii="Times New Roman" w:hAnsi="Times New Roman"/>
                <w:sz w:val="24"/>
                <w:szCs w:val="24"/>
              </w:rPr>
            </w:pPr>
          </w:p>
        </w:tc>
      </w:tr>
    </w:tbl>
    <w:p w14:paraId="225042BB" w14:textId="77777777" w:rsidR="004318C8" w:rsidRPr="00674FF4" w:rsidRDefault="004318C8" w:rsidP="004318C8">
      <w:pPr>
        <w:spacing w:after="0" w:line="240" w:lineRule="auto"/>
        <w:ind w:left="360"/>
        <w:jc w:val="both"/>
        <w:rPr>
          <w:rFonts w:ascii="Times New Roman" w:hAnsi="Times New Roman"/>
          <w:sz w:val="12"/>
          <w:szCs w:val="24"/>
          <w:lang w:eastAsia="bg-BG"/>
        </w:rPr>
      </w:pPr>
    </w:p>
    <w:tbl>
      <w:tblPr>
        <w:tblStyle w:val="TableGrid"/>
        <w:tblW w:w="0" w:type="auto"/>
        <w:tblInd w:w="360" w:type="dxa"/>
        <w:tblLook w:val="04A0" w:firstRow="1" w:lastRow="0" w:firstColumn="1" w:lastColumn="0" w:noHBand="0" w:noVBand="1"/>
      </w:tblPr>
      <w:tblGrid>
        <w:gridCol w:w="344"/>
        <w:gridCol w:w="8926"/>
      </w:tblGrid>
      <w:tr w:rsidR="004318C8" w14:paraId="0C188EC3" w14:textId="77777777" w:rsidTr="004318C8">
        <w:tc>
          <w:tcPr>
            <w:tcW w:w="344" w:type="dxa"/>
            <w:tcBorders>
              <w:right w:val="single" w:sz="4" w:space="0" w:color="auto"/>
            </w:tcBorders>
          </w:tcPr>
          <w:p w14:paraId="7C1CC2EB" w14:textId="77777777" w:rsidR="004318C8" w:rsidRDefault="004318C8" w:rsidP="004318C8">
            <w:pPr>
              <w:jc w:val="both"/>
              <w:rPr>
                <w:rFonts w:ascii="Times New Roman" w:hAnsi="Times New Roman"/>
                <w:sz w:val="24"/>
                <w:szCs w:val="24"/>
                <w:lang w:eastAsia="bg-BG"/>
              </w:rPr>
            </w:pPr>
          </w:p>
        </w:tc>
        <w:tc>
          <w:tcPr>
            <w:tcW w:w="8926" w:type="dxa"/>
            <w:tcBorders>
              <w:top w:val="nil"/>
              <w:left w:val="single" w:sz="4" w:space="0" w:color="auto"/>
              <w:bottom w:val="nil"/>
              <w:right w:val="nil"/>
            </w:tcBorders>
          </w:tcPr>
          <w:p w14:paraId="766E9A0B" w14:textId="77777777" w:rsidR="004318C8" w:rsidRDefault="004318C8" w:rsidP="00CF3B9D">
            <w:pPr>
              <w:jc w:val="both"/>
              <w:rPr>
                <w:rFonts w:ascii="Times New Roman" w:hAnsi="Times New Roman"/>
                <w:sz w:val="24"/>
                <w:szCs w:val="24"/>
                <w:lang w:eastAsia="bg-BG"/>
              </w:rPr>
            </w:pPr>
            <w:r>
              <w:rPr>
                <w:rFonts w:ascii="Times New Roman" w:hAnsi="Times New Roman"/>
                <w:sz w:val="24"/>
                <w:szCs w:val="24"/>
                <w:lang w:eastAsia="bg-BG"/>
              </w:rPr>
              <w:t>2.</w:t>
            </w:r>
            <w:r w:rsidR="00CF3B9D">
              <w:rPr>
                <w:rFonts w:ascii="Times New Roman" w:hAnsi="Times New Roman"/>
                <w:sz w:val="24"/>
                <w:szCs w:val="24"/>
                <w:lang w:eastAsia="bg-BG"/>
              </w:rPr>
              <w:t>1</w:t>
            </w:r>
            <w:r>
              <w:rPr>
                <w:rFonts w:ascii="Times New Roman" w:hAnsi="Times New Roman"/>
                <w:sz w:val="24"/>
                <w:szCs w:val="24"/>
                <w:lang w:eastAsia="bg-BG"/>
              </w:rPr>
              <w:t xml:space="preserve"> </w:t>
            </w:r>
            <w:r w:rsidRPr="00D453D5">
              <w:rPr>
                <w:rFonts w:ascii="Times New Roman" w:hAnsi="Times New Roman"/>
                <w:sz w:val="24"/>
                <w:szCs w:val="24"/>
                <w:lang w:eastAsia="bg-BG"/>
              </w:rPr>
              <w:t xml:space="preserve">Свидетелство за съдимост на ръководителя на транспортната дейност или </w:t>
            </w:r>
          </w:p>
        </w:tc>
      </w:tr>
      <w:tr w:rsidR="004318C8" w14:paraId="43E97590" w14:textId="77777777" w:rsidTr="004318C8">
        <w:tc>
          <w:tcPr>
            <w:tcW w:w="9270" w:type="dxa"/>
            <w:gridSpan w:val="2"/>
            <w:tcBorders>
              <w:top w:val="nil"/>
              <w:left w:val="nil"/>
              <w:bottom w:val="nil"/>
              <w:right w:val="nil"/>
            </w:tcBorders>
          </w:tcPr>
          <w:p w14:paraId="25297E92" w14:textId="77777777" w:rsidR="004318C8" w:rsidRDefault="004318C8" w:rsidP="004318C8">
            <w:pPr>
              <w:jc w:val="both"/>
              <w:rPr>
                <w:rFonts w:ascii="Times New Roman" w:hAnsi="Times New Roman"/>
                <w:sz w:val="24"/>
                <w:szCs w:val="24"/>
                <w:lang w:eastAsia="bg-BG"/>
              </w:rPr>
            </w:pPr>
            <w:r w:rsidRPr="00D453D5">
              <w:rPr>
                <w:rFonts w:ascii="Times New Roman" w:hAnsi="Times New Roman"/>
                <w:sz w:val="24"/>
                <w:szCs w:val="24"/>
                <w:lang w:eastAsia="bg-BG"/>
              </w:rPr>
              <w:t xml:space="preserve">равностоен документ, издаден от компетентен съдебен или административен орган в държавата членка, в която е пребивавал ръководителят на транспортната дейност </w:t>
            </w:r>
            <w:r w:rsidRPr="002408CE">
              <w:rPr>
                <w:rFonts w:ascii="Times New Roman" w:hAnsi="Times New Roman"/>
                <w:i/>
                <w:sz w:val="24"/>
                <w:szCs w:val="24"/>
                <w:lang w:eastAsia="bg-BG"/>
              </w:rPr>
              <w:t>(Прилага се, когато ръководителят на транспортната дейност не е български гражданин)</w:t>
            </w:r>
            <w:r w:rsidRPr="00D453D5">
              <w:rPr>
                <w:rFonts w:ascii="Times New Roman" w:hAnsi="Times New Roman"/>
                <w:sz w:val="24"/>
                <w:szCs w:val="24"/>
                <w:lang w:eastAsia="bg-BG"/>
              </w:rPr>
              <w:t>;</w:t>
            </w:r>
          </w:p>
        </w:tc>
      </w:tr>
    </w:tbl>
    <w:p w14:paraId="6E4FFCF0" w14:textId="77777777" w:rsidR="004318C8" w:rsidRPr="00674FF4" w:rsidRDefault="004318C8" w:rsidP="004318C8">
      <w:pPr>
        <w:spacing w:after="0" w:line="240" w:lineRule="auto"/>
        <w:ind w:left="360"/>
        <w:jc w:val="both"/>
        <w:rPr>
          <w:rFonts w:ascii="Times New Roman" w:hAnsi="Times New Roman"/>
          <w:sz w:val="12"/>
          <w:szCs w:val="24"/>
          <w:lang w:eastAsia="bg-BG"/>
        </w:rPr>
      </w:pPr>
    </w:p>
    <w:tbl>
      <w:tblPr>
        <w:tblStyle w:val="TableGrid"/>
        <w:tblW w:w="0" w:type="auto"/>
        <w:tblInd w:w="360" w:type="dxa"/>
        <w:tblLook w:val="04A0" w:firstRow="1" w:lastRow="0" w:firstColumn="1" w:lastColumn="0" w:noHBand="0" w:noVBand="1"/>
      </w:tblPr>
      <w:tblGrid>
        <w:gridCol w:w="344"/>
        <w:gridCol w:w="8926"/>
      </w:tblGrid>
      <w:tr w:rsidR="004318C8" w14:paraId="4097C46A" w14:textId="77777777" w:rsidTr="004318C8">
        <w:tc>
          <w:tcPr>
            <w:tcW w:w="344" w:type="dxa"/>
            <w:tcBorders>
              <w:right w:val="single" w:sz="4" w:space="0" w:color="auto"/>
            </w:tcBorders>
          </w:tcPr>
          <w:p w14:paraId="0DA7650C" w14:textId="77777777" w:rsidR="004318C8" w:rsidRDefault="004318C8" w:rsidP="004318C8">
            <w:pPr>
              <w:jc w:val="both"/>
              <w:rPr>
                <w:rFonts w:ascii="Times New Roman" w:hAnsi="Times New Roman"/>
                <w:sz w:val="24"/>
                <w:szCs w:val="24"/>
                <w:lang w:eastAsia="bg-BG"/>
              </w:rPr>
            </w:pPr>
          </w:p>
        </w:tc>
        <w:tc>
          <w:tcPr>
            <w:tcW w:w="8926" w:type="dxa"/>
            <w:tcBorders>
              <w:top w:val="nil"/>
              <w:left w:val="single" w:sz="4" w:space="0" w:color="auto"/>
              <w:bottom w:val="nil"/>
              <w:right w:val="nil"/>
            </w:tcBorders>
          </w:tcPr>
          <w:p w14:paraId="69DC3986" w14:textId="77777777" w:rsidR="004318C8" w:rsidRDefault="004318C8" w:rsidP="00CF3B9D">
            <w:pPr>
              <w:jc w:val="both"/>
              <w:rPr>
                <w:rFonts w:ascii="Times New Roman" w:hAnsi="Times New Roman"/>
                <w:sz w:val="24"/>
                <w:szCs w:val="24"/>
                <w:lang w:eastAsia="bg-BG"/>
              </w:rPr>
            </w:pPr>
            <w:r>
              <w:rPr>
                <w:rFonts w:ascii="Times New Roman" w:hAnsi="Times New Roman"/>
                <w:sz w:val="24"/>
                <w:szCs w:val="24"/>
                <w:lang w:eastAsia="bg-BG"/>
              </w:rPr>
              <w:t>2.</w:t>
            </w:r>
            <w:r w:rsidR="00CF3B9D">
              <w:rPr>
                <w:rFonts w:ascii="Times New Roman" w:hAnsi="Times New Roman"/>
                <w:sz w:val="24"/>
                <w:szCs w:val="24"/>
                <w:lang w:eastAsia="bg-BG"/>
              </w:rPr>
              <w:t>2</w:t>
            </w:r>
            <w:r w:rsidRPr="002072E8">
              <w:rPr>
                <w:rFonts w:ascii="Times New Roman" w:hAnsi="Times New Roman"/>
                <w:sz w:val="24"/>
                <w:szCs w:val="24"/>
                <w:lang w:eastAsia="bg-BG"/>
              </w:rPr>
              <w:t>. Копие от удостоверение за професионална ком</w:t>
            </w:r>
            <w:r>
              <w:rPr>
                <w:rFonts w:ascii="Times New Roman" w:hAnsi="Times New Roman"/>
                <w:sz w:val="24"/>
                <w:szCs w:val="24"/>
                <w:lang w:eastAsia="bg-BG"/>
              </w:rPr>
              <w:t>петентност, издадено на лицето,</w:t>
            </w:r>
          </w:p>
        </w:tc>
      </w:tr>
      <w:tr w:rsidR="004318C8" w14:paraId="3497B74D" w14:textId="77777777" w:rsidTr="004318C8">
        <w:tc>
          <w:tcPr>
            <w:tcW w:w="9270" w:type="dxa"/>
            <w:gridSpan w:val="2"/>
            <w:tcBorders>
              <w:top w:val="nil"/>
              <w:left w:val="nil"/>
              <w:bottom w:val="nil"/>
              <w:right w:val="nil"/>
            </w:tcBorders>
          </w:tcPr>
          <w:p w14:paraId="1956DE38" w14:textId="77777777" w:rsidR="004318C8" w:rsidRDefault="004318C8" w:rsidP="004318C8">
            <w:pPr>
              <w:ind w:left="34"/>
              <w:jc w:val="both"/>
              <w:rPr>
                <w:rFonts w:ascii="Times New Roman" w:hAnsi="Times New Roman"/>
                <w:sz w:val="24"/>
                <w:szCs w:val="24"/>
                <w:lang w:eastAsia="bg-BG"/>
              </w:rPr>
            </w:pPr>
            <w:r w:rsidRPr="002072E8">
              <w:rPr>
                <w:rFonts w:ascii="Times New Roman" w:hAnsi="Times New Roman"/>
                <w:sz w:val="24"/>
                <w:szCs w:val="24"/>
                <w:lang w:eastAsia="bg-BG"/>
              </w:rPr>
              <w:t xml:space="preserve">което ръководи транспортната дейност. </w:t>
            </w:r>
            <w:r>
              <w:rPr>
                <w:rFonts w:ascii="Times New Roman" w:hAnsi="Times New Roman"/>
                <w:sz w:val="24"/>
                <w:szCs w:val="24"/>
                <w:lang w:eastAsia="bg-BG"/>
              </w:rPr>
              <w:t>(</w:t>
            </w:r>
            <w:r w:rsidRPr="002072E8">
              <w:rPr>
                <w:rFonts w:ascii="Times New Roman" w:hAnsi="Times New Roman"/>
                <w:i/>
                <w:sz w:val="24"/>
                <w:szCs w:val="24"/>
                <w:lang w:eastAsia="bg-BG"/>
              </w:rPr>
              <w:t>Прилага се, когато не е издадено от Изпълнителна агенция „Автомобилна администрация”</w:t>
            </w:r>
            <w:r>
              <w:rPr>
                <w:rFonts w:ascii="Times New Roman" w:hAnsi="Times New Roman"/>
                <w:i/>
                <w:sz w:val="24"/>
                <w:szCs w:val="24"/>
                <w:lang w:eastAsia="bg-BG"/>
              </w:rPr>
              <w:t>(ИААА))</w:t>
            </w:r>
            <w:r w:rsidRPr="002072E8">
              <w:rPr>
                <w:rFonts w:ascii="Times New Roman" w:hAnsi="Times New Roman"/>
                <w:sz w:val="24"/>
                <w:szCs w:val="24"/>
                <w:lang w:eastAsia="bg-BG"/>
              </w:rPr>
              <w:t>;</w:t>
            </w:r>
          </w:p>
        </w:tc>
      </w:tr>
    </w:tbl>
    <w:p w14:paraId="3B5FDE36" w14:textId="77777777" w:rsidR="004318C8" w:rsidRPr="00674FF4" w:rsidRDefault="004318C8" w:rsidP="004318C8">
      <w:pPr>
        <w:spacing w:after="0" w:line="240" w:lineRule="auto"/>
        <w:ind w:left="360"/>
        <w:jc w:val="both"/>
        <w:rPr>
          <w:rFonts w:ascii="Times New Roman" w:hAnsi="Times New Roman"/>
          <w:sz w:val="12"/>
          <w:szCs w:val="24"/>
          <w:lang w:eastAsia="bg-BG"/>
        </w:rPr>
      </w:pPr>
    </w:p>
    <w:tbl>
      <w:tblPr>
        <w:tblStyle w:val="TableGrid"/>
        <w:tblW w:w="9274" w:type="dxa"/>
        <w:tblInd w:w="360" w:type="dxa"/>
        <w:tblLook w:val="04A0" w:firstRow="1" w:lastRow="0" w:firstColumn="1" w:lastColumn="0" w:noHBand="0" w:noVBand="1"/>
      </w:tblPr>
      <w:tblGrid>
        <w:gridCol w:w="344"/>
        <w:gridCol w:w="8930"/>
      </w:tblGrid>
      <w:tr w:rsidR="004318C8" w14:paraId="302C940B" w14:textId="77777777" w:rsidTr="004318C8">
        <w:tc>
          <w:tcPr>
            <w:tcW w:w="344" w:type="dxa"/>
            <w:tcBorders>
              <w:right w:val="single" w:sz="4" w:space="0" w:color="auto"/>
            </w:tcBorders>
          </w:tcPr>
          <w:p w14:paraId="67DCA444" w14:textId="77777777" w:rsidR="004318C8" w:rsidRDefault="004318C8" w:rsidP="004318C8">
            <w:pPr>
              <w:jc w:val="both"/>
              <w:rPr>
                <w:rFonts w:ascii="Times New Roman" w:hAnsi="Times New Roman"/>
                <w:sz w:val="24"/>
                <w:szCs w:val="24"/>
                <w:lang w:eastAsia="bg-BG"/>
              </w:rPr>
            </w:pPr>
          </w:p>
        </w:tc>
        <w:tc>
          <w:tcPr>
            <w:tcW w:w="8930" w:type="dxa"/>
            <w:tcBorders>
              <w:top w:val="nil"/>
              <w:left w:val="single" w:sz="4" w:space="0" w:color="auto"/>
              <w:bottom w:val="nil"/>
              <w:right w:val="nil"/>
            </w:tcBorders>
          </w:tcPr>
          <w:p w14:paraId="1696BF10"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3</w:t>
            </w:r>
            <w:r w:rsidRPr="002072E8">
              <w:rPr>
                <w:rFonts w:ascii="Times New Roman" w:hAnsi="Times New Roman"/>
                <w:sz w:val="24"/>
                <w:szCs w:val="24"/>
                <w:lang w:eastAsia="bg-BG"/>
              </w:rPr>
              <w:t>. Електронен носител с данни</w:t>
            </w:r>
            <w:r>
              <w:rPr>
                <w:rFonts w:ascii="Times New Roman" w:hAnsi="Times New Roman"/>
                <w:sz w:val="24"/>
                <w:szCs w:val="24"/>
                <w:lang w:eastAsia="bg-BG"/>
              </w:rPr>
              <w:t>:</w:t>
            </w:r>
          </w:p>
        </w:tc>
      </w:tr>
      <w:tr w:rsidR="004318C8" w14:paraId="06A2C954" w14:textId="77777777" w:rsidTr="004318C8">
        <w:tc>
          <w:tcPr>
            <w:tcW w:w="344" w:type="dxa"/>
            <w:tcBorders>
              <w:bottom w:val="single" w:sz="4" w:space="0" w:color="auto"/>
              <w:right w:val="single" w:sz="4" w:space="0" w:color="auto"/>
            </w:tcBorders>
          </w:tcPr>
          <w:p w14:paraId="39382B8F" w14:textId="77777777" w:rsidR="004318C8" w:rsidRDefault="004318C8" w:rsidP="004318C8">
            <w:pPr>
              <w:jc w:val="both"/>
              <w:rPr>
                <w:rFonts w:ascii="Times New Roman" w:hAnsi="Times New Roman"/>
                <w:sz w:val="24"/>
                <w:szCs w:val="24"/>
                <w:lang w:eastAsia="bg-BG"/>
              </w:rPr>
            </w:pPr>
          </w:p>
        </w:tc>
        <w:tc>
          <w:tcPr>
            <w:tcW w:w="8930" w:type="dxa"/>
            <w:tcBorders>
              <w:top w:val="nil"/>
              <w:left w:val="single" w:sz="4" w:space="0" w:color="auto"/>
              <w:bottom w:val="nil"/>
              <w:right w:val="nil"/>
            </w:tcBorders>
          </w:tcPr>
          <w:p w14:paraId="3AEBE451"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3</w:t>
            </w:r>
            <w:r w:rsidRPr="002072E8">
              <w:rPr>
                <w:rFonts w:ascii="Times New Roman" w:hAnsi="Times New Roman"/>
                <w:sz w:val="24"/>
                <w:szCs w:val="24"/>
                <w:lang w:eastAsia="bg-BG"/>
              </w:rPr>
              <w:t>.1. Файл в табличен вид с разширение „xls” (Microsoft Еxcel) – списък с данни на</w:t>
            </w:r>
          </w:p>
        </w:tc>
      </w:tr>
      <w:tr w:rsidR="004318C8" w14:paraId="0CBE36DC" w14:textId="77777777" w:rsidTr="004318C8">
        <w:tc>
          <w:tcPr>
            <w:tcW w:w="9274" w:type="dxa"/>
            <w:gridSpan w:val="2"/>
            <w:tcBorders>
              <w:top w:val="nil"/>
              <w:left w:val="nil"/>
              <w:bottom w:val="nil"/>
              <w:right w:val="nil"/>
            </w:tcBorders>
          </w:tcPr>
          <w:p w14:paraId="2E123D16" w14:textId="77777777" w:rsidR="004318C8" w:rsidRPr="002072E8" w:rsidRDefault="004318C8" w:rsidP="004318C8">
            <w:pPr>
              <w:jc w:val="both"/>
              <w:rPr>
                <w:rFonts w:ascii="Times New Roman" w:hAnsi="Times New Roman"/>
                <w:sz w:val="24"/>
                <w:szCs w:val="24"/>
                <w:lang w:eastAsia="bg-BG"/>
              </w:rPr>
            </w:pPr>
            <w:r w:rsidRPr="002072E8">
              <w:rPr>
                <w:rFonts w:ascii="Times New Roman" w:hAnsi="Times New Roman"/>
                <w:sz w:val="24"/>
                <w:szCs w:val="24"/>
                <w:lang w:eastAsia="bg-BG"/>
              </w:rPr>
              <w:t xml:space="preserve">моторните превозни средства </w:t>
            </w:r>
            <w:r w:rsidRPr="002072E8">
              <w:rPr>
                <w:rFonts w:ascii="Times New Roman" w:hAnsi="Times New Roman"/>
                <w:i/>
                <w:sz w:val="24"/>
                <w:szCs w:val="24"/>
                <w:lang w:eastAsia="bg-BG"/>
              </w:rPr>
              <w:t>(</w:t>
            </w:r>
            <w:r>
              <w:rPr>
                <w:rFonts w:ascii="Times New Roman" w:hAnsi="Times New Roman"/>
                <w:i/>
                <w:sz w:val="24"/>
                <w:szCs w:val="24"/>
                <w:lang w:eastAsia="bg-BG"/>
              </w:rPr>
              <w:t>п</w:t>
            </w:r>
            <w:r w:rsidRPr="002072E8">
              <w:rPr>
                <w:rFonts w:ascii="Times New Roman" w:hAnsi="Times New Roman"/>
                <w:i/>
                <w:sz w:val="24"/>
                <w:szCs w:val="24"/>
                <w:lang w:eastAsia="bg-BG"/>
              </w:rPr>
              <w:t>риложение № 6а от Наредба № 11)</w:t>
            </w:r>
            <w:r w:rsidRPr="00F422F2">
              <w:rPr>
                <w:rFonts w:ascii="Times New Roman" w:hAnsi="Times New Roman"/>
                <w:sz w:val="24"/>
                <w:szCs w:val="24"/>
                <w:lang w:eastAsia="bg-BG"/>
              </w:rPr>
              <w:t>;</w:t>
            </w:r>
          </w:p>
        </w:tc>
      </w:tr>
      <w:tr w:rsidR="004318C8" w14:paraId="19A5ECF4" w14:textId="77777777" w:rsidTr="004318C8">
        <w:tc>
          <w:tcPr>
            <w:tcW w:w="344" w:type="dxa"/>
            <w:tcBorders>
              <w:bottom w:val="single" w:sz="4" w:space="0" w:color="auto"/>
              <w:right w:val="single" w:sz="4" w:space="0" w:color="auto"/>
            </w:tcBorders>
          </w:tcPr>
          <w:p w14:paraId="784B3C6F" w14:textId="77777777" w:rsidR="004318C8" w:rsidRDefault="004318C8" w:rsidP="004318C8">
            <w:pPr>
              <w:jc w:val="both"/>
              <w:rPr>
                <w:rFonts w:ascii="Times New Roman" w:hAnsi="Times New Roman"/>
                <w:sz w:val="24"/>
                <w:szCs w:val="24"/>
                <w:lang w:eastAsia="bg-BG"/>
              </w:rPr>
            </w:pPr>
          </w:p>
        </w:tc>
        <w:tc>
          <w:tcPr>
            <w:tcW w:w="8930" w:type="dxa"/>
            <w:tcBorders>
              <w:top w:val="nil"/>
              <w:left w:val="single" w:sz="4" w:space="0" w:color="auto"/>
              <w:bottom w:val="nil"/>
              <w:right w:val="nil"/>
            </w:tcBorders>
          </w:tcPr>
          <w:p w14:paraId="795A5619"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3</w:t>
            </w:r>
            <w:r w:rsidRPr="002072E8">
              <w:rPr>
                <w:rFonts w:ascii="Times New Roman" w:hAnsi="Times New Roman"/>
                <w:sz w:val="24"/>
                <w:szCs w:val="24"/>
                <w:lang w:eastAsia="bg-BG"/>
              </w:rPr>
              <w:t>.2. Файлове със сканирани документи за моторните</w:t>
            </w:r>
            <w:r>
              <w:rPr>
                <w:rFonts w:ascii="Times New Roman" w:hAnsi="Times New Roman"/>
                <w:sz w:val="24"/>
                <w:szCs w:val="24"/>
                <w:lang w:eastAsia="bg-BG"/>
              </w:rPr>
              <w:t xml:space="preserve"> превозни средства – договори</w:t>
            </w:r>
          </w:p>
        </w:tc>
      </w:tr>
      <w:tr w:rsidR="004318C8" w14:paraId="03AB03E6" w14:textId="77777777" w:rsidTr="004318C8">
        <w:tc>
          <w:tcPr>
            <w:tcW w:w="9274" w:type="dxa"/>
            <w:gridSpan w:val="2"/>
            <w:tcBorders>
              <w:top w:val="nil"/>
              <w:left w:val="nil"/>
              <w:bottom w:val="nil"/>
              <w:right w:val="nil"/>
            </w:tcBorders>
          </w:tcPr>
          <w:p w14:paraId="0D800776" w14:textId="77777777" w:rsidR="004318C8" w:rsidRPr="002072E8" w:rsidRDefault="004318C8" w:rsidP="004318C8">
            <w:pPr>
              <w:jc w:val="both"/>
              <w:rPr>
                <w:rFonts w:ascii="Times New Roman" w:hAnsi="Times New Roman"/>
                <w:sz w:val="24"/>
                <w:szCs w:val="24"/>
                <w:lang w:eastAsia="bg-BG"/>
              </w:rPr>
            </w:pPr>
            <w:r>
              <w:rPr>
                <w:rFonts w:ascii="Times New Roman" w:hAnsi="Times New Roman"/>
                <w:sz w:val="24"/>
                <w:szCs w:val="24"/>
                <w:lang w:eastAsia="bg-BG"/>
              </w:rPr>
              <w:t xml:space="preserve">за </w:t>
            </w:r>
            <w:r w:rsidRPr="002072E8">
              <w:rPr>
                <w:rFonts w:ascii="Times New Roman" w:hAnsi="Times New Roman"/>
                <w:sz w:val="24"/>
                <w:szCs w:val="24"/>
                <w:lang w:eastAsia="bg-BG"/>
              </w:rPr>
              <w:t>наем</w:t>
            </w:r>
            <w:r>
              <w:rPr>
                <w:rFonts w:ascii="Times New Roman" w:hAnsi="Times New Roman"/>
                <w:sz w:val="24"/>
                <w:szCs w:val="24"/>
                <w:lang w:val="en-US" w:eastAsia="bg-BG"/>
              </w:rPr>
              <w:t xml:space="preserve"> </w:t>
            </w:r>
            <w:r w:rsidRPr="002072E8">
              <w:rPr>
                <w:rFonts w:ascii="Times New Roman" w:hAnsi="Times New Roman"/>
                <w:sz w:val="24"/>
                <w:szCs w:val="24"/>
                <w:lang w:eastAsia="bg-BG"/>
              </w:rPr>
              <w:t xml:space="preserve">или лизинг, </w:t>
            </w:r>
            <w:r w:rsidR="000A4C88" w:rsidRPr="000A4C88">
              <w:rPr>
                <w:rFonts w:ascii="Times New Roman" w:hAnsi="Times New Roman"/>
                <w:sz w:val="24"/>
                <w:szCs w:val="24"/>
                <w:lang w:eastAsia="bg-BG"/>
              </w:rPr>
              <w:t>на които лицето по чл. 2, ал. 1 не е собственик или не е вписан като ползвател в свидетелството им за регистрация</w:t>
            </w:r>
            <w:r>
              <w:rPr>
                <w:rFonts w:ascii="Times New Roman" w:hAnsi="Times New Roman"/>
                <w:sz w:val="24"/>
                <w:szCs w:val="24"/>
                <w:lang w:eastAsia="bg-BG"/>
              </w:rPr>
              <w:t>;</w:t>
            </w:r>
          </w:p>
        </w:tc>
      </w:tr>
      <w:tr w:rsidR="004318C8" w14:paraId="5DB5600E" w14:textId="77777777" w:rsidTr="004318C8">
        <w:tc>
          <w:tcPr>
            <w:tcW w:w="9274" w:type="dxa"/>
            <w:gridSpan w:val="2"/>
            <w:tcBorders>
              <w:top w:val="nil"/>
              <w:left w:val="nil"/>
              <w:bottom w:val="nil"/>
              <w:right w:val="nil"/>
            </w:tcBorders>
          </w:tcPr>
          <w:p w14:paraId="52C153B6" w14:textId="77777777" w:rsidR="004318C8" w:rsidRPr="00674FF4" w:rsidRDefault="004318C8" w:rsidP="004318C8">
            <w:pPr>
              <w:jc w:val="both"/>
              <w:rPr>
                <w:rFonts w:ascii="Times New Roman" w:hAnsi="Times New Roman"/>
                <w:sz w:val="12"/>
                <w:szCs w:val="24"/>
                <w:lang w:eastAsia="bg-BG"/>
              </w:rPr>
            </w:pPr>
          </w:p>
        </w:tc>
      </w:tr>
      <w:tr w:rsidR="004318C8" w14:paraId="12F2FA51" w14:textId="77777777" w:rsidTr="004318C8">
        <w:tc>
          <w:tcPr>
            <w:tcW w:w="344" w:type="dxa"/>
            <w:tcBorders>
              <w:bottom w:val="single" w:sz="4" w:space="0" w:color="auto"/>
              <w:right w:val="single" w:sz="4" w:space="0" w:color="auto"/>
            </w:tcBorders>
          </w:tcPr>
          <w:p w14:paraId="1232EB5B" w14:textId="77777777" w:rsidR="004318C8" w:rsidRDefault="004318C8" w:rsidP="004318C8">
            <w:pPr>
              <w:jc w:val="both"/>
              <w:rPr>
                <w:rFonts w:ascii="Times New Roman" w:hAnsi="Times New Roman"/>
                <w:sz w:val="24"/>
                <w:szCs w:val="24"/>
                <w:lang w:eastAsia="bg-BG"/>
              </w:rPr>
            </w:pPr>
          </w:p>
        </w:tc>
        <w:tc>
          <w:tcPr>
            <w:tcW w:w="8930" w:type="dxa"/>
            <w:tcBorders>
              <w:top w:val="nil"/>
              <w:left w:val="single" w:sz="4" w:space="0" w:color="auto"/>
              <w:bottom w:val="nil"/>
              <w:right w:val="nil"/>
            </w:tcBorders>
          </w:tcPr>
          <w:p w14:paraId="467BB59C"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4</w:t>
            </w:r>
            <w:r w:rsidRPr="002072E8">
              <w:rPr>
                <w:rFonts w:ascii="Times New Roman" w:hAnsi="Times New Roman"/>
                <w:sz w:val="24"/>
                <w:szCs w:val="24"/>
                <w:lang w:eastAsia="bg-BG"/>
              </w:rPr>
              <w:t>. Декларация за установяване на територията на Република България по образец,</w:t>
            </w:r>
          </w:p>
        </w:tc>
      </w:tr>
      <w:tr w:rsidR="004318C8" w14:paraId="6BA21F7A" w14:textId="77777777" w:rsidTr="004318C8">
        <w:tc>
          <w:tcPr>
            <w:tcW w:w="9274" w:type="dxa"/>
            <w:gridSpan w:val="2"/>
            <w:tcBorders>
              <w:top w:val="nil"/>
              <w:left w:val="nil"/>
              <w:bottom w:val="nil"/>
              <w:right w:val="nil"/>
            </w:tcBorders>
          </w:tcPr>
          <w:p w14:paraId="0E79A456" w14:textId="77777777" w:rsidR="004318C8" w:rsidRPr="002072E8" w:rsidRDefault="004318C8" w:rsidP="004318C8">
            <w:pPr>
              <w:jc w:val="both"/>
              <w:rPr>
                <w:rFonts w:ascii="Times New Roman" w:hAnsi="Times New Roman"/>
                <w:sz w:val="24"/>
                <w:szCs w:val="24"/>
                <w:lang w:eastAsia="bg-BG"/>
              </w:rPr>
            </w:pPr>
            <w:r w:rsidRPr="002072E8">
              <w:rPr>
                <w:rFonts w:ascii="Times New Roman" w:hAnsi="Times New Roman"/>
                <w:sz w:val="24"/>
                <w:szCs w:val="24"/>
                <w:lang w:eastAsia="bg-BG"/>
              </w:rPr>
              <w:t>утвърден от изпълнителния директор на ИААА.</w:t>
            </w:r>
          </w:p>
        </w:tc>
      </w:tr>
    </w:tbl>
    <w:p w14:paraId="459E79EA" w14:textId="77777777" w:rsidR="004318C8" w:rsidRDefault="004318C8" w:rsidP="004318C8">
      <w:pPr>
        <w:spacing w:after="0" w:line="240" w:lineRule="auto"/>
        <w:ind w:left="720"/>
        <w:jc w:val="both"/>
        <w:rPr>
          <w:rFonts w:ascii="Times New Roman" w:hAnsi="Times New Roman"/>
          <w:sz w:val="24"/>
          <w:szCs w:val="24"/>
          <w:lang w:eastAsia="bg-BG"/>
        </w:rPr>
      </w:pPr>
    </w:p>
    <w:p w14:paraId="6BB7E3BE" w14:textId="77777777" w:rsidR="004318C8" w:rsidRDefault="004318C8" w:rsidP="004318C8">
      <w:pPr>
        <w:spacing w:after="0" w:line="240" w:lineRule="auto"/>
        <w:ind w:firstLine="567"/>
        <w:jc w:val="both"/>
        <w:rPr>
          <w:rFonts w:ascii="Times New Roman" w:hAnsi="Times New Roman"/>
          <w:b/>
          <w:sz w:val="24"/>
          <w:szCs w:val="24"/>
          <w:lang w:eastAsia="bg-BG"/>
        </w:rPr>
      </w:pPr>
      <w:r>
        <w:rPr>
          <w:rFonts w:ascii="Times New Roman" w:hAnsi="Times New Roman"/>
          <w:b/>
          <w:sz w:val="24"/>
          <w:szCs w:val="24"/>
          <w:lang w:eastAsia="bg-BG"/>
        </w:rPr>
        <w:t>В представения електронен носител данните са достоверни и сканираните документи са идентични с оригиналите.</w:t>
      </w:r>
    </w:p>
    <w:p w14:paraId="08A8D2C8" w14:textId="77777777" w:rsidR="004318C8" w:rsidRDefault="004318C8" w:rsidP="004318C8">
      <w:pPr>
        <w:spacing w:after="0" w:line="240" w:lineRule="auto"/>
        <w:ind w:firstLine="567"/>
        <w:jc w:val="both"/>
        <w:rPr>
          <w:rFonts w:ascii="Times New Roman" w:hAnsi="Times New Roman"/>
          <w:i/>
          <w:sz w:val="24"/>
          <w:szCs w:val="24"/>
          <w:lang w:eastAsia="bg-BG"/>
        </w:rPr>
      </w:pPr>
      <w:r>
        <w:rPr>
          <w:rFonts w:ascii="Times New Roman" w:hAnsi="Times New Roman"/>
          <w:i/>
          <w:sz w:val="24"/>
          <w:szCs w:val="24"/>
          <w:u w:val="single"/>
          <w:lang w:eastAsia="bg-BG"/>
        </w:rPr>
        <w:lastRenderedPageBreak/>
        <w:t>Забележка*</w:t>
      </w:r>
      <w:r>
        <w:rPr>
          <w:rFonts w:ascii="Times New Roman" w:hAnsi="Times New Roman"/>
          <w:i/>
          <w:sz w:val="24"/>
          <w:szCs w:val="24"/>
          <w:lang w:eastAsia="bg-BG"/>
        </w:rPr>
        <w:t>: Копията на документите следва да бъдат заверени от лицето, представляващо търговеца или от упълномощеното лице с „вярно с оригинала“, неговите имена и подпис.</w:t>
      </w:r>
    </w:p>
    <w:p w14:paraId="4FAB05B7" w14:textId="77777777" w:rsidR="004318C8" w:rsidRDefault="004318C8" w:rsidP="004318C8">
      <w:pPr>
        <w:spacing w:after="0" w:line="240" w:lineRule="auto"/>
        <w:ind w:firstLine="709"/>
        <w:jc w:val="both"/>
        <w:rPr>
          <w:rFonts w:ascii="Times New Roman" w:hAnsi="Times New Roman"/>
          <w:i/>
          <w:sz w:val="24"/>
          <w:szCs w:val="24"/>
          <w:lang w:eastAsia="bg-BG"/>
        </w:rPr>
      </w:pPr>
    </w:p>
    <w:p w14:paraId="6F072D1F" w14:textId="77777777" w:rsidR="004318C8" w:rsidRDefault="004318C8" w:rsidP="004318C8">
      <w:pPr>
        <w:spacing w:after="120" w:line="240" w:lineRule="auto"/>
        <w:ind w:firstLine="567"/>
        <w:jc w:val="both"/>
        <w:rPr>
          <w:rFonts w:ascii="Times New Roman" w:hAnsi="Times New Roman"/>
          <w:color w:val="000000"/>
          <w:sz w:val="24"/>
          <w:szCs w:val="24"/>
        </w:rPr>
      </w:pPr>
      <w:r>
        <w:rPr>
          <w:rFonts w:ascii="Times New Roman" w:hAnsi="Times New Roman"/>
          <w:color w:val="000000"/>
          <w:sz w:val="24"/>
          <w:szCs w:val="24"/>
        </w:rPr>
        <w:t>Желая да получа заявените документи:</w:t>
      </w:r>
    </w:p>
    <w:tbl>
      <w:tblPr>
        <w:tblStyle w:val="TableGrid"/>
        <w:tblW w:w="9781" w:type="dxa"/>
        <w:tblInd w:w="-5" w:type="dxa"/>
        <w:tblLook w:val="04A0" w:firstRow="1" w:lastRow="0" w:firstColumn="1" w:lastColumn="0" w:noHBand="0" w:noVBand="1"/>
      </w:tblPr>
      <w:tblGrid>
        <w:gridCol w:w="283"/>
        <w:gridCol w:w="9498"/>
      </w:tblGrid>
      <w:tr w:rsidR="004318C8" w14:paraId="5BE0CB14" w14:textId="77777777" w:rsidTr="004318C8">
        <w:tc>
          <w:tcPr>
            <w:tcW w:w="283" w:type="dxa"/>
            <w:tcBorders>
              <w:right w:val="single" w:sz="4" w:space="0" w:color="auto"/>
            </w:tcBorders>
          </w:tcPr>
          <w:p w14:paraId="015AF0D5" w14:textId="77777777" w:rsidR="004318C8" w:rsidRDefault="004318C8" w:rsidP="004318C8">
            <w:pPr>
              <w:jc w:val="both"/>
              <w:rPr>
                <w:rFonts w:ascii="Times New Roman" w:hAnsi="Times New Roman"/>
                <w:color w:val="000000"/>
                <w:sz w:val="24"/>
                <w:szCs w:val="24"/>
              </w:rPr>
            </w:pPr>
          </w:p>
        </w:tc>
        <w:tc>
          <w:tcPr>
            <w:tcW w:w="9498" w:type="dxa"/>
            <w:tcBorders>
              <w:top w:val="nil"/>
              <w:left w:val="single" w:sz="4" w:space="0" w:color="auto"/>
              <w:bottom w:val="nil"/>
              <w:right w:val="nil"/>
            </w:tcBorders>
          </w:tcPr>
          <w:p w14:paraId="18D5C484"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В център за административно обслужване в регионално звено на ИААА в гр. ……………..;</w:t>
            </w:r>
          </w:p>
        </w:tc>
      </w:tr>
    </w:tbl>
    <w:p w14:paraId="59DB9C69" w14:textId="77777777" w:rsidR="004318C8" w:rsidRPr="00452929" w:rsidRDefault="004318C8" w:rsidP="004318C8">
      <w:pPr>
        <w:spacing w:after="0" w:line="240" w:lineRule="auto"/>
        <w:jc w:val="both"/>
        <w:rPr>
          <w:rFonts w:ascii="Times New Roman" w:hAnsi="Times New Roman"/>
          <w:color w:val="000000"/>
          <w:sz w:val="12"/>
          <w:szCs w:val="24"/>
        </w:rPr>
      </w:pPr>
    </w:p>
    <w:tbl>
      <w:tblPr>
        <w:tblStyle w:val="TableGrid"/>
        <w:tblW w:w="9781" w:type="dxa"/>
        <w:tblInd w:w="-5" w:type="dxa"/>
        <w:tblLook w:val="04A0" w:firstRow="1" w:lastRow="0" w:firstColumn="1" w:lastColumn="0" w:noHBand="0" w:noVBand="1"/>
      </w:tblPr>
      <w:tblGrid>
        <w:gridCol w:w="283"/>
        <w:gridCol w:w="9498"/>
      </w:tblGrid>
      <w:tr w:rsidR="004318C8" w14:paraId="7D5484BA" w14:textId="77777777" w:rsidTr="004318C8">
        <w:tc>
          <w:tcPr>
            <w:tcW w:w="283" w:type="dxa"/>
            <w:tcBorders>
              <w:right w:val="single" w:sz="4" w:space="0" w:color="auto"/>
            </w:tcBorders>
          </w:tcPr>
          <w:p w14:paraId="590C5E15" w14:textId="77777777" w:rsidR="004318C8" w:rsidRDefault="004318C8" w:rsidP="004318C8">
            <w:pPr>
              <w:jc w:val="both"/>
              <w:rPr>
                <w:rFonts w:ascii="Times New Roman" w:hAnsi="Times New Roman"/>
                <w:color w:val="000000"/>
                <w:sz w:val="24"/>
                <w:szCs w:val="24"/>
              </w:rPr>
            </w:pPr>
          </w:p>
        </w:tc>
        <w:tc>
          <w:tcPr>
            <w:tcW w:w="9498" w:type="dxa"/>
            <w:tcBorders>
              <w:top w:val="nil"/>
              <w:left w:val="single" w:sz="4" w:space="0" w:color="auto"/>
              <w:bottom w:val="nil"/>
              <w:right w:val="nil"/>
            </w:tcBorders>
          </w:tcPr>
          <w:p w14:paraId="4A8221B9"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В център за административно обслужване в централното управление на ИААА;</w:t>
            </w:r>
          </w:p>
        </w:tc>
      </w:tr>
    </w:tbl>
    <w:p w14:paraId="2E74E190" w14:textId="77777777" w:rsidR="004318C8" w:rsidRPr="00452929" w:rsidRDefault="004318C8" w:rsidP="004318C8">
      <w:pPr>
        <w:spacing w:after="0" w:line="240" w:lineRule="auto"/>
        <w:jc w:val="both"/>
        <w:rPr>
          <w:rFonts w:ascii="Times New Roman" w:hAnsi="Times New Roman"/>
          <w:color w:val="000000"/>
          <w:sz w:val="12"/>
          <w:szCs w:val="24"/>
        </w:rPr>
      </w:pPr>
    </w:p>
    <w:tbl>
      <w:tblPr>
        <w:tblStyle w:val="TableGrid"/>
        <w:tblW w:w="9781" w:type="dxa"/>
        <w:tblInd w:w="-5" w:type="dxa"/>
        <w:tblLook w:val="04A0" w:firstRow="1" w:lastRow="0" w:firstColumn="1" w:lastColumn="0" w:noHBand="0" w:noVBand="1"/>
      </w:tblPr>
      <w:tblGrid>
        <w:gridCol w:w="283"/>
        <w:gridCol w:w="9498"/>
      </w:tblGrid>
      <w:tr w:rsidR="004318C8" w14:paraId="253A1DAB" w14:textId="77777777" w:rsidTr="004318C8">
        <w:tc>
          <w:tcPr>
            <w:tcW w:w="283" w:type="dxa"/>
            <w:tcBorders>
              <w:bottom w:val="single" w:sz="4" w:space="0" w:color="auto"/>
              <w:right w:val="single" w:sz="4" w:space="0" w:color="auto"/>
            </w:tcBorders>
          </w:tcPr>
          <w:p w14:paraId="54FE0CE1" w14:textId="77777777" w:rsidR="004318C8" w:rsidRDefault="004318C8" w:rsidP="004318C8">
            <w:pPr>
              <w:jc w:val="both"/>
              <w:rPr>
                <w:rFonts w:ascii="Times New Roman" w:hAnsi="Times New Roman"/>
                <w:color w:val="000000"/>
                <w:sz w:val="24"/>
                <w:szCs w:val="24"/>
              </w:rPr>
            </w:pPr>
          </w:p>
        </w:tc>
        <w:tc>
          <w:tcPr>
            <w:tcW w:w="9498" w:type="dxa"/>
            <w:tcBorders>
              <w:top w:val="nil"/>
              <w:left w:val="single" w:sz="4" w:space="0" w:color="auto"/>
              <w:bottom w:val="nil"/>
              <w:right w:val="nil"/>
            </w:tcBorders>
          </w:tcPr>
          <w:p w14:paraId="3140FD17"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 xml:space="preserve">Чрез лицензиран пощенски оператор на адрес: </w:t>
            </w:r>
          </w:p>
        </w:tc>
      </w:tr>
      <w:tr w:rsidR="004318C8" w:rsidRPr="00674FF4" w14:paraId="2E7AF5E9" w14:textId="77777777" w:rsidTr="004318C8">
        <w:tc>
          <w:tcPr>
            <w:tcW w:w="283" w:type="dxa"/>
            <w:tcBorders>
              <w:top w:val="single" w:sz="4" w:space="0" w:color="auto"/>
              <w:left w:val="nil"/>
              <w:bottom w:val="nil"/>
              <w:right w:val="nil"/>
            </w:tcBorders>
          </w:tcPr>
          <w:p w14:paraId="4190F972" w14:textId="77777777" w:rsidR="004318C8" w:rsidRPr="00674FF4" w:rsidRDefault="004318C8" w:rsidP="004318C8">
            <w:pPr>
              <w:jc w:val="both"/>
              <w:rPr>
                <w:rFonts w:ascii="Times New Roman" w:hAnsi="Times New Roman"/>
                <w:color w:val="000000"/>
                <w:sz w:val="12"/>
                <w:szCs w:val="24"/>
              </w:rPr>
            </w:pPr>
          </w:p>
        </w:tc>
        <w:tc>
          <w:tcPr>
            <w:tcW w:w="9498" w:type="dxa"/>
            <w:tcBorders>
              <w:top w:val="nil"/>
              <w:left w:val="nil"/>
              <w:bottom w:val="single" w:sz="4" w:space="0" w:color="auto"/>
              <w:right w:val="nil"/>
            </w:tcBorders>
          </w:tcPr>
          <w:p w14:paraId="71BE5976" w14:textId="77777777" w:rsidR="004318C8" w:rsidRPr="00674FF4" w:rsidRDefault="004318C8" w:rsidP="004318C8">
            <w:pPr>
              <w:jc w:val="both"/>
              <w:rPr>
                <w:rFonts w:ascii="Times New Roman" w:hAnsi="Times New Roman"/>
                <w:color w:val="000000"/>
                <w:sz w:val="12"/>
                <w:szCs w:val="24"/>
              </w:rPr>
            </w:pPr>
          </w:p>
        </w:tc>
      </w:tr>
      <w:tr w:rsidR="004318C8" w14:paraId="79CDFD68" w14:textId="77777777" w:rsidTr="004318C8">
        <w:tc>
          <w:tcPr>
            <w:tcW w:w="283" w:type="dxa"/>
            <w:tcBorders>
              <w:top w:val="nil"/>
              <w:left w:val="nil"/>
              <w:bottom w:val="nil"/>
              <w:right w:val="single" w:sz="4" w:space="0" w:color="auto"/>
            </w:tcBorders>
          </w:tcPr>
          <w:p w14:paraId="3E38B0CE" w14:textId="77777777" w:rsidR="004318C8" w:rsidRDefault="004318C8" w:rsidP="004318C8">
            <w:pPr>
              <w:jc w:val="both"/>
              <w:rPr>
                <w:rFonts w:ascii="Times New Roman" w:hAnsi="Times New Roman"/>
                <w:color w:val="000000"/>
                <w:sz w:val="24"/>
                <w:szCs w:val="24"/>
              </w:rPr>
            </w:pPr>
          </w:p>
        </w:tc>
        <w:tc>
          <w:tcPr>
            <w:tcW w:w="9498" w:type="dxa"/>
            <w:tcBorders>
              <w:top w:val="single" w:sz="4" w:space="0" w:color="auto"/>
              <w:left w:val="single" w:sz="4" w:space="0" w:color="auto"/>
            </w:tcBorders>
          </w:tcPr>
          <w:p w14:paraId="1FE39B6A" w14:textId="77777777" w:rsidR="004318C8" w:rsidRDefault="004318C8" w:rsidP="004318C8">
            <w:pPr>
              <w:jc w:val="both"/>
              <w:rPr>
                <w:rFonts w:ascii="Times New Roman" w:hAnsi="Times New Roman"/>
                <w:color w:val="000000"/>
                <w:sz w:val="24"/>
                <w:szCs w:val="24"/>
              </w:rPr>
            </w:pPr>
          </w:p>
        </w:tc>
      </w:tr>
      <w:tr w:rsidR="004318C8" w14:paraId="50F9B6B3" w14:textId="77777777" w:rsidTr="004318C8">
        <w:tc>
          <w:tcPr>
            <w:tcW w:w="283" w:type="dxa"/>
            <w:tcBorders>
              <w:top w:val="nil"/>
              <w:left w:val="nil"/>
              <w:bottom w:val="nil"/>
              <w:right w:val="single" w:sz="4" w:space="0" w:color="auto"/>
            </w:tcBorders>
          </w:tcPr>
          <w:p w14:paraId="6E7F7F0E" w14:textId="77777777" w:rsidR="004318C8" w:rsidRDefault="004318C8" w:rsidP="004318C8">
            <w:pPr>
              <w:jc w:val="both"/>
              <w:rPr>
                <w:rFonts w:ascii="Times New Roman" w:hAnsi="Times New Roman"/>
                <w:color w:val="000000"/>
                <w:sz w:val="24"/>
                <w:szCs w:val="24"/>
              </w:rPr>
            </w:pPr>
          </w:p>
        </w:tc>
        <w:tc>
          <w:tcPr>
            <w:tcW w:w="9498" w:type="dxa"/>
            <w:tcBorders>
              <w:left w:val="single" w:sz="4" w:space="0" w:color="auto"/>
            </w:tcBorders>
          </w:tcPr>
          <w:p w14:paraId="2C3A3B17" w14:textId="77777777" w:rsidR="004318C8" w:rsidRDefault="004318C8" w:rsidP="004318C8">
            <w:pPr>
              <w:jc w:val="both"/>
              <w:rPr>
                <w:rFonts w:ascii="Times New Roman" w:hAnsi="Times New Roman"/>
                <w:color w:val="000000"/>
                <w:sz w:val="24"/>
                <w:szCs w:val="24"/>
              </w:rPr>
            </w:pPr>
          </w:p>
        </w:tc>
      </w:tr>
    </w:tbl>
    <w:p w14:paraId="16E2C699" w14:textId="77777777" w:rsidR="004318C8" w:rsidRDefault="004318C8" w:rsidP="004318C8">
      <w:pPr>
        <w:spacing w:after="0" w:line="240" w:lineRule="auto"/>
        <w:jc w:val="center"/>
        <w:rPr>
          <w:rFonts w:ascii="Times New Roman" w:hAnsi="Times New Roman"/>
          <w:i/>
          <w:sz w:val="20"/>
          <w:szCs w:val="20"/>
          <w:lang w:eastAsia="bg-BG"/>
        </w:rPr>
      </w:pPr>
      <w:r>
        <w:rPr>
          <w:rFonts w:ascii="Times New Roman" w:hAnsi="Times New Roman"/>
          <w:i/>
          <w:sz w:val="20"/>
          <w:szCs w:val="20"/>
          <w:lang w:eastAsia="bg-BG"/>
        </w:rPr>
        <w:t>(населено място, пощенски код, ул./ж.к., №, бл., ап., телефон)</w:t>
      </w:r>
    </w:p>
    <w:p w14:paraId="14E99FB2" w14:textId="77777777" w:rsidR="004318C8" w:rsidRDefault="004318C8" w:rsidP="004318C8">
      <w:pPr>
        <w:spacing w:after="0" w:line="240" w:lineRule="auto"/>
        <w:jc w:val="center"/>
        <w:rPr>
          <w:rFonts w:ascii="Times New Roman" w:hAnsi="Times New Roman"/>
          <w:color w:val="000000"/>
          <w:sz w:val="24"/>
          <w:szCs w:val="24"/>
        </w:rPr>
      </w:pPr>
    </w:p>
    <w:p w14:paraId="61A02769" w14:textId="77777777" w:rsidR="004318C8" w:rsidRDefault="004318C8" w:rsidP="004318C8">
      <w:pPr>
        <w:spacing w:after="0" w:line="240" w:lineRule="auto"/>
        <w:jc w:val="both"/>
        <w:rPr>
          <w:color w:val="000000"/>
        </w:rPr>
      </w:pPr>
      <w:r>
        <w:rPr>
          <w:rFonts w:ascii="Times New Roman" w:hAnsi="Times New Roman"/>
          <w:color w:val="000000"/>
          <w:sz w:val="24"/>
          <w:szCs w:val="24"/>
        </w:rPr>
        <w:t xml:space="preserve">като декларирам, че пощенските разходи са за моя сметка и съм съгласен документите да бъдат пренасяни от оператора за служебни цели. </w:t>
      </w:r>
    </w:p>
    <w:p w14:paraId="5814C661" w14:textId="77777777" w:rsidR="004318C8" w:rsidRDefault="004318C8" w:rsidP="004318C8">
      <w:pPr>
        <w:spacing w:after="0" w:line="240" w:lineRule="auto"/>
        <w:ind w:firstLine="567"/>
        <w:contextualSpacing/>
        <w:rPr>
          <w:rFonts w:ascii="Times New Roman" w:hAnsi="Times New Roman"/>
          <w:sz w:val="24"/>
          <w:szCs w:val="24"/>
        </w:rPr>
      </w:pPr>
    </w:p>
    <w:p w14:paraId="300B4BE9" w14:textId="77777777" w:rsidR="004318C8" w:rsidRDefault="004318C8" w:rsidP="004318C8">
      <w:pPr>
        <w:spacing w:after="0" w:line="240" w:lineRule="auto"/>
        <w:ind w:firstLine="851"/>
        <w:rPr>
          <w:rFonts w:ascii="Times New Roman" w:hAnsi="Times New Roman"/>
          <w:sz w:val="24"/>
          <w:szCs w:val="24"/>
        </w:rPr>
      </w:pPr>
    </w:p>
    <w:p w14:paraId="3C6BE6DD" w14:textId="77777777" w:rsidR="004318C8" w:rsidRDefault="004318C8" w:rsidP="004318C8">
      <w:pPr>
        <w:spacing w:after="0" w:line="240" w:lineRule="auto"/>
        <w:ind w:firstLine="851"/>
        <w:rPr>
          <w:rFonts w:ascii="Times New Roman" w:hAnsi="Times New Roman"/>
          <w:sz w:val="24"/>
          <w:szCs w:val="24"/>
        </w:rPr>
      </w:pPr>
      <w:r>
        <w:rPr>
          <w:rFonts w:ascii="Times New Roman" w:hAnsi="Times New Roman"/>
          <w:sz w:val="24"/>
          <w:szCs w:val="24"/>
        </w:rPr>
        <w:t>Дата:………………..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Подпис:………………………….</w:t>
      </w:r>
    </w:p>
    <w:p w14:paraId="12846F20" w14:textId="77777777" w:rsidR="004318C8" w:rsidRDefault="004318C8" w:rsidP="004318C8">
      <w:pPr>
        <w:spacing w:after="0" w:line="240" w:lineRule="auto"/>
        <w:ind w:firstLine="851"/>
        <w:rPr>
          <w:rFonts w:ascii="Times New Roman" w:hAnsi="Times New Roman"/>
          <w:sz w:val="24"/>
          <w:szCs w:val="24"/>
        </w:rPr>
      </w:pPr>
    </w:p>
    <w:p w14:paraId="7DA7D2FF" w14:textId="77777777" w:rsidR="004318C8" w:rsidRDefault="004318C8" w:rsidP="004318C8">
      <w:pPr>
        <w:spacing w:after="0" w:line="240" w:lineRule="auto"/>
        <w:rPr>
          <w:rFonts w:ascii="Times New Roman" w:hAnsi="Times New Roman"/>
          <w:sz w:val="24"/>
          <w:szCs w:val="24"/>
          <w:lang w:eastAsia="bg-BG"/>
        </w:rPr>
      </w:pPr>
      <w:r>
        <w:rPr>
          <w:rFonts w:ascii="Times New Roman" w:hAnsi="Times New Roman"/>
          <w:sz w:val="24"/>
          <w:szCs w:val="24"/>
          <w:lang w:eastAsia="bg-BG"/>
        </w:rPr>
        <w:t xml:space="preserve">Служителят, </w:t>
      </w:r>
      <w:r>
        <w:rPr>
          <w:rFonts w:ascii="Times New Roman" w:hAnsi="Times New Roman"/>
          <w:sz w:val="24"/>
          <w:szCs w:val="24"/>
          <w:lang w:val="en-US" w:eastAsia="bg-BG"/>
        </w:rPr>
        <w:t>………………………………………………</w:t>
      </w:r>
      <w:r>
        <w:rPr>
          <w:rFonts w:ascii="Times New Roman" w:hAnsi="Times New Roman"/>
          <w:sz w:val="24"/>
          <w:szCs w:val="24"/>
          <w:lang w:eastAsia="bg-BG"/>
        </w:rPr>
        <w:t>…………………………………………..</w:t>
      </w:r>
    </w:p>
    <w:p w14:paraId="2A567F91" w14:textId="77777777" w:rsidR="004318C8" w:rsidRDefault="004318C8" w:rsidP="004318C8">
      <w:pPr>
        <w:spacing w:after="0" w:line="240" w:lineRule="auto"/>
        <w:jc w:val="center"/>
        <w:rPr>
          <w:rFonts w:ascii="Times New Roman" w:hAnsi="Times New Roman"/>
          <w:i/>
          <w:sz w:val="20"/>
          <w:szCs w:val="24"/>
          <w:lang w:eastAsia="bg-BG"/>
        </w:rPr>
      </w:pPr>
      <w:r>
        <w:rPr>
          <w:rFonts w:ascii="Times New Roman" w:hAnsi="Times New Roman"/>
          <w:i/>
          <w:sz w:val="20"/>
          <w:szCs w:val="24"/>
          <w:lang w:eastAsia="bg-BG"/>
        </w:rPr>
        <w:t>(име, фамилия и длъжност на проверяващия)</w:t>
      </w:r>
    </w:p>
    <w:p w14:paraId="5368AC20" w14:textId="77777777" w:rsidR="004318C8" w:rsidRDefault="004318C8" w:rsidP="004318C8">
      <w:pPr>
        <w:spacing w:after="0" w:line="240" w:lineRule="auto"/>
        <w:ind w:firstLine="851"/>
        <w:jc w:val="both"/>
        <w:rPr>
          <w:rFonts w:ascii="Times New Roman" w:hAnsi="Times New Roman"/>
          <w:sz w:val="24"/>
          <w:szCs w:val="24"/>
          <w:lang w:val="en-US" w:eastAsia="bg-BG"/>
        </w:rPr>
      </w:pPr>
    </w:p>
    <w:p w14:paraId="71A02848" w14:textId="77777777" w:rsidR="004318C8" w:rsidRDefault="004318C8" w:rsidP="004318C8">
      <w:pPr>
        <w:spacing w:after="0" w:line="240" w:lineRule="auto"/>
        <w:ind w:firstLine="851"/>
        <w:jc w:val="both"/>
        <w:rPr>
          <w:rFonts w:ascii="Times New Roman" w:hAnsi="Times New Roman"/>
          <w:sz w:val="24"/>
          <w:szCs w:val="24"/>
          <w:lang w:eastAsia="bg-BG"/>
        </w:rPr>
      </w:pPr>
      <w:r>
        <w:rPr>
          <w:rFonts w:ascii="Times New Roman" w:hAnsi="Times New Roman"/>
          <w:sz w:val="24"/>
          <w:szCs w:val="24"/>
          <w:lang w:eastAsia="bg-BG"/>
        </w:rPr>
        <w:t>Извърших проверка за наличието на документите, за които е отбелязано, че се прилагат към заявлението и</w:t>
      </w:r>
    </w:p>
    <w:p w14:paraId="28363823" w14:textId="77777777" w:rsidR="004318C8" w:rsidRDefault="004318C8" w:rsidP="004318C8">
      <w:pPr>
        <w:pStyle w:val="ListParagraph"/>
        <w:numPr>
          <w:ilvl w:val="0"/>
          <w:numId w:val="4"/>
        </w:numPr>
        <w:spacing w:after="0" w:line="240" w:lineRule="auto"/>
        <w:jc w:val="both"/>
        <w:rPr>
          <w:rFonts w:ascii="Times New Roman" w:hAnsi="Times New Roman"/>
          <w:sz w:val="24"/>
          <w:szCs w:val="24"/>
          <w:lang w:val="en-US" w:eastAsia="bg-BG"/>
        </w:rPr>
      </w:pPr>
      <w:r>
        <w:rPr>
          <w:rFonts w:ascii="Times New Roman" w:hAnsi="Times New Roman"/>
          <w:sz w:val="24"/>
          <w:szCs w:val="24"/>
          <w:lang w:eastAsia="bg-BG"/>
        </w:rPr>
        <w:t>не установих пропуски;</w:t>
      </w:r>
    </w:p>
    <w:p w14:paraId="4314526F" w14:textId="77777777" w:rsidR="004318C8" w:rsidRDefault="004318C8" w:rsidP="004318C8">
      <w:pPr>
        <w:numPr>
          <w:ilvl w:val="0"/>
          <w:numId w:val="4"/>
        </w:numPr>
        <w:tabs>
          <w:tab w:val="left" w:pos="851"/>
        </w:tabs>
        <w:spacing w:after="0" w:line="240" w:lineRule="auto"/>
        <w:jc w:val="both"/>
        <w:rPr>
          <w:rFonts w:ascii="Times New Roman" w:hAnsi="Times New Roman"/>
          <w:sz w:val="24"/>
          <w:szCs w:val="24"/>
          <w:lang w:eastAsia="bg-BG"/>
        </w:rPr>
      </w:pPr>
      <w:r>
        <w:rPr>
          <w:rFonts w:ascii="Times New Roman" w:hAnsi="Times New Roman"/>
          <w:sz w:val="24"/>
          <w:szCs w:val="24"/>
          <w:lang w:eastAsia="bg-BG"/>
        </w:rPr>
        <w:t>установих, че:</w:t>
      </w:r>
    </w:p>
    <w:p w14:paraId="7DAB3D3E" w14:textId="77777777" w:rsidR="004318C8" w:rsidRDefault="004318C8" w:rsidP="004318C8">
      <w:pPr>
        <w:spacing w:after="0" w:line="240" w:lineRule="auto"/>
        <w:ind w:firstLine="709"/>
        <w:rPr>
          <w:rFonts w:ascii="Times New Roman" w:hAnsi="Times New Roman"/>
          <w:sz w:val="24"/>
          <w:szCs w:val="24"/>
          <w:lang w:eastAsia="bg-BG"/>
        </w:rPr>
      </w:pPr>
      <w:r>
        <w:rPr>
          <w:rFonts w:ascii="Times New Roman" w:hAnsi="Times New Roman"/>
          <w:sz w:val="24"/>
          <w:szCs w:val="24"/>
          <w:lang w:eastAsia="bg-BG"/>
        </w:rPr>
        <w:t>....................................................................................................................................................................................................................................................................................................................................................................................................................................................................................................................................................................................................................................................</w:t>
      </w:r>
    </w:p>
    <w:p w14:paraId="2D597A52" w14:textId="77777777" w:rsidR="004318C8" w:rsidRDefault="004318C8" w:rsidP="004318C8">
      <w:pPr>
        <w:spacing w:after="0" w:line="240" w:lineRule="auto"/>
        <w:ind w:firstLine="708"/>
        <w:jc w:val="both"/>
        <w:rPr>
          <w:rFonts w:ascii="Times New Roman" w:hAnsi="Times New Roman"/>
          <w:sz w:val="24"/>
          <w:szCs w:val="24"/>
          <w:lang w:eastAsia="bg-BG"/>
        </w:rPr>
      </w:pPr>
    </w:p>
    <w:p w14:paraId="5CB66CEF" w14:textId="77777777" w:rsidR="004318C8" w:rsidRDefault="004318C8" w:rsidP="004318C8">
      <w:pPr>
        <w:spacing w:after="0" w:line="240" w:lineRule="auto"/>
        <w:ind w:firstLine="567"/>
        <w:jc w:val="both"/>
        <w:rPr>
          <w:rFonts w:ascii="Times New Roman" w:hAnsi="Times New Roman"/>
          <w:sz w:val="24"/>
          <w:szCs w:val="24"/>
          <w:lang w:val="en-US" w:eastAsia="bg-BG"/>
        </w:rPr>
      </w:pPr>
      <w:r>
        <w:rPr>
          <w:rFonts w:ascii="Times New Roman" w:hAnsi="Times New Roman"/>
          <w:sz w:val="24"/>
          <w:szCs w:val="24"/>
          <w:lang w:eastAsia="bg-BG"/>
        </w:rPr>
        <w:t>Служител: ……..…………………….</w:t>
      </w:r>
    </w:p>
    <w:p w14:paraId="5D7E0229" w14:textId="77777777" w:rsidR="004318C8" w:rsidRDefault="004318C8" w:rsidP="004318C8">
      <w:pPr>
        <w:spacing w:after="0" w:line="240" w:lineRule="auto"/>
        <w:ind w:left="2124" w:firstLine="708"/>
        <w:rPr>
          <w:sz w:val="20"/>
          <w:szCs w:val="20"/>
        </w:rPr>
      </w:pPr>
      <w:r>
        <w:rPr>
          <w:rFonts w:ascii="Times New Roman" w:hAnsi="Times New Roman"/>
          <w:i/>
          <w:sz w:val="20"/>
          <w:szCs w:val="20"/>
          <w:lang w:eastAsia="bg-BG"/>
        </w:rPr>
        <w:t>(подпис)</w:t>
      </w:r>
    </w:p>
    <w:p w14:paraId="4625C9F8" w14:textId="77777777" w:rsidR="004318C8" w:rsidRDefault="004318C8" w:rsidP="004318C8">
      <w:pPr>
        <w:spacing w:after="0" w:line="240" w:lineRule="auto"/>
        <w:ind w:firstLine="567"/>
        <w:jc w:val="both"/>
        <w:rPr>
          <w:rFonts w:ascii="Times New Roman" w:hAnsi="Times New Roman"/>
          <w:sz w:val="24"/>
          <w:szCs w:val="24"/>
          <w:lang w:val="en-US" w:eastAsia="bg-BG"/>
        </w:rPr>
      </w:pPr>
    </w:p>
    <w:p w14:paraId="32C1F83A" w14:textId="77777777" w:rsidR="004318C8" w:rsidRDefault="004318C8" w:rsidP="004318C8">
      <w:pPr>
        <w:spacing w:after="0" w:line="240" w:lineRule="auto"/>
        <w:ind w:firstLine="567"/>
        <w:jc w:val="both"/>
        <w:rPr>
          <w:rFonts w:ascii="Times New Roman" w:hAnsi="Times New Roman"/>
          <w:sz w:val="24"/>
          <w:szCs w:val="24"/>
          <w:lang w:eastAsia="bg-BG"/>
        </w:rPr>
      </w:pPr>
      <w:r>
        <w:rPr>
          <w:rFonts w:ascii="Times New Roman" w:hAnsi="Times New Roman"/>
          <w:sz w:val="24"/>
          <w:szCs w:val="24"/>
          <w:lang w:eastAsia="bg-BG"/>
        </w:rPr>
        <w:t>Заявител: :……..…………………….</w:t>
      </w:r>
    </w:p>
    <w:p w14:paraId="565C8756" w14:textId="77777777" w:rsidR="004318C8" w:rsidRDefault="004318C8" w:rsidP="004318C8">
      <w:pPr>
        <w:spacing w:after="0" w:line="240" w:lineRule="auto"/>
        <w:ind w:left="1701" w:firstLine="1134"/>
        <w:rPr>
          <w:rFonts w:ascii="Times New Roman" w:hAnsi="Times New Roman"/>
          <w:sz w:val="24"/>
          <w:szCs w:val="24"/>
          <w:lang w:eastAsia="bg-BG"/>
        </w:rPr>
      </w:pPr>
      <w:r>
        <w:rPr>
          <w:rFonts w:ascii="Times New Roman" w:hAnsi="Times New Roman"/>
          <w:i/>
          <w:sz w:val="20"/>
          <w:szCs w:val="20"/>
          <w:lang w:eastAsia="bg-BG"/>
        </w:rPr>
        <w:t>(подпис)</w:t>
      </w:r>
      <w:r>
        <w:rPr>
          <w:rFonts w:ascii="Times New Roman" w:hAnsi="Times New Roman"/>
          <w:sz w:val="24"/>
          <w:szCs w:val="24"/>
          <w:lang w:eastAsia="bg-BG"/>
        </w:rPr>
        <w:t>“</w:t>
      </w:r>
    </w:p>
    <w:p w14:paraId="36C0C5E9" w14:textId="77777777" w:rsidR="00F92395" w:rsidRDefault="00F92395" w:rsidP="004318C8">
      <w:pPr>
        <w:spacing w:after="0" w:line="240" w:lineRule="auto"/>
        <w:ind w:left="1701" w:firstLine="1134"/>
        <w:rPr>
          <w:rFonts w:ascii="Times New Roman" w:hAnsi="Times New Roman"/>
          <w:sz w:val="24"/>
          <w:szCs w:val="24"/>
          <w:lang w:val="en-US" w:eastAsia="bg-BG"/>
        </w:rPr>
      </w:pPr>
    </w:p>
    <w:p w14:paraId="1C75430E" w14:textId="77777777" w:rsidR="00F92395" w:rsidRPr="003E6839" w:rsidRDefault="00F92395" w:rsidP="00F92395">
      <w:pPr>
        <w:spacing w:after="0" w:line="240" w:lineRule="auto"/>
        <w:ind w:left="851"/>
        <w:rPr>
          <w:rFonts w:ascii="Times New Roman" w:hAnsi="Times New Roman"/>
          <w:sz w:val="24"/>
          <w:szCs w:val="24"/>
          <w:lang w:eastAsia="bg-BG"/>
        </w:rPr>
      </w:pPr>
      <w:r w:rsidRPr="003E6839">
        <w:rPr>
          <w:rFonts w:ascii="Times New Roman" w:hAnsi="Times New Roman"/>
          <w:b/>
          <w:sz w:val="24"/>
          <w:szCs w:val="24"/>
          <w:lang w:eastAsia="bg-BG"/>
        </w:rPr>
        <w:t>§ 5</w:t>
      </w:r>
      <w:r w:rsidR="00835FD3">
        <w:rPr>
          <w:rFonts w:ascii="Times New Roman" w:hAnsi="Times New Roman"/>
          <w:b/>
          <w:sz w:val="24"/>
          <w:szCs w:val="24"/>
          <w:lang w:eastAsia="bg-BG"/>
        </w:rPr>
        <w:t>2</w:t>
      </w:r>
      <w:r w:rsidRPr="003E6839">
        <w:rPr>
          <w:rFonts w:ascii="Times New Roman" w:hAnsi="Times New Roman"/>
          <w:b/>
          <w:sz w:val="24"/>
          <w:szCs w:val="24"/>
          <w:lang w:eastAsia="bg-BG"/>
        </w:rPr>
        <w:t>.</w:t>
      </w:r>
      <w:r>
        <w:rPr>
          <w:rFonts w:ascii="Times New Roman" w:hAnsi="Times New Roman"/>
          <w:sz w:val="24"/>
          <w:szCs w:val="24"/>
          <w:lang w:eastAsia="bg-BG"/>
        </w:rPr>
        <w:t xml:space="preserve"> Приложение № 6б </w:t>
      </w:r>
      <w:r w:rsidR="0086071B">
        <w:rPr>
          <w:rFonts w:ascii="Times New Roman" w:hAnsi="Times New Roman"/>
          <w:sz w:val="24"/>
          <w:szCs w:val="24"/>
          <w:lang w:eastAsia="bg-BG"/>
        </w:rPr>
        <w:t xml:space="preserve">към чл. 8, ал. 3 </w:t>
      </w:r>
      <w:r>
        <w:rPr>
          <w:rFonts w:ascii="Times New Roman" w:hAnsi="Times New Roman"/>
          <w:sz w:val="24"/>
          <w:szCs w:val="24"/>
          <w:lang w:eastAsia="bg-BG"/>
        </w:rPr>
        <w:t>се отменя.</w:t>
      </w:r>
    </w:p>
    <w:p w14:paraId="599A2788" w14:textId="77777777" w:rsidR="004318C8" w:rsidRPr="00482FBA" w:rsidRDefault="004318C8" w:rsidP="004318C8">
      <w:pPr>
        <w:spacing w:after="0"/>
        <w:ind w:firstLine="851"/>
        <w:jc w:val="both"/>
        <w:rPr>
          <w:rFonts w:ascii="Times New Roman" w:hAnsi="Times New Roman"/>
          <w:sz w:val="24"/>
          <w:szCs w:val="24"/>
        </w:rPr>
      </w:pPr>
      <w:r>
        <w:rPr>
          <w:rFonts w:ascii="Times New Roman" w:hAnsi="Times New Roman"/>
          <w:b/>
          <w:sz w:val="24"/>
          <w:szCs w:val="24"/>
        </w:rPr>
        <w:t>§</w:t>
      </w:r>
      <w:r w:rsidR="007E1949">
        <w:rPr>
          <w:rFonts w:ascii="Times New Roman" w:hAnsi="Times New Roman"/>
          <w:b/>
          <w:sz w:val="24"/>
          <w:szCs w:val="24"/>
          <w:lang w:val="en-US"/>
        </w:rPr>
        <w:t xml:space="preserve"> </w:t>
      </w:r>
      <w:r w:rsidR="001E5711">
        <w:rPr>
          <w:rFonts w:ascii="Times New Roman" w:hAnsi="Times New Roman"/>
          <w:b/>
          <w:sz w:val="24"/>
          <w:szCs w:val="24"/>
          <w:lang w:val="en-US"/>
        </w:rPr>
        <w:t>5</w:t>
      </w:r>
      <w:r w:rsidR="00261095">
        <w:rPr>
          <w:rFonts w:ascii="Times New Roman" w:hAnsi="Times New Roman"/>
          <w:b/>
          <w:sz w:val="24"/>
          <w:szCs w:val="24"/>
        </w:rPr>
        <w:t>3</w:t>
      </w:r>
      <w:r w:rsidRPr="009803FE">
        <w:rPr>
          <w:rFonts w:ascii="Times New Roman" w:hAnsi="Times New Roman"/>
          <w:b/>
          <w:sz w:val="24"/>
          <w:szCs w:val="24"/>
        </w:rPr>
        <w:t xml:space="preserve">. </w:t>
      </w:r>
      <w:r w:rsidRPr="00482FBA">
        <w:rPr>
          <w:rFonts w:ascii="Times New Roman" w:hAnsi="Times New Roman"/>
          <w:sz w:val="24"/>
          <w:szCs w:val="24"/>
        </w:rPr>
        <w:t>Приложение № 6в към чл. 13, т.</w:t>
      </w:r>
      <w:r w:rsidR="00440970">
        <w:rPr>
          <w:rFonts w:ascii="Times New Roman" w:hAnsi="Times New Roman"/>
          <w:sz w:val="24"/>
          <w:szCs w:val="24"/>
          <w:lang w:val="en-US"/>
        </w:rPr>
        <w:t xml:space="preserve"> </w:t>
      </w:r>
      <w:r w:rsidRPr="00482FBA">
        <w:rPr>
          <w:rFonts w:ascii="Times New Roman" w:hAnsi="Times New Roman"/>
          <w:sz w:val="24"/>
          <w:szCs w:val="24"/>
        </w:rPr>
        <w:t xml:space="preserve">1 се изменя </w:t>
      </w:r>
      <w:r w:rsidR="00E93026">
        <w:rPr>
          <w:rFonts w:ascii="Times New Roman" w:hAnsi="Times New Roman"/>
          <w:sz w:val="24"/>
          <w:szCs w:val="24"/>
        </w:rPr>
        <w:t>така</w:t>
      </w:r>
      <w:r w:rsidRPr="00482FBA">
        <w:rPr>
          <w:rFonts w:ascii="Times New Roman" w:hAnsi="Times New Roman"/>
          <w:sz w:val="24"/>
          <w:szCs w:val="24"/>
        </w:rPr>
        <w:t>:</w:t>
      </w:r>
    </w:p>
    <w:p w14:paraId="09EB7622" w14:textId="77777777" w:rsidR="004318C8" w:rsidRDefault="004318C8" w:rsidP="004318C8">
      <w:pPr>
        <w:spacing w:after="0" w:line="240" w:lineRule="auto"/>
        <w:ind w:left="1701" w:firstLine="1134"/>
        <w:rPr>
          <w:rFonts w:ascii="Times New Roman" w:hAnsi="Times New Roman"/>
          <w:sz w:val="24"/>
          <w:szCs w:val="24"/>
          <w:lang w:eastAsia="bg-BG"/>
        </w:rPr>
      </w:pPr>
    </w:p>
    <w:p w14:paraId="291FB525" w14:textId="77777777" w:rsidR="004318C8" w:rsidRPr="003F0546" w:rsidRDefault="004318C8" w:rsidP="004318C8">
      <w:pPr>
        <w:spacing w:after="0" w:line="240" w:lineRule="auto"/>
        <w:jc w:val="right"/>
        <w:rPr>
          <w:rFonts w:ascii="Times New Roman" w:hAnsi="Times New Roman"/>
          <w:sz w:val="24"/>
          <w:szCs w:val="24"/>
          <w:lang w:eastAsia="bg-BG"/>
        </w:rPr>
      </w:pPr>
      <w:r>
        <w:rPr>
          <w:rFonts w:ascii="Times New Roman" w:hAnsi="Times New Roman"/>
          <w:sz w:val="24"/>
          <w:szCs w:val="24"/>
        </w:rPr>
        <w:t>„</w:t>
      </w:r>
      <w:r w:rsidRPr="003F0546">
        <w:rPr>
          <w:rFonts w:ascii="Times New Roman" w:hAnsi="Times New Roman"/>
          <w:sz w:val="24"/>
          <w:szCs w:val="24"/>
          <w:lang w:eastAsia="bg-BG"/>
        </w:rPr>
        <w:t>Приложение № 6в</w:t>
      </w:r>
    </w:p>
    <w:p w14:paraId="40750829" w14:textId="77777777" w:rsidR="004318C8" w:rsidRDefault="004318C8" w:rsidP="004318C8">
      <w:pPr>
        <w:spacing w:after="0" w:line="240" w:lineRule="auto"/>
        <w:jc w:val="right"/>
        <w:rPr>
          <w:rFonts w:ascii="Times New Roman" w:hAnsi="Times New Roman"/>
          <w:sz w:val="24"/>
          <w:szCs w:val="24"/>
        </w:rPr>
      </w:pPr>
      <w:r w:rsidRPr="003F0546">
        <w:rPr>
          <w:rFonts w:ascii="Times New Roman" w:hAnsi="Times New Roman"/>
          <w:sz w:val="24"/>
          <w:szCs w:val="24"/>
          <w:lang w:eastAsia="bg-BG"/>
        </w:rPr>
        <w:t>към чл. 13, т. 1</w:t>
      </w:r>
    </w:p>
    <w:p w14:paraId="64C6DDD1"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ДО</w:t>
      </w:r>
    </w:p>
    <w:p w14:paraId="3C387B5C"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МИНИСТЪРА НА</w:t>
      </w:r>
      <w:r w:rsidR="00BF783F">
        <w:rPr>
          <w:rFonts w:ascii="Times New Roman" w:hAnsi="Times New Roman"/>
          <w:b/>
          <w:sz w:val="24"/>
          <w:szCs w:val="24"/>
        </w:rPr>
        <w:t xml:space="preserve"> </w:t>
      </w:r>
      <w:r>
        <w:rPr>
          <w:rFonts w:ascii="Times New Roman" w:hAnsi="Times New Roman"/>
          <w:b/>
          <w:sz w:val="24"/>
          <w:szCs w:val="24"/>
        </w:rPr>
        <w:t>ТРАНСПОРТА И СЪОБЩЕНИЯТА</w:t>
      </w:r>
    </w:p>
    <w:p w14:paraId="5DE1497E" w14:textId="77777777" w:rsidR="004318C8" w:rsidRDefault="004318C8" w:rsidP="004318C8">
      <w:pPr>
        <w:spacing w:after="0" w:line="240" w:lineRule="auto"/>
        <w:rPr>
          <w:rFonts w:ascii="Times New Roman" w:hAnsi="Times New Roman"/>
          <w:b/>
          <w:sz w:val="24"/>
          <w:szCs w:val="24"/>
        </w:rPr>
      </w:pPr>
    </w:p>
    <w:p w14:paraId="26CD5525"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ЧРЕЗ</w:t>
      </w:r>
    </w:p>
    <w:p w14:paraId="2E483546"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ИЗПЪЛНИТЕЛНА АГЕНЦИЯ</w:t>
      </w:r>
      <w:r w:rsidR="00BF783F">
        <w:rPr>
          <w:rFonts w:ascii="Times New Roman" w:hAnsi="Times New Roman"/>
          <w:b/>
          <w:sz w:val="24"/>
          <w:szCs w:val="24"/>
        </w:rPr>
        <w:t xml:space="preserve"> </w:t>
      </w:r>
      <w:r>
        <w:rPr>
          <w:rFonts w:ascii="Times New Roman" w:hAnsi="Times New Roman"/>
          <w:b/>
          <w:sz w:val="24"/>
          <w:szCs w:val="24"/>
        </w:rPr>
        <w:t>„АВТОМОБИЛНА АДМИНИСТРАЦИЯ“</w:t>
      </w:r>
    </w:p>
    <w:p w14:paraId="23308730" w14:textId="77777777" w:rsidR="004318C8" w:rsidRDefault="004318C8" w:rsidP="004318C8">
      <w:pPr>
        <w:spacing w:after="0" w:line="240" w:lineRule="auto"/>
        <w:jc w:val="center"/>
        <w:rPr>
          <w:rFonts w:ascii="Times New Roman" w:hAnsi="Times New Roman"/>
          <w:b/>
          <w:sz w:val="36"/>
          <w:szCs w:val="28"/>
        </w:rPr>
      </w:pPr>
    </w:p>
    <w:p w14:paraId="17BEFE3A" w14:textId="77777777" w:rsidR="004318C8" w:rsidRDefault="004318C8" w:rsidP="004318C8">
      <w:pPr>
        <w:spacing w:after="0" w:line="240" w:lineRule="auto"/>
        <w:jc w:val="center"/>
        <w:rPr>
          <w:rFonts w:ascii="Times New Roman" w:hAnsi="Times New Roman"/>
          <w:b/>
          <w:sz w:val="36"/>
          <w:szCs w:val="28"/>
        </w:rPr>
      </w:pPr>
      <w:r>
        <w:rPr>
          <w:rFonts w:ascii="Times New Roman" w:hAnsi="Times New Roman"/>
          <w:b/>
          <w:sz w:val="36"/>
          <w:szCs w:val="28"/>
        </w:rPr>
        <w:t>З А Я В Л Е Н И Е</w:t>
      </w:r>
    </w:p>
    <w:p w14:paraId="152BBCFB" w14:textId="77777777" w:rsidR="004318C8" w:rsidRDefault="004318C8" w:rsidP="004318C8">
      <w:pPr>
        <w:spacing w:after="0" w:line="240" w:lineRule="auto"/>
        <w:jc w:val="center"/>
        <w:rPr>
          <w:rFonts w:ascii="Times New Roman" w:hAnsi="Times New Roman"/>
          <w:sz w:val="24"/>
          <w:szCs w:val="28"/>
        </w:rPr>
      </w:pPr>
      <w:r w:rsidRPr="00530D6F">
        <w:rPr>
          <w:rFonts w:ascii="Times New Roman" w:hAnsi="Times New Roman"/>
          <w:sz w:val="24"/>
          <w:szCs w:val="28"/>
        </w:rPr>
        <w:t>за прекратяване на</w:t>
      </w:r>
      <w:r>
        <w:rPr>
          <w:rFonts w:ascii="Times New Roman" w:hAnsi="Times New Roman"/>
          <w:sz w:val="24"/>
          <w:szCs w:val="28"/>
        </w:rPr>
        <w:t xml:space="preserve"> правата, произтичащи от</w:t>
      </w:r>
      <w:r w:rsidRPr="00530D6F">
        <w:rPr>
          <w:rFonts w:ascii="Times New Roman" w:hAnsi="Times New Roman"/>
          <w:sz w:val="24"/>
          <w:szCs w:val="28"/>
        </w:rPr>
        <w:t xml:space="preserve"> лиценз на Общността </w:t>
      </w:r>
      <w:r w:rsidR="00627EE4" w:rsidRPr="00627EE4">
        <w:rPr>
          <w:rFonts w:ascii="Times New Roman" w:hAnsi="Times New Roman"/>
          <w:sz w:val="24"/>
          <w:szCs w:val="28"/>
        </w:rPr>
        <w:t>за международен автомобилен превоз на</w:t>
      </w:r>
    </w:p>
    <w:p w14:paraId="49FDAEB7" w14:textId="77777777" w:rsidR="004318C8" w:rsidRDefault="004318C8" w:rsidP="004318C8">
      <w:pPr>
        <w:spacing w:after="0" w:line="240" w:lineRule="auto"/>
        <w:jc w:val="center"/>
        <w:rPr>
          <w:rFonts w:ascii="Times New Roman" w:hAnsi="Times New Roman"/>
          <w:sz w:val="24"/>
          <w:szCs w:val="28"/>
        </w:rPr>
      </w:pPr>
    </w:p>
    <w:tbl>
      <w:tblPr>
        <w:tblStyle w:val="TableGrid"/>
        <w:tblW w:w="0" w:type="auto"/>
        <w:tblInd w:w="1555" w:type="dxa"/>
        <w:tblLook w:val="04A0" w:firstRow="1" w:lastRow="0" w:firstColumn="1" w:lastColumn="0" w:noHBand="0" w:noVBand="1"/>
      </w:tblPr>
      <w:tblGrid>
        <w:gridCol w:w="425"/>
        <w:gridCol w:w="4815"/>
      </w:tblGrid>
      <w:tr w:rsidR="004318C8" w14:paraId="10A7D3C5" w14:textId="77777777" w:rsidTr="004318C8">
        <w:tc>
          <w:tcPr>
            <w:tcW w:w="425" w:type="dxa"/>
            <w:tcBorders>
              <w:bottom w:val="single" w:sz="4" w:space="0" w:color="auto"/>
              <w:right w:val="single" w:sz="4" w:space="0" w:color="auto"/>
            </w:tcBorders>
          </w:tcPr>
          <w:p w14:paraId="242491E7" w14:textId="77777777" w:rsidR="004318C8" w:rsidRDefault="004318C8" w:rsidP="004318C8">
            <w:pPr>
              <w:ind w:right="-108"/>
              <w:rPr>
                <w:rFonts w:ascii="Times New Roman" w:hAnsi="Times New Roman"/>
                <w:sz w:val="24"/>
                <w:szCs w:val="28"/>
              </w:rPr>
            </w:pPr>
          </w:p>
        </w:tc>
        <w:tc>
          <w:tcPr>
            <w:tcW w:w="4815" w:type="dxa"/>
            <w:tcBorders>
              <w:top w:val="nil"/>
              <w:left w:val="single" w:sz="4" w:space="0" w:color="auto"/>
              <w:bottom w:val="nil"/>
              <w:right w:val="nil"/>
            </w:tcBorders>
          </w:tcPr>
          <w:p w14:paraId="29FE0237" w14:textId="77777777" w:rsidR="004318C8" w:rsidRPr="00785E16" w:rsidRDefault="004318C8" w:rsidP="004318C8">
            <w:pPr>
              <w:rPr>
                <w:rFonts w:ascii="Times New Roman" w:hAnsi="Times New Roman"/>
                <w:b/>
                <w:sz w:val="24"/>
                <w:szCs w:val="28"/>
              </w:rPr>
            </w:pPr>
            <w:r w:rsidRPr="00785E16">
              <w:rPr>
                <w:rFonts w:ascii="Times New Roman" w:hAnsi="Times New Roman"/>
                <w:b/>
                <w:sz w:val="24"/>
                <w:szCs w:val="28"/>
              </w:rPr>
              <w:t>Пътници</w:t>
            </w:r>
            <w:r>
              <w:rPr>
                <w:rFonts w:ascii="Times New Roman" w:hAnsi="Times New Roman"/>
                <w:b/>
                <w:sz w:val="24"/>
                <w:szCs w:val="28"/>
              </w:rPr>
              <w:t xml:space="preserve"> </w:t>
            </w:r>
            <w:r w:rsidR="003E6839">
              <w:rPr>
                <w:rFonts w:ascii="Times New Roman" w:hAnsi="Times New Roman"/>
                <w:b/>
                <w:sz w:val="24"/>
                <w:szCs w:val="28"/>
              </w:rPr>
              <w:t>№ …………………………</w:t>
            </w:r>
          </w:p>
        </w:tc>
      </w:tr>
      <w:tr w:rsidR="004318C8" w:rsidRPr="00674FF4" w14:paraId="633689F9" w14:textId="77777777" w:rsidTr="004318C8">
        <w:tc>
          <w:tcPr>
            <w:tcW w:w="425" w:type="dxa"/>
            <w:tcBorders>
              <w:top w:val="single" w:sz="4" w:space="0" w:color="auto"/>
              <w:left w:val="nil"/>
              <w:bottom w:val="single" w:sz="4" w:space="0" w:color="auto"/>
              <w:right w:val="nil"/>
            </w:tcBorders>
          </w:tcPr>
          <w:p w14:paraId="1173F39A" w14:textId="77777777" w:rsidR="004318C8" w:rsidRPr="00674FF4" w:rsidRDefault="004318C8" w:rsidP="004318C8">
            <w:pPr>
              <w:rPr>
                <w:rFonts w:ascii="Times New Roman" w:hAnsi="Times New Roman"/>
                <w:sz w:val="12"/>
                <w:szCs w:val="28"/>
              </w:rPr>
            </w:pPr>
          </w:p>
        </w:tc>
        <w:tc>
          <w:tcPr>
            <w:tcW w:w="4815" w:type="dxa"/>
            <w:tcBorders>
              <w:top w:val="nil"/>
              <w:left w:val="nil"/>
              <w:bottom w:val="nil"/>
              <w:right w:val="nil"/>
            </w:tcBorders>
          </w:tcPr>
          <w:p w14:paraId="285515EA" w14:textId="77777777" w:rsidR="004318C8" w:rsidRPr="00674FF4" w:rsidRDefault="004318C8" w:rsidP="004318C8">
            <w:pPr>
              <w:rPr>
                <w:rFonts w:ascii="Times New Roman" w:hAnsi="Times New Roman"/>
                <w:sz w:val="12"/>
                <w:szCs w:val="28"/>
              </w:rPr>
            </w:pPr>
          </w:p>
        </w:tc>
      </w:tr>
      <w:tr w:rsidR="004318C8" w14:paraId="00E6A9C6" w14:textId="77777777" w:rsidTr="004318C8">
        <w:tc>
          <w:tcPr>
            <w:tcW w:w="425" w:type="dxa"/>
            <w:tcBorders>
              <w:top w:val="single" w:sz="4" w:space="0" w:color="auto"/>
              <w:right w:val="single" w:sz="4" w:space="0" w:color="auto"/>
            </w:tcBorders>
          </w:tcPr>
          <w:p w14:paraId="3E57F8BD" w14:textId="77777777" w:rsidR="004318C8" w:rsidRDefault="004318C8" w:rsidP="004318C8">
            <w:pPr>
              <w:rPr>
                <w:rFonts w:ascii="Times New Roman" w:hAnsi="Times New Roman"/>
                <w:sz w:val="24"/>
                <w:szCs w:val="28"/>
              </w:rPr>
            </w:pPr>
          </w:p>
        </w:tc>
        <w:tc>
          <w:tcPr>
            <w:tcW w:w="4815" w:type="dxa"/>
            <w:tcBorders>
              <w:top w:val="nil"/>
              <w:left w:val="single" w:sz="4" w:space="0" w:color="auto"/>
              <w:bottom w:val="nil"/>
              <w:right w:val="nil"/>
            </w:tcBorders>
          </w:tcPr>
          <w:p w14:paraId="4FEE37FC" w14:textId="77777777" w:rsidR="004318C8" w:rsidRPr="00785E16" w:rsidRDefault="004318C8" w:rsidP="004318C8">
            <w:pPr>
              <w:rPr>
                <w:rFonts w:ascii="Times New Roman" w:hAnsi="Times New Roman"/>
                <w:b/>
                <w:sz w:val="24"/>
                <w:szCs w:val="28"/>
              </w:rPr>
            </w:pPr>
            <w:r w:rsidRPr="00785E16">
              <w:rPr>
                <w:rFonts w:ascii="Times New Roman" w:hAnsi="Times New Roman"/>
                <w:b/>
                <w:sz w:val="24"/>
                <w:szCs w:val="28"/>
              </w:rPr>
              <w:t>Товари</w:t>
            </w:r>
            <w:r>
              <w:rPr>
                <w:rFonts w:ascii="Times New Roman" w:hAnsi="Times New Roman"/>
                <w:b/>
                <w:sz w:val="24"/>
                <w:szCs w:val="28"/>
              </w:rPr>
              <w:t xml:space="preserve"> </w:t>
            </w:r>
            <w:r w:rsidR="003E6839">
              <w:rPr>
                <w:rFonts w:ascii="Times New Roman" w:hAnsi="Times New Roman"/>
                <w:b/>
                <w:sz w:val="24"/>
                <w:szCs w:val="28"/>
              </w:rPr>
              <w:t>№ …………………………...</w:t>
            </w:r>
          </w:p>
        </w:tc>
      </w:tr>
    </w:tbl>
    <w:p w14:paraId="2C0BC1A2" w14:textId="77777777" w:rsidR="004318C8" w:rsidRDefault="004318C8" w:rsidP="004318C8">
      <w:pPr>
        <w:spacing w:after="0" w:line="240" w:lineRule="auto"/>
        <w:jc w:val="center"/>
        <w:rPr>
          <w:rFonts w:ascii="Times New Roman" w:hAnsi="Times New Roman"/>
          <w:sz w:val="24"/>
          <w:szCs w:val="24"/>
        </w:rPr>
      </w:pPr>
    </w:p>
    <w:tbl>
      <w:tblPr>
        <w:tblStyle w:val="TableGrid"/>
        <w:tblW w:w="0" w:type="auto"/>
        <w:tblLook w:val="04A0" w:firstRow="1" w:lastRow="0" w:firstColumn="1" w:lastColumn="0" w:noHBand="0" w:noVBand="1"/>
      </w:tblPr>
      <w:tblGrid>
        <w:gridCol w:w="704"/>
        <w:gridCol w:w="8794"/>
      </w:tblGrid>
      <w:tr w:rsidR="004318C8" w14:paraId="2D42F63E" w14:textId="77777777" w:rsidTr="004318C8">
        <w:tc>
          <w:tcPr>
            <w:tcW w:w="704" w:type="dxa"/>
            <w:tcBorders>
              <w:top w:val="nil"/>
              <w:left w:val="nil"/>
              <w:bottom w:val="nil"/>
              <w:right w:val="single" w:sz="4" w:space="0" w:color="auto"/>
            </w:tcBorders>
          </w:tcPr>
          <w:p w14:paraId="5A10403D" w14:textId="77777777" w:rsidR="004318C8" w:rsidRDefault="004318C8" w:rsidP="004318C8">
            <w:pPr>
              <w:jc w:val="center"/>
              <w:rPr>
                <w:rFonts w:ascii="Times New Roman" w:hAnsi="Times New Roman"/>
                <w:sz w:val="24"/>
                <w:szCs w:val="24"/>
              </w:rPr>
            </w:pPr>
            <w:r>
              <w:rPr>
                <w:rFonts w:ascii="Times New Roman" w:hAnsi="Times New Roman"/>
                <w:sz w:val="24"/>
                <w:szCs w:val="24"/>
              </w:rPr>
              <w:t>От</w:t>
            </w:r>
          </w:p>
        </w:tc>
        <w:tc>
          <w:tcPr>
            <w:tcW w:w="8794" w:type="dxa"/>
            <w:tcBorders>
              <w:left w:val="single" w:sz="4" w:space="0" w:color="auto"/>
            </w:tcBorders>
          </w:tcPr>
          <w:p w14:paraId="3C7D4814" w14:textId="77777777" w:rsidR="004318C8" w:rsidRDefault="004318C8" w:rsidP="004318C8">
            <w:pPr>
              <w:jc w:val="center"/>
              <w:rPr>
                <w:rFonts w:ascii="Times New Roman" w:hAnsi="Times New Roman"/>
                <w:sz w:val="24"/>
                <w:szCs w:val="24"/>
              </w:rPr>
            </w:pPr>
          </w:p>
        </w:tc>
      </w:tr>
    </w:tbl>
    <w:p w14:paraId="7CED6D3B" w14:textId="77777777" w:rsidR="004318C8" w:rsidRDefault="004318C8" w:rsidP="004318C8">
      <w:pPr>
        <w:spacing w:after="0" w:line="240" w:lineRule="auto"/>
        <w:ind w:left="3969"/>
        <w:rPr>
          <w:rFonts w:ascii="Times New Roman" w:hAnsi="Times New Roman"/>
          <w:i/>
          <w:sz w:val="20"/>
          <w:szCs w:val="24"/>
        </w:rPr>
      </w:pPr>
      <w:r>
        <w:rPr>
          <w:rFonts w:ascii="Times New Roman" w:hAnsi="Times New Roman"/>
          <w:i/>
          <w:sz w:val="20"/>
          <w:szCs w:val="24"/>
        </w:rPr>
        <w:t>(</w:t>
      </w:r>
      <w:r w:rsidR="003E6839">
        <w:rPr>
          <w:rFonts w:ascii="Times New Roman" w:hAnsi="Times New Roman"/>
          <w:i/>
          <w:sz w:val="20"/>
          <w:szCs w:val="24"/>
        </w:rPr>
        <w:t>наименование на търговеца и правна форма</w:t>
      </w:r>
      <w:r>
        <w:rPr>
          <w:rFonts w:ascii="Times New Roman" w:hAnsi="Times New Roman"/>
          <w:i/>
          <w:sz w:val="20"/>
          <w:szCs w:val="24"/>
        </w:rPr>
        <w:t>)</w:t>
      </w:r>
    </w:p>
    <w:p w14:paraId="3B845FED" w14:textId="77777777" w:rsidR="004318C8" w:rsidRPr="00A85F4B" w:rsidRDefault="004318C8" w:rsidP="004318C8">
      <w:pPr>
        <w:spacing w:after="0" w:line="240" w:lineRule="auto"/>
        <w:rPr>
          <w:rFonts w:ascii="Times New Roman" w:hAnsi="Times New Roman"/>
          <w:i/>
          <w:sz w:val="1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40"/>
        <w:gridCol w:w="340"/>
        <w:gridCol w:w="340"/>
        <w:gridCol w:w="340"/>
        <w:gridCol w:w="340"/>
        <w:gridCol w:w="340"/>
        <w:gridCol w:w="340"/>
        <w:gridCol w:w="340"/>
        <w:gridCol w:w="340"/>
      </w:tblGrid>
      <w:tr w:rsidR="004318C8" w14:paraId="7669C778" w14:textId="77777777" w:rsidTr="004318C8">
        <w:trPr>
          <w:trHeight w:val="179"/>
        </w:trPr>
        <w:tc>
          <w:tcPr>
            <w:tcW w:w="763" w:type="dxa"/>
            <w:tcBorders>
              <w:top w:val="nil"/>
              <w:left w:val="nil"/>
              <w:bottom w:val="nil"/>
              <w:right w:val="single" w:sz="4" w:space="0" w:color="auto"/>
            </w:tcBorders>
            <w:vAlign w:val="center"/>
            <w:hideMark/>
          </w:tcPr>
          <w:p w14:paraId="6060EBBA"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r>
              <w:rPr>
                <w:rFonts w:ascii="Times New Roman" w:hAnsi="Times New Roman"/>
                <w:sz w:val="24"/>
                <w:szCs w:val="24"/>
                <w:lang w:eastAsia="bg-BG"/>
              </w:rPr>
              <w:t>ЕИК:</w:t>
            </w:r>
          </w:p>
        </w:tc>
        <w:tc>
          <w:tcPr>
            <w:tcW w:w="340" w:type="dxa"/>
            <w:tcBorders>
              <w:top w:val="single" w:sz="4" w:space="0" w:color="auto"/>
              <w:left w:val="single" w:sz="4" w:space="0" w:color="auto"/>
              <w:bottom w:val="single" w:sz="4" w:space="0" w:color="auto"/>
              <w:right w:val="single" w:sz="4" w:space="0" w:color="auto"/>
            </w:tcBorders>
            <w:vAlign w:val="center"/>
          </w:tcPr>
          <w:p w14:paraId="0140163E" w14:textId="77777777" w:rsidR="004318C8" w:rsidRDefault="004318C8" w:rsidP="004318C8">
            <w:pPr>
              <w:spacing w:after="0" w:line="276" w:lineRule="auto"/>
              <w:jc w:val="right"/>
              <w:rPr>
                <w:rFonts w:ascii="Times New Roman" w:eastAsia="Times New Roman" w:hAnsi="Times New Roman" w:cs="Times New Roman"/>
                <w:sz w:val="24"/>
                <w:szCs w:val="24"/>
                <w:lang w:val="en-US"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12A1E992"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688A3D7C"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1A65B346"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4A9B51E8"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43A20414"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39834217"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7B8B497D"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298F3826"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r>
    </w:tbl>
    <w:p w14:paraId="5316333D" w14:textId="77777777" w:rsidR="004318C8" w:rsidRDefault="004318C8" w:rsidP="004318C8">
      <w:pPr>
        <w:spacing w:after="0" w:line="240" w:lineRule="auto"/>
        <w:jc w:val="both"/>
        <w:rPr>
          <w:rFonts w:ascii="Times New Roman" w:hAnsi="Times New Roman"/>
          <w:sz w:val="12"/>
          <w:szCs w:val="24"/>
        </w:rPr>
      </w:pPr>
    </w:p>
    <w:tbl>
      <w:tblPr>
        <w:tblStyle w:val="TableGrid"/>
        <w:tblW w:w="0" w:type="auto"/>
        <w:tblInd w:w="-142" w:type="dxa"/>
        <w:tblLook w:val="04A0" w:firstRow="1" w:lastRow="0" w:firstColumn="1" w:lastColumn="0" w:noHBand="0" w:noVBand="1"/>
      </w:tblPr>
      <w:tblGrid>
        <w:gridCol w:w="1838"/>
        <w:gridCol w:w="7792"/>
      </w:tblGrid>
      <w:tr w:rsidR="004318C8" w14:paraId="46CF0C72" w14:textId="77777777" w:rsidTr="004318C8">
        <w:tc>
          <w:tcPr>
            <w:tcW w:w="1838" w:type="dxa"/>
            <w:tcBorders>
              <w:top w:val="nil"/>
              <w:left w:val="nil"/>
              <w:bottom w:val="nil"/>
              <w:right w:val="single" w:sz="4" w:space="0" w:color="auto"/>
            </w:tcBorders>
          </w:tcPr>
          <w:p w14:paraId="15B893B0" w14:textId="77777777" w:rsidR="004318C8" w:rsidRDefault="004318C8" w:rsidP="004318C8">
            <w:pPr>
              <w:jc w:val="both"/>
              <w:rPr>
                <w:rFonts w:ascii="Times New Roman" w:hAnsi="Times New Roman"/>
                <w:sz w:val="24"/>
                <w:szCs w:val="24"/>
              </w:rPr>
            </w:pPr>
            <w:r>
              <w:rPr>
                <w:rFonts w:ascii="Times New Roman" w:hAnsi="Times New Roman"/>
                <w:sz w:val="24"/>
                <w:szCs w:val="24"/>
              </w:rPr>
              <w:t>със седалище:</w:t>
            </w:r>
          </w:p>
        </w:tc>
        <w:tc>
          <w:tcPr>
            <w:tcW w:w="7792" w:type="dxa"/>
            <w:tcBorders>
              <w:left w:val="single" w:sz="4" w:space="0" w:color="auto"/>
            </w:tcBorders>
          </w:tcPr>
          <w:p w14:paraId="65068952" w14:textId="77777777" w:rsidR="004318C8" w:rsidRDefault="004318C8" w:rsidP="004318C8">
            <w:pPr>
              <w:jc w:val="both"/>
              <w:rPr>
                <w:rFonts w:ascii="Times New Roman" w:hAnsi="Times New Roman"/>
                <w:sz w:val="24"/>
                <w:szCs w:val="24"/>
              </w:rPr>
            </w:pPr>
          </w:p>
        </w:tc>
      </w:tr>
    </w:tbl>
    <w:p w14:paraId="101D3C58" w14:textId="77777777" w:rsidR="004318C8" w:rsidRPr="00DB19D4" w:rsidRDefault="004318C8" w:rsidP="004318C8">
      <w:pPr>
        <w:spacing w:after="0" w:line="240" w:lineRule="auto"/>
        <w:jc w:val="both"/>
        <w:rPr>
          <w:rFonts w:ascii="Times New Roman" w:hAnsi="Times New Roman"/>
          <w:sz w:val="12"/>
          <w:szCs w:val="12"/>
        </w:rPr>
      </w:pPr>
    </w:p>
    <w:tbl>
      <w:tblPr>
        <w:tblStyle w:val="TableGrid"/>
        <w:tblW w:w="0" w:type="auto"/>
        <w:tblInd w:w="-142" w:type="dxa"/>
        <w:tblLook w:val="04A0" w:firstRow="1" w:lastRow="0" w:firstColumn="1" w:lastColumn="0" w:noHBand="0" w:noVBand="1"/>
      </w:tblPr>
      <w:tblGrid>
        <w:gridCol w:w="2552"/>
        <w:gridCol w:w="7078"/>
      </w:tblGrid>
      <w:tr w:rsidR="004318C8" w14:paraId="0BCB2386" w14:textId="77777777" w:rsidTr="004318C8">
        <w:tc>
          <w:tcPr>
            <w:tcW w:w="2552" w:type="dxa"/>
            <w:tcBorders>
              <w:top w:val="nil"/>
              <w:left w:val="nil"/>
              <w:bottom w:val="nil"/>
              <w:right w:val="single" w:sz="4" w:space="0" w:color="auto"/>
            </w:tcBorders>
          </w:tcPr>
          <w:p w14:paraId="4CA0C805" w14:textId="77777777" w:rsidR="004318C8" w:rsidRDefault="004318C8" w:rsidP="004318C8">
            <w:pPr>
              <w:jc w:val="both"/>
              <w:rPr>
                <w:rFonts w:ascii="Times New Roman" w:hAnsi="Times New Roman"/>
                <w:sz w:val="24"/>
                <w:szCs w:val="24"/>
              </w:rPr>
            </w:pPr>
            <w:r>
              <w:rPr>
                <w:rFonts w:ascii="Times New Roman" w:hAnsi="Times New Roman"/>
                <w:sz w:val="24"/>
                <w:szCs w:val="24"/>
              </w:rPr>
              <w:t>и адрес на управление:</w:t>
            </w:r>
          </w:p>
        </w:tc>
        <w:tc>
          <w:tcPr>
            <w:tcW w:w="7078" w:type="dxa"/>
            <w:tcBorders>
              <w:left w:val="single" w:sz="4" w:space="0" w:color="auto"/>
            </w:tcBorders>
          </w:tcPr>
          <w:p w14:paraId="4F264FAB" w14:textId="77777777" w:rsidR="004318C8" w:rsidRDefault="004318C8" w:rsidP="004318C8">
            <w:pPr>
              <w:jc w:val="both"/>
              <w:rPr>
                <w:rFonts w:ascii="Times New Roman" w:hAnsi="Times New Roman"/>
                <w:sz w:val="24"/>
                <w:szCs w:val="24"/>
              </w:rPr>
            </w:pPr>
          </w:p>
        </w:tc>
      </w:tr>
    </w:tbl>
    <w:p w14:paraId="0B1E7B56" w14:textId="77777777" w:rsidR="004318C8" w:rsidRPr="00DB19D4" w:rsidRDefault="004318C8" w:rsidP="004318C8">
      <w:pPr>
        <w:spacing w:after="0" w:line="240" w:lineRule="auto"/>
        <w:jc w:val="both"/>
        <w:rPr>
          <w:rFonts w:ascii="Times New Roman" w:hAnsi="Times New Roman"/>
          <w:sz w:val="12"/>
          <w:szCs w:val="12"/>
        </w:rPr>
      </w:pPr>
    </w:p>
    <w:tbl>
      <w:tblPr>
        <w:tblStyle w:val="TableGrid"/>
        <w:tblW w:w="0" w:type="auto"/>
        <w:tblInd w:w="-142" w:type="dxa"/>
        <w:tblLook w:val="04A0" w:firstRow="1" w:lastRow="0" w:firstColumn="1" w:lastColumn="0" w:noHBand="0" w:noVBand="1"/>
      </w:tblPr>
      <w:tblGrid>
        <w:gridCol w:w="1168"/>
        <w:gridCol w:w="3747"/>
        <w:gridCol w:w="1181"/>
        <w:gridCol w:w="3544"/>
      </w:tblGrid>
      <w:tr w:rsidR="004318C8" w14:paraId="36C9B8CF" w14:textId="77777777" w:rsidTr="004318C8">
        <w:tc>
          <w:tcPr>
            <w:tcW w:w="1168" w:type="dxa"/>
            <w:tcBorders>
              <w:top w:val="nil"/>
              <w:left w:val="nil"/>
              <w:bottom w:val="nil"/>
              <w:right w:val="single" w:sz="4" w:space="0" w:color="auto"/>
            </w:tcBorders>
          </w:tcPr>
          <w:p w14:paraId="2B6E59CD" w14:textId="77777777" w:rsidR="004318C8" w:rsidRDefault="004318C8" w:rsidP="004318C8">
            <w:pPr>
              <w:jc w:val="both"/>
              <w:rPr>
                <w:rFonts w:ascii="Times New Roman" w:hAnsi="Times New Roman"/>
                <w:sz w:val="24"/>
                <w:szCs w:val="24"/>
              </w:rPr>
            </w:pPr>
            <w:r>
              <w:rPr>
                <w:rFonts w:ascii="Times New Roman" w:hAnsi="Times New Roman"/>
                <w:sz w:val="24"/>
                <w:szCs w:val="24"/>
              </w:rPr>
              <w:t>Телефон:</w:t>
            </w:r>
          </w:p>
        </w:tc>
        <w:tc>
          <w:tcPr>
            <w:tcW w:w="3747" w:type="dxa"/>
            <w:tcBorders>
              <w:left w:val="single" w:sz="4" w:space="0" w:color="auto"/>
              <w:right w:val="single" w:sz="4" w:space="0" w:color="auto"/>
            </w:tcBorders>
          </w:tcPr>
          <w:p w14:paraId="4377D2DB" w14:textId="77777777" w:rsidR="004318C8" w:rsidRDefault="004318C8" w:rsidP="004318C8">
            <w:pPr>
              <w:jc w:val="both"/>
              <w:rPr>
                <w:rFonts w:ascii="Times New Roman" w:hAnsi="Times New Roman"/>
                <w:sz w:val="24"/>
                <w:szCs w:val="24"/>
              </w:rPr>
            </w:pPr>
          </w:p>
        </w:tc>
        <w:tc>
          <w:tcPr>
            <w:tcW w:w="1181" w:type="dxa"/>
            <w:tcBorders>
              <w:top w:val="nil"/>
              <w:left w:val="single" w:sz="4" w:space="0" w:color="auto"/>
              <w:bottom w:val="nil"/>
              <w:right w:val="single" w:sz="4" w:space="0" w:color="auto"/>
            </w:tcBorders>
          </w:tcPr>
          <w:p w14:paraId="66E0FD0A" w14:textId="77777777" w:rsidR="004318C8" w:rsidRDefault="004318C8" w:rsidP="004318C8">
            <w:pPr>
              <w:jc w:val="both"/>
              <w:rPr>
                <w:rFonts w:ascii="Times New Roman" w:hAnsi="Times New Roman"/>
                <w:sz w:val="24"/>
                <w:szCs w:val="24"/>
              </w:rPr>
            </w:pPr>
            <w:r>
              <w:rPr>
                <w:rFonts w:ascii="Times New Roman" w:hAnsi="Times New Roman"/>
                <w:sz w:val="24"/>
                <w:szCs w:val="24"/>
              </w:rPr>
              <w:t>ел. поща:</w:t>
            </w:r>
          </w:p>
        </w:tc>
        <w:tc>
          <w:tcPr>
            <w:tcW w:w="3544" w:type="dxa"/>
            <w:tcBorders>
              <w:left w:val="single" w:sz="4" w:space="0" w:color="auto"/>
            </w:tcBorders>
          </w:tcPr>
          <w:p w14:paraId="60584E89" w14:textId="77777777" w:rsidR="004318C8" w:rsidRDefault="004318C8" w:rsidP="004318C8">
            <w:pPr>
              <w:jc w:val="both"/>
              <w:rPr>
                <w:rFonts w:ascii="Times New Roman" w:hAnsi="Times New Roman"/>
                <w:sz w:val="24"/>
                <w:szCs w:val="24"/>
              </w:rPr>
            </w:pPr>
          </w:p>
        </w:tc>
      </w:tr>
    </w:tbl>
    <w:p w14:paraId="73C3AB46" w14:textId="77777777" w:rsidR="004318C8" w:rsidRDefault="004318C8" w:rsidP="004318C8">
      <w:pPr>
        <w:spacing w:after="0" w:line="240" w:lineRule="auto"/>
        <w:rPr>
          <w:rFonts w:ascii="Times New Roman" w:hAnsi="Times New Roman"/>
          <w:sz w:val="24"/>
          <w:szCs w:val="24"/>
        </w:rPr>
      </w:pPr>
    </w:p>
    <w:p w14:paraId="348E809C" w14:textId="77777777" w:rsidR="00572D87" w:rsidRDefault="00572D87" w:rsidP="00572D87">
      <w:pPr>
        <w:spacing w:after="0"/>
        <w:ind w:left="567" w:hanging="567"/>
        <w:jc w:val="both"/>
        <w:rPr>
          <w:rFonts w:ascii="Times New Roman" w:hAnsi="Times New Roman" w:cs="Times New Roman"/>
          <w:sz w:val="24"/>
          <w:szCs w:val="24"/>
        </w:rPr>
      </w:pPr>
      <w:r w:rsidRPr="006C6A79">
        <w:rPr>
          <w:rFonts w:ascii="Times New Roman" w:hAnsi="Times New Roman" w:cs="Times New Roman"/>
          <w:sz w:val="24"/>
          <w:szCs w:val="24"/>
        </w:rPr>
        <w:t>Представлявано от:……</w:t>
      </w:r>
      <w:r>
        <w:rPr>
          <w:rFonts w:ascii="Times New Roman" w:hAnsi="Times New Roman" w:cs="Times New Roman"/>
          <w:sz w:val="24"/>
          <w:szCs w:val="24"/>
        </w:rPr>
        <w:t>…………………………………..</w:t>
      </w:r>
      <w:r w:rsidRPr="006C6A79">
        <w:rPr>
          <w:rFonts w:ascii="Times New Roman" w:hAnsi="Times New Roman" w:cs="Times New Roman"/>
          <w:sz w:val="24"/>
          <w:szCs w:val="24"/>
        </w:rPr>
        <w:t xml:space="preserve">…………………………………… </w:t>
      </w:r>
    </w:p>
    <w:p w14:paraId="59E8B4F7" w14:textId="77777777" w:rsidR="00572D87" w:rsidRDefault="00572D87" w:rsidP="00572D87">
      <w:pPr>
        <w:spacing w:after="0"/>
        <w:ind w:left="567"/>
        <w:jc w:val="center"/>
        <w:rPr>
          <w:rFonts w:ascii="Times New Roman" w:hAnsi="Times New Roman" w:cs="Times New Roman"/>
          <w:sz w:val="24"/>
          <w:szCs w:val="24"/>
        </w:rPr>
      </w:pPr>
      <w:r w:rsidRPr="006C6A79">
        <w:rPr>
          <w:rFonts w:ascii="Times New Roman" w:hAnsi="Times New Roman" w:cs="Times New Roman"/>
          <w:sz w:val="24"/>
          <w:szCs w:val="24"/>
        </w:rPr>
        <w:t>(</w:t>
      </w:r>
      <w:r w:rsidRPr="00572D87">
        <w:rPr>
          <w:rFonts w:ascii="Times New Roman" w:hAnsi="Times New Roman" w:cs="Times New Roman"/>
          <w:i/>
          <w:sz w:val="20"/>
          <w:szCs w:val="20"/>
        </w:rPr>
        <w:t>име, презиме, фамилия</w:t>
      </w:r>
      <w:r w:rsidRPr="006C6A79">
        <w:rPr>
          <w:rFonts w:ascii="Times New Roman" w:hAnsi="Times New Roman" w:cs="Times New Roman"/>
          <w:sz w:val="24"/>
          <w:szCs w:val="24"/>
        </w:rPr>
        <w:t>)</w:t>
      </w:r>
    </w:p>
    <w:p w14:paraId="4F734ED5" w14:textId="77777777" w:rsidR="00572D87" w:rsidRPr="006C6A79" w:rsidRDefault="00572D87" w:rsidP="00572D87">
      <w:pPr>
        <w:spacing w:before="120" w:after="0"/>
        <w:rPr>
          <w:rFonts w:ascii="Times New Roman" w:hAnsi="Times New Roman" w:cs="Times New Roman"/>
          <w:sz w:val="24"/>
          <w:szCs w:val="24"/>
        </w:rPr>
      </w:pPr>
      <w:r w:rsidRPr="006C6A79">
        <w:rPr>
          <w:rFonts w:ascii="Times New Roman" w:hAnsi="Times New Roman" w:cs="Times New Roman"/>
          <w:sz w:val="24"/>
          <w:szCs w:val="24"/>
        </w:rPr>
        <w:t xml:space="preserve">В качеството си на: </w:t>
      </w:r>
    </w:p>
    <w:p w14:paraId="15A418D3" w14:textId="77777777" w:rsidR="00572D87" w:rsidRDefault="00572D87" w:rsidP="00572D87">
      <w:pPr>
        <w:spacing w:before="120" w:after="0"/>
        <w:ind w:left="567"/>
        <w:rPr>
          <w:rFonts w:ascii="Times New Roman" w:hAnsi="Times New Roman" w:cs="Times New Roman"/>
          <w:sz w:val="24"/>
          <w:szCs w:val="24"/>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84864" behindDoc="0" locked="0" layoutInCell="1" allowOverlap="1" wp14:anchorId="077C1857" wp14:editId="3EBE7B9A">
                <wp:simplePos x="0" y="0"/>
                <wp:positionH relativeFrom="column">
                  <wp:posOffset>180975</wp:posOffset>
                </wp:positionH>
                <wp:positionV relativeFrom="paragraph">
                  <wp:posOffset>104140</wp:posOffset>
                </wp:positionV>
                <wp:extent cx="180975" cy="180975"/>
                <wp:effectExtent l="0" t="0" r="2857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01519D9E" w14:textId="77777777" w:rsidR="007E355C" w:rsidRPr="002641D0" w:rsidRDefault="007E355C" w:rsidP="00572D8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59F20" id="Rectangle 15" o:spid="_x0000_s1030" style="position:absolute;left:0;text-align:left;margin-left:14.25pt;margin-top:8.2pt;width:14.2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">
                <v:textbox>
                  <w:txbxContent>
                    <w:p w:rsidR="007E355C" w:rsidRPr="002641D0" w:rsidRDefault="007E355C" w:rsidP="00572D87">
                      <w:pPr>
                        <w:rPr>
                          <w:lang w:val="en-US"/>
                        </w:rPr>
                      </w:pPr>
                    </w:p>
                  </w:txbxContent>
                </v:textbox>
              </v:rect>
            </w:pict>
          </mc:Fallback>
        </mc:AlternateContent>
      </w:r>
      <w:r>
        <w:rPr>
          <w:rFonts w:ascii="Times New Roman" w:hAnsi="Times New Roman" w:cs="Times New Roman"/>
          <w:sz w:val="24"/>
          <w:szCs w:val="24"/>
        </w:rPr>
        <w:t xml:space="preserve"> </w:t>
      </w:r>
      <w:r w:rsidRPr="006C6A79">
        <w:rPr>
          <w:rFonts w:ascii="Times New Roman" w:hAnsi="Times New Roman" w:cs="Times New Roman"/>
          <w:sz w:val="24"/>
          <w:szCs w:val="24"/>
        </w:rPr>
        <w:t>лице, представляващо юридическото лице;</w:t>
      </w:r>
    </w:p>
    <w:p w14:paraId="53590927" w14:textId="77777777" w:rsidR="00572D87" w:rsidRPr="006C6A79" w:rsidRDefault="00572D87" w:rsidP="00572D87">
      <w:pPr>
        <w:spacing w:before="120" w:after="0"/>
        <w:ind w:left="567"/>
        <w:rPr>
          <w:rFonts w:ascii="Times New Roman" w:hAnsi="Times New Roman" w:cs="Times New Roman"/>
          <w:sz w:val="24"/>
          <w:szCs w:val="24"/>
          <w:lang w:val="en-US"/>
        </w:rPr>
      </w:pPr>
    </w:p>
    <w:p w14:paraId="19C10758" w14:textId="77777777" w:rsidR="00572D87" w:rsidRDefault="00572D87" w:rsidP="00572D87">
      <w:pPr>
        <w:spacing w:after="0" w:line="240" w:lineRule="auto"/>
        <w:jc w:val="both"/>
        <w:rPr>
          <w:rFonts w:ascii="Times New Roman" w:hAnsi="Times New Roman"/>
          <w:sz w:val="24"/>
          <w:szCs w:val="24"/>
          <w:lang w:eastAsia="bg-BG"/>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85888" behindDoc="0" locked="0" layoutInCell="1" allowOverlap="1" wp14:anchorId="2C988D0D" wp14:editId="7367F7D9">
                <wp:simplePos x="0" y="0"/>
                <wp:positionH relativeFrom="column">
                  <wp:posOffset>180975</wp:posOffset>
                </wp:positionH>
                <wp:positionV relativeFrom="paragraph">
                  <wp:posOffset>114300</wp:posOffset>
                </wp:positionV>
                <wp:extent cx="180975" cy="180975"/>
                <wp:effectExtent l="0" t="0" r="28575"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4AE4A513" w14:textId="77777777" w:rsidR="007E355C" w:rsidRPr="002641D0" w:rsidRDefault="007E355C" w:rsidP="00572D8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1B85D" id="Rectangle 16" o:spid="_x0000_s1031" style="position:absolute;left:0;text-align:left;margin-left:14.25pt;margin-top:9pt;width:14.2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">
                <v:textbox>
                  <w:txbxContent>
                    <w:p w:rsidR="007E355C" w:rsidRPr="002641D0" w:rsidRDefault="007E355C" w:rsidP="00572D87">
                      <w:pPr>
                        <w:rPr>
                          <w:lang w:val="en-US"/>
                        </w:rPr>
                      </w:pPr>
                    </w:p>
                  </w:txbxContent>
                </v:textbox>
              </v:rect>
            </w:pict>
          </mc:Fallback>
        </mc:AlternateContent>
      </w:r>
      <w:r>
        <w:rPr>
          <w:rFonts w:ascii="Times New Roman" w:hAnsi="Times New Roman" w:cs="Times New Roman"/>
          <w:sz w:val="24"/>
          <w:szCs w:val="24"/>
        </w:rPr>
        <w:t xml:space="preserve">           </w:t>
      </w:r>
      <w:r w:rsidRPr="006C6A79">
        <w:rPr>
          <w:rFonts w:ascii="Times New Roman" w:hAnsi="Times New Roman" w:cs="Times New Roman"/>
          <w:sz w:val="24"/>
          <w:szCs w:val="24"/>
        </w:rPr>
        <w:t>упълномощено лице</w:t>
      </w:r>
      <w:r w:rsidRPr="00743BD6">
        <w:rPr>
          <w:rFonts w:ascii="Times New Roman" w:hAnsi="Times New Roman"/>
          <w:sz w:val="24"/>
          <w:szCs w:val="24"/>
          <w:lang w:eastAsia="bg-BG"/>
        </w:rPr>
        <w:t xml:space="preserve"> </w:t>
      </w:r>
    </w:p>
    <w:p w14:paraId="1D437D35" w14:textId="77777777" w:rsidR="00572D87" w:rsidRPr="00743BD6" w:rsidRDefault="00572D87" w:rsidP="00572D87">
      <w:pPr>
        <w:spacing w:after="0" w:line="240" w:lineRule="auto"/>
        <w:jc w:val="both"/>
        <w:rPr>
          <w:rFonts w:ascii="Times New Roman" w:hAnsi="Times New Roman"/>
          <w:sz w:val="24"/>
          <w:szCs w:val="24"/>
          <w:lang w:eastAsia="bg-BG"/>
        </w:rPr>
      </w:pPr>
    </w:p>
    <w:p w14:paraId="4127239C" w14:textId="77777777" w:rsidR="003E6839" w:rsidRDefault="003E6839" w:rsidP="00572D87">
      <w:pPr>
        <w:spacing w:after="0" w:line="240" w:lineRule="auto"/>
        <w:jc w:val="both"/>
        <w:rPr>
          <w:rFonts w:ascii="Times New Roman" w:hAnsi="Times New Roman"/>
          <w:b/>
          <w:sz w:val="24"/>
          <w:szCs w:val="24"/>
          <w:lang w:eastAsia="bg-BG"/>
        </w:rPr>
      </w:pPr>
    </w:p>
    <w:p w14:paraId="158DEAD8" w14:textId="77777777" w:rsidR="004318C8" w:rsidRPr="004A051B" w:rsidRDefault="004318C8" w:rsidP="004318C8">
      <w:pPr>
        <w:spacing w:after="0" w:line="240" w:lineRule="auto"/>
        <w:ind w:firstLine="567"/>
        <w:jc w:val="both"/>
        <w:rPr>
          <w:rFonts w:ascii="Times New Roman" w:hAnsi="Times New Roman"/>
          <w:b/>
          <w:sz w:val="2"/>
          <w:szCs w:val="24"/>
          <w:lang w:eastAsia="bg-BG"/>
        </w:rPr>
      </w:pPr>
      <w:r>
        <w:rPr>
          <w:rFonts w:ascii="Times New Roman" w:hAnsi="Times New Roman"/>
          <w:b/>
          <w:sz w:val="24"/>
          <w:szCs w:val="24"/>
          <w:lang w:eastAsia="bg-BG"/>
        </w:rPr>
        <w:t>Представям настоящото заявление и приложените към него документи за</w:t>
      </w:r>
      <w:r>
        <w:rPr>
          <w:rFonts w:ascii="Times New Roman" w:hAnsi="Times New Roman"/>
          <w:b/>
          <w:sz w:val="24"/>
          <w:szCs w:val="24"/>
          <w:lang w:eastAsia="bg-BG"/>
        </w:rPr>
        <w:br/>
      </w:r>
    </w:p>
    <w:tbl>
      <w:tblPr>
        <w:tblStyle w:val="TableGrid"/>
        <w:tblW w:w="0" w:type="auto"/>
        <w:tblLook w:val="04A0" w:firstRow="1" w:lastRow="0" w:firstColumn="1" w:lastColumn="0" w:noHBand="0" w:noVBand="1"/>
      </w:tblPr>
      <w:tblGrid>
        <w:gridCol w:w="7652"/>
        <w:gridCol w:w="1983"/>
      </w:tblGrid>
      <w:tr w:rsidR="004318C8" w14:paraId="3412691D" w14:textId="77777777" w:rsidTr="004318C8">
        <w:tc>
          <w:tcPr>
            <w:tcW w:w="7655" w:type="dxa"/>
            <w:tcBorders>
              <w:top w:val="nil"/>
              <w:left w:val="nil"/>
              <w:bottom w:val="nil"/>
              <w:right w:val="single" w:sz="4" w:space="0" w:color="auto"/>
            </w:tcBorders>
          </w:tcPr>
          <w:p w14:paraId="00772BC7" w14:textId="77777777" w:rsidR="004318C8" w:rsidRPr="00674FF4" w:rsidRDefault="004318C8" w:rsidP="004318C8">
            <w:pPr>
              <w:ind w:left="-108"/>
              <w:jc w:val="both"/>
              <w:rPr>
                <w:rFonts w:ascii="Times New Roman" w:hAnsi="Times New Roman"/>
                <w:sz w:val="24"/>
                <w:szCs w:val="24"/>
                <w:lang w:eastAsia="bg-BG"/>
              </w:rPr>
            </w:pPr>
            <w:r>
              <w:rPr>
                <w:rFonts w:ascii="Times New Roman" w:hAnsi="Times New Roman"/>
                <w:b/>
                <w:sz w:val="24"/>
                <w:szCs w:val="24"/>
                <w:lang w:eastAsia="bg-BG"/>
              </w:rPr>
              <w:t xml:space="preserve">прекратяване на правата, произтичащи от лиценз на Общността № </w:t>
            </w:r>
          </w:p>
        </w:tc>
        <w:tc>
          <w:tcPr>
            <w:tcW w:w="1984" w:type="dxa"/>
            <w:tcBorders>
              <w:left w:val="single" w:sz="4" w:space="0" w:color="auto"/>
              <w:right w:val="single" w:sz="4" w:space="0" w:color="auto"/>
            </w:tcBorders>
          </w:tcPr>
          <w:p w14:paraId="76D71375" w14:textId="77777777" w:rsidR="004318C8" w:rsidRDefault="004318C8" w:rsidP="004318C8">
            <w:pPr>
              <w:jc w:val="both"/>
              <w:rPr>
                <w:rFonts w:ascii="Times New Roman" w:hAnsi="Times New Roman"/>
                <w:b/>
                <w:sz w:val="24"/>
                <w:szCs w:val="24"/>
                <w:lang w:eastAsia="bg-BG"/>
              </w:rPr>
            </w:pPr>
          </w:p>
        </w:tc>
      </w:tr>
    </w:tbl>
    <w:p w14:paraId="41575B6C" w14:textId="77777777" w:rsidR="004318C8" w:rsidRDefault="004318C8" w:rsidP="004318C8">
      <w:pPr>
        <w:spacing w:after="0" w:line="240" w:lineRule="auto"/>
        <w:ind w:firstLine="851"/>
        <w:rPr>
          <w:rFonts w:ascii="Times New Roman" w:hAnsi="Times New Roman"/>
          <w:sz w:val="24"/>
          <w:szCs w:val="24"/>
        </w:rPr>
      </w:pPr>
    </w:p>
    <w:p w14:paraId="4F5B0890" w14:textId="77777777" w:rsidR="004318C8" w:rsidRDefault="004318C8" w:rsidP="004318C8">
      <w:pPr>
        <w:spacing w:after="0" w:line="240" w:lineRule="auto"/>
        <w:ind w:firstLine="709"/>
        <w:jc w:val="both"/>
        <w:rPr>
          <w:rFonts w:ascii="Times New Roman" w:hAnsi="Times New Roman"/>
          <w:b/>
          <w:sz w:val="24"/>
          <w:szCs w:val="24"/>
          <w:lang w:eastAsia="bg-BG"/>
        </w:rPr>
      </w:pPr>
      <w:r>
        <w:rPr>
          <w:rFonts w:ascii="Times New Roman" w:hAnsi="Times New Roman"/>
          <w:b/>
          <w:sz w:val="24"/>
          <w:szCs w:val="24"/>
          <w:lang w:eastAsia="bg-BG"/>
        </w:rPr>
        <w:t>*Приложени документи:</w:t>
      </w:r>
    </w:p>
    <w:p w14:paraId="72645D58" w14:textId="77777777" w:rsidR="004318C8" w:rsidRPr="001660C3" w:rsidRDefault="004318C8" w:rsidP="004318C8">
      <w:pPr>
        <w:spacing w:after="0" w:line="240" w:lineRule="auto"/>
        <w:ind w:firstLine="567"/>
        <w:jc w:val="both"/>
        <w:rPr>
          <w:rFonts w:ascii="Times New Roman" w:hAnsi="Times New Roman"/>
          <w:sz w:val="24"/>
          <w:szCs w:val="24"/>
          <w:lang w:eastAsia="bg-BG"/>
        </w:rPr>
      </w:pPr>
    </w:p>
    <w:tbl>
      <w:tblPr>
        <w:tblStyle w:val="TableGrid"/>
        <w:tblW w:w="0" w:type="auto"/>
        <w:tblInd w:w="360" w:type="dxa"/>
        <w:tblLook w:val="04A0" w:firstRow="1" w:lastRow="0" w:firstColumn="1" w:lastColumn="0" w:noHBand="0" w:noVBand="1"/>
      </w:tblPr>
      <w:tblGrid>
        <w:gridCol w:w="344"/>
        <w:gridCol w:w="8926"/>
      </w:tblGrid>
      <w:tr w:rsidR="004318C8" w14:paraId="083A3593" w14:textId="77777777" w:rsidTr="004318C8">
        <w:tc>
          <w:tcPr>
            <w:tcW w:w="344" w:type="dxa"/>
            <w:tcBorders>
              <w:right w:val="single" w:sz="4" w:space="0" w:color="auto"/>
            </w:tcBorders>
          </w:tcPr>
          <w:p w14:paraId="0F5DDB6E" w14:textId="77777777" w:rsidR="004318C8" w:rsidRDefault="004318C8" w:rsidP="004318C8">
            <w:pPr>
              <w:jc w:val="both"/>
              <w:rPr>
                <w:rFonts w:ascii="Times New Roman" w:hAnsi="Times New Roman"/>
                <w:sz w:val="24"/>
                <w:szCs w:val="24"/>
                <w:lang w:eastAsia="bg-BG"/>
              </w:rPr>
            </w:pPr>
          </w:p>
        </w:tc>
        <w:tc>
          <w:tcPr>
            <w:tcW w:w="8926" w:type="dxa"/>
            <w:tcBorders>
              <w:top w:val="nil"/>
              <w:left w:val="single" w:sz="4" w:space="0" w:color="auto"/>
              <w:bottom w:val="nil"/>
              <w:right w:val="nil"/>
            </w:tcBorders>
          </w:tcPr>
          <w:p w14:paraId="1EB7B227"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Лиценз на Общността;</w:t>
            </w:r>
            <w:r w:rsidRPr="00AE21A2">
              <w:rPr>
                <w:rFonts w:ascii="Times New Roman" w:hAnsi="Times New Roman"/>
                <w:sz w:val="24"/>
                <w:szCs w:val="24"/>
                <w:lang w:eastAsia="bg-BG"/>
              </w:rPr>
              <w:t xml:space="preserve"> </w:t>
            </w:r>
          </w:p>
        </w:tc>
      </w:tr>
    </w:tbl>
    <w:p w14:paraId="3C25ECBE" w14:textId="77777777" w:rsidR="004318C8" w:rsidRPr="00674FF4" w:rsidRDefault="004318C8" w:rsidP="004318C8">
      <w:pPr>
        <w:spacing w:after="0" w:line="240" w:lineRule="auto"/>
        <w:ind w:firstLine="567"/>
        <w:jc w:val="both"/>
        <w:rPr>
          <w:rFonts w:ascii="Times New Roman" w:hAnsi="Times New Roman"/>
          <w:b/>
          <w:sz w:val="12"/>
          <w:szCs w:val="24"/>
          <w:lang w:eastAsia="bg-BG"/>
        </w:rPr>
      </w:pPr>
    </w:p>
    <w:tbl>
      <w:tblPr>
        <w:tblStyle w:val="TableGrid"/>
        <w:tblW w:w="0" w:type="auto"/>
        <w:tblInd w:w="360" w:type="dxa"/>
        <w:tblLook w:val="04A0" w:firstRow="1" w:lastRow="0" w:firstColumn="1" w:lastColumn="0" w:noHBand="0" w:noVBand="1"/>
      </w:tblPr>
      <w:tblGrid>
        <w:gridCol w:w="344"/>
        <w:gridCol w:w="8926"/>
      </w:tblGrid>
      <w:tr w:rsidR="004318C8" w14:paraId="3BEEA609" w14:textId="77777777" w:rsidTr="004318C8">
        <w:tc>
          <w:tcPr>
            <w:tcW w:w="344" w:type="dxa"/>
            <w:tcBorders>
              <w:right w:val="single" w:sz="4" w:space="0" w:color="auto"/>
            </w:tcBorders>
          </w:tcPr>
          <w:p w14:paraId="15F81289" w14:textId="77777777" w:rsidR="004318C8" w:rsidRDefault="004318C8" w:rsidP="004318C8">
            <w:pPr>
              <w:jc w:val="both"/>
              <w:rPr>
                <w:rFonts w:ascii="Times New Roman" w:hAnsi="Times New Roman"/>
                <w:sz w:val="24"/>
                <w:szCs w:val="24"/>
                <w:lang w:eastAsia="bg-BG"/>
              </w:rPr>
            </w:pPr>
          </w:p>
        </w:tc>
        <w:tc>
          <w:tcPr>
            <w:tcW w:w="8926" w:type="dxa"/>
            <w:tcBorders>
              <w:top w:val="nil"/>
              <w:left w:val="single" w:sz="4" w:space="0" w:color="auto"/>
              <w:bottom w:val="nil"/>
              <w:right w:val="nil"/>
            </w:tcBorders>
          </w:tcPr>
          <w:p w14:paraId="68EBDF9E"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 брой/броя заверено копие/заверени копия на лиценз на Общността с номера:</w:t>
            </w:r>
          </w:p>
        </w:tc>
      </w:tr>
    </w:tbl>
    <w:p w14:paraId="4D6487DA" w14:textId="77777777" w:rsidR="004318C8" w:rsidRPr="00674FF4" w:rsidRDefault="004318C8" w:rsidP="004318C8">
      <w:pPr>
        <w:spacing w:after="0" w:line="240" w:lineRule="auto"/>
        <w:ind w:left="142"/>
        <w:jc w:val="both"/>
        <w:rPr>
          <w:rFonts w:ascii="Times New Roman" w:hAnsi="Times New Roman"/>
          <w:b/>
          <w:sz w:val="12"/>
          <w:szCs w:val="24"/>
          <w:lang w:eastAsia="bg-BG"/>
        </w:rPr>
      </w:pPr>
    </w:p>
    <w:tbl>
      <w:tblPr>
        <w:tblStyle w:val="TableGrid"/>
        <w:tblW w:w="0" w:type="auto"/>
        <w:tblInd w:w="-5" w:type="dxa"/>
        <w:tblLook w:val="04A0" w:firstRow="1" w:lastRow="0" w:firstColumn="1" w:lastColumn="0" w:noHBand="0" w:noVBand="1"/>
      </w:tblPr>
      <w:tblGrid>
        <w:gridCol w:w="9635"/>
      </w:tblGrid>
      <w:tr w:rsidR="004318C8" w14:paraId="71B4D204" w14:textId="77777777" w:rsidTr="004318C8">
        <w:tc>
          <w:tcPr>
            <w:tcW w:w="9776" w:type="dxa"/>
          </w:tcPr>
          <w:p w14:paraId="24BC9535" w14:textId="77777777" w:rsidR="004318C8" w:rsidRDefault="004318C8" w:rsidP="004318C8">
            <w:pPr>
              <w:ind w:left="142"/>
              <w:jc w:val="both"/>
              <w:rPr>
                <w:rFonts w:ascii="Times New Roman" w:hAnsi="Times New Roman"/>
                <w:sz w:val="24"/>
                <w:szCs w:val="24"/>
                <w:lang w:eastAsia="bg-BG"/>
              </w:rPr>
            </w:pPr>
          </w:p>
        </w:tc>
      </w:tr>
      <w:tr w:rsidR="004318C8" w14:paraId="655FB1EA" w14:textId="77777777" w:rsidTr="004318C8">
        <w:tc>
          <w:tcPr>
            <w:tcW w:w="9776" w:type="dxa"/>
          </w:tcPr>
          <w:p w14:paraId="40E9D365" w14:textId="77777777" w:rsidR="004318C8" w:rsidRDefault="004318C8" w:rsidP="004318C8">
            <w:pPr>
              <w:ind w:left="142"/>
              <w:jc w:val="both"/>
              <w:rPr>
                <w:rFonts w:ascii="Times New Roman" w:hAnsi="Times New Roman"/>
                <w:sz w:val="24"/>
                <w:szCs w:val="24"/>
                <w:lang w:eastAsia="bg-BG"/>
              </w:rPr>
            </w:pPr>
          </w:p>
        </w:tc>
      </w:tr>
      <w:tr w:rsidR="004318C8" w14:paraId="68EEC5A9" w14:textId="77777777" w:rsidTr="004318C8">
        <w:tc>
          <w:tcPr>
            <w:tcW w:w="9776" w:type="dxa"/>
          </w:tcPr>
          <w:p w14:paraId="23395140" w14:textId="77777777" w:rsidR="004318C8" w:rsidRDefault="004318C8" w:rsidP="004318C8">
            <w:pPr>
              <w:ind w:left="142"/>
              <w:jc w:val="both"/>
              <w:rPr>
                <w:rFonts w:ascii="Times New Roman" w:hAnsi="Times New Roman"/>
                <w:sz w:val="24"/>
                <w:szCs w:val="24"/>
                <w:lang w:eastAsia="bg-BG"/>
              </w:rPr>
            </w:pPr>
          </w:p>
        </w:tc>
      </w:tr>
    </w:tbl>
    <w:p w14:paraId="2B21D430" w14:textId="77777777" w:rsidR="004318C8" w:rsidRDefault="004318C8" w:rsidP="004318C8">
      <w:pPr>
        <w:spacing w:after="0" w:line="240" w:lineRule="auto"/>
        <w:ind w:left="284"/>
        <w:jc w:val="both"/>
        <w:rPr>
          <w:rFonts w:ascii="Times New Roman" w:hAnsi="Times New Roman"/>
          <w:sz w:val="24"/>
          <w:szCs w:val="24"/>
          <w:lang w:eastAsia="bg-BG"/>
        </w:rPr>
      </w:pPr>
    </w:p>
    <w:tbl>
      <w:tblPr>
        <w:tblStyle w:val="TableGrid"/>
        <w:tblW w:w="0" w:type="auto"/>
        <w:tblInd w:w="421" w:type="dxa"/>
        <w:tblLook w:val="04A0" w:firstRow="1" w:lastRow="0" w:firstColumn="1" w:lastColumn="0" w:noHBand="0" w:noVBand="1"/>
      </w:tblPr>
      <w:tblGrid>
        <w:gridCol w:w="343"/>
        <w:gridCol w:w="8871"/>
      </w:tblGrid>
      <w:tr w:rsidR="004318C8" w14:paraId="6C409E2E" w14:textId="77777777" w:rsidTr="004318C8">
        <w:tc>
          <w:tcPr>
            <w:tcW w:w="344" w:type="dxa"/>
            <w:tcBorders>
              <w:bottom w:val="single" w:sz="4" w:space="0" w:color="auto"/>
              <w:right w:val="single" w:sz="4" w:space="0" w:color="auto"/>
            </w:tcBorders>
          </w:tcPr>
          <w:p w14:paraId="4BD60F93" w14:textId="77777777" w:rsidR="004318C8" w:rsidRDefault="004318C8" w:rsidP="004318C8">
            <w:pPr>
              <w:jc w:val="both"/>
              <w:rPr>
                <w:rFonts w:ascii="Times New Roman" w:hAnsi="Times New Roman"/>
                <w:sz w:val="24"/>
                <w:szCs w:val="24"/>
                <w:lang w:eastAsia="bg-BG"/>
              </w:rPr>
            </w:pPr>
          </w:p>
        </w:tc>
        <w:tc>
          <w:tcPr>
            <w:tcW w:w="8926" w:type="dxa"/>
            <w:tcBorders>
              <w:top w:val="nil"/>
              <w:left w:val="single" w:sz="4" w:space="0" w:color="auto"/>
              <w:bottom w:val="nil"/>
              <w:right w:val="nil"/>
            </w:tcBorders>
          </w:tcPr>
          <w:p w14:paraId="6E2067F2" w14:textId="77777777" w:rsidR="004318C8" w:rsidRDefault="004318C8" w:rsidP="004318C8">
            <w:pPr>
              <w:jc w:val="both"/>
              <w:rPr>
                <w:rFonts w:ascii="Times New Roman" w:hAnsi="Times New Roman"/>
                <w:sz w:val="24"/>
                <w:szCs w:val="24"/>
                <w:lang w:eastAsia="bg-BG"/>
              </w:rPr>
            </w:pPr>
            <w:r w:rsidRPr="00E87EED">
              <w:rPr>
                <w:rFonts w:ascii="Times New Roman" w:hAnsi="Times New Roman"/>
                <w:sz w:val="24"/>
                <w:szCs w:val="24"/>
                <w:lang w:eastAsia="bg-BG"/>
              </w:rPr>
              <w:t xml:space="preserve">Декларация от </w:t>
            </w:r>
            <w:r w:rsidRPr="00E87EED">
              <w:rPr>
                <w:rFonts w:ascii="Times New Roman" w:hAnsi="Times New Roman"/>
                <w:b/>
                <w:sz w:val="24"/>
                <w:szCs w:val="24"/>
                <w:lang w:eastAsia="bg-BG"/>
              </w:rPr>
              <w:t>представляващия търговеца</w:t>
            </w:r>
            <w:r>
              <w:rPr>
                <w:rFonts w:ascii="Times New Roman" w:hAnsi="Times New Roman"/>
                <w:b/>
                <w:sz w:val="24"/>
                <w:szCs w:val="24"/>
                <w:lang w:eastAsia="bg-BG"/>
              </w:rPr>
              <w:t xml:space="preserve"> </w:t>
            </w:r>
            <w:r>
              <w:rPr>
                <w:rFonts w:ascii="Times New Roman" w:hAnsi="Times New Roman"/>
                <w:sz w:val="24"/>
                <w:szCs w:val="24"/>
                <w:lang w:eastAsia="bg-BG"/>
              </w:rPr>
              <w:t>или приложени копия на документи</w:t>
            </w:r>
          </w:p>
        </w:tc>
      </w:tr>
    </w:tbl>
    <w:p w14:paraId="060140E0" w14:textId="77777777" w:rsidR="004318C8" w:rsidRDefault="004318C8" w:rsidP="004318C8">
      <w:pPr>
        <w:spacing w:after="0" w:line="240" w:lineRule="auto"/>
        <w:jc w:val="both"/>
        <w:rPr>
          <w:rFonts w:ascii="Times New Roman" w:hAnsi="Times New Roman"/>
          <w:sz w:val="24"/>
          <w:szCs w:val="24"/>
          <w:lang w:eastAsia="bg-BG"/>
        </w:rPr>
      </w:pPr>
      <w:r w:rsidRPr="00E87EED">
        <w:rPr>
          <w:rFonts w:ascii="Times New Roman" w:hAnsi="Times New Roman"/>
          <w:sz w:val="24"/>
          <w:szCs w:val="24"/>
          <w:lang w:eastAsia="bg-BG"/>
        </w:rPr>
        <w:t>относно изгубен/и, откраднат/и, унищожен/и лиценз и/или заверени копия.</w:t>
      </w:r>
    </w:p>
    <w:p w14:paraId="79229615" w14:textId="77777777" w:rsidR="004318C8" w:rsidRDefault="004318C8" w:rsidP="004318C8">
      <w:pPr>
        <w:spacing w:after="0" w:line="240" w:lineRule="auto"/>
        <w:ind w:firstLine="851"/>
        <w:jc w:val="both"/>
        <w:rPr>
          <w:rFonts w:ascii="Times New Roman" w:hAnsi="Times New Roman"/>
          <w:sz w:val="24"/>
          <w:szCs w:val="24"/>
          <w:lang w:eastAsia="bg-BG"/>
        </w:rPr>
      </w:pPr>
    </w:p>
    <w:p w14:paraId="3EE4931F" w14:textId="77777777" w:rsidR="004318C8" w:rsidRDefault="004318C8" w:rsidP="004318C8">
      <w:pPr>
        <w:spacing w:after="0" w:line="240" w:lineRule="auto"/>
        <w:jc w:val="both"/>
        <w:rPr>
          <w:rFonts w:ascii="Times New Roman" w:hAnsi="Times New Roman"/>
          <w:sz w:val="24"/>
          <w:szCs w:val="24"/>
          <w:lang w:eastAsia="bg-BG"/>
        </w:rPr>
      </w:pPr>
    </w:p>
    <w:p w14:paraId="61ECF0E3" w14:textId="77777777" w:rsidR="004318C8" w:rsidRDefault="004318C8" w:rsidP="004318C8">
      <w:pPr>
        <w:spacing w:after="0" w:line="240" w:lineRule="auto"/>
        <w:ind w:firstLine="567"/>
        <w:jc w:val="both"/>
        <w:rPr>
          <w:rFonts w:ascii="Times New Roman" w:hAnsi="Times New Roman"/>
          <w:i/>
          <w:sz w:val="24"/>
          <w:szCs w:val="24"/>
          <w:lang w:eastAsia="bg-BG"/>
        </w:rPr>
      </w:pPr>
      <w:r>
        <w:rPr>
          <w:rFonts w:ascii="Times New Roman" w:hAnsi="Times New Roman"/>
          <w:i/>
          <w:sz w:val="24"/>
          <w:szCs w:val="24"/>
          <w:u w:val="single"/>
          <w:lang w:eastAsia="bg-BG"/>
        </w:rPr>
        <w:t>Забележка*</w:t>
      </w:r>
      <w:r>
        <w:rPr>
          <w:rFonts w:ascii="Times New Roman" w:hAnsi="Times New Roman"/>
          <w:i/>
          <w:sz w:val="24"/>
          <w:szCs w:val="24"/>
          <w:lang w:eastAsia="bg-BG"/>
        </w:rPr>
        <w:t>: Копията на документите следва да бъдат заверени от лицето, представляващо търговеца или от упълномощеното лице с „вярно с оригинала“, неговите имена и подпис.</w:t>
      </w:r>
    </w:p>
    <w:p w14:paraId="59E2327E" w14:textId="77777777" w:rsidR="004318C8" w:rsidRDefault="004318C8" w:rsidP="004318C8">
      <w:pPr>
        <w:spacing w:after="0" w:line="240" w:lineRule="auto"/>
        <w:ind w:firstLine="851"/>
        <w:rPr>
          <w:rFonts w:ascii="Times New Roman" w:hAnsi="Times New Roman"/>
          <w:sz w:val="24"/>
          <w:szCs w:val="24"/>
        </w:rPr>
      </w:pPr>
    </w:p>
    <w:p w14:paraId="55B7F98B" w14:textId="77777777" w:rsidR="004318C8" w:rsidRDefault="004318C8" w:rsidP="004318C8">
      <w:pPr>
        <w:spacing w:after="0" w:line="240" w:lineRule="auto"/>
        <w:ind w:firstLine="851"/>
        <w:rPr>
          <w:rFonts w:ascii="Times New Roman" w:hAnsi="Times New Roman"/>
          <w:sz w:val="24"/>
          <w:szCs w:val="24"/>
        </w:rPr>
      </w:pPr>
      <w:r>
        <w:rPr>
          <w:rFonts w:ascii="Times New Roman" w:hAnsi="Times New Roman"/>
          <w:sz w:val="24"/>
          <w:szCs w:val="24"/>
        </w:rPr>
        <w:t>Дата:………………..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Подпис:………………………….</w:t>
      </w:r>
    </w:p>
    <w:p w14:paraId="0DED274F" w14:textId="77777777" w:rsidR="004318C8" w:rsidRDefault="004318C8" w:rsidP="004318C8">
      <w:pPr>
        <w:spacing w:after="0" w:line="240" w:lineRule="auto"/>
        <w:ind w:firstLine="851"/>
        <w:rPr>
          <w:rFonts w:ascii="Times New Roman" w:hAnsi="Times New Roman"/>
          <w:sz w:val="24"/>
          <w:szCs w:val="24"/>
        </w:rPr>
      </w:pPr>
    </w:p>
    <w:p w14:paraId="5E09C50F" w14:textId="77777777" w:rsidR="004318C8" w:rsidRDefault="004318C8" w:rsidP="004318C8">
      <w:pPr>
        <w:spacing w:after="0" w:line="240" w:lineRule="auto"/>
        <w:ind w:firstLine="851"/>
        <w:rPr>
          <w:rFonts w:ascii="Times New Roman" w:hAnsi="Times New Roman"/>
          <w:sz w:val="24"/>
          <w:szCs w:val="24"/>
        </w:rPr>
      </w:pPr>
    </w:p>
    <w:p w14:paraId="37D9B59A" w14:textId="77777777" w:rsidR="004318C8" w:rsidRDefault="004318C8" w:rsidP="004318C8">
      <w:pPr>
        <w:spacing w:after="0" w:line="240" w:lineRule="auto"/>
        <w:rPr>
          <w:rFonts w:ascii="Times New Roman" w:hAnsi="Times New Roman"/>
          <w:sz w:val="24"/>
          <w:szCs w:val="24"/>
          <w:lang w:eastAsia="bg-BG"/>
        </w:rPr>
      </w:pPr>
      <w:r>
        <w:rPr>
          <w:rFonts w:ascii="Times New Roman" w:hAnsi="Times New Roman"/>
          <w:sz w:val="24"/>
          <w:szCs w:val="24"/>
          <w:lang w:eastAsia="bg-BG"/>
        </w:rPr>
        <w:t xml:space="preserve">Служителят, </w:t>
      </w:r>
      <w:r>
        <w:rPr>
          <w:rFonts w:ascii="Times New Roman" w:hAnsi="Times New Roman"/>
          <w:sz w:val="24"/>
          <w:szCs w:val="24"/>
          <w:lang w:val="en-US" w:eastAsia="bg-BG"/>
        </w:rPr>
        <w:t>………………………………………………</w:t>
      </w:r>
      <w:r>
        <w:rPr>
          <w:rFonts w:ascii="Times New Roman" w:hAnsi="Times New Roman"/>
          <w:sz w:val="24"/>
          <w:szCs w:val="24"/>
          <w:lang w:eastAsia="bg-BG"/>
        </w:rPr>
        <w:t>…………………………………………..</w:t>
      </w:r>
    </w:p>
    <w:p w14:paraId="3618B707" w14:textId="77777777" w:rsidR="004318C8" w:rsidRDefault="004318C8" w:rsidP="004318C8">
      <w:pPr>
        <w:spacing w:after="0" w:line="240" w:lineRule="auto"/>
        <w:jc w:val="center"/>
        <w:rPr>
          <w:rFonts w:ascii="Times New Roman" w:hAnsi="Times New Roman"/>
          <w:i/>
          <w:sz w:val="20"/>
          <w:szCs w:val="24"/>
          <w:lang w:eastAsia="bg-BG"/>
        </w:rPr>
      </w:pPr>
      <w:r>
        <w:rPr>
          <w:rFonts w:ascii="Times New Roman" w:hAnsi="Times New Roman"/>
          <w:i/>
          <w:sz w:val="20"/>
          <w:szCs w:val="24"/>
          <w:lang w:eastAsia="bg-BG"/>
        </w:rPr>
        <w:t>(име, фамилия и длъжност на проверяващия)</w:t>
      </w:r>
    </w:p>
    <w:p w14:paraId="6D325877" w14:textId="77777777" w:rsidR="004318C8" w:rsidRDefault="004318C8" w:rsidP="004318C8">
      <w:pPr>
        <w:spacing w:after="0" w:line="240" w:lineRule="auto"/>
        <w:ind w:firstLine="851"/>
        <w:jc w:val="both"/>
        <w:rPr>
          <w:rFonts w:ascii="Times New Roman" w:hAnsi="Times New Roman"/>
          <w:sz w:val="24"/>
          <w:szCs w:val="24"/>
          <w:lang w:val="en-US" w:eastAsia="bg-BG"/>
        </w:rPr>
      </w:pPr>
    </w:p>
    <w:p w14:paraId="3F78ADAA" w14:textId="77777777" w:rsidR="004318C8" w:rsidRDefault="004318C8" w:rsidP="004318C8">
      <w:pPr>
        <w:spacing w:after="0" w:line="240" w:lineRule="auto"/>
        <w:ind w:firstLine="851"/>
        <w:jc w:val="both"/>
        <w:rPr>
          <w:rFonts w:ascii="Times New Roman" w:hAnsi="Times New Roman"/>
          <w:sz w:val="24"/>
          <w:szCs w:val="24"/>
          <w:lang w:eastAsia="bg-BG"/>
        </w:rPr>
      </w:pPr>
      <w:r>
        <w:rPr>
          <w:rFonts w:ascii="Times New Roman" w:hAnsi="Times New Roman"/>
          <w:sz w:val="24"/>
          <w:szCs w:val="24"/>
          <w:lang w:eastAsia="bg-BG"/>
        </w:rPr>
        <w:t>Извърших проверка за наличието на документите, за които е отбелязано, че се прилагат към заявлението и</w:t>
      </w:r>
    </w:p>
    <w:p w14:paraId="13AB23E8" w14:textId="77777777" w:rsidR="004318C8" w:rsidRDefault="004318C8" w:rsidP="004318C8">
      <w:pPr>
        <w:pStyle w:val="ListParagraph"/>
        <w:numPr>
          <w:ilvl w:val="0"/>
          <w:numId w:val="4"/>
        </w:numPr>
        <w:spacing w:after="0" w:line="240" w:lineRule="auto"/>
        <w:jc w:val="both"/>
        <w:rPr>
          <w:rFonts w:ascii="Times New Roman" w:hAnsi="Times New Roman"/>
          <w:sz w:val="24"/>
          <w:szCs w:val="24"/>
          <w:lang w:val="en-US" w:eastAsia="bg-BG"/>
        </w:rPr>
      </w:pPr>
      <w:r>
        <w:rPr>
          <w:rFonts w:ascii="Times New Roman" w:hAnsi="Times New Roman"/>
          <w:sz w:val="24"/>
          <w:szCs w:val="24"/>
          <w:lang w:eastAsia="bg-BG"/>
        </w:rPr>
        <w:t>не установих пропуски;</w:t>
      </w:r>
    </w:p>
    <w:p w14:paraId="278D4A42" w14:textId="77777777" w:rsidR="004318C8" w:rsidRDefault="004318C8" w:rsidP="004318C8">
      <w:pPr>
        <w:numPr>
          <w:ilvl w:val="0"/>
          <w:numId w:val="4"/>
        </w:numPr>
        <w:tabs>
          <w:tab w:val="left" w:pos="851"/>
        </w:tabs>
        <w:spacing w:after="0" w:line="240" w:lineRule="auto"/>
        <w:jc w:val="both"/>
        <w:rPr>
          <w:rFonts w:ascii="Times New Roman" w:hAnsi="Times New Roman"/>
          <w:sz w:val="24"/>
          <w:szCs w:val="24"/>
          <w:lang w:eastAsia="bg-BG"/>
        </w:rPr>
      </w:pPr>
      <w:r>
        <w:rPr>
          <w:rFonts w:ascii="Times New Roman" w:hAnsi="Times New Roman"/>
          <w:sz w:val="24"/>
          <w:szCs w:val="24"/>
          <w:lang w:eastAsia="bg-BG"/>
        </w:rPr>
        <w:t>установих, че:</w:t>
      </w:r>
    </w:p>
    <w:p w14:paraId="72668AAF" w14:textId="77777777" w:rsidR="004318C8" w:rsidRDefault="004318C8" w:rsidP="004318C8">
      <w:pPr>
        <w:spacing w:after="0" w:line="240" w:lineRule="auto"/>
        <w:ind w:firstLine="709"/>
        <w:rPr>
          <w:rFonts w:ascii="Times New Roman" w:hAnsi="Times New Roman"/>
          <w:sz w:val="24"/>
          <w:szCs w:val="24"/>
          <w:lang w:eastAsia="bg-BG"/>
        </w:rPr>
      </w:pPr>
      <w:r>
        <w:rPr>
          <w:rFonts w:ascii="Times New Roman" w:hAnsi="Times New Roman"/>
          <w:sz w:val="24"/>
          <w:szCs w:val="24"/>
          <w:lang w:eastAsia="bg-BG"/>
        </w:rPr>
        <w:t>...............................................................................................................................................................................................................................................................................................................................................................................................................................................................................................................................................................................................................................................................</w:t>
      </w:r>
    </w:p>
    <w:p w14:paraId="62E34B11" w14:textId="77777777" w:rsidR="004318C8" w:rsidRDefault="004318C8" w:rsidP="004318C8">
      <w:pPr>
        <w:spacing w:after="0" w:line="240" w:lineRule="auto"/>
        <w:ind w:firstLine="708"/>
        <w:jc w:val="both"/>
        <w:rPr>
          <w:rFonts w:ascii="Times New Roman" w:hAnsi="Times New Roman"/>
          <w:sz w:val="24"/>
          <w:szCs w:val="24"/>
          <w:lang w:eastAsia="bg-BG"/>
        </w:rPr>
      </w:pPr>
    </w:p>
    <w:p w14:paraId="44C3AFCE" w14:textId="77777777" w:rsidR="004318C8" w:rsidRDefault="004318C8" w:rsidP="004318C8">
      <w:pPr>
        <w:spacing w:after="0" w:line="240" w:lineRule="auto"/>
        <w:ind w:firstLine="708"/>
        <w:jc w:val="both"/>
        <w:rPr>
          <w:rFonts w:ascii="Times New Roman" w:hAnsi="Times New Roman"/>
          <w:sz w:val="24"/>
          <w:szCs w:val="24"/>
          <w:lang w:eastAsia="bg-BG"/>
        </w:rPr>
      </w:pPr>
    </w:p>
    <w:p w14:paraId="223C4981" w14:textId="77777777" w:rsidR="004318C8" w:rsidRDefault="004318C8" w:rsidP="004318C8">
      <w:pPr>
        <w:spacing w:after="0" w:line="240" w:lineRule="auto"/>
        <w:ind w:firstLine="567"/>
        <w:jc w:val="both"/>
        <w:rPr>
          <w:rFonts w:ascii="Times New Roman" w:hAnsi="Times New Roman"/>
          <w:sz w:val="24"/>
          <w:szCs w:val="24"/>
          <w:lang w:val="en-US" w:eastAsia="bg-BG"/>
        </w:rPr>
      </w:pPr>
      <w:r>
        <w:rPr>
          <w:rFonts w:ascii="Times New Roman" w:hAnsi="Times New Roman"/>
          <w:sz w:val="24"/>
          <w:szCs w:val="24"/>
          <w:lang w:eastAsia="bg-BG"/>
        </w:rPr>
        <w:t>Служител: ……..…………………….</w:t>
      </w:r>
    </w:p>
    <w:p w14:paraId="7DDCA144" w14:textId="77777777" w:rsidR="004318C8" w:rsidRDefault="004318C8" w:rsidP="004318C8">
      <w:pPr>
        <w:spacing w:after="0" w:line="240" w:lineRule="auto"/>
        <w:ind w:left="2124" w:firstLine="708"/>
        <w:rPr>
          <w:sz w:val="20"/>
          <w:szCs w:val="20"/>
        </w:rPr>
      </w:pPr>
      <w:r>
        <w:rPr>
          <w:rFonts w:ascii="Times New Roman" w:hAnsi="Times New Roman"/>
          <w:i/>
          <w:sz w:val="20"/>
          <w:szCs w:val="20"/>
          <w:lang w:eastAsia="bg-BG"/>
        </w:rPr>
        <w:t>(подпис)</w:t>
      </w:r>
    </w:p>
    <w:p w14:paraId="1423B1E1" w14:textId="77777777" w:rsidR="004318C8" w:rsidRDefault="004318C8" w:rsidP="004318C8">
      <w:pPr>
        <w:spacing w:after="0" w:line="240" w:lineRule="auto"/>
        <w:ind w:firstLine="567"/>
        <w:jc w:val="both"/>
        <w:rPr>
          <w:rFonts w:ascii="Times New Roman" w:hAnsi="Times New Roman"/>
          <w:sz w:val="24"/>
          <w:szCs w:val="24"/>
          <w:lang w:val="en-US" w:eastAsia="bg-BG"/>
        </w:rPr>
      </w:pPr>
    </w:p>
    <w:p w14:paraId="386BC819" w14:textId="77777777" w:rsidR="004318C8" w:rsidRDefault="004318C8" w:rsidP="004318C8">
      <w:pPr>
        <w:spacing w:after="0" w:line="240" w:lineRule="auto"/>
        <w:ind w:firstLine="567"/>
        <w:jc w:val="both"/>
        <w:rPr>
          <w:rFonts w:ascii="Times New Roman" w:hAnsi="Times New Roman"/>
          <w:sz w:val="24"/>
          <w:szCs w:val="24"/>
          <w:lang w:eastAsia="bg-BG"/>
        </w:rPr>
      </w:pPr>
      <w:r>
        <w:rPr>
          <w:rFonts w:ascii="Times New Roman" w:hAnsi="Times New Roman"/>
          <w:sz w:val="24"/>
          <w:szCs w:val="24"/>
          <w:lang w:eastAsia="bg-BG"/>
        </w:rPr>
        <w:t>Заявител: :……..…………………….</w:t>
      </w:r>
    </w:p>
    <w:p w14:paraId="19E84C3D" w14:textId="77777777" w:rsidR="004318C8" w:rsidRDefault="004318C8" w:rsidP="004318C8">
      <w:pPr>
        <w:spacing w:after="0" w:line="240" w:lineRule="auto"/>
        <w:ind w:left="1701" w:firstLine="1134"/>
        <w:rPr>
          <w:rFonts w:ascii="Times New Roman" w:hAnsi="Times New Roman"/>
          <w:sz w:val="24"/>
          <w:szCs w:val="24"/>
          <w:lang w:eastAsia="bg-BG"/>
        </w:rPr>
      </w:pPr>
      <w:r>
        <w:rPr>
          <w:rFonts w:ascii="Times New Roman" w:hAnsi="Times New Roman"/>
          <w:i/>
          <w:sz w:val="20"/>
          <w:szCs w:val="20"/>
          <w:lang w:eastAsia="bg-BG"/>
        </w:rPr>
        <w:t>(подпис)</w:t>
      </w:r>
      <w:r>
        <w:rPr>
          <w:rFonts w:ascii="Times New Roman" w:hAnsi="Times New Roman"/>
          <w:sz w:val="24"/>
          <w:szCs w:val="24"/>
          <w:lang w:eastAsia="bg-BG"/>
        </w:rPr>
        <w:t>“</w:t>
      </w:r>
    </w:p>
    <w:p w14:paraId="7FC17BE0" w14:textId="77777777" w:rsidR="00592937" w:rsidRDefault="00592937" w:rsidP="004318C8">
      <w:pPr>
        <w:spacing w:after="0" w:line="240" w:lineRule="auto"/>
        <w:ind w:left="1701" w:firstLine="1134"/>
        <w:rPr>
          <w:rFonts w:ascii="Times New Roman" w:hAnsi="Times New Roman"/>
          <w:i/>
          <w:sz w:val="20"/>
          <w:szCs w:val="20"/>
          <w:lang w:eastAsia="bg-BG"/>
        </w:rPr>
      </w:pPr>
    </w:p>
    <w:p w14:paraId="3CBA37A9" w14:textId="77777777" w:rsidR="004318C8" w:rsidRDefault="004318C8" w:rsidP="00440970">
      <w:pPr>
        <w:spacing w:after="0"/>
        <w:ind w:firstLine="851"/>
        <w:jc w:val="both"/>
        <w:rPr>
          <w:rFonts w:ascii="Times New Roman" w:hAnsi="Times New Roman"/>
          <w:sz w:val="24"/>
          <w:szCs w:val="24"/>
          <w:lang w:eastAsia="bg-BG"/>
        </w:rPr>
      </w:pPr>
      <w:r>
        <w:rPr>
          <w:rFonts w:ascii="Times New Roman" w:hAnsi="Times New Roman"/>
          <w:b/>
          <w:sz w:val="24"/>
          <w:szCs w:val="24"/>
        </w:rPr>
        <w:t>§</w:t>
      </w:r>
      <w:r w:rsidR="007E1949">
        <w:rPr>
          <w:rFonts w:ascii="Times New Roman" w:hAnsi="Times New Roman"/>
          <w:b/>
          <w:sz w:val="24"/>
          <w:szCs w:val="24"/>
          <w:lang w:val="en-US"/>
        </w:rPr>
        <w:t xml:space="preserve"> </w:t>
      </w:r>
      <w:r w:rsidR="00AD17AD">
        <w:rPr>
          <w:rFonts w:ascii="Times New Roman" w:hAnsi="Times New Roman"/>
          <w:b/>
          <w:sz w:val="24"/>
          <w:szCs w:val="24"/>
          <w:lang w:val="en-US"/>
        </w:rPr>
        <w:t>5</w:t>
      </w:r>
      <w:r w:rsidR="00261095">
        <w:rPr>
          <w:rFonts w:ascii="Times New Roman" w:hAnsi="Times New Roman"/>
          <w:b/>
          <w:sz w:val="24"/>
          <w:szCs w:val="24"/>
        </w:rPr>
        <w:t>4</w:t>
      </w:r>
      <w:r w:rsidRPr="009803FE">
        <w:rPr>
          <w:rFonts w:ascii="Times New Roman" w:hAnsi="Times New Roman"/>
          <w:b/>
          <w:sz w:val="24"/>
          <w:szCs w:val="24"/>
        </w:rPr>
        <w:t xml:space="preserve">. </w:t>
      </w:r>
      <w:r w:rsidRPr="003E40C6">
        <w:rPr>
          <w:rFonts w:ascii="Times New Roman" w:hAnsi="Times New Roman"/>
          <w:sz w:val="24"/>
          <w:szCs w:val="24"/>
        </w:rPr>
        <w:t xml:space="preserve">Приложение № 11б към чл. 9, ал. 4 се изменя </w:t>
      </w:r>
      <w:r w:rsidR="00E93026">
        <w:rPr>
          <w:rFonts w:ascii="Times New Roman" w:hAnsi="Times New Roman"/>
          <w:sz w:val="24"/>
          <w:szCs w:val="24"/>
        </w:rPr>
        <w:t>така</w:t>
      </w:r>
      <w:r w:rsidRPr="003E40C6">
        <w:rPr>
          <w:rFonts w:ascii="Times New Roman" w:hAnsi="Times New Roman"/>
          <w:sz w:val="24"/>
          <w:szCs w:val="24"/>
        </w:rPr>
        <w:t>:</w:t>
      </w:r>
    </w:p>
    <w:p w14:paraId="4EF62ED4" w14:textId="77777777" w:rsidR="004318C8" w:rsidRDefault="004318C8" w:rsidP="004318C8">
      <w:pPr>
        <w:tabs>
          <w:tab w:val="left" w:pos="6804"/>
        </w:tabs>
        <w:spacing w:after="0" w:line="240" w:lineRule="auto"/>
        <w:jc w:val="right"/>
        <w:rPr>
          <w:rFonts w:ascii="Times New Roman" w:hAnsi="Times New Roman"/>
          <w:sz w:val="24"/>
          <w:szCs w:val="24"/>
        </w:rPr>
      </w:pPr>
      <w:r>
        <w:rPr>
          <w:rFonts w:ascii="Times New Roman" w:hAnsi="Times New Roman"/>
          <w:sz w:val="24"/>
          <w:szCs w:val="24"/>
        </w:rPr>
        <w:t xml:space="preserve">„Приложение № </w:t>
      </w:r>
      <w:r w:rsidRPr="00C44571">
        <w:rPr>
          <w:rFonts w:ascii="Times New Roman" w:hAnsi="Times New Roman"/>
          <w:sz w:val="24"/>
          <w:szCs w:val="24"/>
          <w:lang w:eastAsia="bg-BG"/>
        </w:rPr>
        <w:t>11б</w:t>
      </w:r>
    </w:p>
    <w:p w14:paraId="556F4C16" w14:textId="77777777" w:rsidR="004318C8" w:rsidRDefault="004318C8" w:rsidP="004318C8">
      <w:pPr>
        <w:tabs>
          <w:tab w:val="left" w:pos="6804"/>
        </w:tabs>
        <w:spacing w:after="0" w:line="240" w:lineRule="auto"/>
        <w:jc w:val="right"/>
        <w:rPr>
          <w:rFonts w:ascii="Times New Roman" w:hAnsi="Times New Roman"/>
          <w:sz w:val="24"/>
          <w:szCs w:val="24"/>
        </w:rPr>
      </w:pPr>
      <w:r>
        <w:rPr>
          <w:rFonts w:ascii="Times New Roman" w:hAnsi="Times New Roman"/>
          <w:sz w:val="24"/>
          <w:szCs w:val="24"/>
        </w:rPr>
        <w:t xml:space="preserve">към чл. </w:t>
      </w:r>
      <w:r w:rsidRPr="00C44571">
        <w:rPr>
          <w:rFonts w:ascii="Times New Roman" w:hAnsi="Times New Roman"/>
          <w:sz w:val="24"/>
          <w:szCs w:val="24"/>
          <w:lang w:eastAsia="bg-BG"/>
        </w:rPr>
        <w:t>9, ал. 4</w:t>
      </w:r>
    </w:p>
    <w:p w14:paraId="29C6D65D"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ДО</w:t>
      </w:r>
    </w:p>
    <w:p w14:paraId="4C1A769D"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МИНИСТЪРА НА</w:t>
      </w:r>
      <w:r w:rsidR="00A1247B">
        <w:rPr>
          <w:rFonts w:ascii="Times New Roman" w:hAnsi="Times New Roman"/>
          <w:b/>
          <w:sz w:val="24"/>
          <w:szCs w:val="24"/>
        </w:rPr>
        <w:t xml:space="preserve"> </w:t>
      </w:r>
      <w:r>
        <w:rPr>
          <w:rFonts w:ascii="Times New Roman" w:hAnsi="Times New Roman"/>
          <w:b/>
          <w:sz w:val="24"/>
          <w:szCs w:val="24"/>
        </w:rPr>
        <w:t>ТРАНСПОРТА И СЪОБЩЕНИЯТА</w:t>
      </w:r>
    </w:p>
    <w:p w14:paraId="2E455428" w14:textId="77777777" w:rsidR="004318C8" w:rsidRDefault="004318C8" w:rsidP="004318C8">
      <w:pPr>
        <w:spacing w:after="0" w:line="240" w:lineRule="auto"/>
        <w:rPr>
          <w:rFonts w:ascii="Times New Roman" w:hAnsi="Times New Roman"/>
          <w:b/>
          <w:sz w:val="24"/>
          <w:szCs w:val="24"/>
        </w:rPr>
      </w:pPr>
    </w:p>
    <w:p w14:paraId="34BA4452"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ЧРЕЗ</w:t>
      </w:r>
    </w:p>
    <w:p w14:paraId="68DBC3B2"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ИЗПЪЛНИТЕЛНА АГЕНЦИЯ</w:t>
      </w:r>
      <w:r w:rsidR="00A1247B">
        <w:rPr>
          <w:rFonts w:ascii="Times New Roman" w:hAnsi="Times New Roman"/>
          <w:b/>
          <w:sz w:val="24"/>
          <w:szCs w:val="24"/>
        </w:rPr>
        <w:t xml:space="preserve"> </w:t>
      </w:r>
      <w:r>
        <w:rPr>
          <w:rFonts w:ascii="Times New Roman" w:hAnsi="Times New Roman"/>
          <w:b/>
          <w:sz w:val="24"/>
          <w:szCs w:val="24"/>
        </w:rPr>
        <w:t>„АВТОМОБИЛНА АДМИНИСТРАЦИЯ“</w:t>
      </w:r>
    </w:p>
    <w:p w14:paraId="51EF6F8F" w14:textId="77777777" w:rsidR="004318C8" w:rsidRDefault="004318C8" w:rsidP="004318C8">
      <w:pPr>
        <w:spacing w:after="0" w:line="240" w:lineRule="auto"/>
        <w:jc w:val="center"/>
        <w:rPr>
          <w:rFonts w:ascii="Times New Roman" w:hAnsi="Times New Roman"/>
          <w:b/>
          <w:sz w:val="36"/>
          <w:szCs w:val="28"/>
        </w:rPr>
      </w:pPr>
    </w:p>
    <w:p w14:paraId="6997B05E" w14:textId="77777777" w:rsidR="004318C8" w:rsidRDefault="004318C8" w:rsidP="004318C8">
      <w:pPr>
        <w:spacing w:after="0" w:line="240" w:lineRule="auto"/>
        <w:jc w:val="center"/>
        <w:rPr>
          <w:rFonts w:ascii="Times New Roman" w:hAnsi="Times New Roman"/>
          <w:b/>
          <w:sz w:val="36"/>
          <w:szCs w:val="28"/>
        </w:rPr>
      </w:pPr>
      <w:r>
        <w:rPr>
          <w:rFonts w:ascii="Times New Roman" w:hAnsi="Times New Roman"/>
          <w:b/>
          <w:sz w:val="36"/>
          <w:szCs w:val="28"/>
        </w:rPr>
        <w:t>З А Я В Л Е Н И Е</w:t>
      </w:r>
    </w:p>
    <w:p w14:paraId="7B55E3CE" w14:textId="77777777" w:rsidR="004318C8" w:rsidRPr="0051573C" w:rsidRDefault="004318C8" w:rsidP="004318C8">
      <w:pPr>
        <w:spacing w:after="0" w:line="240" w:lineRule="auto"/>
        <w:jc w:val="center"/>
        <w:rPr>
          <w:rFonts w:ascii="Times New Roman" w:hAnsi="Times New Roman"/>
          <w:sz w:val="24"/>
          <w:szCs w:val="28"/>
        </w:rPr>
      </w:pPr>
      <w:r w:rsidRPr="000C68AE">
        <w:rPr>
          <w:rFonts w:ascii="Times New Roman" w:hAnsi="Times New Roman"/>
          <w:sz w:val="24"/>
          <w:szCs w:val="28"/>
        </w:rPr>
        <w:t>за отразяване на настъпили промени в обстоятелствата в лиценз на Общността за международен автомобилен превоз</w:t>
      </w:r>
      <w:r w:rsidR="00A1247B">
        <w:rPr>
          <w:rFonts w:ascii="Times New Roman" w:hAnsi="Times New Roman"/>
          <w:sz w:val="24"/>
          <w:szCs w:val="28"/>
        </w:rPr>
        <w:t xml:space="preserve"> на</w:t>
      </w:r>
    </w:p>
    <w:p w14:paraId="291157FD" w14:textId="77777777" w:rsidR="004318C8" w:rsidRDefault="004318C8" w:rsidP="004318C8">
      <w:pPr>
        <w:spacing w:after="0" w:line="240" w:lineRule="auto"/>
        <w:jc w:val="center"/>
        <w:rPr>
          <w:rFonts w:ascii="Times New Roman" w:hAnsi="Times New Roman"/>
          <w:sz w:val="24"/>
          <w:szCs w:val="28"/>
        </w:rPr>
      </w:pPr>
    </w:p>
    <w:tbl>
      <w:tblPr>
        <w:tblStyle w:val="TableGrid"/>
        <w:tblW w:w="0" w:type="auto"/>
        <w:tblInd w:w="1555" w:type="dxa"/>
        <w:tblLook w:val="04A0" w:firstRow="1" w:lastRow="0" w:firstColumn="1" w:lastColumn="0" w:noHBand="0" w:noVBand="1"/>
      </w:tblPr>
      <w:tblGrid>
        <w:gridCol w:w="425"/>
        <w:gridCol w:w="4815"/>
      </w:tblGrid>
      <w:tr w:rsidR="004318C8" w14:paraId="550048F5" w14:textId="77777777" w:rsidTr="004318C8">
        <w:tc>
          <w:tcPr>
            <w:tcW w:w="425" w:type="dxa"/>
            <w:tcBorders>
              <w:bottom w:val="single" w:sz="4" w:space="0" w:color="auto"/>
              <w:right w:val="single" w:sz="4" w:space="0" w:color="auto"/>
            </w:tcBorders>
          </w:tcPr>
          <w:p w14:paraId="19694C05" w14:textId="77777777" w:rsidR="004318C8" w:rsidRDefault="004318C8" w:rsidP="004318C8">
            <w:pPr>
              <w:ind w:right="-108"/>
              <w:rPr>
                <w:rFonts w:ascii="Times New Roman" w:hAnsi="Times New Roman"/>
                <w:sz w:val="24"/>
                <w:szCs w:val="28"/>
              </w:rPr>
            </w:pPr>
          </w:p>
        </w:tc>
        <w:tc>
          <w:tcPr>
            <w:tcW w:w="4815" w:type="dxa"/>
            <w:tcBorders>
              <w:top w:val="nil"/>
              <w:left w:val="single" w:sz="4" w:space="0" w:color="auto"/>
              <w:bottom w:val="nil"/>
              <w:right w:val="nil"/>
            </w:tcBorders>
          </w:tcPr>
          <w:p w14:paraId="77961DC0" w14:textId="77777777" w:rsidR="004318C8" w:rsidRPr="00785E16" w:rsidRDefault="004318C8" w:rsidP="004318C8">
            <w:pPr>
              <w:rPr>
                <w:rFonts w:ascii="Times New Roman" w:hAnsi="Times New Roman"/>
                <w:b/>
                <w:sz w:val="24"/>
                <w:szCs w:val="28"/>
              </w:rPr>
            </w:pPr>
            <w:r w:rsidRPr="00785E16">
              <w:rPr>
                <w:rFonts w:ascii="Times New Roman" w:hAnsi="Times New Roman"/>
                <w:b/>
                <w:sz w:val="24"/>
                <w:szCs w:val="28"/>
              </w:rPr>
              <w:t>Пътници</w:t>
            </w:r>
            <w:r>
              <w:rPr>
                <w:rFonts w:ascii="Times New Roman" w:hAnsi="Times New Roman"/>
                <w:b/>
                <w:sz w:val="24"/>
                <w:szCs w:val="28"/>
              </w:rPr>
              <w:t xml:space="preserve"> № ………………….</w:t>
            </w:r>
          </w:p>
        </w:tc>
      </w:tr>
      <w:tr w:rsidR="004318C8" w:rsidRPr="00674FF4" w14:paraId="2666C009" w14:textId="77777777" w:rsidTr="004318C8">
        <w:tc>
          <w:tcPr>
            <w:tcW w:w="425" w:type="dxa"/>
            <w:tcBorders>
              <w:top w:val="single" w:sz="4" w:space="0" w:color="auto"/>
              <w:left w:val="nil"/>
              <w:bottom w:val="single" w:sz="4" w:space="0" w:color="auto"/>
              <w:right w:val="nil"/>
            </w:tcBorders>
          </w:tcPr>
          <w:p w14:paraId="06FBC2BD" w14:textId="77777777" w:rsidR="004318C8" w:rsidRPr="00674FF4" w:rsidRDefault="004318C8" w:rsidP="004318C8">
            <w:pPr>
              <w:rPr>
                <w:rFonts w:ascii="Times New Roman" w:hAnsi="Times New Roman"/>
                <w:sz w:val="12"/>
                <w:szCs w:val="28"/>
              </w:rPr>
            </w:pPr>
          </w:p>
        </w:tc>
        <w:tc>
          <w:tcPr>
            <w:tcW w:w="4815" w:type="dxa"/>
            <w:tcBorders>
              <w:top w:val="nil"/>
              <w:left w:val="nil"/>
              <w:bottom w:val="nil"/>
              <w:right w:val="nil"/>
            </w:tcBorders>
          </w:tcPr>
          <w:p w14:paraId="036A7713" w14:textId="77777777" w:rsidR="004318C8" w:rsidRPr="00674FF4" w:rsidRDefault="004318C8" w:rsidP="004318C8">
            <w:pPr>
              <w:rPr>
                <w:rFonts w:ascii="Times New Roman" w:hAnsi="Times New Roman"/>
                <w:sz w:val="12"/>
                <w:szCs w:val="28"/>
              </w:rPr>
            </w:pPr>
          </w:p>
        </w:tc>
      </w:tr>
      <w:tr w:rsidR="004318C8" w14:paraId="7FAF349F" w14:textId="77777777" w:rsidTr="004318C8">
        <w:tc>
          <w:tcPr>
            <w:tcW w:w="425" w:type="dxa"/>
            <w:tcBorders>
              <w:top w:val="single" w:sz="4" w:space="0" w:color="auto"/>
              <w:right w:val="single" w:sz="4" w:space="0" w:color="auto"/>
            </w:tcBorders>
          </w:tcPr>
          <w:p w14:paraId="4EE1F295" w14:textId="77777777" w:rsidR="004318C8" w:rsidRDefault="004318C8" w:rsidP="004318C8">
            <w:pPr>
              <w:rPr>
                <w:rFonts w:ascii="Times New Roman" w:hAnsi="Times New Roman"/>
                <w:sz w:val="24"/>
                <w:szCs w:val="28"/>
              </w:rPr>
            </w:pPr>
          </w:p>
        </w:tc>
        <w:tc>
          <w:tcPr>
            <w:tcW w:w="4815" w:type="dxa"/>
            <w:tcBorders>
              <w:top w:val="nil"/>
              <w:left w:val="single" w:sz="4" w:space="0" w:color="auto"/>
              <w:bottom w:val="nil"/>
              <w:right w:val="nil"/>
            </w:tcBorders>
          </w:tcPr>
          <w:p w14:paraId="4D242BC0" w14:textId="77777777" w:rsidR="004318C8" w:rsidRPr="00785E16" w:rsidRDefault="004318C8" w:rsidP="004318C8">
            <w:pPr>
              <w:rPr>
                <w:rFonts w:ascii="Times New Roman" w:hAnsi="Times New Roman"/>
                <w:b/>
                <w:sz w:val="24"/>
                <w:szCs w:val="28"/>
              </w:rPr>
            </w:pPr>
            <w:r w:rsidRPr="00785E16">
              <w:rPr>
                <w:rFonts w:ascii="Times New Roman" w:hAnsi="Times New Roman"/>
                <w:b/>
                <w:sz w:val="24"/>
                <w:szCs w:val="28"/>
              </w:rPr>
              <w:t>Товари</w:t>
            </w:r>
            <w:r>
              <w:rPr>
                <w:rFonts w:ascii="Times New Roman" w:hAnsi="Times New Roman"/>
                <w:b/>
                <w:sz w:val="24"/>
                <w:szCs w:val="28"/>
              </w:rPr>
              <w:t xml:space="preserve">    № ………………….</w:t>
            </w:r>
          </w:p>
        </w:tc>
      </w:tr>
    </w:tbl>
    <w:p w14:paraId="7F82A9B9" w14:textId="77777777" w:rsidR="004318C8" w:rsidRDefault="004318C8" w:rsidP="004318C8">
      <w:pPr>
        <w:spacing w:after="0" w:line="240" w:lineRule="auto"/>
        <w:jc w:val="center"/>
        <w:rPr>
          <w:rFonts w:ascii="Times New Roman" w:hAnsi="Times New Roman"/>
          <w:sz w:val="24"/>
          <w:szCs w:val="24"/>
        </w:rPr>
      </w:pPr>
    </w:p>
    <w:tbl>
      <w:tblPr>
        <w:tblStyle w:val="TableGrid"/>
        <w:tblW w:w="0" w:type="auto"/>
        <w:tblLook w:val="04A0" w:firstRow="1" w:lastRow="0" w:firstColumn="1" w:lastColumn="0" w:noHBand="0" w:noVBand="1"/>
      </w:tblPr>
      <w:tblGrid>
        <w:gridCol w:w="704"/>
        <w:gridCol w:w="8794"/>
      </w:tblGrid>
      <w:tr w:rsidR="004318C8" w14:paraId="23AE8EAA" w14:textId="77777777" w:rsidTr="004318C8">
        <w:tc>
          <w:tcPr>
            <w:tcW w:w="704" w:type="dxa"/>
            <w:tcBorders>
              <w:top w:val="nil"/>
              <w:left w:val="nil"/>
              <w:bottom w:val="nil"/>
              <w:right w:val="single" w:sz="4" w:space="0" w:color="auto"/>
            </w:tcBorders>
          </w:tcPr>
          <w:p w14:paraId="52B6290C" w14:textId="77777777" w:rsidR="004318C8" w:rsidRDefault="004318C8" w:rsidP="004318C8">
            <w:pPr>
              <w:jc w:val="center"/>
              <w:rPr>
                <w:rFonts w:ascii="Times New Roman" w:hAnsi="Times New Roman"/>
                <w:sz w:val="24"/>
                <w:szCs w:val="24"/>
              </w:rPr>
            </w:pPr>
            <w:r>
              <w:rPr>
                <w:rFonts w:ascii="Times New Roman" w:hAnsi="Times New Roman"/>
                <w:sz w:val="24"/>
                <w:szCs w:val="24"/>
              </w:rPr>
              <w:t>От</w:t>
            </w:r>
          </w:p>
        </w:tc>
        <w:tc>
          <w:tcPr>
            <w:tcW w:w="8794" w:type="dxa"/>
            <w:tcBorders>
              <w:left w:val="single" w:sz="4" w:space="0" w:color="auto"/>
            </w:tcBorders>
          </w:tcPr>
          <w:p w14:paraId="3151A187" w14:textId="77777777" w:rsidR="004318C8" w:rsidRDefault="004318C8" w:rsidP="004318C8">
            <w:pPr>
              <w:jc w:val="center"/>
              <w:rPr>
                <w:rFonts w:ascii="Times New Roman" w:hAnsi="Times New Roman"/>
                <w:sz w:val="24"/>
                <w:szCs w:val="24"/>
              </w:rPr>
            </w:pPr>
          </w:p>
        </w:tc>
      </w:tr>
    </w:tbl>
    <w:p w14:paraId="7AA3C255" w14:textId="77777777" w:rsidR="004318C8" w:rsidRDefault="004318C8" w:rsidP="004318C8">
      <w:pPr>
        <w:spacing w:after="0" w:line="240" w:lineRule="auto"/>
        <w:ind w:left="3969"/>
        <w:rPr>
          <w:rFonts w:ascii="Times New Roman" w:hAnsi="Times New Roman"/>
          <w:i/>
          <w:sz w:val="20"/>
          <w:szCs w:val="24"/>
        </w:rPr>
      </w:pPr>
      <w:r>
        <w:rPr>
          <w:rFonts w:ascii="Times New Roman" w:hAnsi="Times New Roman"/>
          <w:i/>
          <w:sz w:val="20"/>
          <w:szCs w:val="24"/>
        </w:rPr>
        <w:t>(</w:t>
      </w:r>
      <w:r w:rsidR="00EF064E">
        <w:rPr>
          <w:rFonts w:ascii="Times New Roman" w:hAnsi="Times New Roman"/>
          <w:i/>
          <w:sz w:val="20"/>
          <w:szCs w:val="24"/>
        </w:rPr>
        <w:t>наименование на търговеца и правна форма</w:t>
      </w:r>
      <w:r>
        <w:rPr>
          <w:rFonts w:ascii="Times New Roman" w:hAnsi="Times New Roman"/>
          <w:i/>
          <w:sz w:val="20"/>
          <w:szCs w:val="24"/>
        </w:rPr>
        <w:t>)</w:t>
      </w:r>
    </w:p>
    <w:p w14:paraId="77632805" w14:textId="77777777" w:rsidR="004318C8" w:rsidRPr="00A85F4B" w:rsidRDefault="004318C8" w:rsidP="004318C8">
      <w:pPr>
        <w:spacing w:after="0" w:line="240" w:lineRule="auto"/>
        <w:rPr>
          <w:rFonts w:ascii="Times New Roman" w:hAnsi="Times New Roman"/>
          <w:i/>
          <w:sz w:val="1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40"/>
        <w:gridCol w:w="340"/>
        <w:gridCol w:w="340"/>
        <w:gridCol w:w="340"/>
        <w:gridCol w:w="340"/>
        <w:gridCol w:w="340"/>
        <w:gridCol w:w="340"/>
        <w:gridCol w:w="340"/>
        <w:gridCol w:w="340"/>
      </w:tblGrid>
      <w:tr w:rsidR="004318C8" w14:paraId="0BA2D7FF" w14:textId="77777777" w:rsidTr="004318C8">
        <w:trPr>
          <w:trHeight w:val="179"/>
        </w:trPr>
        <w:tc>
          <w:tcPr>
            <w:tcW w:w="763" w:type="dxa"/>
            <w:tcBorders>
              <w:top w:val="nil"/>
              <w:left w:val="nil"/>
              <w:bottom w:val="nil"/>
              <w:right w:val="single" w:sz="4" w:space="0" w:color="auto"/>
            </w:tcBorders>
            <w:vAlign w:val="center"/>
            <w:hideMark/>
          </w:tcPr>
          <w:p w14:paraId="32032C72"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r>
              <w:rPr>
                <w:rFonts w:ascii="Times New Roman" w:hAnsi="Times New Roman"/>
                <w:sz w:val="24"/>
                <w:szCs w:val="24"/>
                <w:lang w:eastAsia="bg-BG"/>
              </w:rPr>
              <w:t>ЕИК:</w:t>
            </w:r>
          </w:p>
        </w:tc>
        <w:tc>
          <w:tcPr>
            <w:tcW w:w="340" w:type="dxa"/>
            <w:tcBorders>
              <w:top w:val="single" w:sz="4" w:space="0" w:color="auto"/>
              <w:left w:val="single" w:sz="4" w:space="0" w:color="auto"/>
              <w:bottom w:val="single" w:sz="4" w:space="0" w:color="auto"/>
              <w:right w:val="single" w:sz="4" w:space="0" w:color="auto"/>
            </w:tcBorders>
            <w:vAlign w:val="center"/>
          </w:tcPr>
          <w:p w14:paraId="3ECCE928" w14:textId="77777777" w:rsidR="004318C8" w:rsidRDefault="004318C8" w:rsidP="004318C8">
            <w:pPr>
              <w:spacing w:after="0" w:line="276" w:lineRule="auto"/>
              <w:jc w:val="right"/>
              <w:rPr>
                <w:rFonts w:ascii="Times New Roman" w:eastAsia="Times New Roman" w:hAnsi="Times New Roman" w:cs="Times New Roman"/>
                <w:sz w:val="24"/>
                <w:szCs w:val="24"/>
                <w:lang w:val="en-US"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561971E8"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2933AAF9"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3E32D631"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3F4FF76F"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79D42ACC"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5B7ACD44"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11219EF8"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51DC4DD5"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r>
    </w:tbl>
    <w:p w14:paraId="01450F88" w14:textId="77777777" w:rsidR="004318C8" w:rsidRDefault="004318C8" w:rsidP="004318C8">
      <w:pPr>
        <w:spacing w:after="0" w:line="240" w:lineRule="auto"/>
        <w:jc w:val="both"/>
        <w:rPr>
          <w:rFonts w:ascii="Times New Roman" w:hAnsi="Times New Roman"/>
          <w:sz w:val="12"/>
          <w:szCs w:val="24"/>
        </w:rPr>
      </w:pPr>
    </w:p>
    <w:tbl>
      <w:tblPr>
        <w:tblStyle w:val="TableGrid"/>
        <w:tblW w:w="0" w:type="auto"/>
        <w:tblInd w:w="-142" w:type="dxa"/>
        <w:tblLook w:val="04A0" w:firstRow="1" w:lastRow="0" w:firstColumn="1" w:lastColumn="0" w:noHBand="0" w:noVBand="1"/>
      </w:tblPr>
      <w:tblGrid>
        <w:gridCol w:w="1838"/>
        <w:gridCol w:w="7792"/>
      </w:tblGrid>
      <w:tr w:rsidR="004318C8" w14:paraId="25DB94D1" w14:textId="77777777" w:rsidTr="004318C8">
        <w:tc>
          <w:tcPr>
            <w:tcW w:w="1838" w:type="dxa"/>
            <w:tcBorders>
              <w:top w:val="nil"/>
              <w:left w:val="nil"/>
              <w:bottom w:val="nil"/>
              <w:right w:val="single" w:sz="4" w:space="0" w:color="auto"/>
            </w:tcBorders>
          </w:tcPr>
          <w:p w14:paraId="5171893B" w14:textId="77777777" w:rsidR="004318C8" w:rsidRDefault="004318C8" w:rsidP="004318C8">
            <w:pPr>
              <w:jc w:val="both"/>
              <w:rPr>
                <w:rFonts w:ascii="Times New Roman" w:hAnsi="Times New Roman"/>
                <w:sz w:val="24"/>
                <w:szCs w:val="24"/>
              </w:rPr>
            </w:pPr>
            <w:r>
              <w:rPr>
                <w:rFonts w:ascii="Times New Roman" w:hAnsi="Times New Roman"/>
                <w:sz w:val="24"/>
                <w:szCs w:val="24"/>
              </w:rPr>
              <w:t>със седалище:</w:t>
            </w:r>
          </w:p>
        </w:tc>
        <w:tc>
          <w:tcPr>
            <w:tcW w:w="7792" w:type="dxa"/>
            <w:tcBorders>
              <w:left w:val="single" w:sz="4" w:space="0" w:color="auto"/>
            </w:tcBorders>
          </w:tcPr>
          <w:p w14:paraId="0BAA7873" w14:textId="77777777" w:rsidR="004318C8" w:rsidRDefault="004318C8" w:rsidP="004318C8">
            <w:pPr>
              <w:jc w:val="both"/>
              <w:rPr>
                <w:rFonts w:ascii="Times New Roman" w:hAnsi="Times New Roman"/>
                <w:sz w:val="24"/>
                <w:szCs w:val="24"/>
              </w:rPr>
            </w:pPr>
          </w:p>
        </w:tc>
      </w:tr>
    </w:tbl>
    <w:p w14:paraId="73E8E2E0" w14:textId="77777777" w:rsidR="004318C8" w:rsidRPr="00D91601" w:rsidRDefault="004318C8" w:rsidP="004318C8">
      <w:pPr>
        <w:spacing w:after="0" w:line="240" w:lineRule="auto"/>
        <w:jc w:val="both"/>
        <w:rPr>
          <w:rFonts w:ascii="Times New Roman" w:hAnsi="Times New Roman"/>
          <w:sz w:val="12"/>
          <w:szCs w:val="12"/>
        </w:rPr>
      </w:pPr>
    </w:p>
    <w:tbl>
      <w:tblPr>
        <w:tblStyle w:val="TableGrid"/>
        <w:tblW w:w="0" w:type="auto"/>
        <w:tblInd w:w="-142" w:type="dxa"/>
        <w:tblLook w:val="04A0" w:firstRow="1" w:lastRow="0" w:firstColumn="1" w:lastColumn="0" w:noHBand="0" w:noVBand="1"/>
      </w:tblPr>
      <w:tblGrid>
        <w:gridCol w:w="2552"/>
        <w:gridCol w:w="7078"/>
      </w:tblGrid>
      <w:tr w:rsidR="004318C8" w14:paraId="2C56E74C" w14:textId="77777777" w:rsidTr="004318C8">
        <w:tc>
          <w:tcPr>
            <w:tcW w:w="2552" w:type="dxa"/>
            <w:tcBorders>
              <w:top w:val="nil"/>
              <w:left w:val="nil"/>
              <w:bottom w:val="nil"/>
              <w:right w:val="single" w:sz="4" w:space="0" w:color="auto"/>
            </w:tcBorders>
          </w:tcPr>
          <w:p w14:paraId="48549A1E" w14:textId="77777777" w:rsidR="004318C8" w:rsidRDefault="004318C8" w:rsidP="004318C8">
            <w:pPr>
              <w:jc w:val="both"/>
              <w:rPr>
                <w:rFonts w:ascii="Times New Roman" w:hAnsi="Times New Roman"/>
                <w:sz w:val="24"/>
                <w:szCs w:val="24"/>
              </w:rPr>
            </w:pPr>
            <w:r>
              <w:rPr>
                <w:rFonts w:ascii="Times New Roman" w:hAnsi="Times New Roman"/>
                <w:sz w:val="24"/>
                <w:szCs w:val="24"/>
              </w:rPr>
              <w:t>и адрес на управление:</w:t>
            </w:r>
          </w:p>
        </w:tc>
        <w:tc>
          <w:tcPr>
            <w:tcW w:w="7078" w:type="dxa"/>
            <w:tcBorders>
              <w:left w:val="single" w:sz="4" w:space="0" w:color="auto"/>
            </w:tcBorders>
          </w:tcPr>
          <w:p w14:paraId="70A95CB8" w14:textId="77777777" w:rsidR="004318C8" w:rsidRDefault="004318C8" w:rsidP="004318C8">
            <w:pPr>
              <w:jc w:val="both"/>
              <w:rPr>
                <w:rFonts w:ascii="Times New Roman" w:hAnsi="Times New Roman"/>
                <w:sz w:val="24"/>
                <w:szCs w:val="24"/>
              </w:rPr>
            </w:pPr>
          </w:p>
        </w:tc>
      </w:tr>
    </w:tbl>
    <w:p w14:paraId="1CF40A2E" w14:textId="77777777" w:rsidR="004318C8" w:rsidRPr="00D91601" w:rsidRDefault="004318C8" w:rsidP="004318C8">
      <w:pPr>
        <w:spacing w:after="0" w:line="240" w:lineRule="auto"/>
        <w:jc w:val="both"/>
        <w:rPr>
          <w:rFonts w:ascii="Times New Roman" w:hAnsi="Times New Roman"/>
          <w:sz w:val="12"/>
          <w:szCs w:val="12"/>
        </w:rPr>
      </w:pPr>
    </w:p>
    <w:tbl>
      <w:tblPr>
        <w:tblStyle w:val="TableGrid"/>
        <w:tblW w:w="0" w:type="auto"/>
        <w:tblInd w:w="-142" w:type="dxa"/>
        <w:tblLook w:val="04A0" w:firstRow="1" w:lastRow="0" w:firstColumn="1" w:lastColumn="0" w:noHBand="0" w:noVBand="1"/>
      </w:tblPr>
      <w:tblGrid>
        <w:gridCol w:w="1168"/>
        <w:gridCol w:w="3747"/>
        <w:gridCol w:w="1181"/>
        <w:gridCol w:w="3544"/>
      </w:tblGrid>
      <w:tr w:rsidR="004318C8" w14:paraId="68E24544" w14:textId="77777777" w:rsidTr="004318C8">
        <w:tc>
          <w:tcPr>
            <w:tcW w:w="1168" w:type="dxa"/>
            <w:tcBorders>
              <w:top w:val="nil"/>
              <w:left w:val="nil"/>
              <w:bottom w:val="nil"/>
              <w:right w:val="single" w:sz="4" w:space="0" w:color="auto"/>
            </w:tcBorders>
          </w:tcPr>
          <w:p w14:paraId="593749B2" w14:textId="77777777" w:rsidR="004318C8" w:rsidRDefault="004318C8" w:rsidP="004318C8">
            <w:pPr>
              <w:jc w:val="both"/>
              <w:rPr>
                <w:rFonts w:ascii="Times New Roman" w:hAnsi="Times New Roman"/>
                <w:sz w:val="24"/>
                <w:szCs w:val="24"/>
              </w:rPr>
            </w:pPr>
            <w:r>
              <w:rPr>
                <w:rFonts w:ascii="Times New Roman" w:hAnsi="Times New Roman"/>
                <w:sz w:val="24"/>
                <w:szCs w:val="24"/>
              </w:rPr>
              <w:t>Телефон:</w:t>
            </w:r>
          </w:p>
        </w:tc>
        <w:tc>
          <w:tcPr>
            <w:tcW w:w="3747" w:type="dxa"/>
            <w:tcBorders>
              <w:left w:val="single" w:sz="4" w:space="0" w:color="auto"/>
              <w:right w:val="single" w:sz="4" w:space="0" w:color="auto"/>
            </w:tcBorders>
          </w:tcPr>
          <w:p w14:paraId="39131A57" w14:textId="77777777" w:rsidR="004318C8" w:rsidRDefault="004318C8" w:rsidP="004318C8">
            <w:pPr>
              <w:jc w:val="both"/>
              <w:rPr>
                <w:rFonts w:ascii="Times New Roman" w:hAnsi="Times New Roman"/>
                <w:sz w:val="24"/>
                <w:szCs w:val="24"/>
              </w:rPr>
            </w:pPr>
          </w:p>
        </w:tc>
        <w:tc>
          <w:tcPr>
            <w:tcW w:w="1181" w:type="dxa"/>
            <w:tcBorders>
              <w:top w:val="nil"/>
              <w:left w:val="single" w:sz="4" w:space="0" w:color="auto"/>
              <w:bottom w:val="nil"/>
              <w:right w:val="single" w:sz="4" w:space="0" w:color="auto"/>
            </w:tcBorders>
          </w:tcPr>
          <w:p w14:paraId="2CE64BEE" w14:textId="77777777" w:rsidR="004318C8" w:rsidRDefault="004318C8" w:rsidP="004318C8">
            <w:pPr>
              <w:jc w:val="both"/>
              <w:rPr>
                <w:rFonts w:ascii="Times New Roman" w:hAnsi="Times New Roman"/>
                <w:sz w:val="24"/>
                <w:szCs w:val="24"/>
              </w:rPr>
            </w:pPr>
            <w:r>
              <w:rPr>
                <w:rFonts w:ascii="Times New Roman" w:hAnsi="Times New Roman"/>
                <w:sz w:val="24"/>
                <w:szCs w:val="24"/>
              </w:rPr>
              <w:t>ел. поща:</w:t>
            </w:r>
          </w:p>
        </w:tc>
        <w:tc>
          <w:tcPr>
            <w:tcW w:w="3544" w:type="dxa"/>
            <w:tcBorders>
              <w:left w:val="single" w:sz="4" w:space="0" w:color="auto"/>
            </w:tcBorders>
          </w:tcPr>
          <w:p w14:paraId="19FBB883" w14:textId="77777777" w:rsidR="004318C8" w:rsidRDefault="004318C8" w:rsidP="004318C8">
            <w:pPr>
              <w:jc w:val="both"/>
              <w:rPr>
                <w:rFonts w:ascii="Times New Roman" w:hAnsi="Times New Roman"/>
                <w:sz w:val="24"/>
                <w:szCs w:val="24"/>
              </w:rPr>
            </w:pPr>
          </w:p>
        </w:tc>
      </w:tr>
    </w:tbl>
    <w:p w14:paraId="4B882D13" w14:textId="77777777" w:rsidR="00815E7F" w:rsidRDefault="00815E7F" w:rsidP="00815E7F">
      <w:pPr>
        <w:spacing w:after="0"/>
        <w:ind w:left="567" w:hanging="567"/>
        <w:jc w:val="both"/>
        <w:rPr>
          <w:rFonts w:ascii="Times New Roman" w:hAnsi="Times New Roman" w:cs="Times New Roman"/>
          <w:sz w:val="24"/>
          <w:szCs w:val="24"/>
        </w:rPr>
      </w:pPr>
    </w:p>
    <w:p w14:paraId="423616E8" w14:textId="77777777" w:rsidR="00815E7F" w:rsidRDefault="00815E7F" w:rsidP="00815E7F">
      <w:pPr>
        <w:spacing w:after="0"/>
        <w:ind w:left="567" w:hanging="567"/>
        <w:jc w:val="both"/>
        <w:rPr>
          <w:rFonts w:ascii="Times New Roman" w:hAnsi="Times New Roman" w:cs="Times New Roman"/>
          <w:sz w:val="24"/>
          <w:szCs w:val="24"/>
        </w:rPr>
      </w:pPr>
      <w:r w:rsidRPr="006C6A79">
        <w:rPr>
          <w:rFonts w:ascii="Times New Roman" w:hAnsi="Times New Roman" w:cs="Times New Roman"/>
          <w:sz w:val="24"/>
          <w:szCs w:val="24"/>
        </w:rPr>
        <w:t>Представлявано от:……</w:t>
      </w:r>
      <w:r>
        <w:rPr>
          <w:rFonts w:ascii="Times New Roman" w:hAnsi="Times New Roman" w:cs="Times New Roman"/>
          <w:sz w:val="24"/>
          <w:szCs w:val="24"/>
        </w:rPr>
        <w:t>…………………………………..</w:t>
      </w:r>
      <w:r w:rsidRPr="006C6A79">
        <w:rPr>
          <w:rFonts w:ascii="Times New Roman" w:hAnsi="Times New Roman" w:cs="Times New Roman"/>
          <w:sz w:val="24"/>
          <w:szCs w:val="24"/>
        </w:rPr>
        <w:t xml:space="preserve">…………………………………… </w:t>
      </w:r>
    </w:p>
    <w:p w14:paraId="3019966D" w14:textId="77777777" w:rsidR="00815E7F" w:rsidRDefault="00815E7F" w:rsidP="00815E7F">
      <w:pPr>
        <w:spacing w:after="0"/>
        <w:ind w:left="567"/>
        <w:jc w:val="center"/>
        <w:rPr>
          <w:rFonts w:ascii="Times New Roman" w:hAnsi="Times New Roman" w:cs="Times New Roman"/>
          <w:sz w:val="24"/>
          <w:szCs w:val="24"/>
        </w:rPr>
      </w:pPr>
      <w:r w:rsidRPr="006C6A79">
        <w:rPr>
          <w:rFonts w:ascii="Times New Roman" w:hAnsi="Times New Roman" w:cs="Times New Roman"/>
          <w:sz w:val="24"/>
          <w:szCs w:val="24"/>
        </w:rPr>
        <w:lastRenderedPageBreak/>
        <w:t>(</w:t>
      </w:r>
      <w:r w:rsidRPr="00572D87">
        <w:rPr>
          <w:rFonts w:ascii="Times New Roman" w:hAnsi="Times New Roman" w:cs="Times New Roman"/>
          <w:i/>
          <w:sz w:val="20"/>
          <w:szCs w:val="20"/>
        </w:rPr>
        <w:t>име, презиме, фамилия</w:t>
      </w:r>
      <w:r w:rsidRPr="006C6A79">
        <w:rPr>
          <w:rFonts w:ascii="Times New Roman" w:hAnsi="Times New Roman" w:cs="Times New Roman"/>
          <w:sz w:val="24"/>
          <w:szCs w:val="24"/>
        </w:rPr>
        <w:t>)</w:t>
      </w:r>
    </w:p>
    <w:p w14:paraId="60ACACC3" w14:textId="77777777" w:rsidR="00815E7F" w:rsidRPr="006C6A79" w:rsidRDefault="00815E7F" w:rsidP="00815E7F">
      <w:pPr>
        <w:spacing w:before="120" w:after="0"/>
        <w:rPr>
          <w:rFonts w:ascii="Times New Roman" w:hAnsi="Times New Roman" w:cs="Times New Roman"/>
          <w:sz w:val="24"/>
          <w:szCs w:val="24"/>
        </w:rPr>
      </w:pPr>
      <w:r w:rsidRPr="006C6A79">
        <w:rPr>
          <w:rFonts w:ascii="Times New Roman" w:hAnsi="Times New Roman" w:cs="Times New Roman"/>
          <w:sz w:val="24"/>
          <w:szCs w:val="24"/>
        </w:rPr>
        <w:t xml:space="preserve">В качеството си на: </w:t>
      </w:r>
    </w:p>
    <w:p w14:paraId="5B6C9486" w14:textId="77777777" w:rsidR="00815E7F" w:rsidRDefault="00815E7F" w:rsidP="00815E7F">
      <w:pPr>
        <w:spacing w:before="120" w:after="0"/>
        <w:ind w:left="567"/>
        <w:rPr>
          <w:rFonts w:ascii="Times New Roman" w:hAnsi="Times New Roman" w:cs="Times New Roman"/>
          <w:sz w:val="24"/>
          <w:szCs w:val="24"/>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87936" behindDoc="0" locked="0" layoutInCell="1" allowOverlap="1" wp14:anchorId="769C2EA6" wp14:editId="60B68905">
                <wp:simplePos x="0" y="0"/>
                <wp:positionH relativeFrom="column">
                  <wp:posOffset>180975</wp:posOffset>
                </wp:positionH>
                <wp:positionV relativeFrom="paragraph">
                  <wp:posOffset>104140</wp:posOffset>
                </wp:positionV>
                <wp:extent cx="180975" cy="180975"/>
                <wp:effectExtent l="0" t="0" r="28575"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7992BDBF" w14:textId="77777777" w:rsidR="007E355C" w:rsidRPr="002641D0" w:rsidRDefault="007E355C" w:rsidP="00815E7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D4AC1" id="Rectangle 17" o:spid="_x0000_s1032" style="position:absolute;left:0;text-align:left;margin-left:14.25pt;margin-top:8.2pt;width:14.2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">
                <v:textbox>
                  <w:txbxContent>
                    <w:p w:rsidR="007E355C" w:rsidRPr="002641D0" w:rsidRDefault="007E355C" w:rsidP="00815E7F">
                      <w:pPr>
                        <w:rPr>
                          <w:lang w:val="en-US"/>
                        </w:rPr>
                      </w:pPr>
                    </w:p>
                  </w:txbxContent>
                </v:textbox>
              </v:rect>
            </w:pict>
          </mc:Fallback>
        </mc:AlternateContent>
      </w:r>
      <w:r>
        <w:rPr>
          <w:rFonts w:ascii="Times New Roman" w:hAnsi="Times New Roman" w:cs="Times New Roman"/>
          <w:sz w:val="24"/>
          <w:szCs w:val="24"/>
        </w:rPr>
        <w:t xml:space="preserve"> </w:t>
      </w:r>
      <w:r w:rsidRPr="006C6A79">
        <w:rPr>
          <w:rFonts w:ascii="Times New Roman" w:hAnsi="Times New Roman" w:cs="Times New Roman"/>
          <w:sz w:val="24"/>
          <w:szCs w:val="24"/>
        </w:rPr>
        <w:t>лице, представляващо юридическото лице;</w:t>
      </w:r>
    </w:p>
    <w:p w14:paraId="6F8AB0CB" w14:textId="77777777" w:rsidR="00815E7F" w:rsidRPr="006C6A79" w:rsidRDefault="00815E7F" w:rsidP="00815E7F">
      <w:pPr>
        <w:spacing w:before="120" w:after="0"/>
        <w:ind w:left="567"/>
        <w:rPr>
          <w:rFonts w:ascii="Times New Roman" w:hAnsi="Times New Roman" w:cs="Times New Roman"/>
          <w:sz w:val="24"/>
          <w:szCs w:val="24"/>
          <w:lang w:val="en-US"/>
        </w:rPr>
      </w:pPr>
    </w:p>
    <w:p w14:paraId="36AD4CF7" w14:textId="77777777" w:rsidR="00815E7F" w:rsidRPr="00743BD6" w:rsidRDefault="00815E7F" w:rsidP="00815E7F">
      <w:pPr>
        <w:spacing w:after="0" w:line="240" w:lineRule="auto"/>
        <w:jc w:val="both"/>
        <w:rPr>
          <w:rFonts w:ascii="Times New Roman" w:hAnsi="Times New Roman"/>
          <w:sz w:val="24"/>
          <w:szCs w:val="24"/>
          <w:lang w:eastAsia="bg-BG"/>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88960" behindDoc="0" locked="0" layoutInCell="1" allowOverlap="1" wp14:anchorId="55B36240" wp14:editId="5DCD1E7E">
                <wp:simplePos x="0" y="0"/>
                <wp:positionH relativeFrom="column">
                  <wp:posOffset>180975</wp:posOffset>
                </wp:positionH>
                <wp:positionV relativeFrom="paragraph">
                  <wp:posOffset>114300</wp:posOffset>
                </wp:positionV>
                <wp:extent cx="180975" cy="180975"/>
                <wp:effectExtent l="0" t="0" r="2857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73455E7B" w14:textId="77777777" w:rsidR="007E355C" w:rsidRPr="002641D0" w:rsidRDefault="007E355C" w:rsidP="00815E7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F9C50" id="Rectangle 19" o:spid="_x0000_s1033" style="position:absolute;left:0;text-align:left;margin-left:14.25pt;margin-top:9pt;width:14.2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">
                <v:textbox>
                  <w:txbxContent>
                    <w:p w:rsidR="007E355C" w:rsidRPr="002641D0" w:rsidRDefault="007E355C" w:rsidP="00815E7F">
                      <w:pPr>
                        <w:rPr>
                          <w:lang w:val="en-US"/>
                        </w:rPr>
                      </w:pPr>
                    </w:p>
                  </w:txbxContent>
                </v:textbox>
              </v:rect>
            </w:pict>
          </mc:Fallback>
        </mc:AlternateContent>
      </w:r>
      <w:r>
        <w:rPr>
          <w:rFonts w:ascii="Times New Roman" w:hAnsi="Times New Roman" w:cs="Times New Roman"/>
          <w:sz w:val="24"/>
          <w:szCs w:val="24"/>
        </w:rPr>
        <w:t xml:space="preserve">           </w:t>
      </w:r>
      <w:r w:rsidRPr="006C6A79">
        <w:rPr>
          <w:rFonts w:ascii="Times New Roman" w:hAnsi="Times New Roman" w:cs="Times New Roman"/>
          <w:sz w:val="24"/>
          <w:szCs w:val="24"/>
        </w:rPr>
        <w:t>упълномощено лице</w:t>
      </w:r>
      <w:r w:rsidRPr="00743BD6">
        <w:rPr>
          <w:rFonts w:ascii="Times New Roman" w:hAnsi="Times New Roman"/>
          <w:sz w:val="24"/>
          <w:szCs w:val="24"/>
          <w:lang w:eastAsia="bg-BG"/>
        </w:rPr>
        <w:t xml:space="preserve"> </w:t>
      </w:r>
    </w:p>
    <w:p w14:paraId="316E64E4" w14:textId="77777777" w:rsidR="00815E7F" w:rsidRDefault="00815E7F" w:rsidP="00815E7F">
      <w:pPr>
        <w:spacing w:before="120" w:after="0" w:line="240" w:lineRule="auto"/>
        <w:ind w:right="283"/>
        <w:jc w:val="both"/>
        <w:rPr>
          <w:rFonts w:ascii="Times New Roman" w:hAnsi="Times New Roman"/>
          <w:b/>
          <w:sz w:val="24"/>
          <w:szCs w:val="24"/>
          <w:lang w:eastAsia="bg-BG"/>
        </w:rPr>
      </w:pPr>
    </w:p>
    <w:p w14:paraId="73214B67" w14:textId="77777777" w:rsidR="00815E7F" w:rsidRDefault="00815E7F" w:rsidP="00815E7F">
      <w:pPr>
        <w:spacing w:before="120" w:after="0" w:line="240" w:lineRule="auto"/>
        <w:ind w:right="283"/>
        <w:jc w:val="both"/>
        <w:rPr>
          <w:rFonts w:ascii="Times New Roman" w:hAnsi="Times New Roman"/>
          <w:b/>
          <w:sz w:val="24"/>
          <w:szCs w:val="24"/>
          <w:lang w:eastAsia="bg-BG"/>
        </w:rPr>
      </w:pPr>
    </w:p>
    <w:p w14:paraId="5F56A0AF" w14:textId="77777777" w:rsidR="004318C8" w:rsidRDefault="004318C8" w:rsidP="004318C8">
      <w:pPr>
        <w:spacing w:before="120" w:after="0" w:line="240" w:lineRule="auto"/>
        <w:ind w:right="283" w:firstLine="567"/>
        <w:jc w:val="both"/>
        <w:rPr>
          <w:rFonts w:ascii="Times New Roman" w:hAnsi="Times New Roman"/>
          <w:b/>
          <w:sz w:val="24"/>
          <w:szCs w:val="24"/>
          <w:lang w:eastAsia="bg-BG"/>
        </w:rPr>
      </w:pPr>
      <w:r w:rsidRPr="00F55D4B">
        <w:rPr>
          <w:rFonts w:ascii="Times New Roman" w:hAnsi="Times New Roman"/>
          <w:b/>
          <w:sz w:val="24"/>
          <w:szCs w:val="24"/>
          <w:lang w:eastAsia="bg-BG"/>
        </w:rPr>
        <w:t xml:space="preserve">Представям настоящото заявление и приложените към него документи за </w:t>
      </w:r>
      <w:r>
        <w:rPr>
          <w:rFonts w:ascii="Times New Roman" w:hAnsi="Times New Roman"/>
          <w:b/>
          <w:sz w:val="24"/>
          <w:szCs w:val="24"/>
          <w:lang w:eastAsia="bg-BG"/>
        </w:rPr>
        <w:br/>
      </w:r>
      <w:r w:rsidRPr="00F55D4B">
        <w:rPr>
          <w:rFonts w:ascii="Times New Roman" w:hAnsi="Times New Roman"/>
          <w:b/>
          <w:sz w:val="24"/>
          <w:szCs w:val="24"/>
          <w:lang w:eastAsia="bg-BG"/>
        </w:rPr>
        <w:t xml:space="preserve">отразяване на следните промени: </w:t>
      </w:r>
    </w:p>
    <w:p w14:paraId="195F3391" w14:textId="77777777" w:rsidR="004318C8" w:rsidRPr="00733006" w:rsidRDefault="004318C8" w:rsidP="004318C8">
      <w:pPr>
        <w:spacing w:after="0" w:line="240" w:lineRule="auto"/>
        <w:ind w:firstLine="567"/>
        <w:jc w:val="both"/>
        <w:rPr>
          <w:rFonts w:ascii="Times New Roman" w:hAnsi="Times New Roman"/>
          <w:sz w:val="12"/>
          <w:szCs w:val="24"/>
          <w:lang w:eastAsia="bg-BG"/>
        </w:rPr>
      </w:pPr>
    </w:p>
    <w:tbl>
      <w:tblPr>
        <w:tblStyle w:val="TableGrid"/>
        <w:tblW w:w="8930" w:type="dxa"/>
        <w:tblInd w:w="421" w:type="dxa"/>
        <w:tblLook w:val="04A0" w:firstRow="1" w:lastRow="0" w:firstColumn="1" w:lastColumn="0" w:noHBand="0" w:noVBand="1"/>
      </w:tblPr>
      <w:tblGrid>
        <w:gridCol w:w="344"/>
        <w:gridCol w:w="8586"/>
      </w:tblGrid>
      <w:tr w:rsidR="004318C8" w14:paraId="142AAD27" w14:textId="77777777" w:rsidTr="004318C8">
        <w:tc>
          <w:tcPr>
            <w:tcW w:w="344" w:type="dxa"/>
            <w:tcBorders>
              <w:bottom w:val="single" w:sz="4" w:space="0" w:color="auto"/>
              <w:right w:val="single" w:sz="4" w:space="0" w:color="auto"/>
            </w:tcBorders>
          </w:tcPr>
          <w:p w14:paraId="7449FAEB" w14:textId="77777777" w:rsidR="004318C8" w:rsidRDefault="004318C8" w:rsidP="004318C8">
            <w:pPr>
              <w:jc w:val="both"/>
              <w:rPr>
                <w:rFonts w:ascii="Times New Roman" w:hAnsi="Times New Roman"/>
                <w:sz w:val="24"/>
                <w:szCs w:val="24"/>
                <w:lang w:eastAsia="bg-BG"/>
              </w:rPr>
            </w:pPr>
          </w:p>
        </w:tc>
        <w:tc>
          <w:tcPr>
            <w:tcW w:w="8586" w:type="dxa"/>
            <w:tcBorders>
              <w:top w:val="nil"/>
              <w:left w:val="single" w:sz="4" w:space="0" w:color="auto"/>
              <w:bottom w:val="nil"/>
              <w:right w:val="nil"/>
            </w:tcBorders>
          </w:tcPr>
          <w:p w14:paraId="552C00E1" w14:textId="77777777" w:rsidR="004318C8" w:rsidRDefault="004318C8" w:rsidP="004318C8">
            <w:pPr>
              <w:jc w:val="center"/>
              <w:rPr>
                <w:rFonts w:ascii="Times New Roman" w:hAnsi="Times New Roman"/>
                <w:sz w:val="24"/>
                <w:szCs w:val="24"/>
                <w:lang w:eastAsia="bg-BG"/>
              </w:rPr>
            </w:pPr>
            <w:r w:rsidRPr="00F4652B">
              <w:rPr>
                <w:rFonts w:ascii="Times New Roman" w:hAnsi="Times New Roman"/>
                <w:sz w:val="24"/>
                <w:szCs w:val="24"/>
                <w:lang w:eastAsia="bg-BG"/>
              </w:rPr>
              <w:t xml:space="preserve">Промяна на наименование, седалище и адрес на управление на представлявания </w:t>
            </w:r>
          </w:p>
        </w:tc>
      </w:tr>
      <w:tr w:rsidR="004318C8" w14:paraId="1F5F55D8" w14:textId="77777777" w:rsidTr="004318C8">
        <w:tc>
          <w:tcPr>
            <w:tcW w:w="8930" w:type="dxa"/>
            <w:gridSpan w:val="2"/>
            <w:tcBorders>
              <w:top w:val="nil"/>
              <w:left w:val="nil"/>
              <w:bottom w:val="nil"/>
              <w:right w:val="nil"/>
            </w:tcBorders>
          </w:tcPr>
          <w:p w14:paraId="44417CD8" w14:textId="77777777" w:rsidR="004318C8" w:rsidRPr="002072E8" w:rsidRDefault="004318C8" w:rsidP="004318C8">
            <w:pPr>
              <w:ind w:left="-108"/>
              <w:jc w:val="both"/>
              <w:rPr>
                <w:rFonts w:ascii="Times New Roman" w:hAnsi="Times New Roman"/>
                <w:sz w:val="24"/>
                <w:szCs w:val="24"/>
                <w:lang w:eastAsia="bg-BG"/>
              </w:rPr>
            </w:pPr>
            <w:r w:rsidRPr="00F4652B">
              <w:rPr>
                <w:rFonts w:ascii="Times New Roman" w:hAnsi="Times New Roman"/>
                <w:sz w:val="24"/>
                <w:szCs w:val="24"/>
                <w:lang w:eastAsia="bg-BG"/>
              </w:rPr>
              <w:t>от мен търговец</w:t>
            </w:r>
            <w:r>
              <w:rPr>
                <w:rFonts w:ascii="Times New Roman" w:hAnsi="Times New Roman"/>
                <w:sz w:val="24"/>
                <w:szCs w:val="24"/>
                <w:lang w:eastAsia="bg-BG"/>
              </w:rPr>
              <w:t>;</w:t>
            </w:r>
          </w:p>
        </w:tc>
      </w:tr>
    </w:tbl>
    <w:p w14:paraId="276CFE1C" w14:textId="77777777" w:rsidR="004318C8" w:rsidRPr="00733006" w:rsidRDefault="004318C8" w:rsidP="004318C8">
      <w:pPr>
        <w:spacing w:after="0" w:line="240" w:lineRule="auto"/>
        <w:ind w:firstLine="567"/>
        <w:jc w:val="both"/>
        <w:rPr>
          <w:rFonts w:ascii="Times New Roman" w:hAnsi="Times New Roman"/>
          <w:b/>
          <w:sz w:val="12"/>
          <w:szCs w:val="24"/>
          <w:lang w:eastAsia="bg-BG"/>
        </w:rPr>
      </w:pPr>
    </w:p>
    <w:tbl>
      <w:tblPr>
        <w:tblStyle w:val="TableGrid"/>
        <w:tblW w:w="8930" w:type="dxa"/>
        <w:tblInd w:w="421" w:type="dxa"/>
        <w:tblLook w:val="04A0" w:firstRow="1" w:lastRow="0" w:firstColumn="1" w:lastColumn="0" w:noHBand="0" w:noVBand="1"/>
      </w:tblPr>
      <w:tblGrid>
        <w:gridCol w:w="344"/>
        <w:gridCol w:w="8586"/>
      </w:tblGrid>
      <w:tr w:rsidR="004318C8" w14:paraId="39FBB88A" w14:textId="77777777" w:rsidTr="004318C8">
        <w:tc>
          <w:tcPr>
            <w:tcW w:w="344" w:type="dxa"/>
            <w:tcBorders>
              <w:bottom w:val="single" w:sz="4" w:space="0" w:color="auto"/>
              <w:right w:val="single" w:sz="4" w:space="0" w:color="auto"/>
            </w:tcBorders>
          </w:tcPr>
          <w:p w14:paraId="1B5D4C52" w14:textId="77777777" w:rsidR="004318C8" w:rsidRDefault="004318C8" w:rsidP="004318C8">
            <w:pPr>
              <w:jc w:val="both"/>
              <w:rPr>
                <w:rFonts w:ascii="Times New Roman" w:hAnsi="Times New Roman"/>
                <w:sz w:val="24"/>
                <w:szCs w:val="24"/>
                <w:lang w:eastAsia="bg-BG"/>
              </w:rPr>
            </w:pPr>
          </w:p>
        </w:tc>
        <w:tc>
          <w:tcPr>
            <w:tcW w:w="8586" w:type="dxa"/>
            <w:tcBorders>
              <w:top w:val="nil"/>
              <w:left w:val="single" w:sz="4" w:space="0" w:color="auto"/>
              <w:bottom w:val="nil"/>
              <w:right w:val="nil"/>
            </w:tcBorders>
          </w:tcPr>
          <w:p w14:paraId="65459897" w14:textId="77777777" w:rsidR="004318C8" w:rsidRDefault="004318C8" w:rsidP="004318C8">
            <w:pPr>
              <w:jc w:val="center"/>
              <w:rPr>
                <w:rFonts w:ascii="Times New Roman" w:hAnsi="Times New Roman"/>
                <w:sz w:val="24"/>
                <w:szCs w:val="24"/>
                <w:lang w:eastAsia="bg-BG"/>
              </w:rPr>
            </w:pPr>
            <w:r w:rsidRPr="00F4652B">
              <w:rPr>
                <w:rFonts w:ascii="Times New Roman" w:hAnsi="Times New Roman"/>
                <w:sz w:val="24"/>
                <w:szCs w:val="24"/>
                <w:lang w:eastAsia="bg-BG"/>
              </w:rPr>
              <w:t>Преобразуване</w:t>
            </w:r>
            <w:r>
              <w:rPr>
                <w:rFonts w:ascii="Times New Roman" w:hAnsi="Times New Roman"/>
                <w:sz w:val="24"/>
                <w:szCs w:val="24"/>
                <w:lang w:eastAsia="bg-BG"/>
              </w:rPr>
              <w:t xml:space="preserve"> </w:t>
            </w:r>
            <w:r w:rsidRPr="00F4652B">
              <w:rPr>
                <w:rFonts w:ascii="Times New Roman" w:hAnsi="Times New Roman"/>
                <w:sz w:val="24"/>
                <w:szCs w:val="24"/>
                <w:lang w:eastAsia="bg-BG"/>
              </w:rPr>
              <w:t>и/или</w:t>
            </w:r>
            <w:r>
              <w:rPr>
                <w:rFonts w:ascii="Times New Roman" w:hAnsi="Times New Roman"/>
                <w:sz w:val="24"/>
                <w:szCs w:val="24"/>
                <w:lang w:eastAsia="bg-BG"/>
              </w:rPr>
              <w:t xml:space="preserve"> </w:t>
            </w:r>
            <w:r w:rsidRPr="00F4652B">
              <w:rPr>
                <w:rFonts w:ascii="Times New Roman" w:hAnsi="Times New Roman"/>
                <w:sz w:val="24"/>
                <w:szCs w:val="24"/>
                <w:lang w:eastAsia="bg-BG"/>
              </w:rPr>
              <w:t>прехвърляне</w:t>
            </w:r>
            <w:r>
              <w:rPr>
                <w:rFonts w:ascii="Times New Roman" w:hAnsi="Times New Roman"/>
                <w:sz w:val="24"/>
                <w:szCs w:val="24"/>
                <w:lang w:eastAsia="bg-BG"/>
              </w:rPr>
              <w:t xml:space="preserve"> </w:t>
            </w:r>
            <w:r w:rsidRPr="00F4652B">
              <w:rPr>
                <w:rFonts w:ascii="Times New Roman" w:hAnsi="Times New Roman"/>
                <w:sz w:val="24"/>
                <w:szCs w:val="24"/>
                <w:lang w:eastAsia="bg-BG"/>
              </w:rPr>
              <w:t>на</w:t>
            </w:r>
            <w:r>
              <w:rPr>
                <w:rFonts w:ascii="Times New Roman" w:hAnsi="Times New Roman"/>
                <w:sz w:val="24"/>
                <w:szCs w:val="24"/>
                <w:lang w:eastAsia="bg-BG"/>
              </w:rPr>
              <w:t xml:space="preserve"> </w:t>
            </w:r>
            <w:r w:rsidRPr="00F4652B">
              <w:rPr>
                <w:rFonts w:ascii="Times New Roman" w:hAnsi="Times New Roman"/>
                <w:sz w:val="24"/>
                <w:szCs w:val="24"/>
                <w:lang w:eastAsia="bg-BG"/>
              </w:rPr>
              <w:t>търговското</w:t>
            </w:r>
            <w:r>
              <w:rPr>
                <w:rFonts w:ascii="Times New Roman" w:hAnsi="Times New Roman"/>
                <w:sz w:val="24"/>
                <w:szCs w:val="24"/>
                <w:lang w:eastAsia="bg-BG"/>
              </w:rPr>
              <w:t xml:space="preserve"> </w:t>
            </w:r>
            <w:r w:rsidRPr="00F4652B">
              <w:rPr>
                <w:rFonts w:ascii="Times New Roman" w:hAnsi="Times New Roman"/>
                <w:sz w:val="24"/>
                <w:szCs w:val="24"/>
                <w:lang w:eastAsia="bg-BG"/>
              </w:rPr>
              <w:t>предприятие</w:t>
            </w:r>
            <w:r>
              <w:rPr>
                <w:rFonts w:ascii="Times New Roman" w:hAnsi="Times New Roman"/>
                <w:sz w:val="24"/>
                <w:szCs w:val="24"/>
                <w:lang w:eastAsia="bg-BG"/>
              </w:rPr>
              <w:t xml:space="preserve"> </w:t>
            </w:r>
            <w:r w:rsidRPr="00F4652B">
              <w:rPr>
                <w:rFonts w:ascii="Times New Roman" w:hAnsi="Times New Roman"/>
                <w:sz w:val="24"/>
                <w:szCs w:val="24"/>
                <w:lang w:eastAsia="bg-BG"/>
              </w:rPr>
              <w:t>–</w:t>
            </w:r>
            <w:r>
              <w:rPr>
                <w:rFonts w:ascii="Times New Roman" w:hAnsi="Times New Roman"/>
                <w:sz w:val="24"/>
                <w:szCs w:val="24"/>
                <w:lang w:eastAsia="bg-BG"/>
              </w:rPr>
              <w:t xml:space="preserve"> </w:t>
            </w:r>
            <w:r w:rsidRPr="00F4652B">
              <w:rPr>
                <w:rFonts w:ascii="Times New Roman" w:hAnsi="Times New Roman"/>
                <w:sz w:val="24"/>
                <w:szCs w:val="24"/>
                <w:lang w:eastAsia="bg-BG"/>
              </w:rPr>
              <w:t>прилагат</w:t>
            </w:r>
            <w:r>
              <w:rPr>
                <w:rFonts w:ascii="Times New Roman" w:hAnsi="Times New Roman"/>
                <w:sz w:val="24"/>
                <w:szCs w:val="24"/>
                <w:lang w:eastAsia="bg-BG"/>
              </w:rPr>
              <w:t xml:space="preserve"> </w:t>
            </w:r>
            <w:r w:rsidRPr="00F4652B">
              <w:rPr>
                <w:rFonts w:ascii="Times New Roman" w:hAnsi="Times New Roman"/>
                <w:sz w:val="24"/>
                <w:szCs w:val="24"/>
                <w:lang w:eastAsia="bg-BG"/>
              </w:rPr>
              <w:t>се</w:t>
            </w:r>
          </w:p>
        </w:tc>
      </w:tr>
      <w:tr w:rsidR="004318C8" w14:paraId="15A3881B" w14:textId="77777777" w:rsidTr="004318C8">
        <w:tc>
          <w:tcPr>
            <w:tcW w:w="8930" w:type="dxa"/>
            <w:gridSpan w:val="2"/>
            <w:tcBorders>
              <w:top w:val="nil"/>
              <w:left w:val="nil"/>
              <w:bottom w:val="nil"/>
              <w:right w:val="nil"/>
            </w:tcBorders>
          </w:tcPr>
          <w:p w14:paraId="08E35E41" w14:textId="77777777" w:rsidR="004318C8" w:rsidRPr="002072E8" w:rsidRDefault="004318C8" w:rsidP="004318C8">
            <w:pPr>
              <w:ind w:left="-108"/>
              <w:jc w:val="both"/>
              <w:rPr>
                <w:rFonts w:ascii="Times New Roman" w:hAnsi="Times New Roman"/>
                <w:sz w:val="24"/>
                <w:szCs w:val="24"/>
                <w:lang w:eastAsia="bg-BG"/>
              </w:rPr>
            </w:pPr>
            <w:r>
              <w:rPr>
                <w:rFonts w:ascii="Times New Roman" w:hAnsi="Times New Roman"/>
                <w:sz w:val="24"/>
                <w:szCs w:val="24"/>
                <w:lang w:eastAsia="bg-BG"/>
              </w:rPr>
              <w:t>д</w:t>
            </w:r>
            <w:r w:rsidRPr="00F4652B">
              <w:rPr>
                <w:rFonts w:ascii="Times New Roman" w:hAnsi="Times New Roman"/>
                <w:sz w:val="24"/>
                <w:szCs w:val="24"/>
                <w:lang w:eastAsia="bg-BG"/>
              </w:rPr>
              <w:t xml:space="preserve">окументи по </w:t>
            </w:r>
            <w:r w:rsidRPr="00F4652B">
              <w:rPr>
                <w:rFonts w:ascii="Times New Roman" w:hAnsi="Times New Roman"/>
                <w:b/>
                <w:sz w:val="24"/>
                <w:szCs w:val="24"/>
                <w:lang w:eastAsia="bg-BG"/>
              </w:rPr>
              <w:t>чл. 8, ал. 1</w:t>
            </w:r>
            <w:r>
              <w:rPr>
                <w:rFonts w:ascii="Times New Roman" w:hAnsi="Times New Roman"/>
                <w:b/>
                <w:sz w:val="24"/>
                <w:szCs w:val="24"/>
                <w:lang w:eastAsia="bg-BG"/>
              </w:rPr>
              <w:t xml:space="preserve"> </w:t>
            </w:r>
            <w:r>
              <w:rPr>
                <w:rFonts w:ascii="Times New Roman" w:hAnsi="Times New Roman"/>
                <w:sz w:val="24"/>
                <w:szCs w:val="24"/>
                <w:lang w:eastAsia="bg-BG"/>
              </w:rPr>
              <w:t>от Наредба № 11.</w:t>
            </w:r>
          </w:p>
        </w:tc>
      </w:tr>
    </w:tbl>
    <w:p w14:paraId="3DA938E5" w14:textId="77777777" w:rsidR="004318C8" w:rsidRPr="00F03F3A" w:rsidRDefault="004318C8" w:rsidP="004318C8">
      <w:pPr>
        <w:spacing w:after="0" w:line="240" w:lineRule="auto"/>
        <w:ind w:firstLine="567"/>
        <w:jc w:val="both"/>
        <w:rPr>
          <w:rFonts w:ascii="Times New Roman" w:hAnsi="Times New Roman"/>
          <w:b/>
          <w:sz w:val="14"/>
          <w:szCs w:val="24"/>
          <w:lang w:eastAsia="bg-BG"/>
        </w:rPr>
      </w:pPr>
    </w:p>
    <w:p w14:paraId="1FF86ECD" w14:textId="77777777" w:rsidR="004318C8" w:rsidRDefault="004318C8" w:rsidP="004318C8">
      <w:pPr>
        <w:spacing w:after="120" w:line="240" w:lineRule="auto"/>
        <w:ind w:firstLine="993"/>
        <w:jc w:val="both"/>
        <w:rPr>
          <w:rFonts w:ascii="Times New Roman" w:hAnsi="Times New Roman"/>
          <w:b/>
          <w:sz w:val="24"/>
          <w:szCs w:val="24"/>
          <w:lang w:eastAsia="bg-BG"/>
        </w:rPr>
      </w:pPr>
      <w:r>
        <w:rPr>
          <w:rFonts w:ascii="Times New Roman" w:hAnsi="Times New Roman"/>
          <w:b/>
          <w:sz w:val="24"/>
          <w:szCs w:val="24"/>
          <w:lang w:eastAsia="bg-BG"/>
        </w:rPr>
        <w:t>Други промени:</w:t>
      </w:r>
    </w:p>
    <w:tbl>
      <w:tblPr>
        <w:tblStyle w:val="TableGrid"/>
        <w:tblW w:w="0" w:type="auto"/>
        <w:tblInd w:w="360" w:type="dxa"/>
        <w:tblLook w:val="04A0" w:firstRow="1" w:lastRow="0" w:firstColumn="1" w:lastColumn="0" w:noHBand="0" w:noVBand="1"/>
      </w:tblPr>
      <w:tblGrid>
        <w:gridCol w:w="344"/>
        <w:gridCol w:w="8789"/>
      </w:tblGrid>
      <w:tr w:rsidR="004318C8" w14:paraId="01817403" w14:textId="77777777" w:rsidTr="004318C8">
        <w:tc>
          <w:tcPr>
            <w:tcW w:w="344" w:type="dxa"/>
            <w:tcBorders>
              <w:right w:val="single" w:sz="4" w:space="0" w:color="auto"/>
            </w:tcBorders>
          </w:tcPr>
          <w:p w14:paraId="18BF7E80" w14:textId="77777777" w:rsidR="004318C8" w:rsidRDefault="004318C8" w:rsidP="004318C8">
            <w:pPr>
              <w:jc w:val="both"/>
              <w:rPr>
                <w:rFonts w:ascii="Times New Roman" w:hAnsi="Times New Roman"/>
                <w:sz w:val="24"/>
                <w:szCs w:val="24"/>
                <w:lang w:eastAsia="bg-BG"/>
              </w:rPr>
            </w:pPr>
          </w:p>
        </w:tc>
        <w:tc>
          <w:tcPr>
            <w:tcW w:w="8789" w:type="dxa"/>
            <w:tcBorders>
              <w:top w:val="nil"/>
              <w:left w:val="single" w:sz="4" w:space="0" w:color="auto"/>
              <w:bottom w:val="nil"/>
              <w:right w:val="nil"/>
            </w:tcBorders>
          </w:tcPr>
          <w:p w14:paraId="0564A7AE" w14:textId="77777777" w:rsidR="004318C8" w:rsidRDefault="004318C8" w:rsidP="004318C8">
            <w:pPr>
              <w:jc w:val="both"/>
              <w:rPr>
                <w:rFonts w:ascii="Times New Roman" w:hAnsi="Times New Roman"/>
                <w:sz w:val="24"/>
                <w:szCs w:val="24"/>
                <w:lang w:eastAsia="bg-BG"/>
              </w:rPr>
            </w:pPr>
            <w:r w:rsidRPr="00F4652B">
              <w:rPr>
                <w:rFonts w:ascii="Times New Roman" w:hAnsi="Times New Roman"/>
                <w:sz w:val="24"/>
                <w:szCs w:val="24"/>
                <w:lang w:eastAsia="bg-BG"/>
              </w:rPr>
              <w:t>промяна на представляващ</w:t>
            </w:r>
            <w:r>
              <w:rPr>
                <w:rFonts w:ascii="Times New Roman" w:hAnsi="Times New Roman"/>
                <w:sz w:val="24"/>
                <w:szCs w:val="24"/>
                <w:lang w:eastAsia="bg-BG"/>
              </w:rPr>
              <w:t>;</w:t>
            </w:r>
          </w:p>
        </w:tc>
      </w:tr>
    </w:tbl>
    <w:p w14:paraId="5E4C5A99" w14:textId="77777777" w:rsidR="004318C8" w:rsidRPr="00674FF4" w:rsidRDefault="004318C8" w:rsidP="004318C8">
      <w:pPr>
        <w:spacing w:after="0" w:line="240" w:lineRule="auto"/>
        <w:ind w:firstLine="567"/>
        <w:jc w:val="both"/>
        <w:rPr>
          <w:rFonts w:ascii="Times New Roman" w:hAnsi="Times New Roman"/>
          <w:b/>
          <w:sz w:val="12"/>
          <w:szCs w:val="24"/>
          <w:lang w:eastAsia="bg-BG"/>
        </w:rPr>
      </w:pPr>
    </w:p>
    <w:tbl>
      <w:tblPr>
        <w:tblStyle w:val="TableGrid"/>
        <w:tblW w:w="0" w:type="auto"/>
        <w:tblInd w:w="360" w:type="dxa"/>
        <w:tblLook w:val="04A0" w:firstRow="1" w:lastRow="0" w:firstColumn="1" w:lastColumn="0" w:noHBand="0" w:noVBand="1"/>
      </w:tblPr>
      <w:tblGrid>
        <w:gridCol w:w="344"/>
        <w:gridCol w:w="8789"/>
      </w:tblGrid>
      <w:tr w:rsidR="004318C8" w14:paraId="4CF1D009" w14:textId="77777777" w:rsidTr="004318C8">
        <w:tc>
          <w:tcPr>
            <w:tcW w:w="344" w:type="dxa"/>
            <w:tcBorders>
              <w:right w:val="single" w:sz="4" w:space="0" w:color="auto"/>
            </w:tcBorders>
          </w:tcPr>
          <w:p w14:paraId="323C92AD" w14:textId="77777777" w:rsidR="004318C8" w:rsidRDefault="004318C8" w:rsidP="004318C8">
            <w:pPr>
              <w:jc w:val="both"/>
              <w:rPr>
                <w:rFonts w:ascii="Times New Roman" w:hAnsi="Times New Roman"/>
                <w:sz w:val="24"/>
                <w:szCs w:val="24"/>
                <w:lang w:eastAsia="bg-BG"/>
              </w:rPr>
            </w:pPr>
          </w:p>
        </w:tc>
        <w:tc>
          <w:tcPr>
            <w:tcW w:w="8789" w:type="dxa"/>
            <w:tcBorders>
              <w:top w:val="nil"/>
              <w:left w:val="single" w:sz="4" w:space="0" w:color="auto"/>
              <w:bottom w:val="nil"/>
              <w:right w:val="nil"/>
            </w:tcBorders>
          </w:tcPr>
          <w:p w14:paraId="58D3B5C9" w14:textId="77777777" w:rsidR="004318C8" w:rsidRDefault="004318C8" w:rsidP="004318C8">
            <w:pPr>
              <w:jc w:val="both"/>
              <w:rPr>
                <w:rFonts w:ascii="Times New Roman" w:hAnsi="Times New Roman"/>
                <w:sz w:val="24"/>
                <w:szCs w:val="24"/>
                <w:lang w:eastAsia="bg-BG"/>
              </w:rPr>
            </w:pPr>
            <w:r w:rsidRPr="00C44571">
              <w:rPr>
                <w:rFonts w:ascii="Times New Roman" w:hAnsi="Times New Roman"/>
                <w:sz w:val="24"/>
                <w:szCs w:val="24"/>
                <w:lang w:eastAsia="bg-BG"/>
              </w:rPr>
              <w:t>промяна на ръково</w:t>
            </w:r>
            <w:r>
              <w:rPr>
                <w:rFonts w:ascii="Times New Roman" w:hAnsi="Times New Roman"/>
                <w:sz w:val="24"/>
                <w:szCs w:val="24"/>
                <w:lang w:eastAsia="bg-BG"/>
              </w:rPr>
              <w:t>дителя на транспортната дейност:</w:t>
            </w:r>
          </w:p>
        </w:tc>
      </w:tr>
    </w:tbl>
    <w:p w14:paraId="73C6D84F" w14:textId="77777777" w:rsidR="004318C8" w:rsidRPr="00674FF4" w:rsidRDefault="004318C8" w:rsidP="004318C8">
      <w:pPr>
        <w:spacing w:after="0" w:line="240" w:lineRule="auto"/>
        <w:ind w:firstLine="567"/>
        <w:jc w:val="both"/>
        <w:rPr>
          <w:rFonts w:ascii="Times New Roman" w:hAnsi="Times New Roman"/>
          <w:b/>
          <w:sz w:val="12"/>
          <w:szCs w:val="24"/>
          <w:lang w:eastAsia="bg-BG"/>
        </w:rPr>
      </w:pPr>
    </w:p>
    <w:tbl>
      <w:tblPr>
        <w:tblStyle w:val="TableGrid"/>
        <w:tblW w:w="0" w:type="auto"/>
        <w:tblInd w:w="360" w:type="dxa"/>
        <w:tblLook w:val="04A0" w:firstRow="1" w:lastRow="0" w:firstColumn="1" w:lastColumn="0" w:noHBand="0" w:noVBand="1"/>
      </w:tblPr>
      <w:tblGrid>
        <w:gridCol w:w="9133"/>
      </w:tblGrid>
      <w:tr w:rsidR="004318C8" w14:paraId="00AA78FF" w14:textId="77777777" w:rsidTr="004318C8">
        <w:trPr>
          <w:trHeight w:val="319"/>
        </w:trPr>
        <w:tc>
          <w:tcPr>
            <w:tcW w:w="9133" w:type="dxa"/>
          </w:tcPr>
          <w:p w14:paraId="2E65563F" w14:textId="77777777" w:rsidR="004318C8" w:rsidRDefault="004318C8" w:rsidP="004318C8">
            <w:pPr>
              <w:jc w:val="both"/>
              <w:rPr>
                <w:rFonts w:ascii="Times New Roman" w:hAnsi="Times New Roman"/>
                <w:sz w:val="24"/>
                <w:szCs w:val="24"/>
                <w:lang w:eastAsia="bg-BG"/>
              </w:rPr>
            </w:pPr>
          </w:p>
        </w:tc>
      </w:tr>
    </w:tbl>
    <w:p w14:paraId="26F07467" w14:textId="77777777" w:rsidR="004318C8" w:rsidRPr="00100771" w:rsidRDefault="004318C8" w:rsidP="004318C8">
      <w:pPr>
        <w:spacing w:after="0" w:line="240" w:lineRule="auto"/>
        <w:jc w:val="center"/>
        <w:rPr>
          <w:rFonts w:ascii="Times New Roman" w:hAnsi="Times New Roman"/>
          <w:i/>
          <w:sz w:val="20"/>
          <w:szCs w:val="24"/>
        </w:rPr>
      </w:pPr>
      <w:r w:rsidRPr="00100771">
        <w:rPr>
          <w:rFonts w:ascii="Times New Roman" w:hAnsi="Times New Roman"/>
          <w:i/>
          <w:sz w:val="20"/>
          <w:szCs w:val="24"/>
        </w:rPr>
        <w:t>(име, презиме, фамилия)</w:t>
      </w:r>
    </w:p>
    <w:tbl>
      <w:tblPr>
        <w:tblStyle w:val="TableGrid"/>
        <w:tblW w:w="0" w:type="auto"/>
        <w:tblInd w:w="284" w:type="dxa"/>
        <w:tblLook w:val="04A0" w:firstRow="1" w:lastRow="0" w:firstColumn="1" w:lastColumn="0" w:noHBand="0" w:noVBand="1"/>
      </w:tblPr>
      <w:tblGrid>
        <w:gridCol w:w="1301"/>
        <w:gridCol w:w="251"/>
        <w:gridCol w:w="251"/>
        <w:gridCol w:w="251"/>
        <w:gridCol w:w="251"/>
        <w:gridCol w:w="252"/>
        <w:gridCol w:w="252"/>
        <w:gridCol w:w="252"/>
        <w:gridCol w:w="252"/>
        <w:gridCol w:w="252"/>
        <w:gridCol w:w="252"/>
        <w:gridCol w:w="2332"/>
        <w:gridCol w:w="3202"/>
      </w:tblGrid>
      <w:tr w:rsidR="004318C8" w14:paraId="095051A4" w14:textId="77777777" w:rsidTr="004318C8">
        <w:tc>
          <w:tcPr>
            <w:tcW w:w="783" w:type="dxa"/>
            <w:tcBorders>
              <w:top w:val="nil"/>
              <w:left w:val="nil"/>
              <w:bottom w:val="nil"/>
              <w:right w:val="single" w:sz="4" w:space="0" w:color="auto"/>
            </w:tcBorders>
          </w:tcPr>
          <w:p w14:paraId="71AE5BDF" w14:textId="77777777" w:rsidR="004318C8" w:rsidRDefault="004318C8" w:rsidP="004318C8">
            <w:pPr>
              <w:pStyle w:val="ListParagraph"/>
              <w:ind w:left="0"/>
              <w:jc w:val="both"/>
              <w:rPr>
                <w:rFonts w:ascii="Times New Roman" w:hAnsi="Times New Roman"/>
                <w:sz w:val="24"/>
                <w:szCs w:val="24"/>
              </w:rPr>
            </w:pPr>
            <w:r>
              <w:rPr>
                <w:rFonts w:ascii="Times New Roman" w:hAnsi="Times New Roman"/>
                <w:sz w:val="24"/>
                <w:szCs w:val="24"/>
              </w:rPr>
              <w:t>Е</w:t>
            </w:r>
            <w:r w:rsidRPr="002072E8">
              <w:rPr>
                <w:rFonts w:ascii="Times New Roman" w:hAnsi="Times New Roman"/>
                <w:sz w:val="24"/>
                <w:szCs w:val="24"/>
              </w:rPr>
              <w:t>ГН</w:t>
            </w:r>
            <w:r w:rsidR="008F583F">
              <w:rPr>
                <w:rFonts w:ascii="Times New Roman" w:hAnsi="Times New Roman"/>
                <w:sz w:val="24"/>
                <w:szCs w:val="24"/>
              </w:rPr>
              <w:t>/ЛНЧ</w:t>
            </w:r>
            <w:r w:rsidRPr="002072E8">
              <w:rPr>
                <w:rFonts w:ascii="Times New Roman" w:hAnsi="Times New Roman"/>
                <w:sz w:val="24"/>
                <w:szCs w:val="24"/>
              </w:rPr>
              <w:t>:</w:t>
            </w:r>
          </w:p>
        </w:tc>
        <w:tc>
          <w:tcPr>
            <w:tcW w:w="255" w:type="dxa"/>
            <w:tcBorders>
              <w:left w:val="single" w:sz="4" w:space="0" w:color="auto"/>
            </w:tcBorders>
          </w:tcPr>
          <w:p w14:paraId="49077827" w14:textId="77777777" w:rsidR="004318C8" w:rsidRDefault="004318C8" w:rsidP="004318C8">
            <w:pPr>
              <w:pStyle w:val="ListParagraph"/>
              <w:ind w:left="0"/>
              <w:jc w:val="both"/>
              <w:rPr>
                <w:rFonts w:ascii="Times New Roman" w:hAnsi="Times New Roman"/>
                <w:sz w:val="24"/>
                <w:szCs w:val="24"/>
              </w:rPr>
            </w:pPr>
          </w:p>
        </w:tc>
        <w:tc>
          <w:tcPr>
            <w:tcW w:w="255" w:type="dxa"/>
          </w:tcPr>
          <w:p w14:paraId="3E99553F" w14:textId="77777777" w:rsidR="004318C8" w:rsidRDefault="004318C8" w:rsidP="004318C8">
            <w:pPr>
              <w:pStyle w:val="ListParagraph"/>
              <w:ind w:left="0"/>
              <w:jc w:val="both"/>
              <w:rPr>
                <w:rFonts w:ascii="Times New Roman" w:hAnsi="Times New Roman"/>
                <w:sz w:val="24"/>
                <w:szCs w:val="24"/>
              </w:rPr>
            </w:pPr>
          </w:p>
        </w:tc>
        <w:tc>
          <w:tcPr>
            <w:tcW w:w="255" w:type="dxa"/>
          </w:tcPr>
          <w:p w14:paraId="1B682D01" w14:textId="77777777" w:rsidR="004318C8" w:rsidRDefault="004318C8" w:rsidP="004318C8">
            <w:pPr>
              <w:pStyle w:val="ListParagraph"/>
              <w:ind w:left="0"/>
              <w:jc w:val="both"/>
              <w:rPr>
                <w:rFonts w:ascii="Times New Roman" w:hAnsi="Times New Roman"/>
                <w:sz w:val="24"/>
                <w:szCs w:val="24"/>
              </w:rPr>
            </w:pPr>
          </w:p>
        </w:tc>
        <w:tc>
          <w:tcPr>
            <w:tcW w:w="255" w:type="dxa"/>
          </w:tcPr>
          <w:p w14:paraId="06932E0C" w14:textId="77777777" w:rsidR="004318C8" w:rsidRDefault="004318C8" w:rsidP="004318C8">
            <w:pPr>
              <w:pStyle w:val="ListParagraph"/>
              <w:ind w:left="0"/>
              <w:jc w:val="both"/>
              <w:rPr>
                <w:rFonts w:ascii="Times New Roman" w:hAnsi="Times New Roman"/>
                <w:sz w:val="24"/>
                <w:szCs w:val="24"/>
              </w:rPr>
            </w:pPr>
          </w:p>
        </w:tc>
        <w:tc>
          <w:tcPr>
            <w:tcW w:w="255" w:type="dxa"/>
          </w:tcPr>
          <w:p w14:paraId="575A3C0E" w14:textId="77777777" w:rsidR="004318C8" w:rsidRDefault="004318C8" w:rsidP="004318C8">
            <w:pPr>
              <w:pStyle w:val="ListParagraph"/>
              <w:ind w:left="0"/>
              <w:jc w:val="both"/>
              <w:rPr>
                <w:rFonts w:ascii="Times New Roman" w:hAnsi="Times New Roman"/>
                <w:sz w:val="24"/>
                <w:szCs w:val="24"/>
              </w:rPr>
            </w:pPr>
          </w:p>
        </w:tc>
        <w:tc>
          <w:tcPr>
            <w:tcW w:w="255" w:type="dxa"/>
          </w:tcPr>
          <w:p w14:paraId="3BBEB9AE" w14:textId="77777777" w:rsidR="004318C8" w:rsidRDefault="004318C8" w:rsidP="004318C8">
            <w:pPr>
              <w:pStyle w:val="ListParagraph"/>
              <w:ind w:left="0"/>
              <w:jc w:val="both"/>
              <w:rPr>
                <w:rFonts w:ascii="Times New Roman" w:hAnsi="Times New Roman"/>
                <w:sz w:val="24"/>
                <w:szCs w:val="24"/>
              </w:rPr>
            </w:pPr>
          </w:p>
        </w:tc>
        <w:tc>
          <w:tcPr>
            <w:tcW w:w="255" w:type="dxa"/>
          </w:tcPr>
          <w:p w14:paraId="1EE624D3" w14:textId="77777777" w:rsidR="004318C8" w:rsidRDefault="004318C8" w:rsidP="004318C8">
            <w:pPr>
              <w:pStyle w:val="ListParagraph"/>
              <w:ind w:left="0"/>
              <w:jc w:val="both"/>
              <w:rPr>
                <w:rFonts w:ascii="Times New Roman" w:hAnsi="Times New Roman"/>
                <w:sz w:val="24"/>
                <w:szCs w:val="24"/>
              </w:rPr>
            </w:pPr>
          </w:p>
        </w:tc>
        <w:tc>
          <w:tcPr>
            <w:tcW w:w="255" w:type="dxa"/>
          </w:tcPr>
          <w:p w14:paraId="7E1F799B" w14:textId="77777777" w:rsidR="004318C8" w:rsidRDefault="004318C8" w:rsidP="004318C8">
            <w:pPr>
              <w:pStyle w:val="ListParagraph"/>
              <w:ind w:left="0"/>
              <w:jc w:val="both"/>
              <w:rPr>
                <w:rFonts w:ascii="Times New Roman" w:hAnsi="Times New Roman"/>
                <w:sz w:val="24"/>
                <w:szCs w:val="24"/>
              </w:rPr>
            </w:pPr>
          </w:p>
        </w:tc>
        <w:tc>
          <w:tcPr>
            <w:tcW w:w="255" w:type="dxa"/>
          </w:tcPr>
          <w:p w14:paraId="1889300A" w14:textId="77777777" w:rsidR="004318C8" w:rsidRDefault="004318C8" w:rsidP="004318C8">
            <w:pPr>
              <w:pStyle w:val="ListParagraph"/>
              <w:ind w:left="0"/>
              <w:jc w:val="both"/>
              <w:rPr>
                <w:rFonts w:ascii="Times New Roman" w:hAnsi="Times New Roman"/>
                <w:sz w:val="24"/>
                <w:szCs w:val="24"/>
              </w:rPr>
            </w:pPr>
          </w:p>
        </w:tc>
        <w:tc>
          <w:tcPr>
            <w:tcW w:w="255" w:type="dxa"/>
            <w:tcBorders>
              <w:right w:val="single" w:sz="4" w:space="0" w:color="auto"/>
            </w:tcBorders>
          </w:tcPr>
          <w:p w14:paraId="6204A581" w14:textId="77777777" w:rsidR="004318C8" w:rsidRDefault="004318C8" w:rsidP="004318C8">
            <w:pPr>
              <w:pStyle w:val="ListParagraph"/>
              <w:ind w:left="0"/>
              <w:jc w:val="both"/>
              <w:rPr>
                <w:rFonts w:ascii="Times New Roman" w:hAnsi="Times New Roman"/>
                <w:sz w:val="24"/>
                <w:szCs w:val="24"/>
              </w:rPr>
            </w:pPr>
          </w:p>
        </w:tc>
        <w:tc>
          <w:tcPr>
            <w:tcW w:w="2337" w:type="dxa"/>
            <w:tcBorders>
              <w:top w:val="nil"/>
              <w:left w:val="single" w:sz="4" w:space="0" w:color="auto"/>
              <w:bottom w:val="nil"/>
              <w:right w:val="single" w:sz="4" w:space="0" w:color="auto"/>
            </w:tcBorders>
          </w:tcPr>
          <w:p w14:paraId="674E36B4" w14:textId="77777777" w:rsidR="004318C8" w:rsidRDefault="004318C8" w:rsidP="004318C8">
            <w:pPr>
              <w:pStyle w:val="ListParagraph"/>
              <w:ind w:left="0" w:firstLine="670"/>
              <w:jc w:val="both"/>
              <w:rPr>
                <w:rFonts w:ascii="Times New Roman" w:hAnsi="Times New Roman"/>
                <w:sz w:val="24"/>
                <w:szCs w:val="24"/>
              </w:rPr>
            </w:pPr>
            <w:r>
              <w:rPr>
                <w:rFonts w:ascii="Times New Roman" w:hAnsi="Times New Roman"/>
                <w:sz w:val="24"/>
                <w:szCs w:val="24"/>
              </w:rPr>
              <w:t>Гражданство:</w:t>
            </w:r>
          </w:p>
        </w:tc>
        <w:tc>
          <w:tcPr>
            <w:tcW w:w="3544" w:type="dxa"/>
            <w:tcBorders>
              <w:left w:val="single" w:sz="4" w:space="0" w:color="auto"/>
            </w:tcBorders>
          </w:tcPr>
          <w:p w14:paraId="3E95865C" w14:textId="77777777" w:rsidR="004318C8" w:rsidRDefault="004318C8" w:rsidP="004318C8">
            <w:pPr>
              <w:pStyle w:val="ListParagraph"/>
              <w:ind w:left="0"/>
              <w:jc w:val="both"/>
              <w:rPr>
                <w:rFonts w:ascii="Times New Roman" w:hAnsi="Times New Roman"/>
                <w:sz w:val="24"/>
                <w:szCs w:val="24"/>
              </w:rPr>
            </w:pPr>
          </w:p>
        </w:tc>
      </w:tr>
    </w:tbl>
    <w:p w14:paraId="6958A85D" w14:textId="77777777" w:rsidR="004318C8" w:rsidRPr="00674FF4" w:rsidRDefault="004318C8" w:rsidP="004318C8">
      <w:pPr>
        <w:spacing w:after="0" w:line="240" w:lineRule="auto"/>
        <w:ind w:left="360"/>
        <w:jc w:val="both"/>
        <w:rPr>
          <w:rFonts w:ascii="Times New Roman" w:hAnsi="Times New Roman"/>
          <w:sz w:val="12"/>
          <w:szCs w:val="24"/>
          <w:lang w:eastAsia="bg-BG"/>
        </w:rPr>
      </w:pPr>
    </w:p>
    <w:tbl>
      <w:tblPr>
        <w:tblStyle w:val="TableGrid"/>
        <w:tblW w:w="0" w:type="auto"/>
        <w:tblInd w:w="360" w:type="dxa"/>
        <w:tblLook w:val="04A0" w:firstRow="1" w:lastRow="0" w:firstColumn="1" w:lastColumn="0" w:noHBand="0" w:noVBand="1"/>
      </w:tblPr>
      <w:tblGrid>
        <w:gridCol w:w="344"/>
        <w:gridCol w:w="8926"/>
      </w:tblGrid>
      <w:tr w:rsidR="004318C8" w14:paraId="3E9CD03E" w14:textId="77777777" w:rsidTr="004318C8">
        <w:tc>
          <w:tcPr>
            <w:tcW w:w="344" w:type="dxa"/>
            <w:tcBorders>
              <w:right w:val="single" w:sz="4" w:space="0" w:color="auto"/>
            </w:tcBorders>
          </w:tcPr>
          <w:p w14:paraId="093FE2F0" w14:textId="77777777" w:rsidR="004318C8" w:rsidRDefault="004318C8" w:rsidP="004318C8">
            <w:pPr>
              <w:jc w:val="both"/>
              <w:rPr>
                <w:rFonts w:ascii="Times New Roman" w:hAnsi="Times New Roman"/>
                <w:sz w:val="24"/>
                <w:szCs w:val="24"/>
                <w:lang w:eastAsia="bg-BG"/>
              </w:rPr>
            </w:pPr>
          </w:p>
        </w:tc>
        <w:tc>
          <w:tcPr>
            <w:tcW w:w="8926" w:type="dxa"/>
            <w:tcBorders>
              <w:top w:val="nil"/>
              <w:left w:val="single" w:sz="4" w:space="0" w:color="auto"/>
              <w:bottom w:val="nil"/>
              <w:right w:val="nil"/>
            </w:tcBorders>
          </w:tcPr>
          <w:p w14:paraId="72F1BAEB" w14:textId="77777777" w:rsidR="004318C8" w:rsidRDefault="004318C8" w:rsidP="004318C8">
            <w:pPr>
              <w:jc w:val="both"/>
              <w:rPr>
                <w:rFonts w:ascii="Times New Roman" w:hAnsi="Times New Roman"/>
                <w:sz w:val="24"/>
                <w:szCs w:val="24"/>
                <w:lang w:eastAsia="bg-BG"/>
              </w:rPr>
            </w:pPr>
            <w:r w:rsidRPr="00F03F3A">
              <w:rPr>
                <w:rFonts w:ascii="Times New Roman" w:hAnsi="Times New Roman"/>
                <w:sz w:val="24"/>
                <w:szCs w:val="24"/>
                <w:lang w:eastAsia="bg-BG"/>
              </w:rPr>
              <w:t>промяна в данните за установяване на територията на Република България, за</w:t>
            </w:r>
            <w:r>
              <w:rPr>
                <w:rFonts w:ascii="Times New Roman" w:hAnsi="Times New Roman"/>
                <w:sz w:val="24"/>
                <w:szCs w:val="24"/>
                <w:lang w:eastAsia="bg-BG"/>
              </w:rPr>
              <w:t xml:space="preserve"> </w:t>
            </w:r>
            <w:r w:rsidRPr="00F03F3A">
              <w:rPr>
                <w:rFonts w:ascii="Times New Roman" w:hAnsi="Times New Roman"/>
                <w:sz w:val="24"/>
                <w:szCs w:val="24"/>
                <w:lang w:eastAsia="bg-BG"/>
              </w:rPr>
              <w:t>което</w:t>
            </w:r>
          </w:p>
        </w:tc>
      </w:tr>
      <w:tr w:rsidR="004318C8" w14:paraId="59E8288F" w14:textId="77777777" w:rsidTr="004318C8">
        <w:tc>
          <w:tcPr>
            <w:tcW w:w="9270" w:type="dxa"/>
            <w:gridSpan w:val="2"/>
            <w:tcBorders>
              <w:top w:val="nil"/>
              <w:left w:val="nil"/>
              <w:bottom w:val="nil"/>
              <w:right w:val="nil"/>
            </w:tcBorders>
          </w:tcPr>
          <w:p w14:paraId="20EDB291" w14:textId="77777777" w:rsidR="004318C8" w:rsidRDefault="004318C8" w:rsidP="004318C8">
            <w:pPr>
              <w:ind w:left="-47"/>
              <w:jc w:val="both"/>
              <w:rPr>
                <w:rFonts w:ascii="Times New Roman" w:hAnsi="Times New Roman"/>
                <w:sz w:val="24"/>
                <w:szCs w:val="24"/>
                <w:lang w:eastAsia="bg-BG"/>
              </w:rPr>
            </w:pPr>
            <w:r w:rsidRPr="00F03F3A">
              <w:rPr>
                <w:rFonts w:ascii="Times New Roman" w:hAnsi="Times New Roman"/>
                <w:sz w:val="24"/>
                <w:szCs w:val="24"/>
                <w:lang w:eastAsia="bg-BG"/>
              </w:rPr>
              <w:t>представям декларация за установяване по образец, утвърден от изпълнителния директор на Изпълнителна агенция „Автомобилна администрация“ (ИААА);</w:t>
            </w:r>
          </w:p>
        </w:tc>
      </w:tr>
    </w:tbl>
    <w:p w14:paraId="3A68E585" w14:textId="77777777" w:rsidR="004318C8" w:rsidRPr="00674FF4" w:rsidRDefault="004318C8" w:rsidP="004318C8">
      <w:pPr>
        <w:spacing w:after="0" w:line="240" w:lineRule="auto"/>
        <w:ind w:left="360"/>
        <w:jc w:val="both"/>
        <w:rPr>
          <w:rFonts w:ascii="Times New Roman" w:hAnsi="Times New Roman"/>
          <w:sz w:val="12"/>
          <w:szCs w:val="24"/>
          <w:lang w:eastAsia="bg-BG"/>
        </w:rPr>
      </w:pPr>
    </w:p>
    <w:tbl>
      <w:tblPr>
        <w:tblStyle w:val="TableGrid"/>
        <w:tblW w:w="9417" w:type="dxa"/>
        <w:tblInd w:w="360" w:type="dxa"/>
        <w:tblLook w:val="04A0" w:firstRow="1" w:lastRow="0" w:firstColumn="1" w:lastColumn="0" w:noHBand="0" w:noVBand="1"/>
      </w:tblPr>
      <w:tblGrid>
        <w:gridCol w:w="344"/>
        <w:gridCol w:w="8789"/>
        <w:gridCol w:w="284"/>
      </w:tblGrid>
      <w:tr w:rsidR="004318C8" w14:paraId="547FF559" w14:textId="77777777" w:rsidTr="004318C8">
        <w:tc>
          <w:tcPr>
            <w:tcW w:w="344" w:type="dxa"/>
            <w:tcBorders>
              <w:bottom w:val="single" w:sz="4" w:space="0" w:color="auto"/>
              <w:right w:val="single" w:sz="4" w:space="0" w:color="auto"/>
            </w:tcBorders>
          </w:tcPr>
          <w:p w14:paraId="6539E48C" w14:textId="77777777" w:rsidR="004318C8" w:rsidRDefault="004318C8" w:rsidP="004318C8">
            <w:pPr>
              <w:jc w:val="both"/>
              <w:rPr>
                <w:rFonts w:ascii="Times New Roman" w:hAnsi="Times New Roman"/>
                <w:sz w:val="24"/>
                <w:szCs w:val="24"/>
                <w:lang w:eastAsia="bg-BG"/>
              </w:rPr>
            </w:pPr>
          </w:p>
        </w:tc>
        <w:tc>
          <w:tcPr>
            <w:tcW w:w="9073" w:type="dxa"/>
            <w:gridSpan w:val="2"/>
            <w:tcBorders>
              <w:top w:val="nil"/>
              <w:left w:val="single" w:sz="4" w:space="0" w:color="auto"/>
              <w:bottom w:val="nil"/>
              <w:right w:val="nil"/>
            </w:tcBorders>
          </w:tcPr>
          <w:p w14:paraId="7901C8C4" w14:textId="77777777" w:rsidR="004318C8" w:rsidRDefault="004318C8" w:rsidP="004318C8">
            <w:pPr>
              <w:jc w:val="both"/>
              <w:rPr>
                <w:rFonts w:ascii="Times New Roman" w:hAnsi="Times New Roman"/>
                <w:sz w:val="24"/>
                <w:szCs w:val="24"/>
                <w:lang w:eastAsia="bg-BG"/>
              </w:rPr>
            </w:pPr>
            <w:r w:rsidRPr="00C44571">
              <w:rPr>
                <w:rFonts w:ascii="Times New Roman" w:hAnsi="Times New Roman"/>
                <w:noProof/>
                <w:sz w:val="24"/>
                <w:szCs w:val="24"/>
                <w:lang w:eastAsia="bg-BG"/>
              </w:rPr>
              <w:t>намаляване броя на заверени копия на лиценза на Общността</w:t>
            </w:r>
            <w:r w:rsidRPr="00C44571">
              <w:rPr>
                <w:rFonts w:ascii="Times New Roman" w:hAnsi="Times New Roman"/>
                <w:b/>
                <w:noProof/>
                <w:sz w:val="24"/>
                <w:szCs w:val="24"/>
                <w:lang w:eastAsia="bg-BG"/>
              </w:rPr>
              <w:t xml:space="preserve"> </w:t>
            </w:r>
            <w:r w:rsidRPr="00C44571">
              <w:rPr>
                <w:rFonts w:ascii="Times New Roman" w:hAnsi="Times New Roman"/>
                <w:noProof/>
                <w:sz w:val="24"/>
                <w:szCs w:val="24"/>
                <w:lang w:eastAsia="bg-BG"/>
              </w:rPr>
              <w:t>и отписване на</w:t>
            </w:r>
            <w:r>
              <w:rPr>
                <w:rFonts w:ascii="Times New Roman" w:hAnsi="Times New Roman"/>
                <w:noProof/>
                <w:sz w:val="24"/>
                <w:szCs w:val="24"/>
                <w:lang w:eastAsia="bg-BG"/>
              </w:rPr>
              <w:t xml:space="preserve"> </w:t>
            </w:r>
            <w:r w:rsidRPr="00C44571">
              <w:rPr>
                <w:rFonts w:ascii="Times New Roman" w:hAnsi="Times New Roman"/>
                <w:noProof/>
                <w:sz w:val="24"/>
                <w:szCs w:val="24"/>
                <w:lang w:eastAsia="bg-BG"/>
              </w:rPr>
              <w:t>моторно</w:t>
            </w:r>
          </w:p>
        </w:tc>
      </w:tr>
      <w:tr w:rsidR="004318C8" w14:paraId="7226359E" w14:textId="77777777" w:rsidTr="004318C8">
        <w:tc>
          <w:tcPr>
            <w:tcW w:w="9417" w:type="dxa"/>
            <w:gridSpan w:val="3"/>
            <w:tcBorders>
              <w:top w:val="nil"/>
              <w:left w:val="nil"/>
              <w:bottom w:val="nil"/>
              <w:right w:val="nil"/>
            </w:tcBorders>
          </w:tcPr>
          <w:p w14:paraId="4BF431C5" w14:textId="77777777" w:rsidR="004318C8" w:rsidRPr="002072E8" w:rsidRDefault="004318C8" w:rsidP="004318C8">
            <w:pPr>
              <w:jc w:val="both"/>
              <w:rPr>
                <w:rFonts w:ascii="Times New Roman" w:hAnsi="Times New Roman"/>
                <w:sz w:val="24"/>
                <w:szCs w:val="24"/>
                <w:lang w:eastAsia="bg-BG"/>
              </w:rPr>
            </w:pPr>
            <w:r w:rsidRPr="002072E8">
              <w:rPr>
                <w:rFonts w:ascii="Times New Roman" w:hAnsi="Times New Roman"/>
                <w:sz w:val="24"/>
                <w:szCs w:val="24"/>
                <w:lang w:eastAsia="bg-BG"/>
              </w:rPr>
              <w:t>превозн</w:t>
            </w:r>
            <w:r>
              <w:rPr>
                <w:rFonts w:ascii="Times New Roman" w:hAnsi="Times New Roman"/>
                <w:sz w:val="24"/>
                <w:szCs w:val="24"/>
                <w:lang w:eastAsia="bg-BG"/>
              </w:rPr>
              <w:t>о</w:t>
            </w:r>
            <w:r w:rsidRPr="002072E8">
              <w:rPr>
                <w:rFonts w:ascii="Times New Roman" w:hAnsi="Times New Roman"/>
                <w:sz w:val="24"/>
                <w:szCs w:val="24"/>
                <w:lang w:eastAsia="bg-BG"/>
              </w:rPr>
              <w:t xml:space="preserve"> средств</w:t>
            </w:r>
            <w:r>
              <w:rPr>
                <w:rFonts w:ascii="Times New Roman" w:hAnsi="Times New Roman"/>
                <w:sz w:val="24"/>
                <w:szCs w:val="24"/>
                <w:lang w:eastAsia="bg-BG"/>
              </w:rPr>
              <w:t>о;</w:t>
            </w:r>
          </w:p>
        </w:tc>
      </w:tr>
      <w:tr w:rsidR="004318C8" w14:paraId="4A031328" w14:textId="77777777" w:rsidTr="004318C8">
        <w:tc>
          <w:tcPr>
            <w:tcW w:w="9417" w:type="dxa"/>
            <w:gridSpan w:val="3"/>
            <w:tcBorders>
              <w:top w:val="nil"/>
              <w:left w:val="nil"/>
              <w:bottom w:val="nil"/>
              <w:right w:val="nil"/>
            </w:tcBorders>
          </w:tcPr>
          <w:p w14:paraId="3EE3F38C" w14:textId="77777777" w:rsidR="004318C8" w:rsidRPr="00F03F3A" w:rsidRDefault="004318C8" w:rsidP="004318C8">
            <w:pPr>
              <w:jc w:val="both"/>
              <w:rPr>
                <w:rFonts w:ascii="Times New Roman" w:hAnsi="Times New Roman"/>
                <w:sz w:val="12"/>
                <w:szCs w:val="24"/>
                <w:lang w:eastAsia="bg-BG"/>
              </w:rPr>
            </w:pPr>
          </w:p>
        </w:tc>
      </w:tr>
      <w:tr w:rsidR="004318C8" w14:paraId="766DE70E" w14:textId="77777777" w:rsidTr="004318C8">
        <w:trPr>
          <w:gridAfter w:val="1"/>
          <w:wAfter w:w="284" w:type="dxa"/>
        </w:trPr>
        <w:tc>
          <w:tcPr>
            <w:tcW w:w="344" w:type="dxa"/>
            <w:tcBorders>
              <w:bottom w:val="single" w:sz="4" w:space="0" w:color="auto"/>
              <w:right w:val="single" w:sz="4" w:space="0" w:color="auto"/>
            </w:tcBorders>
          </w:tcPr>
          <w:p w14:paraId="7302C271" w14:textId="77777777" w:rsidR="004318C8" w:rsidRDefault="004318C8" w:rsidP="004318C8">
            <w:pPr>
              <w:jc w:val="both"/>
              <w:rPr>
                <w:rFonts w:ascii="Times New Roman" w:hAnsi="Times New Roman"/>
                <w:sz w:val="24"/>
                <w:szCs w:val="24"/>
                <w:lang w:eastAsia="bg-BG"/>
              </w:rPr>
            </w:pPr>
          </w:p>
        </w:tc>
        <w:tc>
          <w:tcPr>
            <w:tcW w:w="8789" w:type="dxa"/>
            <w:tcBorders>
              <w:top w:val="nil"/>
              <w:left w:val="single" w:sz="4" w:space="0" w:color="auto"/>
              <w:bottom w:val="nil"/>
              <w:right w:val="nil"/>
            </w:tcBorders>
          </w:tcPr>
          <w:p w14:paraId="4BEA4BE1" w14:textId="77777777" w:rsidR="004318C8" w:rsidRDefault="004318C8" w:rsidP="004318C8">
            <w:pPr>
              <w:jc w:val="both"/>
              <w:rPr>
                <w:rFonts w:ascii="Times New Roman" w:hAnsi="Times New Roman"/>
                <w:sz w:val="24"/>
                <w:szCs w:val="24"/>
                <w:lang w:eastAsia="bg-BG"/>
              </w:rPr>
            </w:pPr>
            <w:r w:rsidRPr="00C44571">
              <w:rPr>
                <w:rFonts w:ascii="Times New Roman" w:hAnsi="Times New Roman"/>
                <w:sz w:val="24"/>
                <w:szCs w:val="24"/>
                <w:lang w:eastAsia="bg-BG"/>
              </w:rPr>
              <w:t>промяна на данни за превозни средства, вписани в регистъра за моторните</w:t>
            </w:r>
            <w:r>
              <w:rPr>
                <w:rFonts w:ascii="Times New Roman" w:hAnsi="Times New Roman"/>
                <w:sz w:val="24"/>
                <w:szCs w:val="24"/>
                <w:lang w:eastAsia="bg-BG"/>
              </w:rPr>
              <w:t xml:space="preserve"> </w:t>
            </w:r>
            <w:r w:rsidRPr="00C44571">
              <w:rPr>
                <w:rFonts w:ascii="Times New Roman" w:hAnsi="Times New Roman"/>
                <w:sz w:val="24"/>
                <w:szCs w:val="24"/>
                <w:lang w:eastAsia="bg-BG"/>
              </w:rPr>
              <w:t>превозни</w:t>
            </w:r>
          </w:p>
        </w:tc>
      </w:tr>
      <w:tr w:rsidR="004318C8" w14:paraId="21FAAC6E" w14:textId="77777777" w:rsidTr="004318C8">
        <w:trPr>
          <w:gridAfter w:val="1"/>
          <w:wAfter w:w="284" w:type="dxa"/>
        </w:trPr>
        <w:tc>
          <w:tcPr>
            <w:tcW w:w="9133" w:type="dxa"/>
            <w:gridSpan w:val="2"/>
            <w:tcBorders>
              <w:top w:val="nil"/>
              <w:left w:val="nil"/>
              <w:bottom w:val="nil"/>
              <w:right w:val="nil"/>
            </w:tcBorders>
          </w:tcPr>
          <w:p w14:paraId="7145E8A3" w14:textId="77777777" w:rsidR="004318C8" w:rsidRPr="002072E8" w:rsidRDefault="004318C8" w:rsidP="004318C8">
            <w:pPr>
              <w:jc w:val="both"/>
              <w:rPr>
                <w:rFonts w:ascii="Times New Roman" w:hAnsi="Times New Roman"/>
                <w:sz w:val="24"/>
                <w:szCs w:val="24"/>
                <w:lang w:eastAsia="bg-BG"/>
              </w:rPr>
            </w:pPr>
            <w:r w:rsidRPr="00C44571">
              <w:rPr>
                <w:rFonts w:ascii="Times New Roman" w:hAnsi="Times New Roman"/>
                <w:sz w:val="24"/>
                <w:szCs w:val="24"/>
                <w:lang w:eastAsia="bg-BG"/>
              </w:rPr>
              <w:t>средства към лиценза на Общността</w:t>
            </w:r>
            <w:r>
              <w:rPr>
                <w:rFonts w:ascii="Times New Roman" w:hAnsi="Times New Roman"/>
                <w:sz w:val="24"/>
                <w:szCs w:val="24"/>
                <w:lang w:eastAsia="bg-BG"/>
              </w:rPr>
              <w:t>;</w:t>
            </w:r>
          </w:p>
        </w:tc>
      </w:tr>
      <w:tr w:rsidR="004318C8" w14:paraId="5C7339E0" w14:textId="77777777" w:rsidTr="004318C8">
        <w:trPr>
          <w:gridAfter w:val="1"/>
          <w:wAfter w:w="284" w:type="dxa"/>
        </w:trPr>
        <w:tc>
          <w:tcPr>
            <w:tcW w:w="9133" w:type="dxa"/>
            <w:gridSpan w:val="2"/>
            <w:tcBorders>
              <w:top w:val="nil"/>
              <w:left w:val="nil"/>
              <w:bottom w:val="nil"/>
              <w:right w:val="nil"/>
            </w:tcBorders>
          </w:tcPr>
          <w:p w14:paraId="28B5AB24" w14:textId="77777777" w:rsidR="004318C8" w:rsidRPr="00674FF4" w:rsidRDefault="004318C8" w:rsidP="004318C8">
            <w:pPr>
              <w:jc w:val="both"/>
              <w:rPr>
                <w:rFonts w:ascii="Times New Roman" w:hAnsi="Times New Roman"/>
                <w:sz w:val="12"/>
                <w:szCs w:val="24"/>
                <w:lang w:eastAsia="bg-BG"/>
              </w:rPr>
            </w:pPr>
          </w:p>
        </w:tc>
      </w:tr>
      <w:tr w:rsidR="004318C8" w14:paraId="001BF7AA" w14:textId="77777777" w:rsidTr="004318C8">
        <w:trPr>
          <w:gridAfter w:val="1"/>
          <w:wAfter w:w="284" w:type="dxa"/>
        </w:trPr>
        <w:tc>
          <w:tcPr>
            <w:tcW w:w="344" w:type="dxa"/>
            <w:tcBorders>
              <w:bottom w:val="single" w:sz="4" w:space="0" w:color="auto"/>
              <w:right w:val="single" w:sz="4" w:space="0" w:color="auto"/>
            </w:tcBorders>
          </w:tcPr>
          <w:p w14:paraId="4B803040" w14:textId="77777777" w:rsidR="004318C8" w:rsidRDefault="004318C8" w:rsidP="004318C8">
            <w:pPr>
              <w:jc w:val="both"/>
              <w:rPr>
                <w:rFonts w:ascii="Times New Roman" w:hAnsi="Times New Roman"/>
                <w:sz w:val="24"/>
                <w:szCs w:val="24"/>
                <w:lang w:eastAsia="bg-BG"/>
              </w:rPr>
            </w:pPr>
          </w:p>
        </w:tc>
        <w:tc>
          <w:tcPr>
            <w:tcW w:w="8789" w:type="dxa"/>
            <w:tcBorders>
              <w:top w:val="nil"/>
              <w:left w:val="single" w:sz="4" w:space="0" w:color="auto"/>
              <w:bottom w:val="nil"/>
              <w:right w:val="nil"/>
            </w:tcBorders>
          </w:tcPr>
          <w:p w14:paraId="0FC7D3FB" w14:textId="77777777" w:rsidR="004318C8" w:rsidRDefault="004318C8" w:rsidP="004318C8">
            <w:pPr>
              <w:ind w:right="-108"/>
              <w:jc w:val="both"/>
              <w:rPr>
                <w:rFonts w:ascii="Times New Roman" w:hAnsi="Times New Roman"/>
                <w:sz w:val="24"/>
                <w:szCs w:val="24"/>
                <w:lang w:eastAsia="bg-BG"/>
              </w:rPr>
            </w:pPr>
            <w:r w:rsidRPr="00C44571">
              <w:rPr>
                <w:rFonts w:ascii="Times New Roman" w:hAnsi="Times New Roman"/>
                <w:sz w:val="24"/>
                <w:szCs w:val="24"/>
                <w:lang w:eastAsia="bg-BG"/>
              </w:rPr>
              <w:t>обявяване за невалидни заверени копия на лиценз на Общността – изгубени</w:t>
            </w:r>
            <w:r w:rsidRPr="002072E8">
              <w:rPr>
                <w:rFonts w:ascii="Times New Roman" w:hAnsi="Times New Roman"/>
                <w:sz w:val="24"/>
                <w:szCs w:val="24"/>
                <w:lang w:eastAsia="bg-BG"/>
              </w:rPr>
              <w:t>,</w:t>
            </w:r>
          </w:p>
        </w:tc>
      </w:tr>
      <w:tr w:rsidR="004318C8" w14:paraId="25B8C592" w14:textId="77777777" w:rsidTr="004318C8">
        <w:trPr>
          <w:gridAfter w:val="1"/>
          <w:wAfter w:w="284" w:type="dxa"/>
        </w:trPr>
        <w:tc>
          <w:tcPr>
            <w:tcW w:w="9133" w:type="dxa"/>
            <w:gridSpan w:val="2"/>
            <w:tcBorders>
              <w:top w:val="nil"/>
              <w:left w:val="nil"/>
              <w:bottom w:val="nil"/>
              <w:right w:val="nil"/>
            </w:tcBorders>
          </w:tcPr>
          <w:p w14:paraId="4BF8E011" w14:textId="77777777" w:rsidR="004318C8" w:rsidRPr="002072E8" w:rsidRDefault="004318C8" w:rsidP="004318C8">
            <w:pPr>
              <w:jc w:val="both"/>
              <w:rPr>
                <w:rFonts w:ascii="Times New Roman" w:hAnsi="Times New Roman"/>
                <w:sz w:val="24"/>
                <w:szCs w:val="24"/>
                <w:lang w:eastAsia="bg-BG"/>
              </w:rPr>
            </w:pPr>
            <w:r w:rsidRPr="00F03F3A">
              <w:rPr>
                <w:rFonts w:ascii="Times New Roman" w:hAnsi="Times New Roman"/>
                <w:sz w:val="24"/>
                <w:szCs w:val="24"/>
                <w:lang w:eastAsia="bg-BG"/>
              </w:rPr>
              <w:t>откраднати, унищожени и др. (когато не е подадено заявление за издаване на дубликат).</w:t>
            </w:r>
          </w:p>
        </w:tc>
      </w:tr>
    </w:tbl>
    <w:p w14:paraId="3C80284A" w14:textId="77777777" w:rsidR="004318C8" w:rsidRPr="005D1BB6" w:rsidRDefault="004318C8" w:rsidP="004318C8">
      <w:pPr>
        <w:spacing w:after="0" w:line="240" w:lineRule="auto"/>
        <w:ind w:left="720"/>
        <w:jc w:val="both"/>
        <w:rPr>
          <w:rFonts w:ascii="Times New Roman" w:hAnsi="Times New Roman"/>
          <w:sz w:val="24"/>
          <w:szCs w:val="24"/>
          <w:lang w:eastAsia="bg-BG"/>
        </w:rPr>
      </w:pPr>
    </w:p>
    <w:p w14:paraId="1B9665D8" w14:textId="77777777" w:rsidR="004318C8" w:rsidRDefault="004318C8" w:rsidP="004318C8">
      <w:pPr>
        <w:tabs>
          <w:tab w:val="left" w:pos="851"/>
        </w:tabs>
        <w:spacing w:after="0" w:line="240" w:lineRule="auto"/>
        <w:ind w:firstLine="709"/>
        <w:jc w:val="both"/>
        <w:rPr>
          <w:rFonts w:ascii="Times New Roman" w:hAnsi="Times New Roman"/>
          <w:sz w:val="24"/>
          <w:szCs w:val="24"/>
          <w:lang w:eastAsia="bg-BG"/>
        </w:rPr>
      </w:pPr>
      <w:r w:rsidRPr="00CB75A7">
        <w:rPr>
          <w:rFonts w:ascii="Times New Roman" w:hAnsi="Times New Roman"/>
          <w:b/>
          <w:sz w:val="24"/>
          <w:szCs w:val="24"/>
          <w:lang w:eastAsia="bg-BG"/>
        </w:rPr>
        <w:t>Приложени документи и електронен носител с данни</w:t>
      </w:r>
      <w:r w:rsidRPr="00E120E7">
        <w:rPr>
          <w:rFonts w:ascii="Times New Roman" w:hAnsi="Times New Roman"/>
          <w:sz w:val="24"/>
          <w:szCs w:val="24"/>
          <w:lang w:eastAsia="bg-BG"/>
        </w:rPr>
        <w:t xml:space="preserve"> (</w:t>
      </w:r>
      <w:r w:rsidRPr="002408CE">
        <w:rPr>
          <w:rFonts w:ascii="Times New Roman" w:hAnsi="Times New Roman"/>
          <w:i/>
          <w:sz w:val="24"/>
          <w:szCs w:val="24"/>
          <w:lang w:eastAsia="bg-BG"/>
        </w:rPr>
        <w:t>в зависимост от заявената промяна</w:t>
      </w:r>
      <w:r>
        <w:rPr>
          <w:rFonts w:ascii="Times New Roman" w:hAnsi="Times New Roman"/>
          <w:sz w:val="24"/>
          <w:szCs w:val="24"/>
          <w:lang w:eastAsia="bg-BG"/>
        </w:rPr>
        <w:t>):</w:t>
      </w:r>
    </w:p>
    <w:p w14:paraId="73CDC377" w14:textId="77777777" w:rsidR="004318C8" w:rsidRPr="00507B56" w:rsidRDefault="004318C8" w:rsidP="004318C8">
      <w:pPr>
        <w:spacing w:after="0" w:line="240" w:lineRule="auto"/>
        <w:ind w:left="720"/>
        <w:jc w:val="both"/>
        <w:rPr>
          <w:rFonts w:ascii="Times New Roman" w:hAnsi="Times New Roman"/>
          <w:sz w:val="12"/>
          <w:szCs w:val="24"/>
          <w:lang w:eastAsia="bg-BG"/>
        </w:rPr>
      </w:pPr>
    </w:p>
    <w:tbl>
      <w:tblPr>
        <w:tblStyle w:val="TableGrid"/>
        <w:tblW w:w="9639" w:type="dxa"/>
        <w:tblInd w:w="137" w:type="dxa"/>
        <w:tblLook w:val="04A0" w:firstRow="1" w:lastRow="0" w:firstColumn="1" w:lastColumn="0" w:noHBand="0" w:noVBand="1"/>
      </w:tblPr>
      <w:tblGrid>
        <w:gridCol w:w="567"/>
        <w:gridCol w:w="344"/>
        <w:gridCol w:w="8728"/>
      </w:tblGrid>
      <w:tr w:rsidR="004318C8" w14:paraId="760E2B9D" w14:textId="77777777" w:rsidTr="004318C8">
        <w:trPr>
          <w:gridBefore w:val="1"/>
          <w:wBefore w:w="567" w:type="dxa"/>
        </w:trPr>
        <w:tc>
          <w:tcPr>
            <w:tcW w:w="344" w:type="dxa"/>
            <w:tcBorders>
              <w:bottom w:val="single" w:sz="4" w:space="0" w:color="auto"/>
              <w:right w:val="single" w:sz="4" w:space="0" w:color="auto"/>
            </w:tcBorders>
          </w:tcPr>
          <w:p w14:paraId="37D0AEAE" w14:textId="77777777" w:rsidR="004318C8" w:rsidRDefault="004318C8" w:rsidP="004318C8">
            <w:pPr>
              <w:jc w:val="both"/>
              <w:rPr>
                <w:rFonts w:ascii="Times New Roman" w:hAnsi="Times New Roman"/>
                <w:sz w:val="24"/>
                <w:szCs w:val="24"/>
                <w:lang w:eastAsia="bg-BG"/>
              </w:rPr>
            </w:pPr>
          </w:p>
        </w:tc>
        <w:tc>
          <w:tcPr>
            <w:tcW w:w="8728" w:type="dxa"/>
            <w:tcBorders>
              <w:top w:val="nil"/>
              <w:left w:val="single" w:sz="4" w:space="0" w:color="auto"/>
              <w:bottom w:val="nil"/>
              <w:right w:val="nil"/>
            </w:tcBorders>
          </w:tcPr>
          <w:p w14:paraId="5BCA2C31" w14:textId="77777777" w:rsidR="004318C8" w:rsidRDefault="004318C8" w:rsidP="004318C8">
            <w:pPr>
              <w:ind w:firstLine="115"/>
              <w:jc w:val="both"/>
              <w:rPr>
                <w:rFonts w:ascii="Times New Roman" w:hAnsi="Times New Roman"/>
                <w:sz w:val="24"/>
                <w:szCs w:val="24"/>
                <w:lang w:eastAsia="bg-BG"/>
              </w:rPr>
            </w:pPr>
            <w:r w:rsidRPr="002072E8">
              <w:rPr>
                <w:rFonts w:ascii="Times New Roman" w:hAnsi="Times New Roman"/>
                <w:sz w:val="24"/>
                <w:szCs w:val="24"/>
                <w:lang w:eastAsia="bg-BG"/>
              </w:rPr>
              <w:t>Файл в табличен вид с разширение „xls” (Microsoft Еxcel) – списък с данни на</w:t>
            </w:r>
          </w:p>
        </w:tc>
      </w:tr>
      <w:tr w:rsidR="004318C8" w14:paraId="1E974BAB" w14:textId="77777777" w:rsidTr="004318C8">
        <w:tc>
          <w:tcPr>
            <w:tcW w:w="9639" w:type="dxa"/>
            <w:gridSpan w:val="3"/>
            <w:tcBorders>
              <w:top w:val="nil"/>
              <w:left w:val="nil"/>
              <w:bottom w:val="nil"/>
              <w:right w:val="nil"/>
            </w:tcBorders>
          </w:tcPr>
          <w:p w14:paraId="18AC21BF" w14:textId="77777777" w:rsidR="004318C8" w:rsidRPr="002072E8" w:rsidRDefault="004318C8" w:rsidP="004318C8">
            <w:pPr>
              <w:ind w:left="34" w:hanging="34"/>
              <w:jc w:val="both"/>
              <w:rPr>
                <w:rFonts w:ascii="Times New Roman" w:hAnsi="Times New Roman"/>
                <w:sz w:val="24"/>
                <w:szCs w:val="24"/>
                <w:lang w:eastAsia="bg-BG"/>
              </w:rPr>
            </w:pPr>
            <w:r w:rsidRPr="002072E8">
              <w:rPr>
                <w:rFonts w:ascii="Times New Roman" w:hAnsi="Times New Roman"/>
                <w:sz w:val="24"/>
                <w:szCs w:val="24"/>
                <w:lang w:eastAsia="bg-BG"/>
              </w:rPr>
              <w:t xml:space="preserve">моторните превозни средства </w:t>
            </w:r>
            <w:r w:rsidRPr="002072E8">
              <w:rPr>
                <w:rFonts w:ascii="Times New Roman" w:hAnsi="Times New Roman"/>
                <w:i/>
                <w:sz w:val="24"/>
                <w:szCs w:val="24"/>
                <w:lang w:eastAsia="bg-BG"/>
              </w:rPr>
              <w:t>(приложение № 6а от Наредба № 11)</w:t>
            </w:r>
            <w:r w:rsidRPr="00F422F2">
              <w:rPr>
                <w:rFonts w:ascii="Times New Roman" w:hAnsi="Times New Roman"/>
                <w:sz w:val="24"/>
                <w:szCs w:val="24"/>
                <w:lang w:eastAsia="bg-BG"/>
              </w:rPr>
              <w:t>;</w:t>
            </w:r>
          </w:p>
        </w:tc>
      </w:tr>
      <w:tr w:rsidR="004318C8" w14:paraId="1BFBE790" w14:textId="77777777" w:rsidTr="004318C8">
        <w:trPr>
          <w:gridBefore w:val="1"/>
          <w:wBefore w:w="567" w:type="dxa"/>
        </w:trPr>
        <w:tc>
          <w:tcPr>
            <w:tcW w:w="344" w:type="dxa"/>
            <w:tcBorders>
              <w:bottom w:val="single" w:sz="4" w:space="0" w:color="auto"/>
              <w:right w:val="single" w:sz="4" w:space="0" w:color="auto"/>
            </w:tcBorders>
          </w:tcPr>
          <w:p w14:paraId="2D3EAA33" w14:textId="77777777" w:rsidR="004318C8" w:rsidRDefault="004318C8" w:rsidP="004318C8">
            <w:pPr>
              <w:jc w:val="both"/>
              <w:rPr>
                <w:rFonts w:ascii="Times New Roman" w:hAnsi="Times New Roman"/>
                <w:sz w:val="24"/>
                <w:szCs w:val="24"/>
                <w:lang w:eastAsia="bg-BG"/>
              </w:rPr>
            </w:pPr>
          </w:p>
        </w:tc>
        <w:tc>
          <w:tcPr>
            <w:tcW w:w="8728" w:type="dxa"/>
            <w:tcBorders>
              <w:top w:val="nil"/>
              <w:left w:val="single" w:sz="4" w:space="0" w:color="auto"/>
              <w:bottom w:val="nil"/>
              <w:right w:val="nil"/>
            </w:tcBorders>
          </w:tcPr>
          <w:p w14:paraId="58144084" w14:textId="77777777" w:rsidR="004318C8" w:rsidRDefault="004318C8" w:rsidP="004318C8">
            <w:pPr>
              <w:ind w:firstLine="115"/>
              <w:jc w:val="both"/>
              <w:rPr>
                <w:rFonts w:ascii="Times New Roman" w:hAnsi="Times New Roman"/>
                <w:sz w:val="24"/>
                <w:szCs w:val="24"/>
                <w:lang w:eastAsia="bg-BG"/>
              </w:rPr>
            </w:pPr>
            <w:r w:rsidRPr="002072E8">
              <w:rPr>
                <w:rFonts w:ascii="Times New Roman" w:hAnsi="Times New Roman"/>
                <w:sz w:val="24"/>
                <w:szCs w:val="24"/>
                <w:lang w:eastAsia="bg-BG"/>
              </w:rPr>
              <w:t>Файлове със сканирани документи за моторните</w:t>
            </w:r>
            <w:r>
              <w:rPr>
                <w:rFonts w:ascii="Times New Roman" w:hAnsi="Times New Roman"/>
                <w:sz w:val="24"/>
                <w:szCs w:val="24"/>
                <w:lang w:eastAsia="bg-BG"/>
              </w:rPr>
              <w:t xml:space="preserve"> превозни средства – договори</w:t>
            </w:r>
          </w:p>
        </w:tc>
      </w:tr>
      <w:tr w:rsidR="004318C8" w14:paraId="5CEE8DD7" w14:textId="77777777" w:rsidTr="004318C8">
        <w:tc>
          <w:tcPr>
            <w:tcW w:w="9639" w:type="dxa"/>
            <w:gridSpan w:val="3"/>
            <w:tcBorders>
              <w:top w:val="nil"/>
              <w:left w:val="nil"/>
              <w:bottom w:val="nil"/>
              <w:right w:val="nil"/>
            </w:tcBorders>
          </w:tcPr>
          <w:p w14:paraId="29EF5076" w14:textId="77777777" w:rsidR="004318C8" w:rsidRPr="002072E8" w:rsidRDefault="004318C8" w:rsidP="004318C8">
            <w:pPr>
              <w:jc w:val="both"/>
              <w:rPr>
                <w:rFonts w:ascii="Times New Roman" w:hAnsi="Times New Roman"/>
                <w:sz w:val="24"/>
                <w:szCs w:val="24"/>
                <w:lang w:eastAsia="bg-BG"/>
              </w:rPr>
            </w:pPr>
            <w:r>
              <w:rPr>
                <w:rFonts w:ascii="Times New Roman" w:hAnsi="Times New Roman"/>
                <w:sz w:val="24"/>
                <w:szCs w:val="24"/>
                <w:lang w:eastAsia="bg-BG"/>
              </w:rPr>
              <w:t xml:space="preserve">за </w:t>
            </w:r>
            <w:r w:rsidRPr="002072E8">
              <w:rPr>
                <w:rFonts w:ascii="Times New Roman" w:hAnsi="Times New Roman"/>
                <w:sz w:val="24"/>
                <w:szCs w:val="24"/>
                <w:lang w:eastAsia="bg-BG"/>
              </w:rPr>
              <w:t>наем</w:t>
            </w:r>
            <w:r>
              <w:rPr>
                <w:rFonts w:ascii="Times New Roman" w:hAnsi="Times New Roman"/>
                <w:sz w:val="24"/>
                <w:szCs w:val="24"/>
                <w:lang w:val="en-US" w:eastAsia="bg-BG"/>
              </w:rPr>
              <w:t xml:space="preserve"> </w:t>
            </w:r>
            <w:r w:rsidRPr="002072E8">
              <w:rPr>
                <w:rFonts w:ascii="Times New Roman" w:hAnsi="Times New Roman"/>
                <w:sz w:val="24"/>
                <w:szCs w:val="24"/>
                <w:lang w:eastAsia="bg-BG"/>
              </w:rPr>
              <w:t xml:space="preserve">или лизинг, </w:t>
            </w:r>
            <w:r w:rsidR="005D1296" w:rsidRPr="005D1296">
              <w:rPr>
                <w:rFonts w:ascii="Times New Roman" w:hAnsi="Times New Roman"/>
                <w:sz w:val="24"/>
                <w:szCs w:val="24"/>
                <w:lang w:eastAsia="bg-BG"/>
              </w:rPr>
              <w:t>на които лицето по чл. 2, ал. 1 не е собственик или не е вписан като ползвател в свидетелството им за регистрация</w:t>
            </w:r>
            <w:r>
              <w:rPr>
                <w:rFonts w:ascii="Times New Roman" w:hAnsi="Times New Roman"/>
                <w:sz w:val="24"/>
                <w:szCs w:val="24"/>
                <w:lang w:eastAsia="bg-BG"/>
              </w:rPr>
              <w:t>;</w:t>
            </w:r>
          </w:p>
        </w:tc>
      </w:tr>
      <w:tr w:rsidR="004318C8" w14:paraId="091931BD" w14:textId="77777777" w:rsidTr="004318C8">
        <w:trPr>
          <w:gridBefore w:val="1"/>
          <w:wBefore w:w="567" w:type="dxa"/>
        </w:trPr>
        <w:tc>
          <w:tcPr>
            <w:tcW w:w="344" w:type="dxa"/>
            <w:tcBorders>
              <w:bottom w:val="single" w:sz="4" w:space="0" w:color="auto"/>
              <w:right w:val="single" w:sz="4" w:space="0" w:color="auto"/>
            </w:tcBorders>
          </w:tcPr>
          <w:p w14:paraId="46C45C2E" w14:textId="77777777" w:rsidR="004318C8" w:rsidRDefault="004318C8" w:rsidP="004318C8">
            <w:pPr>
              <w:jc w:val="both"/>
              <w:rPr>
                <w:rFonts w:ascii="Times New Roman" w:hAnsi="Times New Roman"/>
                <w:sz w:val="24"/>
                <w:szCs w:val="24"/>
                <w:lang w:eastAsia="bg-BG"/>
              </w:rPr>
            </w:pPr>
          </w:p>
        </w:tc>
        <w:tc>
          <w:tcPr>
            <w:tcW w:w="8728" w:type="dxa"/>
            <w:tcBorders>
              <w:top w:val="nil"/>
              <w:left w:val="single" w:sz="4" w:space="0" w:color="auto"/>
              <w:bottom w:val="nil"/>
              <w:right w:val="nil"/>
            </w:tcBorders>
          </w:tcPr>
          <w:p w14:paraId="761119D7"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Други:</w:t>
            </w:r>
          </w:p>
        </w:tc>
      </w:tr>
      <w:tr w:rsidR="004318C8" w:rsidRPr="005D1BB6" w14:paraId="64C1956A" w14:textId="77777777" w:rsidTr="004318C8">
        <w:trPr>
          <w:gridBefore w:val="1"/>
          <w:wBefore w:w="567" w:type="dxa"/>
        </w:trPr>
        <w:tc>
          <w:tcPr>
            <w:tcW w:w="344" w:type="dxa"/>
            <w:tcBorders>
              <w:top w:val="single" w:sz="4" w:space="0" w:color="auto"/>
              <w:left w:val="nil"/>
              <w:bottom w:val="single" w:sz="4" w:space="0" w:color="auto"/>
              <w:right w:val="nil"/>
            </w:tcBorders>
          </w:tcPr>
          <w:p w14:paraId="2695D10A" w14:textId="77777777" w:rsidR="004318C8" w:rsidRPr="005D1BB6" w:rsidRDefault="004318C8" w:rsidP="004318C8">
            <w:pPr>
              <w:jc w:val="both"/>
              <w:rPr>
                <w:rFonts w:ascii="Times New Roman" w:hAnsi="Times New Roman"/>
                <w:sz w:val="10"/>
                <w:szCs w:val="12"/>
                <w:lang w:eastAsia="bg-BG"/>
              </w:rPr>
            </w:pPr>
          </w:p>
        </w:tc>
        <w:tc>
          <w:tcPr>
            <w:tcW w:w="8728" w:type="dxa"/>
            <w:tcBorders>
              <w:top w:val="nil"/>
              <w:left w:val="nil"/>
              <w:bottom w:val="single" w:sz="4" w:space="0" w:color="auto"/>
              <w:right w:val="nil"/>
            </w:tcBorders>
          </w:tcPr>
          <w:p w14:paraId="5C813B02" w14:textId="77777777" w:rsidR="004318C8" w:rsidRPr="005D1BB6" w:rsidRDefault="004318C8" w:rsidP="004318C8">
            <w:pPr>
              <w:jc w:val="both"/>
              <w:rPr>
                <w:rFonts w:ascii="Times New Roman" w:hAnsi="Times New Roman"/>
                <w:sz w:val="10"/>
                <w:szCs w:val="12"/>
                <w:lang w:eastAsia="bg-BG"/>
              </w:rPr>
            </w:pPr>
          </w:p>
        </w:tc>
      </w:tr>
      <w:tr w:rsidR="004318C8" w14:paraId="6CE134F0" w14:textId="77777777" w:rsidTr="004318C8">
        <w:trPr>
          <w:gridBefore w:val="1"/>
          <w:wBefore w:w="567" w:type="dxa"/>
        </w:trPr>
        <w:tc>
          <w:tcPr>
            <w:tcW w:w="9072" w:type="dxa"/>
            <w:gridSpan w:val="2"/>
            <w:tcBorders>
              <w:top w:val="single" w:sz="4" w:space="0" w:color="auto"/>
            </w:tcBorders>
          </w:tcPr>
          <w:p w14:paraId="718DED9B" w14:textId="77777777" w:rsidR="004318C8" w:rsidRDefault="004318C8" w:rsidP="004318C8">
            <w:pPr>
              <w:jc w:val="both"/>
              <w:rPr>
                <w:rFonts w:ascii="Times New Roman" w:hAnsi="Times New Roman"/>
                <w:color w:val="000000"/>
                <w:sz w:val="24"/>
                <w:szCs w:val="24"/>
              </w:rPr>
            </w:pPr>
          </w:p>
        </w:tc>
      </w:tr>
      <w:tr w:rsidR="004318C8" w14:paraId="4AEDF249" w14:textId="77777777" w:rsidTr="004318C8">
        <w:trPr>
          <w:gridBefore w:val="1"/>
          <w:wBefore w:w="567" w:type="dxa"/>
        </w:trPr>
        <w:tc>
          <w:tcPr>
            <w:tcW w:w="9072" w:type="dxa"/>
            <w:gridSpan w:val="2"/>
          </w:tcPr>
          <w:p w14:paraId="16B8CF1B" w14:textId="77777777" w:rsidR="004318C8" w:rsidRDefault="004318C8" w:rsidP="004318C8">
            <w:pPr>
              <w:jc w:val="both"/>
              <w:rPr>
                <w:rFonts w:ascii="Times New Roman" w:hAnsi="Times New Roman"/>
                <w:color w:val="000000"/>
                <w:sz w:val="24"/>
                <w:szCs w:val="24"/>
              </w:rPr>
            </w:pPr>
          </w:p>
        </w:tc>
      </w:tr>
    </w:tbl>
    <w:p w14:paraId="2574AC31" w14:textId="77777777" w:rsidR="004318C8" w:rsidRDefault="004318C8" w:rsidP="004318C8">
      <w:pPr>
        <w:spacing w:after="0" w:line="240" w:lineRule="auto"/>
        <w:ind w:left="720"/>
        <w:jc w:val="both"/>
        <w:rPr>
          <w:rFonts w:ascii="Times New Roman" w:hAnsi="Times New Roman"/>
          <w:sz w:val="24"/>
          <w:szCs w:val="24"/>
          <w:lang w:eastAsia="bg-BG"/>
        </w:rPr>
      </w:pPr>
    </w:p>
    <w:p w14:paraId="07FEAD32" w14:textId="77777777" w:rsidR="004318C8" w:rsidRDefault="004318C8" w:rsidP="004318C8">
      <w:pPr>
        <w:spacing w:after="0" w:line="240" w:lineRule="auto"/>
        <w:ind w:firstLine="567"/>
        <w:jc w:val="both"/>
        <w:rPr>
          <w:rFonts w:ascii="Times New Roman" w:hAnsi="Times New Roman"/>
          <w:b/>
          <w:sz w:val="24"/>
          <w:szCs w:val="24"/>
          <w:lang w:eastAsia="bg-BG"/>
        </w:rPr>
      </w:pPr>
      <w:r>
        <w:rPr>
          <w:rFonts w:ascii="Times New Roman" w:hAnsi="Times New Roman"/>
          <w:b/>
          <w:sz w:val="24"/>
          <w:szCs w:val="24"/>
          <w:lang w:eastAsia="bg-BG"/>
        </w:rPr>
        <w:lastRenderedPageBreak/>
        <w:t>В представения електронен носител данните са достоверни и сканираните документи са идентични с оригиналите.</w:t>
      </w:r>
    </w:p>
    <w:p w14:paraId="5046FF06" w14:textId="77777777" w:rsidR="004318C8" w:rsidRDefault="004318C8" w:rsidP="004318C8">
      <w:pPr>
        <w:spacing w:after="0" w:line="240" w:lineRule="auto"/>
        <w:ind w:firstLine="567"/>
        <w:jc w:val="both"/>
        <w:rPr>
          <w:rFonts w:ascii="Times New Roman" w:hAnsi="Times New Roman"/>
          <w:i/>
          <w:sz w:val="24"/>
          <w:szCs w:val="24"/>
          <w:lang w:eastAsia="bg-BG"/>
        </w:rPr>
      </w:pPr>
      <w:r>
        <w:rPr>
          <w:rFonts w:ascii="Times New Roman" w:hAnsi="Times New Roman"/>
          <w:i/>
          <w:sz w:val="24"/>
          <w:szCs w:val="24"/>
          <w:u w:val="single"/>
          <w:lang w:eastAsia="bg-BG"/>
        </w:rPr>
        <w:t>Забележка*</w:t>
      </w:r>
      <w:r>
        <w:rPr>
          <w:rFonts w:ascii="Times New Roman" w:hAnsi="Times New Roman"/>
          <w:i/>
          <w:sz w:val="24"/>
          <w:szCs w:val="24"/>
          <w:lang w:eastAsia="bg-BG"/>
        </w:rPr>
        <w:t>: Копията на документите следва да бъдат заверени от лицето, представляващо търговеца или от упълномощеното лице с „вярно с оригинала“, неговите имена и подпис.</w:t>
      </w:r>
    </w:p>
    <w:p w14:paraId="4EB27B4B" w14:textId="77777777" w:rsidR="004318C8" w:rsidRDefault="004318C8" w:rsidP="004318C8">
      <w:pPr>
        <w:spacing w:after="0" w:line="240" w:lineRule="auto"/>
        <w:ind w:firstLine="709"/>
        <w:jc w:val="both"/>
        <w:rPr>
          <w:rFonts w:ascii="Times New Roman" w:hAnsi="Times New Roman"/>
          <w:i/>
          <w:sz w:val="24"/>
          <w:szCs w:val="24"/>
          <w:lang w:eastAsia="bg-BG"/>
        </w:rPr>
      </w:pPr>
    </w:p>
    <w:p w14:paraId="3030DE97" w14:textId="77777777" w:rsidR="004318C8" w:rsidRDefault="004318C8" w:rsidP="004318C8">
      <w:pPr>
        <w:spacing w:after="120" w:line="240" w:lineRule="auto"/>
        <w:ind w:firstLine="567"/>
        <w:jc w:val="both"/>
        <w:rPr>
          <w:rFonts w:ascii="Times New Roman" w:hAnsi="Times New Roman"/>
          <w:color w:val="000000"/>
          <w:sz w:val="24"/>
          <w:szCs w:val="24"/>
        </w:rPr>
      </w:pPr>
      <w:r>
        <w:rPr>
          <w:rFonts w:ascii="Times New Roman" w:hAnsi="Times New Roman"/>
          <w:color w:val="000000"/>
          <w:sz w:val="24"/>
          <w:szCs w:val="24"/>
        </w:rPr>
        <w:t>Желая да получа заявените документи:</w:t>
      </w:r>
    </w:p>
    <w:tbl>
      <w:tblPr>
        <w:tblStyle w:val="TableGrid"/>
        <w:tblW w:w="9781" w:type="dxa"/>
        <w:tblInd w:w="-5" w:type="dxa"/>
        <w:tblLook w:val="04A0" w:firstRow="1" w:lastRow="0" w:firstColumn="1" w:lastColumn="0" w:noHBand="0" w:noVBand="1"/>
      </w:tblPr>
      <w:tblGrid>
        <w:gridCol w:w="283"/>
        <w:gridCol w:w="9498"/>
      </w:tblGrid>
      <w:tr w:rsidR="004318C8" w14:paraId="647EBC55" w14:textId="77777777" w:rsidTr="004318C8">
        <w:tc>
          <w:tcPr>
            <w:tcW w:w="283" w:type="dxa"/>
            <w:tcBorders>
              <w:right w:val="single" w:sz="4" w:space="0" w:color="auto"/>
            </w:tcBorders>
          </w:tcPr>
          <w:p w14:paraId="5DD8015F" w14:textId="77777777" w:rsidR="004318C8" w:rsidRDefault="004318C8" w:rsidP="004318C8">
            <w:pPr>
              <w:jc w:val="both"/>
              <w:rPr>
                <w:rFonts w:ascii="Times New Roman" w:hAnsi="Times New Roman"/>
                <w:color w:val="000000"/>
                <w:sz w:val="24"/>
                <w:szCs w:val="24"/>
              </w:rPr>
            </w:pPr>
          </w:p>
        </w:tc>
        <w:tc>
          <w:tcPr>
            <w:tcW w:w="9498" w:type="dxa"/>
            <w:tcBorders>
              <w:top w:val="nil"/>
              <w:left w:val="single" w:sz="4" w:space="0" w:color="auto"/>
              <w:bottom w:val="nil"/>
              <w:right w:val="nil"/>
            </w:tcBorders>
          </w:tcPr>
          <w:p w14:paraId="42B99465"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В център за административно обслужване в регионално звено на ИААА в гр. ……………..;</w:t>
            </w:r>
          </w:p>
        </w:tc>
      </w:tr>
    </w:tbl>
    <w:p w14:paraId="6D0BFA51" w14:textId="77777777" w:rsidR="004318C8" w:rsidRPr="00452929" w:rsidRDefault="004318C8" w:rsidP="004318C8">
      <w:pPr>
        <w:spacing w:after="0" w:line="240" w:lineRule="auto"/>
        <w:jc w:val="both"/>
        <w:rPr>
          <w:rFonts w:ascii="Times New Roman" w:hAnsi="Times New Roman"/>
          <w:color w:val="000000"/>
          <w:sz w:val="12"/>
          <w:szCs w:val="24"/>
        </w:rPr>
      </w:pPr>
    </w:p>
    <w:tbl>
      <w:tblPr>
        <w:tblStyle w:val="TableGrid"/>
        <w:tblW w:w="9781" w:type="dxa"/>
        <w:tblInd w:w="-5" w:type="dxa"/>
        <w:tblLook w:val="04A0" w:firstRow="1" w:lastRow="0" w:firstColumn="1" w:lastColumn="0" w:noHBand="0" w:noVBand="1"/>
      </w:tblPr>
      <w:tblGrid>
        <w:gridCol w:w="283"/>
        <w:gridCol w:w="9498"/>
      </w:tblGrid>
      <w:tr w:rsidR="004318C8" w14:paraId="4D19F903" w14:textId="77777777" w:rsidTr="004318C8">
        <w:tc>
          <w:tcPr>
            <w:tcW w:w="283" w:type="dxa"/>
            <w:tcBorders>
              <w:right w:val="single" w:sz="4" w:space="0" w:color="auto"/>
            </w:tcBorders>
          </w:tcPr>
          <w:p w14:paraId="7F8EF5C6" w14:textId="77777777" w:rsidR="004318C8" w:rsidRDefault="004318C8" w:rsidP="004318C8">
            <w:pPr>
              <w:jc w:val="both"/>
              <w:rPr>
                <w:rFonts w:ascii="Times New Roman" w:hAnsi="Times New Roman"/>
                <w:color w:val="000000"/>
                <w:sz w:val="24"/>
                <w:szCs w:val="24"/>
              </w:rPr>
            </w:pPr>
          </w:p>
        </w:tc>
        <w:tc>
          <w:tcPr>
            <w:tcW w:w="9498" w:type="dxa"/>
            <w:tcBorders>
              <w:top w:val="nil"/>
              <w:left w:val="single" w:sz="4" w:space="0" w:color="auto"/>
              <w:bottom w:val="nil"/>
              <w:right w:val="nil"/>
            </w:tcBorders>
          </w:tcPr>
          <w:p w14:paraId="2A77B2FA"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В център за административно обслужване в централното управление на ИААА;</w:t>
            </w:r>
          </w:p>
        </w:tc>
      </w:tr>
    </w:tbl>
    <w:p w14:paraId="7872B9E9" w14:textId="77777777" w:rsidR="004318C8" w:rsidRPr="00452929" w:rsidRDefault="004318C8" w:rsidP="004318C8">
      <w:pPr>
        <w:spacing w:after="0" w:line="240" w:lineRule="auto"/>
        <w:jc w:val="both"/>
        <w:rPr>
          <w:rFonts w:ascii="Times New Roman" w:hAnsi="Times New Roman"/>
          <w:color w:val="000000"/>
          <w:sz w:val="12"/>
          <w:szCs w:val="24"/>
        </w:rPr>
      </w:pPr>
    </w:p>
    <w:tbl>
      <w:tblPr>
        <w:tblStyle w:val="TableGrid"/>
        <w:tblW w:w="9781" w:type="dxa"/>
        <w:tblInd w:w="-5" w:type="dxa"/>
        <w:tblLook w:val="04A0" w:firstRow="1" w:lastRow="0" w:firstColumn="1" w:lastColumn="0" w:noHBand="0" w:noVBand="1"/>
      </w:tblPr>
      <w:tblGrid>
        <w:gridCol w:w="283"/>
        <w:gridCol w:w="9498"/>
      </w:tblGrid>
      <w:tr w:rsidR="004318C8" w14:paraId="76344F6C" w14:textId="77777777" w:rsidTr="004318C8">
        <w:tc>
          <w:tcPr>
            <w:tcW w:w="283" w:type="dxa"/>
            <w:tcBorders>
              <w:bottom w:val="single" w:sz="4" w:space="0" w:color="auto"/>
              <w:right w:val="single" w:sz="4" w:space="0" w:color="auto"/>
            </w:tcBorders>
          </w:tcPr>
          <w:p w14:paraId="645306F8" w14:textId="77777777" w:rsidR="004318C8" w:rsidRDefault="004318C8" w:rsidP="004318C8">
            <w:pPr>
              <w:jc w:val="both"/>
              <w:rPr>
                <w:rFonts w:ascii="Times New Roman" w:hAnsi="Times New Roman"/>
                <w:color w:val="000000"/>
                <w:sz w:val="24"/>
                <w:szCs w:val="24"/>
              </w:rPr>
            </w:pPr>
          </w:p>
        </w:tc>
        <w:tc>
          <w:tcPr>
            <w:tcW w:w="9498" w:type="dxa"/>
            <w:tcBorders>
              <w:top w:val="nil"/>
              <w:left w:val="single" w:sz="4" w:space="0" w:color="auto"/>
              <w:bottom w:val="nil"/>
              <w:right w:val="nil"/>
            </w:tcBorders>
          </w:tcPr>
          <w:p w14:paraId="603F4483"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 xml:space="preserve">Чрез лицензиран пощенски оператор на адрес: </w:t>
            </w:r>
          </w:p>
        </w:tc>
      </w:tr>
      <w:tr w:rsidR="004318C8" w:rsidRPr="00674FF4" w14:paraId="2A36BF34" w14:textId="77777777" w:rsidTr="004318C8">
        <w:tc>
          <w:tcPr>
            <w:tcW w:w="283" w:type="dxa"/>
            <w:tcBorders>
              <w:top w:val="single" w:sz="4" w:space="0" w:color="auto"/>
              <w:left w:val="nil"/>
              <w:bottom w:val="nil"/>
              <w:right w:val="nil"/>
            </w:tcBorders>
          </w:tcPr>
          <w:p w14:paraId="4FD7C969" w14:textId="77777777" w:rsidR="004318C8" w:rsidRPr="00674FF4" w:rsidRDefault="004318C8" w:rsidP="004318C8">
            <w:pPr>
              <w:jc w:val="both"/>
              <w:rPr>
                <w:rFonts w:ascii="Times New Roman" w:hAnsi="Times New Roman"/>
                <w:color w:val="000000"/>
                <w:sz w:val="12"/>
                <w:szCs w:val="24"/>
              </w:rPr>
            </w:pPr>
          </w:p>
        </w:tc>
        <w:tc>
          <w:tcPr>
            <w:tcW w:w="9498" w:type="dxa"/>
            <w:tcBorders>
              <w:top w:val="nil"/>
              <w:left w:val="nil"/>
              <w:bottom w:val="single" w:sz="4" w:space="0" w:color="auto"/>
              <w:right w:val="nil"/>
            </w:tcBorders>
          </w:tcPr>
          <w:p w14:paraId="24569FA2" w14:textId="77777777" w:rsidR="004318C8" w:rsidRPr="00674FF4" w:rsidRDefault="004318C8" w:rsidP="004318C8">
            <w:pPr>
              <w:jc w:val="both"/>
              <w:rPr>
                <w:rFonts w:ascii="Times New Roman" w:hAnsi="Times New Roman"/>
                <w:color w:val="000000"/>
                <w:sz w:val="12"/>
                <w:szCs w:val="24"/>
              </w:rPr>
            </w:pPr>
          </w:p>
        </w:tc>
      </w:tr>
      <w:tr w:rsidR="004318C8" w14:paraId="3BD8634F" w14:textId="77777777" w:rsidTr="004318C8">
        <w:tc>
          <w:tcPr>
            <w:tcW w:w="283" w:type="dxa"/>
            <w:tcBorders>
              <w:top w:val="nil"/>
              <w:left w:val="nil"/>
              <w:bottom w:val="nil"/>
              <w:right w:val="single" w:sz="4" w:space="0" w:color="auto"/>
            </w:tcBorders>
          </w:tcPr>
          <w:p w14:paraId="1151EDF5" w14:textId="77777777" w:rsidR="004318C8" w:rsidRDefault="004318C8" w:rsidP="004318C8">
            <w:pPr>
              <w:jc w:val="both"/>
              <w:rPr>
                <w:rFonts w:ascii="Times New Roman" w:hAnsi="Times New Roman"/>
                <w:color w:val="000000"/>
                <w:sz w:val="24"/>
                <w:szCs w:val="24"/>
              </w:rPr>
            </w:pPr>
          </w:p>
        </w:tc>
        <w:tc>
          <w:tcPr>
            <w:tcW w:w="9498" w:type="dxa"/>
            <w:tcBorders>
              <w:top w:val="single" w:sz="4" w:space="0" w:color="auto"/>
              <w:left w:val="single" w:sz="4" w:space="0" w:color="auto"/>
            </w:tcBorders>
          </w:tcPr>
          <w:p w14:paraId="0F228F19" w14:textId="77777777" w:rsidR="004318C8" w:rsidRDefault="004318C8" w:rsidP="004318C8">
            <w:pPr>
              <w:jc w:val="both"/>
              <w:rPr>
                <w:rFonts w:ascii="Times New Roman" w:hAnsi="Times New Roman"/>
                <w:color w:val="000000"/>
                <w:sz w:val="24"/>
                <w:szCs w:val="24"/>
              </w:rPr>
            </w:pPr>
          </w:p>
        </w:tc>
      </w:tr>
      <w:tr w:rsidR="004318C8" w14:paraId="16AA8963" w14:textId="77777777" w:rsidTr="004318C8">
        <w:tc>
          <w:tcPr>
            <w:tcW w:w="283" w:type="dxa"/>
            <w:tcBorders>
              <w:top w:val="nil"/>
              <w:left w:val="nil"/>
              <w:bottom w:val="nil"/>
              <w:right w:val="single" w:sz="4" w:space="0" w:color="auto"/>
            </w:tcBorders>
          </w:tcPr>
          <w:p w14:paraId="7766B47F" w14:textId="77777777" w:rsidR="004318C8" w:rsidRDefault="004318C8" w:rsidP="004318C8">
            <w:pPr>
              <w:jc w:val="both"/>
              <w:rPr>
                <w:rFonts w:ascii="Times New Roman" w:hAnsi="Times New Roman"/>
                <w:color w:val="000000"/>
                <w:sz w:val="24"/>
                <w:szCs w:val="24"/>
              </w:rPr>
            </w:pPr>
          </w:p>
        </w:tc>
        <w:tc>
          <w:tcPr>
            <w:tcW w:w="9498" w:type="dxa"/>
            <w:tcBorders>
              <w:left w:val="single" w:sz="4" w:space="0" w:color="auto"/>
            </w:tcBorders>
          </w:tcPr>
          <w:p w14:paraId="3A27746F" w14:textId="77777777" w:rsidR="004318C8" w:rsidRDefault="004318C8" w:rsidP="004318C8">
            <w:pPr>
              <w:jc w:val="both"/>
              <w:rPr>
                <w:rFonts w:ascii="Times New Roman" w:hAnsi="Times New Roman"/>
                <w:color w:val="000000"/>
                <w:sz w:val="24"/>
                <w:szCs w:val="24"/>
              </w:rPr>
            </w:pPr>
          </w:p>
        </w:tc>
      </w:tr>
    </w:tbl>
    <w:p w14:paraId="2765643F" w14:textId="77777777" w:rsidR="004318C8" w:rsidRDefault="004318C8" w:rsidP="004318C8">
      <w:pPr>
        <w:spacing w:after="0" w:line="240" w:lineRule="auto"/>
        <w:jc w:val="center"/>
        <w:rPr>
          <w:rFonts w:ascii="Times New Roman" w:hAnsi="Times New Roman"/>
          <w:i/>
          <w:sz w:val="20"/>
          <w:szCs w:val="20"/>
          <w:lang w:eastAsia="bg-BG"/>
        </w:rPr>
      </w:pPr>
      <w:r>
        <w:rPr>
          <w:rFonts w:ascii="Times New Roman" w:hAnsi="Times New Roman"/>
          <w:i/>
          <w:sz w:val="20"/>
          <w:szCs w:val="20"/>
          <w:lang w:eastAsia="bg-BG"/>
        </w:rPr>
        <w:t>(населено място, пощенски код, ул./ж.к., №, бл., ап., телефон)</w:t>
      </w:r>
    </w:p>
    <w:p w14:paraId="77C39116" w14:textId="77777777" w:rsidR="004318C8" w:rsidRPr="000B5B28" w:rsidRDefault="004318C8" w:rsidP="004318C8">
      <w:pPr>
        <w:spacing w:after="0" w:line="240" w:lineRule="auto"/>
        <w:jc w:val="center"/>
        <w:rPr>
          <w:rFonts w:ascii="Times New Roman" w:hAnsi="Times New Roman"/>
          <w:color w:val="000000"/>
          <w:sz w:val="12"/>
          <w:szCs w:val="24"/>
        </w:rPr>
      </w:pPr>
    </w:p>
    <w:p w14:paraId="24A1EEC8" w14:textId="77777777" w:rsidR="004318C8" w:rsidRDefault="004318C8" w:rsidP="004318C8">
      <w:pPr>
        <w:spacing w:after="0" w:line="240" w:lineRule="auto"/>
        <w:jc w:val="both"/>
        <w:rPr>
          <w:color w:val="000000"/>
        </w:rPr>
      </w:pPr>
      <w:r>
        <w:rPr>
          <w:rFonts w:ascii="Times New Roman" w:hAnsi="Times New Roman"/>
          <w:color w:val="000000"/>
          <w:sz w:val="24"/>
          <w:szCs w:val="24"/>
        </w:rPr>
        <w:t xml:space="preserve">като декларирам, че пощенските разходи са за моя сметка и съм съгласен документите да бъдат пренасяни от оператора за служебни цели. </w:t>
      </w:r>
    </w:p>
    <w:p w14:paraId="735236CF" w14:textId="77777777" w:rsidR="004318C8" w:rsidRDefault="004318C8" w:rsidP="004318C8">
      <w:pPr>
        <w:spacing w:after="0" w:line="240" w:lineRule="auto"/>
        <w:ind w:firstLine="567"/>
        <w:contextualSpacing/>
        <w:rPr>
          <w:rFonts w:ascii="Times New Roman" w:hAnsi="Times New Roman"/>
          <w:sz w:val="24"/>
          <w:szCs w:val="24"/>
        </w:rPr>
      </w:pPr>
    </w:p>
    <w:p w14:paraId="340DA055" w14:textId="77777777" w:rsidR="004318C8" w:rsidRDefault="004318C8" w:rsidP="002408CE">
      <w:pPr>
        <w:spacing w:after="0" w:line="240" w:lineRule="auto"/>
        <w:rPr>
          <w:rFonts w:ascii="Times New Roman" w:hAnsi="Times New Roman"/>
          <w:sz w:val="24"/>
          <w:szCs w:val="24"/>
        </w:rPr>
      </w:pPr>
      <w:r>
        <w:rPr>
          <w:rFonts w:ascii="Times New Roman" w:hAnsi="Times New Roman"/>
          <w:sz w:val="24"/>
          <w:szCs w:val="24"/>
        </w:rPr>
        <w:t>Дата:………………..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Подпис:………………………….</w:t>
      </w:r>
    </w:p>
    <w:p w14:paraId="09CC9D8C" w14:textId="77777777" w:rsidR="004318C8" w:rsidRDefault="004318C8" w:rsidP="004318C8">
      <w:pPr>
        <w:spacing w:after="0" w:line="240" w:lineRule="auto"/>
        <w:ind w:firstLine="851"/>
        <w:rPr>
          <w:rFonts w:ascii="Times New Roman" w:hAnsi="Times New Roman"/>
          <w:sz w:val="24"/>
          <w:szCs w:val="24"/>
        </w:rPr>
      </w:pPr>
    </w:p>
    <w:p w14:paraId="09C4ADF9" w14:textId="77777777" w:rsidR="004318C8" w:rsidRDefault="004318C8" w:rsidP="004318C8">
      <w:pPr>
        <w:spacing w:after="0" w:line="240" w:lineRule="auto"/>
        <w:rPr>
          <w:rFonts w:ascii="Times New Roman" w:hAnsi="Times New Roman"/>
          <w:sz w:val="24"/>
          <w:szCs w:val="24"/>
          <w:lang w:eastAsia="bg-BG"/>
        </w:rPr>
      </w:pPr>
      <w:r>
        <w:rPr>
          <w:rFonts w:ascii="Times New Roman" w:hAnsi="Times New Roman"/>
          <w:sz w:val="24"/>
          <w:szCs w:val="24"/>
          <w:lang w:eastAsia="bg-BG"/>
        </w:rPr>
        <w:t xml:space="preserve">Служителят, </w:t>
      </w:r>
      <w:r>
        <w:rPr>
          <w:rFonts w:ascii="Times New Roman" w:hAnsi="Times New Roman"/>
          <w:sz w:val="24"/>
          <w:szCs w:val="24"/>
          <w:lang w:val="en-US" w:eastAsia="bg-BG"/>
        </w:rPr>
        <w:t>………………………………………</w:t>
      </w:r>
      <w:r>
        <w:rPr>
          <w:rFonts w:ascii="Times New Roman" w:hAnsi="Times New Roman"/>
          <w:sz w:val="24"/>
          <w:szCs w:val="24"/>
          <w:lang w:eastAsia="bg-BG"/>
        </w:rPr>
        <w:t>.</w:t>
      </w:r>
      <w:r>
        <w:rPr>
          <w:rFonts w:ascii="Times New Roman" w:hAnsi="Times New Roman"/>
          <w:sz w:val="24"/>
          <w:szCs w:val="24"/>
          <w:lang w:val="en-US" w:eastAsia="bg-BG"/>
        </w:rPr>
        <w:t>………</w:t>
      </w:r>
      <w:r>
        <w:rPr>
          <w:rFonts w:ascii="Times New Roman" w:hAnsi="Times New Roman"/>
          <w:sz w:val="24"/>
          <w:szCs w:val="24"/>
          <w:lang w:eastAsia="bg-BG"/>
        </w:rPr>
        <w:t>…………………………………………..</w:t>
      </w:r>
    </w:p>
    <w:p w14:paraId="5952E014" w14:textId="77777777" w:rsidR="004318C8" w:rsidRDefault="004318C8" w:rsidP="004318C8">
      <w:pPr>
        <w:spacing w:after="0" w:line="240" w:lineRule="auto"/>
        <w:jc w:val="center"/>
        <w:rPr>
          <w:rFonts w:ascii="Times New Roman" w:hAnsi="Times New Roman"/>
          <w:i/>
          <w:sz w:val="20"/>
          <w:szCs w:val="24"/>
          <w:lang w:eastAsia="bg-BG"/>
        </w:rPr>
      </w:pPr>
      <w:r>
        <w:rPr>
          <w:rFonts w:ascii="Times New Roman" w:hAnsi="Times New Roman"/>
          <w:i/>
          <w:sz w:val="20"/>
          <w:szCs w:val="24"/>
          <w:lang w:eastAsia="bg-BG"/>
        </w:rPr>
        <w:t>(име, фамилия и длъжност на проверяващия)</w:t>
      </w:r>
    </w:p>
    <w:p w14:paraId="5B6B4910" w14:textId="77777777" w:rsidR="004318C8" w:rsidRDefault="004318C8" w:rsidP="004318C8">
      <w:pPr>
        <w:spacing w:after="0" w:line="240" w:lineRule="auto"/>
        <w:ind w:firstLine="851"/>
        <w:jc w:val="both"/>
        <w:rPr>
          <w:rFonts w:ascii="Times New Roman" w:hAnsi="Times New Roman"/>
          <w:sz w:val="24"/>
          <w:szCs w:val="24"/>
          <w:lang w:val="en-US" w:eastAsia="bg-BG"/>
        </w:rPr>
      </w:pPr>
    </w:p>
    <w:p w14:paraId="3DDED6EF" w14:textId="77777777" w:rsidR="004318C8" w:rsidRDefault="004318C8" w:rsidP="004318C8">
      <w:pPr>
        <w:spacing w:after="0" w:line="240" w:lineRule="auto"/>
        <w:ind w:firstLine="851"/>
        <w:jc w:val="both"/>
        <w:rPr>
          <w:rFonts w:ascii="Times New Roman" w:hAnsi="Times New Roman"/>
          <w:sz w:val="24"/>
          <w:szCs w:val="24"/>
          <w:lang w:eastAsia="bg-BG"/>
        </w:rPr>
      </w:pPr>
      <w:r>
        <w:rPr>
          <w:rFonts w:ascii="Times New Roman" w:hAnsi="Times New Roman"/>
          <w:sz w:val="24"/>
          <w:szCs w:val="24"/>
          <w:lang w:eastAsia="bg-BG"/>
        </w:rPr>
        <w:t>Извърших проверка за наличието на документите, за които е отбелязано, че се прилагат към заявлението и</w:t>
      </w:r>
    </w:p>
    <w:p w14:paraId="28E86CC9" w14:textId="77777777" w:rsidR="004318C8" w:rsidRDefault="004318C8" w:rsidP="004318C8">
      <w:pPr>
        <w:pStyle w:val="ListParagraph"/>
        <w:numPr>
          <w:ilvl w:val="0"/>
          <w:numId w:val="4"/>
        </w:numPr>
        <w:spacing w:after="0" w:line="240" w:lineRule="auto"/>
        <w:jc w:val="both"/>
        <w:rPr>
          <w:rFonts w:ascii="Times New Roman" w:hAnsi="Times New Roman"/>
          <w:sz w:val="24"/>
          <w:szCs w:val="24"/>
          <w:lang w:val="en-US" w:eastAsia="bg-BG"/>
        </w:rPr>
      </w:pPr>
      <w:r>
        <w:rPr>
          <w:rFonts w:ascii="Times New Roman" w:hAnsi="Times New Roman"/>
          <w:sz w:val="24"/>
          <w:szCs w:val="24"/>
          <w:lang w:eastAsia="bg-BG"/>
        </w:rPr>
        <w:t>не установих пропуски;</w:t>
      </w:r>
    </w:p>
    <w:p w14:paraId="77A22C50" w14:textId="77777777" w:rsidR="004318C8" w:rsidRDefault="004318C8" w:rsidP="004318C8">
      <w:pPr>
        <w:numPr>
          <w:ilvl w:val="0"/>
          <w:numId w:val="4"/>
        </w:numPr>
        <w:tabs>
          <w:tab w:val="left" w:pos="851"/>
        </w:tabs>
        <w:spacing w:after="0" w:line="240" w:lineRule="auto"/>
        <w:jc w:val="both"/>
        <w:rPr>
          <w:rFonts w:ascii="Times New Roman" w:hAnsi="Times New Roman"/>
          <w:sz w:val="24"/>
          <w:szCs w:val="24"/>
          <w:lang w:eastAsia="bg-BG"/>
        </w:rPr>
      </w:pPr>
      <w:r>
        <w:rPr>
          <w:rFonts w:ascii="Times New Roman" w:hAnsi="Times New Roman"/>
          <w:sz w:val="24"/>
          <w:szCs w:val="24"/>
          <w:lang w:eastAsia="bg-BG"/>
        </w:rPr>
        <w:t>установих, че:</w:t>
      </w:r>
    </w:p>
    <w:p w14:paraId="238AFC57" w14:textId="77777777" w:rsidR="004318C8" w:rsidRDefault="004318C8" w:rsidP="004318C8">
      <w:pPr>
        <w:spacing w:after="0" w:line="240" w:lineRule="auto"/>
        <w:ind w:firstLine="709"/>
        <w:rPr>
          <w:rFonts w:ascii="Times New Roman" w:hAnsi="Times New Roman"/>
          <w:sz w:val="24"/>
          <w:szCs w:val="24"/>
          <w:lang w:eastAsia="bg-BG"/>
        </w:rPr>
      </w:pPr>
      <w:r>
        <w:rPr>
          <w:rFonts w:ascii="Times New Roman" w:hAnsi="Times New Roman"/>
          <w:sz w:val="24"/>
          <w:szCs w:val="24"/>
          <w:lang w:eastAsia="bg-BG"/>
        </w:rPr>
        <w:t>...............................................................................................................................................................................................................................................................................................................................................................................................................................................................................................................................................................................................................................................................</w:t>
      </w:r>
    </w:p>
    <w:p w14:paraId="25FF5213" w14:textId="77777777" w:rsidR="004318C8" w:rsidRDefault="004318C8" w:rsidP="004318C8">
      <w:pPr>
        <w:spacing w:after="0" w:line="240" w:lineRule="auto"/>
        <w:ind w:firstLine="708"/>
        <w:jc w:val="both"/>
        <w:rPr>
          <w:rFonts w:ascii="Times New Roman" w:hAnsi="Times New Roman"/>
          <w:sz w:val="24"/>
          <w:szCs w:val="24"/>
          <w:lang w:eastAsia="bg-BG"/>
        </w:rPr>
      </w:pPr>
    </w:p>
    <w:p w14:paraId="4EFC6CC8" w14:textId="77777777" w:rsidR="004318C8" w:rsidRDefault="004318C8" w:rsidP="004318C8">
      <w:pPr>
        <w:spacing w:after="0" w:line="240" w:lineRule="auto"/>
        <w:ind w:firstLine="567"/>
        <w:jc w:val="both"/>
        <w:rPr>
          <w:rFonts w:ascii="Times New Roman" w:hAnsi="Times New Roman"/>
          <w:sz w:val="24"/>
          <w:szCs w:val="24"/>
          <w:lang w:val="en-US" w:eastAsia="bg-BG"/>
        </w:rPr>
      </w:pPr>
      <w:r>
        <w:rPr>
          <w:rFonts w:ascii="Times New Roman" w:hAnsi="Times New Roman"/>
          <w:sz w:val="24"/>
          <w:szCs w:val="24"/>
          <w:lang w:eastAsia="bg-BG"/>
        </w:rPr>
        <w:t>Служител: ……..…………………….</w:t>
      </w:r>
    </w:p>
    <w:p w14:paraId="44E6123E" w14:textId="77777777" w:rsidR="004318C8" w:rsidRDefault="004318C8" w:rsidP="004318C8">
      <w:pPr>
        <w:spacing w:after="0" w:line="240" w:lineRule="auto"/>
        <w:ind w:left="2124" w:firstLine="708"/>
        <w:rPr>
          <w:sz w:val="20"/>
          <w:szCs w:val="20"/>
        </w:rPr>
      </w:pPr>
      <w:r>
        <w:rPr>
          <w:rFonts w:ascii="Times New Roman" w:hAnsi="Times New Roman"/>
          <w:i/>
          <w:sz w:val="20"/>
          <w:szCs w:val="20"/>
          <w:lang w:eastAsia="bg-BG"/>
        </w:rPr>
        <w:t>(подпис)</w:t>
      </w:r>
    </w:p>
    <w:p w14:paraId="4956A958" w14:textId="77777777" w:rsidR="004318C8" w:rsidRDefault="004318C8" w:rsidP="004318C8">
      <w:pPr>
        <w:spacing w:after="0" w:line="240" w:lineRule="auto"/>
        <w:ind w:firstLine="567"/>
        <w:jc w:val="both"/>
        <w:rPr>
          <w:rFonts w:ascii="Times New Roman" w:hAnsi="Times New Roman"/>
          <w:sz w:val="24"/>
          <w:szCs w:val="24"/>
          <w:lang w:val="en-US" w:eastAsia="bg-BG"/>
        </w:rPr>
      </w:pPr>
    </w:p>
    <w:p w14:paraId="1CAB6020" w14:textId="77777777" w:rsidR="004318C8" w:rsidRDefault="004318C8" w:rsidP="004318C8">
      <w:pPr>
        <w:spacing w:after="0" w:line="240" w:lineRule="auto"/>
        <w:ind w:firstLine="567"/>
        <w:jc w:val="both"/>
        <w:rPr>
          <w:rFonts w:ascii="Times New Roman" w:hAnsi="Times New Roman"/>
          <w:sz w:val="24"/>
          <w:szCs w:val="24"/>
          <w:lang w:eastAsia="bg-BG"/>
        </w:rPr>
      </w:pPr>
      <w:r>
        <w:rPr>
          <w:rFonts w:ascii="Times New Roman" w:hAnsi="Times New Roman"/>
          <w:sz w:val="24"/>
          <w:szCs w:val="24"/>
          <w:lang w:eastAsia="bg-BG"/>
        </w:rPr>
        <w:t>Заявител: :……..…………………….</w:t>
      </w:r>
    </w:p>
    <w:p w14:paraId="75936637" w14:textId="77777777" w:rsidR="004318C8" w:rsidRDefault="004318C8" w:rsidP="004318C8">
      <w:pPr>
        <w:spacing w:after="0" w:line="240" w:lineRule="auto"/>
        <w:ind w:left="1701" w:firstLine="1134"/>
        <w:rPr>
          <w:rFonts w:ascii="Times New Roman" w:hAnsi="Times New Roman"/>
          <w:sz w:val="24"/>
          <w:szCs w:val="24"/>
          <w:lang w:eastAsia="bg-BG"/>
        </w:rPr>
      </w:pPr>
      <w:r>
        <w:rPr>
          <w:rFonts w:ascii="Times New Roman" w:hAnsi="Times New Roman"/>
          <w:i/>
          <w:sz w:val="20"/>
          <w:szCs w:val="20"/>
          <w:lang w:eastAsia="bg-BG"/>
        </w:rPr>
        <w:t>(подпис)</w:t>
      </w:r>
      <w:r>
        <w:rPr>
          <w:rFonts w:ascii="Times New Roman" w:hAnsi="Times New Roman"/>
          <w:sz w:val="24"/>
          <w:szCs w:val="24"/>
          <w:lang w:eastAsia="bg-BG"/>
        </w:rPr>
        <w:t>“</w:t>
      </w:r>
    </w:p>
    <w:p w14:paraId="32C54DD5" w14:textId="77777777" w:rsidR="00592937" w:rsidRDefault="00592937" w:rsidP="004318C8">
      <w:pPr>
        <w:spacing w:after="0" w:line="240" w:lineRule="auto"/>
        <w:ind w:left="1701" w:firstLine="1134"/>
        <w:rPr>
          <w:rFonts w:ascii="Times New Roman" w:hAnsi="Times New Roman"/>
          <w:sz w:val="24"/>
          <w:szCs w:val="24"/>
          <w:lang w:eastAsia="bg-BG"/>
        </w:rPr>
      </w:pPr>
    </w:p>
    <w:p w14:paraId="5647B5FA" w14:textId="77777777" w:rsidR="004318C8" w:rsidRDefault="004318C8" w:rsidP="00EC693D">
      <w:pPr>
        <w:spacing w:after="0" w:line="240" w:lineRule="auto"/>
        <w:ind w:left="1701" w:hanging="1134"/>
        <w:rPr>
          <w:rFonts w:ascii="Times New Roman" w:hAnsi="Times New Roman"/>
          <w:sz w:val="24"/>
          <w:szCs w:val="24"/>
          <w:lang w:eastAsia="bg-BG"/>
        </w:rPr>
      </w:pPr>
      <w:r>
        <w:rPr>
          <w:rFonts w:ascii="Times New Roman" w:hAnsi="Times New Roman"/>
          <w:b/>
          <w:sz w:val="24"/>
          <w:szCs w:val="24"/>
        </w:rPr>
        <w:t>§</w:t>
      </w:r>
      <w:r w:rsidR="007E1949">
        <w:rPr>
          <w:rFonts w:ascii="Times New Roman" w:hAnsi="Times New Roman"/>
          <w:b/>
          <w:sz w:val="24"/>
          <w:szCs w:val="24"/>
          <w:lang w:val="en-US"/>
        </w:rPr>
        <w:t xml:space="preserve"> </w:t>
      </w:r>
      <w:r w:rsidR="007308EE">
        <w:rPr>
          <w:rFonts w:ascii="Times New Roman" w:hAnsi="Times New Roman"/>
          <w:b/>
          <w:sz w:val="24"/>
          <w:szCs w:val="24"/>
          <w:lang w:val="en-US"/>
        </w:rPr>
        <w:t>5</w:t>
      </w:r>
      <w:r w:rsidR="00261095">
        <w:rPr>
          <w:rFonts w:ascii="Times New Roman" w:hAnsi="Times New Roman"/>
          <w:b/>
          <w:sz w:val="24"/>
          <w:szCs w:val="24"/>
        </w:rPr>
        <w:t>5</w:t>
      </w:r>
      <w:r w:rsidRPr="009803FE">
        <w:rPr>
          <w:rFonts w:ascii="Times New Roman" w:hAnsi="Times New Roman"/>
          <w:b/>
          <w:sz w:val="24"/>
          <w:szCs w:val="24"/>
        </w:rPr>
        <w:t xml:space="preserve">. </w:t>
      </w:r>
      <w:r w:rsidRPr="009803FE">
        <w:rPr>
          <w:rFonts w:ascii="Times New Roman" w:hAnsi="Times New Roman"/>
          <w:sz w:val="24"/>
          <w:szCs w:val="24"/>
        </w:rPr>
        <w:t xml:space="preserve">Приложение </w:t>
      </w:r>
      <w:r w:rsidRPr="00482FBA">
        <w:rPr>
          <w:rFonts w:ascii="Times New Roman" w:hAnsi="Times New Roman"/>
          <w:sz w:val="24"/>
          <w:szCs w:val="24"/>
        </w:rPr>
        <w:t>№ 11в към чл. 9, ал. 5 се изменя</w:t>
      </w:r>
      <w:r w:rsidR="00EC693D">
        <w:rPr>
          <w:rFonts w:ascii="Times New Roman" w:hAnsi="Times New Roman"/>
          <w:sz w:val="24"/>
          <w:szCs w:val="24"/>
        </w:rPr>
        <w:t xml:space="preserve"> така</w:t>
      </w:r>
      <w:r w:rsidRPr="00482FBA">
        <w:rPr>
          <w:rFonts w:ascii="Times New Roman" w:hAnsi="Times New Roman"/>
          <w:sz w:val="24"/>
          <w:szCs w:val="24"/>
        </w:rPr>
        <w:t>:</w:t>
      </w:r>
    </w:p>
    <w:p w14:paraId="181D0A3F" w14:textId="77777777" w:rsidR="004318C8" w:rsidRDefault="004318C8" w:rsidP="004318C8">
      <w:pPr>
        <w:spacing w:after="0" w:line="240" w:lineRule="auto"/>
        <w:jc w:val="right"/>
        <w:rPr>
          <w:rFonts w:ascii="Times New Roman" w:hAnsi="Times New Roman"/>
          <w:sz w:val="24"/>
          <w:szCs w:val="24"/>
          <w:lang w:eastAsia="bg-BG"/>
        </w:rPr>
      </w:pPr>
      <w:r>
        <w:rPr>
          <w:rFonts w:ascii="Times New Roman" w:hAnsi="Times New Roman"/>
          <w:sz w:val="24"/>
          <w:szCs w:val="24"/>
        </w:rPr>
        <w:t>„</w:t>
      </w:r>
      <w:r w:rsidRPr="003F0546">
        <w:rPr>
          <w:rFonts w:ascii="Times New Roman" w:hAnsi="Times New Roman"/>
          <w:sz w:val="24"/>
          <w:szCs w:val="24"/>
          <w:lang w:eastAsia="bg-BG"/>
        </w:rPr>
        <w:t>Приложение № 11в</w:t>
      </w:r>
    </w:p>
    <w:p w14:paraId="2D1EBEDF" w14:textId="77777777" w:rsidR="004318C8" w:rsidRDefault="004318C8" w:rsidP="004318C8">
      <w:pPr>
        <w:spacing w:after="0" w:line="240" w:lineRule="auto"/>
        <w:jc w:val="right"/>
        <w:rPr>
          <w:rFonts w:ascii="Times New Roman" w:hAnsi="Times New Roman"/>
          <w:sz w:val="24"/>
          <w:szCs w:val="24"/>
          <w:lang w:eastAsia="bg-BG"/>
        </w:rPr>
      </w:pPr>
      <w:r w:rsidRPr="003F0546">
        <w:rPr>
          <w:rFonts w:ascii="Times New Roman" w:hAnsi="Times New Roman"/>
          <w:sz w:val="24"/>
          <w:szCs w:val="24"/>
          <w:lang w:eastAsia="bg-BG"/>
        </w:rPr>
        <w:t>към чл. 9, ал. 5</w:t>
      </w:r>
    </w:p>
    <w:p w14:paraId="0F8D3C65"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ДО</w:t>
      </w:r>
    </w:p>
    <w:p w14:paraId="385297D4"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МИНИСТЪРА НА</w:t>
      </w:r>
      <w:r w:rsidR="003A2B1A">
        <w:rPr>
          <w:rFonts w:ascii="Times New Roman" w:hAnsi="Times New Roman"/>
          <w:b/>
          <w:sz w:val="24"/>
          <w:szCs w:val="24"/>
        </w:rPr>
        <w:t xml:space="preserve"> </w:t>
      </w:r>
      <w:r>
        <w:rPr>
          <w:rFonts w:ascii="Times New Roman" w:hAnsi="Times New Roman"/>
          <w:b/>
          <w:sz w:val="24"/>
          <w:szCs w:val="24"/>
        </w:rPr>
        <w:t>ТРАНСПОРТА И СЪОБЩЕНИЯТА</w:t>
      </w:r>
    </w:p>
    <w:p w14:paraId="53976F24" w14:textId="77777777" w:rsidR="004318C8" w:rsidRDefault="004318C8" w:rsidP="004318C8">
      <w:pPr>
        <w:spacing w:after="0" w:line="240" w:lineRule="auto"/>
        <w:rPr>
          <w:rFonts w:ascii="Times New Roman" w:hAnsi="Times New Roman"/>
          <w:b/>
          <w:sz w:val="24"/>
          <w:szCs w:val="24"/>
        </w:rPr>
      </w:pPr>
    </w:p>
    <w:p w14:paraId="738F8AB9"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ЧРЕЗ</w:t>
      </w:r>
    </w:p>
    <w:p w14:paraId="64C9C275"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ИЗПЪЛНИТЕЛНА АГЕНЦИЯ</w:t>
      </w:r>
      <w:r w:rsidR="003A2B1A">
        <w:rPr>
          <w:rFonts w:ascii="Times New Roman" w:hAnsi="Times New Roman"/>
          <w:b/>
          <w:sz w:val="24"/>
          <w:szCs w:val="24"/>
        </w:rPr>
        <w:t xml:space="preserve"> </w:t>
      </w:r>
      <w:r>
        <w:rPr>
          <w:rFonts w:ascii="Times New Roman" w:hAnsi="Times New Roman"/>
          <w:b/>
          <w:sz w:val="24"/>
          <w:szCs w:val="24"/>
        </w:rPr>
        <w:t>„АВТОМОБИЛНА АДМИНИСТРАЦИЯ“</w:t>
      </w:r>
    </w:p>
    <w:p w14:paraId="2B35E809" w14:textId="77777777" w:rsidR="004318C8" w:rsidRDefault="004318C8" w:rsidP="004318C8">
      <w:pPr>
        <w:spacing w:after="0" w:line="240" w:lineRule="auto"/>
        <w:jc w:val="center"/>
        <w:rPr>
          <w:rFonts w:ascii="Times New Roman" w:hAnsi="Times New Roman"/>
          <w:b/>
          <w:sz w:val="36"/>
          <w:szCs w:val="28"/>
        </w:rPr>
      </w:pPr>
    </w:p>
    <w:p w14:paraId="4E135977" w14:textId="77777777" w:rsidR="004318C8" w:rsidRPr="00FE6A24" w:rsidRDefault="004318C8" w:rsidP="004318C8">
      <w:pPr>
        <w:spacing w:after="0" w:line="240" w:lineRule="auto"/>
        <w:jc w:val="center"/>
        <w:rPr>
          <w:rFonts w:ascii="Times New Roman" w:hAnsi="Times New Roman"/>
          <w:b/>
          <w:sz w:val="36"/>
          <w:szCs w:val="28"/>
        </w:rPr>
      </w:pPr>
      <w:r w:rsidRPr="00FE6A24">
        <w:rPr>
          <w:rFonts w:ascii="Times New Roman" w:hAnsi="Times New Roman"/>
          <w:b/>
          <w:sz w:val="36"/>
          <w:szCs w:val="28"/>
        </w:rPr>
        <w:lastRenderedPageBreak/>
        <w:t>З А Я В Л Е Н И Е</w:t>
      </w:r>
    </w:p>
    <w:p w14:paraId="575C0CE9" w14:textId="77777777" w:rsidR="004318C8" w:rsidRDefault="004318C8" w:rsidP="004318C8">
      <w:pPr>
        <w:spacing w:after="0" w:line="240" w:lineRule="auto"/>
        <w:jc w:val="center"/>
        <w:rPr>
          <w:rFonts w:ascii="Times New Roman" w:hAnsi="Times New Roman"/>
          <w:sz w:val="24"/>
          <w:szCs w:val="28"/>
          <w:lang w:eastAsia="bg-BG"/>
        </w:rPr>
      </w:pPr>
      <w:r w:rsidRPr="00397765">
        <w:rPr>
          <w:rFonts w:ascii="Times New Roman" w:hAnsi="Times New Roman"/>
          <w:sz w:val="24"/>
          <w:szCs w:val="28"/>
        </w:rPr>
        <w:t>за увеличаване на броя на заверени копия</w:t>
      </w:r>
      <w:r>
        <w:rPr>
          <w:rFonts w:ascii="Times New Roman" w:hAnsi="Times New Roman"/>
          <w:sz w:val="24"/>
          <w:szCs w:val="28"/>
        </w:rPr>
        <w:t xml:space="preserve"> </w:t>
      </w:r>
      <w:r w:rsidRPr="004213B4">
        <w:rPr>
          <w:rFonts w:ascii="Times New Roman" w:hAnsi="Times New Roman"/>
          <w:sz w:val="24"/>
          <w:szCs w:val="28"/>
          <w:lang w:eastAsia="bg-BG"/>
        </w:rPr>
        <w:t>на лиценз</w:t>
      </w:r>
      <w:r w:rsidRPr="004213B4">
        <w:rPr>
          <w:rFonts w:ascii="Times New Roman" w:hAnsi="Times New Roman"/>
          <w:sz w:val="24"/>
          <w:szCs w:val="28"/>
          <w:lang w:val="ru-RU" w:eastAsia="bg-BG"/>
        </w:rPr>
        <w:t xml:space="preserve"> </w:t>
      </w:r>
      <w:r w:rsidRPr="004213B4">
        <w:rPr>
          <w:rFonts w:ascii="Times New Roman" w:hAnsi="Times New Roman"/>
          <w:sz w:val="24"/>
          <w:szCs w:val="28"/>
          <w:lang w:eastAsia="bg-BG"/>
        </w:rPr>
        <w:t>на Общността за международен автомобилен превоз на:</w:t>
      </w:r>
    </w:p>
    <w:p w14:paraId="016828F4" w14:textId="77777777" w:rsidR="004318C8" w:rsidRDefault="004318C8" w:rsidP="004318C8">
      <w:pPr>
        <w:spacing w:after="0" w:line="240" w:lineRule="auto"/>
        <w:jc w:val="center"/>
        <w:rPr>
          <w:rFonts w:ascii="Times New Roman" w:hAnsi="Times New Roman"/>
          <w:sz w:val="24"/>
          <w:szCs w:val="28"/>
        </w:rPr>
      </w:pPr>
    </w:p>
    <w:tbl>
      <w:tblPr>
        <w:tblStyle w:val="TableGrid"/>
        <w:tblW w:w="0" w:type="auto"/>
        <w:tblInd w:w="1555" w:type="dxa"/>
        <w:tblLook w:val="04A0" w:firstRow="1" w:lastRow="0" w:firstColumn="1" w:lastColumn="0" w:noHBand="0" w:noVBand="1"/>
      </w:tblPr>
      <w:tblGrid>
        <w:gridCol w:w="425"/>
        <w:gridCol w:w="4815"/>
      </w:tblGrid>
      <w:tr w:rsidR="004318C8" w14:paraId="417A3070" w14:textId="77777777" w:rsidTr="004318C8">
        <w:tc>
          <w:tcPr>
            <w:tcW w:w="425" w:type="dxa"/>
            <w:tcBorders>
              <w:bottom w:val="single" w:sz="4" w:space="0" w:color="auto"/>
              <w:right w:val="single" w:sz="4" w:space="0" w:color="auto"/>
            </w:tcBorders>
          </w:tcPr>
          <w:p w14:paraId="13F7D81C" w14:textId="77777777" w:rsidR="004318C8" w:rsidRDefault="004318C8" w:rsidP="004318C8">
            <w:pPr>
              <w:ind w:right="-108"/>
              <w:rPr>
                <w:rFonts w:ascii="Times New Roman" w:hAnsi="Times New Roman"/>
                <w:sz w:val="24"/>
                <w:szCs w:val="28"/>
              </w:rPr>
            </w:pPr>
          </w:p>
        </w:tc>
        <w:tc>
          <w:tcPr>
            <w:tcW w:w="4815" w:type="dxa"/>
            <w:tcBorders>
              <w:top w:val="nil"/>
              <w:left w:val="single" w:sz="4" w:space="0" w:color="auto"/>
              <w:bottom w:val="nil"/>
              <w:right w:val="nil"/>
            </w:tcBorders>
          </w:tcPr>
          <w:p w14:paraId="262A57E2" w14:textId="77777777" w:rsidR="004318C8" w:rsidRPr="00785E16" w:rsidRDefault="004318C8" w:rsidP="004318C8">
            <w:pPr>
              <w:rPr>
                <w:rFonts w:ascii="Times New Roman" w:hAnsi="Times New Roman"/>
                <w:b/>
                <w:sz w:val="24"/>
                <w:szCs w:val="28"/>
              </w:rPr>
            </w:pPr>
            <w:r w:rsidRPr="00785E16">
              <w:rPr>
                <w:rFonts w:ascii="Times New Roman" w:hAnsi="Times New Roman"/>
                <w:b/>
                <w:sz w:val="24"/>
                <w:szCs w:val="28"/>
              </w:rPr>
              <w:t>Пътници</w:t>
            </w:r>
            <w:r>
              <w:rPr>
                <w:rFonts w:ascii="Times New Roman" w:hAnsi="Times New Roman"/>
                <w:b/>
                <w:sz w:val="24"/>
                <w:szCs w:val="28"/>
              </w:rPr>
              <w:t xml:space="preserve"> № ………………….</w:t>
            </w:r>
          </w:p>
        </w:tc>
      </w:tr>
      <w:tr w:rsidR="004318C8" w:rsidRPr="00674FF4" w14:paraId="28386D00" w14:textId="77777777" w:rsidTr="004318C8">
        <w:tc>
          <w:tcPr>
            <w:tcW w:w="425" w:type="dxa"/>
            <w:tcBorders>
              <w:top w:val="single" w:sz="4" w:space="0" w:color="auto"/>
              <w:left w:val="nil"/>
              <w:bottom w:val="single" w:sz="4" w:space="0" w:color="auto"/>
              <w:right w:val="nil"/>
            </w:tcBorders>
          </w:tcPr>
          <w:p w14:paraId="07A104C8" w14:textId="77777777" w:rsidR="004318C8" w:rsidRPr="00674FF4" w:rsidRDefault="004318C8" w:rsidP="004318C8">
            <w:pPr>
              <w:rPr>
                <w:rFonts w:ascii="Times New Roman" w:hAnsi="Times New Roman"/>
                <w:sz w:val="12"/>
                <w:szCs w:val="28"/>
              </w:rPr>
            </w:pPr>
          </w:p>
        </w:tc>
        <w:tc>
          <w:tcPr>
            <w:tcW w:w="4815" w:type="dxa"/>
            <w:tcBorders>
              <w:top w:val="nil"/>
              <w:left w:val="nil"/>
              <w:bottom w:val="nil"/>
              <w:right w:val="nil"/>
            </w:tcBorders>
          </w:tcPr>
          <w:p w14:paraId="47411E69" w14:textId="77777777" w:rsidR="004318C8" w:rsidRPr="00674FF4" w:rsidRDefault="004318C8" w:rsidP="004318C8">
            <w:pPr>
              <w:rPr>
                <w:rFonts w:ascii="Times New Roman" w:hAnsi="Times New Roman"/>
                <w:sz w:val="12"/>
                <w:szCs w:val="28"/>
              </w:rPr>
            </w:pPr>
          </w:p>
        </w:tc>
      </w:tr>
      <w:tr w:rsidR="004318C8" w14:paraId="2D39DEF8" w14:textId="77777777" w:rsidTr="004318C8">
        <w:tc>
          <w:tcPr>
            <w:tcW w:w="425" w:type="dxa"/>
            <w:tcBorders>
              <w:top w:val="single" w:sz="4" w:space="0" w:color="auto"/>
              <w:right w:val="single" w:sz="4" w:space="0" w:color="auto"/>
            </w:tcBorders>
          </w:tcPr>
          <w:p w14:paraId="17BA5E16" w14:textId="77777777" w:rsidR="004318C8" w:rsidRDefault="004318C8" w:rsidP="004318C8">
            <w:pPr>
              <w:rPr>
                <w:rFonts w:ascii="Times New Roman" w:hAnsi="Times New Roman"/>
                <w:sz w:val="24"/>
                <w:szCs w:val="28"/>
              </w:rPr>
            </w:pPr>
          </w:p>
        </w:tc>
        <w:tc>
          <w:tcPr>
            <w:tcW w:w="4815" w:type="dxa"/>
            <w:tcBorders>
              <w:top w:val="nil"/>
              <w:left w:val="single" w:sz="4" w:space="0" w:color="auto"/>
              <w:bottom w:val="nil"/>
              <w:right w:val="nil"/>
            </w:tcBorders>
          </w:tcPr>
          <w:p w14:paraId="63B83799" w14:textId="77777777" w:rsidR="004318C8" w:rsidRPr="00785E16" w:rsidRDefault="004318C8" w:rsidP="004318C8">
            <w:pPr>
              <w:rPr>
                <w:rFonts w:ascii="Times New Roman" w:hAnsi="Times New Roman"/>
                <w:b/>
                <w:sz w:val="24"/>
                <w:szCs w:val="28"/>
              </w:rPr>
            </w:pPr>
            <w:r w:rsidRPr="00785E16">
              <w:rPr>
                <w:rFonts w:ascii="Times New Roman" w:hAnsi="Times New Roman"/>
                <w:b/>
                <w:sz w:val="24"/>
                <w:szCs w:val="28"/>
              </w:rPr>
              <w:t>Товари</w:t>
            </w:r>
            <w:r>
              <w:rPr>
                <w:rFonts w:ascii="Times New Roman" w:hAnsi="Times New Roman"/>
                <w:b/>
                <w:sz w:val="24"/>
                <w:szCs w:val="28"/>
              </w:rPr>
              <w:t xml:space="preserve">    № ………………….</w:t>
            </w:r>
          </w:p>
        </w:tc>
      </w:tr>
    </w:tbl>
    <w:p w14:paraId="202BA9A3" w14:textId="77777777" w:rsidR="004318C8" w:rsidRDefault="004318C8" w:rsidP="004318C8">
      <w:pPr>
        <w:spacing w:after="0" w:line="240" w:lineRule="auto"/>
        <w:jc w:val="center"/>
        <w:rPr>
          <w:rFonts w:ascii="Times New Roman" w:hAnsi="Times New Roman"/>
          <w:sz w:val="24"/>
          <w:szCs w:val="24"/>
        </w:rPr>
      </w:pPr>
    </w:p>
    <w:tbl>
      <w:tblPr>
        <w:tblStyle w:val="TableGrid"/>
        <w:tblW w:w="0" w:type="auto"/>
        <w:tblLook w:val="04A0" w:firstRow="1" w:lastRow="0" w:firstColumn="1" w:lastColumn="0" w:noHBand="0" w:noVBand="1"/>
      </w:tblPr>
      <w:tblGrid>
        <w:gridCol w:w="704"/>
        <w:gridCol w:w="8794"/>
      </w:tblGrid>
      <w:tr w:rsidR="004318C8" w14:paraId="4A960475" w14:textId="77777777" w:rsidTr="004318C8">
        <w:tc>
          <w:tcPr>
            <w:tcW w:w="704" w:type="dxa"/>
            <w:tcBorders>
              <w:top w:val="nil"/>
              <w:left w:val="nil"/>
              <w:bottom w:val="nil"/>
              <w:right w:val="single" w:sz="4" w:space="0" w:color="auto"/>
            </w:tcBorders>
          </w:tcPr>
          <w:p w14:paraId="46178803" w14:textId="77777777" w:rsidR="004318C8" w:rsidRDefault="004318C8" w:rsidP="004318C8">
            <w:pPr>
              <w:jc w:val="center"/>
              <w:rPr>
                <w:rFonts w:ascii="Times New Roman" w:hAnsi="Times New Roman"/>
                <w:sz w:val="24"/>
                <w:szCs w:val="24"/>
              </w:rPr>
            </w:pPr>
            <w:r>
              <w:rPr>
                <w:rFonts w:ascii="Times New Roman" w:hAnsi="Times New Roman"/>
                <w:sz w:val="24"/>
                <w:szCs w:val="24"/>
              </w:rPr>
              <w:t>От</w:t>
            </w:r>
          </w:p>
        </w:tc>
        <w:tc>
          <w:tcPr>
            <w:tcW w:w="8794" w:type="dxa"/>
            <w:tcBorders>
              <w:left w:val="single" w:sz="4" w:space="0" w:color="auto"/>
            </w:tcBorders>
          </w:tcPr>
          <w:p w14:paraId="0FC9C4F7" w14:textId="77777777" w:rsidR="004318C8" w:rsidRDefault="004318C8" w:rsidP="004318C8">
            <w:pPr>
              <w:jc w:val="center"/>
              <w:rPr>
                <w:rFonts w:ascii="Times New Roman" w:hAnsi="Times New Roman"/>
                <w:sz w:val="24"/>
                <w:szCs w:val="24"/>
              </w:rPr>
            </w:pPr>
          </w:p>
        </w:tc>
      </w:tr>
    </w:tbl>
    <w:p w14:paraId="7835D657" w14:textId="77777777" w:rsidR="004318C8" w:rsidRDefault="004318C8" w:rsidP="004318C8">
      <w:pPr>
        <w:spacing w:after="0" w:line="240" w:lineRule="auto"/>
        <w:ind w:left="3969"/>
        <w:rPr>
          <w:rFonts w:ascii="Times New Roman" w:hAnsi="Times New Roman"/>
          <w:i/>
          <w:sz w:val="20"/>
          <w:szCs w:val="24"/>
        </w:rPr>
      </w:pPr>
      <w:r>
        <w:rPr>
          <w:rFonts w:ascii="Times New Roman" w:hAnsi="Times New Roman"/>
          <w:i/>
          <w:sz w:val="20"/>
          <w:szCs w:val="24"/>
        </w:rPr>
        <w:t>(</w:t>
      </w:r>
      <w:r w:rsidR="006623A2">
        <w:rPr>
          <w:rFonts w:ascii="Times New Roman" w:hAnsi="Times New Roman"/>
          <w:i/>
          <w:sz w:val="20"/>
          <w:szCs w:val="24"/>
        </w:rPr>
        <w:t>наименование на търговеца и правна форма</w:t>
      </w:r>
      <w:r>
        <w:rPr>
          <w:rFonts w:ascii="Times New Roman" w:hAnsi="Times New Roman"/>
          <w:i/>
          <w:sz w:val="20"/>
          <w:szCs w:val="24"/>
        </w:rPr>
        <w:t>)</w:t>
      </w:r>
    </w:p>
    <w:p w14:paraId="446CBFA4" w14:textId="77777777" w:rsidR="004318C8" w:rsidRPr="00A85F4B" w:rsidRDefault="004318C8" w:rsidP="004318C8">
      <w:pPr>
        <w:spacing w:after="0" w:line="240" w:lineRule="auto"/>
        <w:rPr>
          <w:rFonts w:ascii="Times New Roman" w:hAnsi="Times New Roman"/>
          <w:i/>
          <w:sz w:val="1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40"/>
        <w:gridCol w:w="340"/>
        <w:gridCol w:w="340"/>
        <w:gridCol w:w="340"/>
        <w:gridCol w:w="340"/>
        <w:gridCol w:w="340"/>
        <w:gridCol w:w="340"/>
        <w:gridCol w:w="340"/>
        <w:gridCol w:w="340"/>
      </w:tblGrid>
      <w:tr w:rsidR="004318C8" w14:paraId="1AA6F063" w14:textId="77777777" w:rsidTr="004318C8">
        <w:trPr>
          <w:trHeight w:val="179"/>
        </w:trPr>
        <w:tc>
          <w:tcPr>
            <w:tcW w:w="763" w:type="dxa"/>
            <w:tcBorders>
              <w:top w:val="nil"/>
              <w:left w:val="nil"/>
              <w:bottom w:val="nil"/>
              <w:right w:val="single" w:sz="4" w:space="0" w:color="auto"/>
            </w:tcBorders>
            <w:vAlign w:val="center"/>
            <w:hideMark/>
          </w:tcPr>
          <w:p w14:paraId="1B00D01F"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r>
              <w:rPr>
                <w:rFonts w:ascii="Times New Roman" w:hAnsi="Times New Roman"/>
                <w:sz w:val="24"/>
                <w:szCs w:val="24"/>
                <w:lang w:eastAsia="bg-BG"/>
              </w:rPr>
              <w:t>ЕИК:</w:t>
            </w:r>
          </w:p>
        </w:tc>
        <w:tc>
          <w:tcPr>
            <w:tcW w:w="340" w:type="dxa"/>
            <w:tcBorders>
              <w:top w:val="single" w:sz="4" w:space="0" w:color="auto"/>
              <w:left w:val="single" w:sz="4" w:space="0" w:color="auto"/>
              <w:bottom w:val="single" w:sz="4" w:space="0" w:color="auto"/>
              <w:right w:val="single" w:sz="4" w:space="0" w:color="auto"/>
            </w:tcBorders>
            <w:vAlign w:val="center"/>
          </w:tcPr>
          <w:p w14:paraId="093CEB10" w14:textId="77777777" w:rsidR="004318C8" w:rsidRDefault="004318C8" w:rsidP="004318C8">
            <w:pPr>
              <w:spacing w:after="0" w:line="276" w:lineRule="auto"/>
              <w:jc w:val="right"/>
              <w:rPr>
                <w:rFonts w:ascii="Times New Roman" w:eastAsia="Times New Roman" w:hAnsi="Times New Roman" w:cs="Times New Roman"/>
                <w:sz w:val="24"/>
                <w:szCs w:val="24"/>
                <w:lang w:val="en-US"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01128854"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3F04A4E1"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30362594"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284C7BE7"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193A1E4B"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65A8E0C3"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1AC3778D"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57CE267A"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r>
    </w:tbl>
    <w:p w14:paraId="1160C62E" w14:textId="77777777" w:rsidR="004318C8" w:rsidRDefault="004318C8" w:rsidP="004318C8">
      <w:pPr>
        <w:spacing w:after="0" w:line="240" w:lineRule="auto"/>
        <w:jc w:val="both"/>
        <w:rPr>
          <w:rFonts w:ascii="Times New Roman" w:hAnsi="Times New Roman"/>
          <w:sz w:val="12"/>
          <w:szCs w:val="24"/>
        </w:rPr>
      </w:pPr>
    </w:p>
    <w:tbl>
      <w:tblPr>
        <w:tblStyle w:val="TableGrid"/>
        <w:tblW w:w="0" w:type="auto"/>
        <w:tblInd w:w="-142" w:type="dxa"/>
        <w:tblLook w:val="04A0" w:firstRow="1" w:lastRow="0" w:firstColumn="1" w:lastColumn="0" w:noHBand="0" w:noVBand="1"/>
      </w:tblPr>
      <w:tblGrid>
        <w:gridCol w:w="1838"/>
        <w:gridCol w:w="7792"/>
      </w:tblGrid>
      <w:tr w:rsidR="004318C8" w14:paraId="12C16548" w14:textId="77777777" w:rsidTr="004318C8">
        <w:tc>
          <w:tcPr>
            <w:tcW w:w="1838" w:type="dxa"/>
            <w:tcBorders>
              <w:top w:val="nil"/>
              <w:left w:val="nil"/>
              <w:bottom w:val="nil"/>
              <w:right w:val="single" w:sz="4" w:space="0" w:color="auto"/>
            </w:tcBorders>
          </w:tcPr>
          <w:p w14:paraId="489F9FBD" w14:textId="77777777" w:rsidR="004318C8" w:rsidRDefault="004318C8" w:rsidP="004318C8">
            <w:pPr>
              <w:jc w:val="both"/>
              <w:rPr>
                <w:rFonts w:ascii="Times New Roman" w:hAnsi="Times New Roman"/>
                <w:sz w:val="24"/>
                <w:szCs w:val="24"/>
              </w:rPr>
            </w:pPr>
            <w:r>
              <w:rPr>
                <w:rFonts w:ascii="Times New Roman" w:hAnsi="Times New Roman"/>
                <w:sz w:val="24"/>
                <w:szCs w:val="24"/>
              </w:rPr>
              <w:t>със седалище:</w:t>
            </w:r>
          </w:p>
        </w:tc>
        <w:tc>
          <w:tcPr>
            <w:tcW w:w="7792" w:type="dxa"/>
            <w:tcBorders>
              <w:left w:val="single" w:sz="4" w:space="0" w:color="auto"/>
            </w:tcBorders>
          </w:tcPr>
          <w:p w14:paraId="2EBFE503" w14:textId="77777777" w:rsidR="004318C8" w:rsidRDefault="004318C8" w:rsidP="004318C8">
            <w:pPr>
              <w:jc w:val="both"/>
              <w:rPr>
                <w:rFonts w:ascii="Times New Roman" w:hAnsi="Times New Roman"/>
                <w:sz w:val="24"/>
                <w:szCs w:val="24"/>
              </w:rPr>
            </w:pPr>
          </w:p>
        </w:tc>
      </w:tr>
    </w:tbl>
    <w:p w14:paraId="20572FAF" w14:textId="77777777" w:rsidR="004318C8" w:rsidRPr="00D61DB2" w:rsidRDefault="004318C8" w:rsidP="004318C8">
      <w:pPr>
        <w:spacing w:after="0" w:line="240" w:lineRule="auto"/>
        <w:jc w:val="both"/>
        <w:rPr>
          <w:rFonts w:ascii="Times New Roman" w:hAnsi="Times New Roman"/>
          <w:sz w:val="12"/>
          <w:szCs w:val="24"/>
        </w:rPr>
      </w:pPr>
    </w:p>
    <w:tbl>
      <w:tblPr>
        <w:tblStyle w:val="TableGrid"/>
        <w:tblW w:w="0" w:type="auto"/>
        <w:tblInd w:w="-142" w:type="dxa"/>
        <w:tblLook w:val="04A0" w:firstRow="1" w:lastRow="0" w:firstColumn="1" w:lastColumn="0" w:noHBand="0" w:noVBand="1"/>
      </w:tblPr>
      <w:tblGrid>
        <w:gridCol w:w="2552"/>
        <w:gridCol w:w="7078"/>
      </w:tblGrid>
      <w:tr w:rsidR="004318C8" w14:paraId="4A02179A" w14:textId="77777777" w:rsidTr="004318C8">
        <w:tc>
          <w:tcPr>
            <w:tcW w:w="2552" w:type="dxa"/>
            <w:tcBorders>
              <w:top w:val="nil"/>
              <w:left w:val="nil"/>
              <w:bottom w:val="nil"/>
              <w:right w:val="single" w:sz="4" w:space="0" w:color="auto"/>
            </w:tcBorders>
          </w:tcPr>
          <w:p w14:paraId="4BCD0CB6" w14:textId="77777777" w:rsidR="004318C8" w:rsidRDefault="004318C8" w:rsidP="004318C8">
            <w:pPr>
              <w:jc w:val="both"/>
              <w:rPr>
                <w:rFonts w:ascii="Times New Roman" w:hAnsi="Times New Roman"/>
                <w:sz w:val="24"/>
                <w:szCs w:val="24"/>
              </w:rPr>
            </w:pPr>
            <w:r>
              <w:rPr>
                <w:rFonts w:ascii="Times New Roman" w:hAnsi="Times New Roman"/>
                <w:sz w:val="24"/>
                <w:szCs w:val="24"/>
              </w:rPr>
              <w:t>и адрес на управление:</w:t>
            </w:r>
          </w:p>
        </w:tc>
        <w:tc>
          <w:tcPr>
            <w:tcW w:w="7078" w:type="dxa"/>
            <w:tcBorders>
              <w:left w:val="single" w:sz="4" w:space="0" w:color="auto"/>
            </w:tcBorders>
          </w:tcPr>
          <w:p w14:paraId="146D8E8B" w14:textId="77777777" w:rsidR="004318C8" w:rsidRDefault="004318C8" w:rsidP="004318C8">
            <w:pPr>
              <w:jc w:val="both"/>
              <w:rPr>
                <w:rFonts w:ascii="Times New Roman" w:hAnsi="Times New Roman"/>
                <w:sz w:val="24"/>
                <w:szCs w:val="24"/>
              </w:rPr>
            </w:pPr>
          </w:p>
        </w:tc>
      </w:tr>
    </w:tbl>
    <w:p w14:paraId="4D50561F" w14:textId="77777777" w:rsidR="004318C8" w:rsidRPr="00D61DB2" w:rsidRDefault="004318C8" w:rsidP="004318C8">
      <w:pPr>
        <w:spacing w:after="0" w:line="240" w:lineRule="auto"/>
        <w:jc w:val="both"/>
        <w:rPr>
          <w:rFonts w:ascii="Times New Roman" w:hAnsi="Times New Roman"/>
          <w:sz w:val="12"/>
          <w:szCs w:val="24"/>
        </w:rPr>
      </w:pPr>
    </w:p>
    <w:tbl>
      <w:tblPr>
        <w:tblStyle w:val="TableGrid"/>
        <w:tblW w:w="0" w:type="auto"/>
        <w:tblInd w:w="-142" w:type="dxa"/>
        <w:tblLook w:val="04A0" w:firstRow="1" w:lastRow="0" w:firstColumn="1" w:lastColumn="0" w:noHBand="0" w:noVBand="1"/>
      </w:tblPr>
      <w:tblGrid>
        <w:gridCol w:w="1168"/>
        <w:gridCol w:w="3747"/>
        <w:gridCol w:w="1181"/>
        <w:gridCol w:w="3544"/>
      </w:tblGrid>
      <w:tr w:rsidR="004318C8" w14:paraId="3EDB786F" w14:textId="77777777" w:rsidTr="004318C8">
        <w:tc>
          <w:tcPr>
            <w:tcW w:w="1168" w:type="dxa"/>
            <w:tcBorders>
              <w:top w:val="nil"/>
              <w:left w:val="nil"/>
              <w:bottom w:val="nil"/>
              <w:right w:val="single" w:sz="4" w:space="0" w:color="auto"/>
            </w:tcBorders>
          </w:tcPr>
          <w:p w14:paraId="1E04C1AC" w14:textId="77777777" w:rsidR="004318C8" w:rsidRDefault="004318C8" w:rsidP="004318C8">
            <w:pPr>
              <w:jc w:val="both"/>
              <w:rPr>
                <w:rFonts w:ascii="Times New Roman" w:hAnsi="Times New Roman"/>
                <w:sz w:val="24"/>
                <w:szCs w:val="24"/>
              </w:rPr>
            </w:pPr>
            <w:r>
              <w:rPr>
                <w:rFonts w:ascii="Times New Roman" w:hAnsi="Times New Roman"/>
                <w:sz w:val="24"/>
                <w:szCs w:val="24"/>
              </w:rPr>
              <w:t>Телефон:</w:t>
            </w:r>
          </w:p>
        </w:tc>
        <w:tc>
          <w:tcPr>
            <w:tcW w:w="3747" w:type="dxa"/>
            <w:tcBorders>
              <w:left w:val="single" w:sz="4" w:space="0" w:color="auto"/>
              <w:right w:val="single" w:sz="4" w:space="0" w:color="auto"/>
            </w:tcBorders>
          </w:tcPr>
          <w:p w14:paraId="3786B83B" w14:textId="77777777" w:rsidR="004318C8" w:rsidRDefault="004318C8" w:rsidP="004318C8">
            <w:pPr>
              <w:jc w:val="both"/>
              <w:rPr>
                <w:rFonts w:ascii="Times New Roman" w:hAnsi="Times New Roman"/>
                <w:sz w:val="24"/>
                <w:szCs w:val="24"/>
              </w:rPr>
            </w:pPr>
          </w:p>
        </w:tc>
        <w:tc>
          <w:tcPr>
            <w:tcW w:w="1181" w:type="dxa"/>
            <w:tcBorders>
              <w:top w:val="nil"/>
              <w:left w:val="single" w:sz="4" w:space="0" w:color="auto"/>
              <w:bottom w:val="nil"/>
              <w:right w:val="single" w:sz="4" w:space="0" w:color="auto"/>
            </w:tcBorders>
          </w:tcPr>
          <w:p w14:paraId="4656739E" w14:textId="77777777" w:rsidR="004318C8" w:rsidRDefault="004318C8" w:rsidP="004318C8">
            <w:pPr>
              <w:jc w:val="both"/>
              <w:rPr>
                <w:rFonts w:ascii="Times New Roman" w:hAnsi="Times New Roman"/>
                <w:sz w:val="24"/>
                <w:szCs w:val="24"/>
              </w:rPr>
            </w:pPr>
            <w:r>
              <w:rPr>
                <w:rFonts w:ascii="Times New Roman" w:hAnsi="Times New Roman"/>
                <w:sz w:val="24"/>
                <w:szCs w:val="24"/>
              </w:rPr>
              <w:t>ел. поща:</w:t>
            </w:r>
          </w:p>
        </w:tc>
        <w:tc>
          <w:tcPr>
            <w:tcW w:w="3544" w:type="dxa"/>
            <w:tcBorders>
              <w:left w:val="single" w:sz="4" w:space="0" w:color="auto"/>
            </w:tcBorders>
          </w:tcPr>
          <w:p w14:paraId="7D9E5979" w14:textId="77777777" w:rsidR="004318C8" w:rsidRDefault="004318C8" w:rsidP="004318C8">
            <w:pPr>
              <w:jc w:val="both"/>
              <w:rPr>
                <w:rFonts w:ascii="Times New Roman" w:hAnsi="Times New Roman"/>
                <w:sz w:val="24"/>
                <w:szCs w:val="24"/>
              </w:rPr>
            </w:pPr>
          </w:p>
        </w:tc>
      </w:tr>
    </w:tbl>
    <w:p w14:paraId="04A80F5F" w14:textId="77777777" w:rsidR="006623A2" w:rsidRDefault="006623A2" w:rsidP="004318C8">
      <w:pPr>
        <w:spacing w:after="0" w:line="240" w:lineRule="auto"/>
        <w:rPr>
          <w:rFonts w:ascii="Times New Roman" w:hAnsi="Times New Roman"/>
          <w:sz w:val="24"/>
          <w:szCs w:val="24"/>
        </w:rPr>
      </w:pPr>
    </w:p>
    <w:p w14:paraId="3E626935" w14:textId="77777777" w:rsidR="00815E7F" w:rsidRDefault="00815E7F" w:rsidP="00815E7F">
      <w:pPr>
        <w:spacing w:after="0"/>
        <w:ind w:left="567" w:hanging="567"/>
        <w:jc w:val="both"/>
        <w:rPr>
          <w:rFonts w:ascii="Times New Roman" w:hAnsi="Times New Roman" w:cs="Times New Roman"/>
          <w:sz w:val="24"/>
          <w:szCs w:val="24"/>
        </w:rPr>
      </w:pPr>
      <w:r w:rsidRPr="006C6A79">
        <w:rPr>
          <w:rFonts w:ascii="Times New Roman" w:hAnsi="Times New Roman" w:cs="Times New Roman"/>
          <w:sz w:val="24"/>
          <w:szCs w:val="24"/>
        </w:rPr>
        <w:t>Представлявано от:……</w:t>
      </w:r>
      <w:r>
        <w:rPr>
          <w:rFonts w:ascii="Times New Roman" w:hAnsi="Times New Roman" w:cs="Times New Roman"/>
          <w:sz w:val="24"/>
          <w:szCs w:val="24"/>
        </w:rPr>
        <w:t>…………………………………..</w:t>
      </w:r>
      <w:r w:rsidRPr="006C6A79">
        <w:rPr>
          <w:rFonts w:ascii="Times New Roman" w:hAnsi="Times New Roman" w:cs="Times New Roman"/>
          <w:sz w:val="24"/>
          <w:szCs w:val="24"/>
        </w:rPr>
        <w:t xml:space="preserve">…………………………………… </w:t>
      </w:r>
    </w:p>
    <w:p w14:paraId="606AEAD9" w14:textId="77777777" w:rsidR="00815E7F" w:rsidRDefault="00815E7F" w:rsidP="00815E7F">
      <w:pPr>
        <w:spacing w:after="0"/>
        <w:ind w:left="567"/>
        <w:jc w:val="center"/>
        <w:rPr>
          <w:rFonts w:ascii="Times New Roman" w:hAnsi="Times New Roman" w:cs="Times New Roman"/>
          <w:sz w:val="24"/>
          <w:szCs w:val="24"/>
        </w:rPr>
      </w:pPr>
      <w:r w:rsidRPr="006C6A79">
        <w:rPr>
          <w:rFonts w:ascii="Times New Roman" w:hAnsi="Times New Roman" w:cs="Times New Roman"/>
          <w:sz w:val="24"/>
          <w:szCs w:val="24"/>
        </w:rPr>
        <w:t>(</w:t>
      </w:r>
      <w:r w:rsidRPr="00572D87">
        <w:rPr>
          <w:rFonts w:ascii="Times New Roman" w:hAnsi="Times New Roman" w:cs="Times New Roman"/>
          <w:i/>
          <w:sz w:val="20"/>
          <w:szCs w:val="20"/>
        </w:rPr>
        <w:t>име, презиме, фамилия</w:t>
      </w:r>
      <w:r w:rsidRPr="006C6A79">
        <w:rPr>
          <w:rFonts w:ascii="Times New Roman" w:hAnsi="Times New Roman" w:cs="Times New Roman"/>
          <w:sz w:val="24"/>
          <w:szCs w:val="24"/>
        </w:rPr>
        <w:t>)</w:t>
      </w:r>
    </w:p>
    <w:p w14:paraId="00C06373" w14:textId="77777777" w:rsidR="00815E7F" w:rsidRPr="006C6A79" w:rsidRDefault="00815E7F" w:rsidP="00815E7F">
      <w:pPr>
        <w:spacing w:before="120" w:after="0"/>
        <w:rPr>
          <w:rFonts w:ascii="Times New Roman" w:hAnsi="Times New Roman" w:cs="Times New Roman"/>
          <w:sz w:val="24"/>
          <w:szCs w:val="24"/>
        </w:rPr>
      </w:pPr>
      <w:r w:rsidRPr="006C6A79">
        <w:rPr>
          <w:rFonts w:ascii="Times New Roman" w:hAnsi="Times New Roman" w:cs="Times New Roman"/>
          <w:sz w:val="24"/>
          <w:szCs w:val="24"/>
        </w:rPr>
        <w:t xml:space="preserve">В качеството си на: </w:t>
      </w:r>
    </w:p>
    <w:p w14:paraId="6FB3D35E" w14:textId="77777777" w:rsidR="00815E7F" w:rsidRDefault="00815E7F" w:rsidP="00815E7F">
      <w:pPr>
        <w:spacing w:before="120" w:after="0"/>
        <w:ind w:left="567"/>
        <w:rPr>
          <w:rFonts w:ascii="Times New Roman" w:hAnsi="Times New Roman" w:cs="Times New Roman"/>
          <w:sz w:val="24"/>
          <w:szCs w:val="24"/>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91008" behindDoc="0" locked="0" layoutInCell="1" allowOverlap="1" wp14:anchorId="2117C189" wp14:editId="27685E9E">
                <wp:simplePos x="0" y="0"/>
                <wp:positionH relativeFrom="column">
                  <wp:posOffset>180975</wp:posOffset>
                </wp:positionH>
                <wp:positionV relativeFrom="paragraph">
                  <wp:posOffset>104140</wp:posOffset>
                </wp:positionV>
                <wp:extent cx="180975" cy="180975"/>
                <wp:effectExtent l="0" t="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764CA25B" w14:textId="77777777" w:rsidR="007E355C" w:rsidRPr="002641D0" w:rsidRDefault="007E355C" w:rsidP="00815E7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BCBD9" id="Rectangle 20" o:spid="_x0000_s1034" style="position:absolute;left:0;text-align:left;margin-left:14.25pt;margin-top:8.2pt;width:14.2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">
                <v:textbox>
                  <w:txbxContent>
                    <w:p w:rsidR="007E355C" w:rsidRPr="002641D0" w:rsidRDefault="007E355C" w:rsidP="00815E7F">
                      <w:pPr>
                        <w:rPr>
                          <w:lang w:val="en-US"/>
                        </w:rPr>
                      </w:pPr>
                    </w:p>
                  </w:txbxContent>
                </v:textbox>
              </v:rect>
            </w:pict>
          </mc:Fallback>
        </mc:AlternateContent>
      </w:r>
      <w:r>
        <w:rPr>
          <w:rFonts w:ascii="Times New Roman" w:hAnsi="Times New Roman" w:cs="Times New Roman"/>
          <w:sz w:val="24"/>
          <w:szCs w:val="24"/>
        </w:rPr>
        <w:t xml:space="preserve"> </w:t>
      </w:r>
      <w:r w:rsidRPr="006C6A79">
        <w:rPr>
          <w:rFonts w:ascii="Times New Roman" w:hAnsi="Times New Roman" w:cs="Times New Roman"/>
          <w:sz w:val="24"/>
          <w:szCs w:val="24"/>
        </w:rPr>
        <w:t>лице, представляващо юридическото лице;</w:t>
      </w:r>
    </w:p>
    <w:p w14:paraId="60C0BDE0" w14:textId="77777777" w:rsidR="00815E7F" w:rsidRPr="006C6A79" w:rsidRDefault="00815E7F" w:rsidP="00815E7F">
      <w:pPr>
        <w:spacing w:before="120" w:after="0"/>
        <w:ind w:left="567"/>
        <w:rPr>
          <w:rFonts w:ascii="Times New Roman" w:hAnsi="Times New Roman" w:cs="Times New Roman"/>
          <w:sz w:val="24"/>
          <w:szCs w:val="24"/>
          <w:lang w:val="en-US"/>
        </w:rPr>
      </w:pPr>
    </w:p>
    <w:p w14:paraId="5D412200" w14:textId="77777777" w:rsidR="00815E7F" w:rsidRDefault="00815E7F" w:rsidP="00815E7F">
      <w:pPr>
        <w:spacing w:after="0" w:line="240" w:lineRule="auto"/>
        <w:jc w:val="both"/>
        <w:rPr>
          <w:rFonts w:ascii="Times New Roman" w:hAnsi="Times New Roman"/>
          <w:sz w:val="24"/>
          <w:szCs w:val="24"/>
          <w:lang w:eastAsia="bg-BG"/>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92032" behindDoc="0" locked="0" layoutInCell="1" allowOverlap="1" wp14:anchorId="6A028F90" wp14:editId="7F4A820B">
                <wp:simplePos x="0" y="0"/>
                <wp:positionH relativeFrom="column">
                  <wp:posOffset>180975</wp:posOffset>
                </wp:positionH>
                <wp:positionV relativeFrom="paragraph">
                  <wp:posOffset>114300</wp:posOffset>
                </wp:positionV>
                <wp:extent cx="180975" cy="180975"/>
                <wp:effectExtent l="0" t="0" r="28575"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38430D20" w14:textId="77777777" w:rsidR="007E355C" w:rsidRPr="002641D0" w:rsidRDefault="007E355C" w:rsidP="00815E7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550BF" id="Rectangle 21" o:spid="_x0000_s1035" style="position:absolute;left:0;text-align:left;margin-left:14.25pt;margin-top:9pt;width:14.2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">
                <v:textbox>
                  <w:txbxContent>
                    <w:p w:rsidR="007E355C" w:rsidRPr="002641D0" w:rsidRDefault="007E355C" w:rsidP="00815E7F">
                      <w:pPr>
                        <w:rPr>
                          <w:lang w:val="en-US"/>
                        </w:rPr>
                      </w:pPr>
                    </w:p>
                  </w:txbxContent>
                </v:textbox>
              </v:rect>
            </w:pict>
          </mc:Fallback>
        </mc:AlternateContent>
      </w:r>
      <w:r>
        <w:rPr>
          <w:rFonts w:ascii="Times New Roman" w:hAnsi="Times New Roman" w:cs="Times New Roman"/>
          <w:sz w:val="24"/>
          <w:szCs w:val="24"/>
        </w:rPr>
        <w:t xml:space="preserve">           </w:t>
      </w:r>
      <w:r w:rsidRPr="006C6A79">
        <w:rPr>
          <w:rFonts w:ascii="Times New Roman" w:hAnsi="Times New Roman" w:cs="Times New Roman"/>
          <w:sz w:val="24"/>
          <w:szCs w:val="24"/>
        </w:rPr>
        <w:t>упълномощено лице</w:t>
      </w:r>
      <w:r w:rsidRPr="00743BD6">
        <w:rPr>
          <w:rFonts w:ascii="Times New Roman" w:hAnsi="Times New Roman"/>
          <w:sz w:val="24"/>
          <w:szCs w:val="24"/>
          <w:lang w:eastAsia="bg-BG"/>
        </w:rPr>
        <w:t xml:space="preserve"> </w:t>
      </w:r>
    </w:p>
    <w:p w14:paraId="26C23BDC" w14:textId="77777777" w:rsidR="00815E7F" w:rsidRPr="00743BD6" w:rsidRDefault="00815E7F" w:rsidP="00815E7F">
      <w:pPr>
        <w:spacing w:after="0" w:line="240" w:lineRule="auto"/>
        <w:jc w:val="both"/>
        <w:rPr>
          <w:rFonts w:ascii="Times New Roman" w:hAnsi="Times New Roman"/>
          <w:sz w:val="24"/>
          <w:szCs w:val="24"/>
          <w:lang w:eastAsia="bg-BG"/>
        </w:rPr>
      </w:pPr>
    </w:p>
    <w:p w14:paraId="047F22F2" w14:textId="77777777" w:rsidR="004318C8" w:rsidRDefault="004318C8" w:rsidP="004318C8">
      <w:pPr>
        <w:spacing w:after="0" w:line="240" w:lineRule="auto"/>
        <w:rPr>
          <w:rFonts w:ascii="Times New Roman" w:hAnsi="Times New Roman"/>
          <w:sz w:val="24"/>
          <w:szCs w:val="24"/>
        </w:rPr>
      </w:pPr>
    </w:p>
    <w:p w14:paraId="1C6C3DFC" w14:textId="77777777" w:rsidR="004318C8" w:rsidRPr="004A051B" w:rsidRDefault="004318C8" w:rsidP="004318C8">
      <w:pPr>
        <w:spacing w:after="0" w:line="240" w:lineRule="auto"/>
        <w:ind w:firstLine="567"/>
        <w:jc w:val="both"/>
        <w:rPr>
          <w:rFonts w:ascii="Times New Roman" w:hAnsi="Times New Roman"/>
          <w:b/>
          <w:sz w:val="2"/>
          <w:szCs w:val="24"/>
          <w:lang w:eastAsia="bg-BG"/>
        </w:rPr>
      </w:pPr>
      <w:r>
        <w:rPr>
          <w:rFonts w:ascii="Times New Roman" w:hAnsi="Times New Roman"/>
          <w:b/>
          <w:sz w:val="24"/>
          <w:szCs w:val="24"/>
          <w:lang w:eastAsia="bg-BG"/>
        </w:rPr>
        <w:t xml:space="preserve">Представям настоящото заявление и приложените към него документи за издаване </w:t>
      </w:r>
    </w:p>
    <w:tbl>
      <w:tblPr>
        <w:tblStyle w:val="TableGrid"/>
        <w:tblW w:w="9639" w:type="dxa"/>
        <w:tblLook w:val="04A0" w:firstRow="1" w:lastRow="0" w:firstColumn="1" w:lastColumn="0" w:noHBand="0" w:noVBand="1"/>
      </w:tblPr>
      <w:tblGrid>
        <w:gridCol w:w="567"/>
        <w:gridCol w:w="4962"/>
        <w:gridCol w:w="4110"/>
      </w:tblGrid>
      <w:tr w:rsidR="004318C8" w14:paraId="734DD882" w14:textId="77777777" w:rsidTr="004318C8">
        <w:tc>
          <w:tcPr>
            <w:tcW w:w="567" w:type="dxa"/>
            <w:tcBorders>
              <w:top w:val="nil"/>
              <w:left w:val="nil"/>
              <w:bottom w:val="nil"/>
              <w:right w:val="single" w:sz="4" w:space="0" w:color="auto"/>
            </w:tcBorders>
          </w:tcPr>
          <w:p w14:paraId="7F92BC7E" w14:textId="77777777" w:rsidR="004318C8" w:rsidRPr="00674FF4" w:rsidRDefault="004318C8" w:rsidP="004318C8">
            <w:pPr>
              <w:jc w:val="both"/>
              <w:rPr>
                <w:rFonts w:ascii="Times New Roman" w:hAnsi="Times New Roman"/>
                <w:sz w:val="24"/>
                <w:szCs w:val="24"/>
                <w:lang w:eastAsia="bg-BG"/>
              </w:rPr>
            </w:pPr>
            <w:r>
              <w:rPr>
                <w:rFonts w:ascii="Times New Roman" w:hAnsi="Times New Roman"/>
                <w:b/>
                <w:sz w:val="24"/>
                <w:szCs w:val="24"/>
                <w:lang w:eastAsia="bg-BG"/>
              </w:rPr>
              <w:t>на</w:t>
            </w:r>
          </w:p>
        </w:tc>
        <w:tc>
          <w:tcPr>
            <w:tcW w:w="4962" w:type="dxa"/>
            <w:tcBorders>
              <w:left w:val="single" w:sz="4" w:space="0" w:color="auto"/>
              <w:right w:val="single" w:sz="4" w:space="0" w:color="auto"/>
            </w:tcBorders>
          </w:tcPr>
          <w:p w14:paraId="3B5626B5" w14:textId="77777777" w:rsidR="004318C8" w:rsidRDefault="004318C8" w:rsidP="004318C8">
            <w:pPr>
              <w:jc w:val="both"/>
              <w:rPr>
                <w:rFonts w:ascii="Times New Roman" w:hAnsi="Times New Roman"/>
                <w:b/>
                <w:sz w:val="24"/>
                <w:szCs w:val="24"/>
                <w:lang w:eastAsia="bg-BG"/>
              </w:rPr>
            </w:pPr>
          </w:p>
        </w:tc>
        <w:tc>
          <w:tcPr>
            <w:tcW w:w="4110" w:type="dxa"/>
            <w:tcBorders>
              <w:top w:val="nil"/>
              <w:left w:val="single" w:sz="4" w:space="0" w:color="auto"/>
              <w:bottom w:val="nil"/>
              <w:right w:val="nil"/>
            </w:tcBorders>
          </w:tcPr>
          <w:p w14:paraId="7317CE2F" w14:textId="77777777" w:rsidR="004318C8" w:rsidRDefault="004318C8" w:rsidP="004318C8">
            <w:pPr>
              <w:jc w:val="both"/>
              <w:rPr>
                <w:rFonts w:ascii="Times New Roman" w:hAnsi="Times New Roman"/>
                <w:b/>
                <w:sz w:val="24"/>
                <w:szCs w:val="24"/>
                <w:lang w:eastAsia="bg-BG"/>
              </w:rPr>
            </w:pPr>
            <w:r>
              <w:rPr>
                <w:rFonts w:ascii="Times New Roman" w:hAnsi="Times New Roman"/>
                <w:b/>
                <w:sz w:val="24"/>
                <w:szCs w:val="24"/>
                <w:lang w:eastAsia="bg-BG"/>
              </w:rPr>
              <w:t xml:space="preserve">брой заверено копие/броя заверени </w:t>
            </w:r>
          </w:p>
        </w:tc>
      </w:tr>
    </w:tbl>
    <w:p w14:paraId="0C77E1C0" w14:textId="77777777" w:rsidR="004318C8" w:rsidRPr="00D61DB2" w:rsidRDefault="004318C8" w:rsidP="004318C8">
      <w:pPr>
        <w:spacing w:after="0" w:line="240" w:lineRule="auto"/>
        <w:jc w:val="both"/>
        <w:rPr>
          <w:rFonts w:ascii="Times New Roman" w:hAnsi="Times New Roman"/>
          <w:i/>
          <w:sz w:val="16"/>
          <w:szCs w:val="20"/>
          <w:lang w:eastAsia="bg-BG"/>
        </w:rPr>
      </w:pPr>
      <w:r>
        <w:rPr>
          <w:rFonts w:ascii="Times New Roman" w:hAnsi="Times New Roman"/>
          <w:b/>
          <w:sz w:val="24"/>
          <w:szCs w:val="24"/>
          <w:lang w:eastAsia="bg-BG"/>
        </w:rPr>
        <w:tab/>
      </w:r>
      <w:r>
        <w:rPr>
          <w:rFonts w:ascii="Times New Roman" w:hAnsi="Times New Roman"/>
          <w:b/>
          <w:sz w:val="24"/>
          <w:szCs w:val="24"/>
          <w:lang w:eastAsia="bg-BG"/>
        </w:rPr>
        <w:tab/>
      </w:r>
      <w:r w:rsidRPr="00D61DB2">
        <w:rPr>
          <w:rFonts w:ascii="Times New Roman" w:hAnsi="Times New Roman"/>
          <w:i/>
          <w:sz w:val="16"/>
          <w:szCs w:val="20"/>
          <w:lang w:eastAsia="bg-BG"/>
        </w:rPr>
        <w:t>(с цифри и думи)</w:t>
      </w:r>
    </w:p>
    <w:p w14:paraId="6E1C333A" w14:textId="77777777" w:rsidR="004318C8" w:rsidRDefault="002408CE" w:rsidP="002408CE">
      <w:pPr>
        <w:spacing w:after="0" w:line="240" w:lineRule="auto"/>
        <w:ind w:firstLine="142"/>
        <w:rPr>
          <w:rFonts w:ascii="Times New Roman" w:hAnsi="Times New Roman"/>
          <w:sz w:val="24"/>
          <w:szCs w:val="24"/>
        </w:rPr>
      </w:pPr>
      <w:r>
        <w:rPr>
          <w:rFonts w:ascii="Times New Roman" w:hAnsi="Times New Roman"/>
          <w:b/>
          <w:sz w:val="24"/>
          <w:szCs w:val="24"/>
          <w:lang w:eastAsia="bg-BG"/>
        </w:rPr>
        <w:t>копия на лиценза.</w:t>
      </w:r>
    </w:p>
    <w:p w14:paraId="4AE625EA" w14:textId="77777777" w:rsidR="004318C8" w:rsidRPr="00D61DB2" w:rsidRDefault="004318C8" w:rsidP="004318C8">
      <w:pPr>
        <w:spacing w:after="0" w:line="240" w:lineRule="auto"/>
        <w:ind w:firstLine="851"/>
        <w:rPr>
          <w:rFonts w:ascii="Times New Roman" w:hAnsi="Times New Roman"/>
          <w:sz w:val="24"/>
          <w:szCs w:val="24"/>
        </w:rPr>
      </w:pPr>
    </w:p>
    <w:p w14:paraId="7A4966EF" w14:textId="77777777" w:rsidR="004318C8" w:rsidRDefault="004318C8" w:rsidP="004318C8">
      <w:pPr>
        <w:spacing w:after="0" w:line="240" w:lineRule="auto"/>
        <w:ind w:firstLine="567"/>
        <w:jc w:val="both"/>
        <w:rPr>
          <w:rFonts w:ascii="Times New Roman" w:hAnsi="Times New Roman"/>
          <w:b/>
          <w:sz w:val="24"/>
          <w:szCs w:val="24"/>
          <w:lang w:eastAsia="bg-BG"/>
        </w:rPr>
      </w:pPr>
      <w:r>
        <w:rPr>
          <w:rFonts w:ascii="Times New Roman" w:hAnsi="Times New Roman"/>
          <w:b/>
          <w:sz w:val="24"/>
          <w:szCs w:val="24"/>
          <w:lang w:eastAsia="bg-BG"/>
        </w:rPr>
        <w:t>*Приложени документи и електронен носител:</w:t>
      </w:r>
    </w:p>
    <w:p w14:paraId="6CFED25C" w14:textId="77777777" w:rsidR="004318C8" w:rsidRPr="00D61DB2" w:rsidRDefault="004318C8" w:rsidP="004318C8">
      <w:pPr>
        <w:spacing w:after="0" w:line="240" w:lineRule="auto"/>
        <w:ind w:firstLine="567"/>
        <w:jc w:val="both"/>
        <w:rPr>
          <w:rFonts w:ascii="Times New Roman" w:hAnsi="Times New Roman"/>
          <w:b/>
          <w:sz w:val="18"/>
          <w:szCs w:val="24"/>
          <w:lang w:eastAsia="bg-BG"/>
        </w:rPr>
      </w:pPr>
    </w:p>
    <w:tbl>
      <w:tblPr>
        <w:tblStyle w:val="TableGrid"/>
        <w:tblW w:w="0" w:type="auto"/>
        <w:tblInd w:w="360" w:type="dxa"/>
        <w:tblLook w:val="04A0" w:firstRow="1" w:lastRow="0" w:firstColumn="1" w:lastColumn="0" w:noHBand="0" w:noVBand="1"/>
      </w:tblPr>
      <w:tblGrid>
        <w:gridCol w:w="342"/>
        <w:gridCol w:w="8933"/>
      </w:tblGrid>
      <w:tr w:rsidR="004318C8" w14:paraId="6B58D01E" w14:textId="77777777" w:rsidTr="004318C8">
        <w:tc>
          <w:tcPr>
            <w:tcW w:w="344" w:type="dxa"/>
            <w:tcBorders>
              <w:right w:val="single" w:sz="4" w:space="0" w:color="auto"/>
            </w:tcBorders>
          </w:tcPr>
          <w:p w14:paraId="06D91739" w14:textId="77777777" w:rsidR="004318C8" w:rsidRDefault="004318C8" w:rsidP="004318C8">
            <w:pPr>
              <w:jc w:val="both"/>
              <w:rPr>
                <w:rFonts w:ascii="Times New Roman" w:hAnsi="Times New Roman"/>
                <w:sz w:val="24"/>
                <w:szCs w:val="24"/>
                <w:lang w:eastAsia="bg-BG"/>
              </w:rPr>
            </w:pPr>
          </w:p>
        </w:tc>
        <w:tc>
          <w:tcPr>
            <w:tcW w:w="9072" w:type="dxa"/>
            <w:tcBorders>
              <w:top w:val="nil"/>
              <w:left w:val="single" w:sz="4" w:space="0" w:color="auto"/>
              <w:bottom w:val="nil"/>
              <w:right w:val="nil"/>
            </w:tcBorders>
          </w:tcPr>
          <w:p w14:paraId="515CACAA" w14:textId="77777777" w:rsidR="004318C8" w:rsidRDefault="004318C8" w:rsidP="004318C8">
            <w:pPr>
              <w:jc w:val="both"/>
              <w:rPr>
                <w:rFonts w:ascii="Times New Roman" w:hAnsi="Times New Roman"/>
                <w:sz w:val="24"/>
                <w:szCs w:val="24"/>
                <w:lang w:eastAsia="bg-BG"/>
              </w:rPr>
            </w:pPr>
            <w:r w:rsidRPr="00785E16">
              <w:rPr>
                <w:rFonts w:ascii="Times New Roman" w:hAnsi="Times New Roman"/>
                <w:sz w:val="24"/>
                <w:szCs w:val="24"/>
                <w:lang w:eastAsia="bg-BG"/>
              </w:rPr>
              <w:t>1.</w:t>
            </w:r>
            <w:r>
              <w:rPr>
                <w:rFonts w:ascii="Times New Roman" w:hAnsi="Times New Roman"/>
                <w:sz w:val="24"/>
                <w:szCs w:val="24"/>
                <w:lang w:eastAsia="bg-BG"/>
              </w:rPr>
              <w:t xml:space="preserve">Справка за доказване на финансова стабилност </w:t>
            </w:r>
            <w:r w:rsidRPr="00CF25AD">
              <w:rPr>
                <w:rFonts w:ascii="Times New Roman" w:hAnsi="Times New Roman"/>
                <w:i/>
                <w:sz w:val="24"/>
                <w:szCs w:val="24"/>
                <w:lang w:eastAsia="bg-BG"/>
              </w:rPr>
              <w:t>(приложение № 3 от Наредба № 11);</w:t>
            </w:r>
          </w:p>
        </w:tc>
      </w:tr>
    </w:tbl>
    <w:p w14:paraId="49351159" w14:textId="77777777" w:rsidR="004318C8" w:rsidRPr="00674FF4" w:rsidRDefault="004318C8" w:rsidP="004318C8">
      <w:pPr>
        <w:spacing w:after="0" w:line="240" w:lineRule="auto"/>
        <w:ind w:left="360"/>
        <w:jc w:val="both"/>
        <w:rPr>
          <w:rFonts w:ascii="Times New Roman" w:hAnsi="Times New Roman"/>
          <w:sz w:val="12"/>
          <w:szCs w:val="24"/>
          <w:lang w:eastAsia="bg-BG"/>
        </w:rPr>
      </w:pPr>
    </w:p>
    <w:tbl>
      <w:tblPr>
        <w:tblStyle w:val="TableGrid"/>
        <w:tblW w:w="9782" w:type="dxa"/>
        <w:tblInd w:w="-5" w:type="dxa"/>
        <w:tblLook w:val="04A0" w:firstRow="1" w:lastRow="0" w:firstColumn="1" w:lastColumn="0" w:noHBand="0" w:noVBand="1"/>
      </w:tblPr>
      <w:tblGrid>
        <w:gridCol w:w="365"/>
        <w:gridCol w:w="344"/>
        <w:gridCol w:w="8708"/>
        <w:gridCol w:w="81"/>
        <w:gridCol w:w="284"/>
      </w:tblGrid>
      <w:tr w:rsidR="004318C8" w14:paraId="33A8A715" w14:textId="77777777" w:rsidTr="004318C8">
        <w:trPr>
          <w:gridBefore w:val="1"/>
          <w:gridAfter w:val="1"/>
          <w:wBefore w:w="365" w:type="dxa"/>
          <w:wAfter w:w="284" w:type="dxa"/>
        </w:trPr>
        <w:tc>
          <w:tcPr>
            <w:tcW w:w="344" w:type="dxa"/>
            <w:tcBorders>
              <w:right w:val="single" w:sz="4" w:space="0" w:color="auto"/>
            </w:tcBorders>
          </w:tcPr>
          <w:p w14:paraId="13E76651" w14:textId="77777777" w:rsidR="004318C8" w:rsidRDefault="004318C8" w:rsidP="004318C8">
            <w:pPr>
              <w:jc w:val="both"/>
              <w:rPr>
                <w:rFonts w:ascii="Times New Roman" w:hAnsi="Times New Roman"/>
                <w:sz w:val="24"/>
                <w:szCs w:val="24"/>
                <w:lang w:eastAsia="bg-BG"/>
              </w:rPr>
            </w:pPr>
          </w:p>
        </w:tc>
        <w:tc>
          <w:tcPr>
            <w:tcW w:w="8789" w:type="dxa"/>
            <w:gridSpan w:val="2"/>
            <w:tcBorders>
              <w:top w:val="nil"/>
              <w:left w:val="single" w:sz="4" w:space="0" w:color="auto"/>
              <w:bottom w:val="nil"/>
              <w:right w:val="nil"/>
            </w:tcBorders>
          </w:tcPr>
          <w:p w14:paraId="2F4CE2E1"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2</w:t>
            </w:r>
            <w:r w:rsidRPr="002072E8">
              <w:rPr>
                <w:rFonts w:ascii="Times New Roman" w:hAnsi="Times New Roman"/>
                <w:sz w:val="24"/>
                <w:szCs w:val="24"/>
                <w:lang w:eastAsia="bg-BG"/>
              </w:rPr>
              <w:t>. Електронен носител с данни</w:t>
            </w:r>
            <w:r>
              <w:rPr>
                <w:rFonts w:ascii="Times New Roman" w:hAnsi="Times New Roman"/>
                <w:sz w:val="24"/>
                <w:szCs w:val="24"/>
                <w:lang w:eastAsia="bg-BG"/>
              </w:rPr>
              <w:t>:</w:t>
            </w:r>
          </w:p>
        </w:tc>
      </w:tr>
      <w:tr w:rsidR="004318C8" w14:paraId="339D6953" w14:textId="77777777" w:rsidTr="004318C8">
        <w:trPr>
          <w:gridBefore w:val="1"/>
          <w:wBefore w:w="365" w:type="dxa"/>
        </w:trPr>
        <w:tc>
          <w:tcPr>
            <w:tcW w:w="344" w:type="dxa"/>
            <w:tcBorders>
              <w:bottom w:val="single" w:sz="4" w:space="0" w:color="auto"/>
              <w:right w:val="single" w:sz="4" w:space="0" w:color="auto"/>
            </w:tcBorders>
          </w:tcPr>
          <w:p w14:paraId="681EA632" w14:textId="77777777" w:rsidR="004318C8" w:rsidRDefault="004318C8" w:rsidP="004318C8">
            <w:pPr>
              <w:jc w:val="both"/>
              <w:rPr>
                <w:rFonts w:ascii="Times New Roman" w:hAnsi="Times New Roman"/>
                <w:sz w:val="24"/>
                <w:szCs w:val="24"/>
                <w:lang w:eastAsia="bg-BG"/>
              </w:rPr>
            </w:pPr>
          </w:p>
        </w:tc>
        <w:tc>
          <w:tcPr>
            <w:tcW w:w="9073" w:type="dxa"/>
            <w:gridSpan w:val="3"/>
            <w:tcBorders>
              <w:top w:val="nil"/>
              <w:left w:val="single" w:sz="4" w:space="0" w:color="auto"/>
              <w:bottom w:val="nil"/>
              <w:right w:val="nil"/>
            </w:tcBorders>
          </w:tcPr>
          <w:p w14:paraId="7ADAB6A2"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2</w:t>
            </w:r>
            <w:r w:rsidRPr="002072E8">
              <w:rPr>
                <w:rFonts w:ascii="Times New Roman" w:hAnsi="Times New Roman"/>
                <w:sz w:val="24"/>
                <w:szCs w:val="24"/>
                <w:lang w:eastAsia="bg-BG"/>
              </w:rPr>
              <w:t>.1. Файл в табличен вид с разширение „xls” (Microsoft Еxcel) – списък с данни на</w:t>
            </w:r>
          </w:p>
        </w:tc>
      </w:tr>
      <w:tr w:rsidR="004318C8" w14:paraId="4923CEA2" w14:textId="77777777" w:rsidTr="004318C8">
        <w:trPr>
          <w:gridAfter w:val="2"/>
          <w:wAfter w:w="365" w:type="dxa"/>
        </w:trPr>
        <w:tc>
          <w:tcPr>
            <w:tcW w:w="9417" w:type="dxa"/>
            <w:gridSpan w:val="3"/>
            <w:tcBorders>
              <w:top w:val="nil"/>
              <w:left w:val="nil"/>
              <w:bottom w:val="nil"/>
              <w:right w:val="nil"/>
            </w:tcBorders>
          </w:tcPr>
          <w:p w14:paraId="38DE7463" w14:textId="77777777" w:rsidR="004318C8" w:rsidRPr="002072E8" w:rsidRDefault="004318C8" w:rsidP="004318C8">
            <w:pPr>
              <w:jc w:val="both"/>
              <w:rPr>
                <w:rFonts w:ascii="Times New Roman" w:hAnsi="Times New Roman"/>
                <w:sz w:val="24"/>
                <w:szCs w:val="24"/>
                <w:lang w:eastAsia="bg-BG"/>
              </w:rPr>
            </w:pPr>
            <w:r w:rsidRPr="002072E8">
              <w:rPr>
                <w:rFonts w:ascii="Times New Roman" w:hAnsi="Times New Roman"/>
                <w:sz w:val="24"/>
                <w:szCs w:val="24"/>
                <w:lang w:eastAsia="bg-BG"/>
              </w:rPr>
              <w:t xml:space="preserve">моторните превозни средства </w:t>
            </w:r>
            <w:r w:rsidRPr="002072E8">
              <w:rPr>
                <w:rFonts w:ascii="Times New Roman" w:hAnsi="Times New Roman"/>
                <w:i/>
                <w:sz w:val="24"/>
                <w:szCs w:val="24"/>
                <w:lang w:eastAsia="bg-BG"/>
              </w:rPr>
              <w:t>(приложение № 6а от Наредба № 11);</w:t>
            </w:r>
          </w:p>
        </w:tc>
      </w:tr>
      <w:tr w:rsidR="004318C8" w14:paraId="1891B0A3" w14:textId="77777777" w:rsidTr="004318C8">
        <w:trPr>
          <w:gridBefore w:val="1"/>
          <w:gridAfter w:val="1"/>
          <w:wBefore w:w="365" w:type="dxa"/>
          <w:wAfter w:w="284" w:type="dxa"/>
        </w:trPr>
        <w:tc>
          <w:tcPr>
            <w:tcW w:w="344" w:type="dxa"/>
            <w:tcBorders>
              <w:bottom w:val="single" w:sz="4" w:space="0" w:color="auto"/>
              <w:right w:val="single" w:sz="4" w:space="0" w:color="auto"/>
            </w:tcBorders>
          </w:tcPr>
          <w:p w14:paraId="7DBB006E" w14:textId="77777777" w:rsidR="004318C8" w:rsidRDefault="004318C8" w:rsidP="004318C8">
            <w:pPr>
              <w:jc w:val="both"/>
              <w:rPr>
                <w:rFonts w:ascii="Times New Roman" w:hAnsi="Times New Roman"/>
                <w:sz w:val="24"/>
                <w:szCs w:val="24"/>
                <w:lang w:eastAsia="bg-BG"/>
              </w:rPr>
            </w:pPr>
          </w:p>
        </w:tc>
        <w:tc>
          <w:tcPr>
            <w:tcW w:w="8789" w:type="dxa"/>
            <w:gridSpan w:val="2"/>
            <w:tcBorders>
              <w:top w:val="nil"/>
              <w:left w:val="single" w:sz="4" w:space="0" w:color="auto"/>
              <w:bottom w:val="nil"/>
              <w:right w:val="nil"/>
            </w:tcBorders>
          </w:tcPr>
          <w:p w14:paraId="0A0C652A"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2</w:t>
            </w:r>
            <w:r w:rsidRPr="002072E8">
              <w:rPr>
                <w:rFonts w:ascii="Times New Roman" w:hAnsi="Times New Roman"/>
                <w:sz w:val="24"/>
                <w:szCs w:val="24"/>
                <w:lang w:eastAsia="bg-BG"/>
              </w:rPr>
              <w:t>.2. Файлове със сканирани документи за моторните</w:t>
            </w:r>
            <w:r>
              <w:rPr>
                <w:rFonts w:ascii="Times New Roman" w:hAnsi="Times New Roman"/>
                <w:sz w:val="24"/>
                <w:szCs w:val="24"/>
                <w:lang w:eastAsia="bg-BG"/>
              </w:rPr>
              <w:t xml:space="preserve"> превозни средства – договори</w:t>
            </w:r>
          </w:p>
        </w:tc>
      </w:tr>
      <w:tr w:rsidR="004318C8" w14:paraId="23864A2C" w14:textId="77777777" w:rsidTr="004318C8">
        <w:trPr>
          <w:gridAfter w:val="1"/>
          <w:wAfter w:w="284" w:type="dxa"/>
        </w:trPr>
        <w:tc>
          <w:tcPr>
            <w:tcW w:w="9498" w:type="dxa"/>
            <w:gridSpan w:val="4"/>
            <w:tcBorders>
              <w:top w:val="nil"/>
              <w:left w:val="nil"/>
              <w:bottom w:val="nil"/>
              <w:right w:val="nil"/>
            </w:tcBorders>
          </w:tcPr>
          <w:p w14:paraId="28320F6B" w14:textId="77777777" w:rsidR="004318C8" w:rsidRPr="002072E8" w:rsidRDefault="004318C8" w:rsidP="00CB4264">
            <w:pPr>
              <w:jc w:val="both"/>
              <w:rPr>
                <w:rFonts w:ascii="Times New Roman" w:hAnsi="Times New Roman"/>
                <w:sz w:val="24"/>
                <w:szCs w:val="24"/>
                <w:lang w:eastAsia="bg-BG"/>
              </w:rPr>
            </w:pPr>
            <w:r>
              <w:rPr>
                <w:rFonts w:ascii="Times New Roman" w:hAnsi="Times New Roman"/>
                <w:sz w:val="24"/>
                <w:szCs w:val="24"/>
                <w:lang w:eastAsia="bg-BG"/>
              </w:rPr>
              <w:t xml:space="preserve">за </w:t>
            </w:r>
            <w:r w:rsidRPr="002072E8">
              <w:rPr>
                <w:rFonts w:ascii="Times New Roman" w:hAnsi="Times New Roman"/>
                <w:sz w:val="24"/>
                <w:szCs w:val="24"/>
                <w:lang w:eastAsia="bg-BG"/>
              </w:rPr>
              <w:t>наем</w:t>
            </w:r>
            <w:r>
              <w:rPr>
                <w:rFonts w:ascii="Times New Roman" w:hAnsi="Times New Roman"/>
                <w:sz w:val="24"/>
                <w:szCs w:val="24"/>
                <w:lang w:val="en-US" w:eastAsia="bg-BG"/>
              </w:rPr>
              <w:t xml:space="preserve"> </w:t>
            </w:r>
            <w:r w:rsidRPr="002072E8">
              <w:rPr>
                <w:rFonts w:ascii="Times New Roman" w:hAnsi="Times New Roman"/>
                <w:sz w:val="24"/>
                <w:szCs w:val="24"/>
                <w:lang w:eastAsia="bg-BG"/>
              </w:rPr>
              <w:t xml:space="preserve">или лизинг, </w:t>
            </w:r>
            <w:r w:rsidR="001C1577" w:rsidRPr="001C1577">
              <w:rPr>
                <w:rFonts w:ascii="Times New Roman" w:hAnsi="Times New Roman"/>
                <w:sz w:val="24"/>
                <w:szCs w:val="24"/>
                <w:lang w:eastAsia="bg-BG"/>
              </w:rPr>
              <w:t>на които лицето по чл. 2, ал. 1 не е собственик или не е вписан като ползвател в свидетелството им за регистрация</w:t>
            </w:r>
            <w:r>
              <w:rPr>
                <w:rFonts w:ascii="Times New Roman" w:hAnsi="Times New Roman"/>
                <w:sz w:val="24"/>
                <w:szCs w:val="24"/>
                <w:lang w:eastAsia="bg-BG"/>
              </w:rPr>
              <w:t>.</w:t>
            </w:r>
          </w:p>
        </w:tc>
      </w:tr>
    </w:tbl>
    <w:p w14:paraId="71D84CB4" w14:textId="77777777" w:rsidR="004318C8" w:rsidRDefault="004318C8" w:rsidP="004318C8">
      <w:pPr>
        <w:spacing w:after="0" w:line="240" w:lineRule="auto"/>
        <w:ind w:left="284"/>
        <w:jc w:val="both"/>
        <w:rPr>
          <w:rFonts w:ascii="Times New Roman" w:hAnsi="Times New Roman"/>
          <w:sz w:val="24"/>
          <w:szCs w:val="24"/>
          <w:lang w:eastAsia="bg-BG"/>
        </w:rPr>
      </w:pPr>
    </w:p>
    <w:p w14:paraId="1203839D" w14:textId="77777777" w:rsidR="004318C8" w:rsidRDefault="004318C8" w:rsidP="004318C8">
      <w:pPr>
        <w:spacing w:after="0" w:line="240" w:lineRule="auto"/>
        <w:ind w:firstLine="567"/>
        <w:jc w:val="both"/>
        <w:rPr>
          <w:rFonts w:ascii="Times New Roman" w:hAnsi="Times New Roman"/>
          <w:b/>
          <w:sz w:val="24"/>
          <w:szCs w:val="24"/>
          <w:lang w:eastAsia="bg-BG"/>
        </w:rPr>
      </w:pPr>
      <w:r>
        <w:rPr>
          <w:rFonts w:ascii="Times New Roman" w:hAnsi="Times New Roman"/>
          <w:b/>
          <w:sz w:val="24"/>
          <w:szCs w:val="24"/>
          <w:lang w:eastAsia="bg-BG"/>
        </w:rPr>
        <w:t>В представения електронен носител данните са достоверни и сканираните документи са идентични с оригиналите.</w:t>
      </w:r>
    </w:p>
    <w:p w14:paraId="2BDCD901" w14:textId="77777777" w:rsidR="004318C8" w:rsidRDefault="004318C8" w:rsidP="004318C8">
      <w:pPr>
        <w:spacing w:after="0" w:line="240" w:lineRule="auto"/>
        <w:ind w:firstLine="567"/>
        <w:jc w:val="both"/>
        <w:rPr>
          <w:rFonts w:ascii="Times New Roman" w:hAnsi="Times New Roman"/>
          <w:i/>
          <w:sz w:val="24"/>
          <w:szCs w:val="24"/>
          <w:lang w:eastAsia="bg-BG"/>
        </w:rPr>
      </w:pPr>
      <w:r>
        <w:rPr>
          <w:rFonts w:ascii="Times New Roman" w:hAnsi="Times New Roman"/>
          <w:i/>
          <w:sz w:val="24"/>
          <w:szCs w:val="24"/>
          <w:u w:val="single"/>
          <w:lang w:eastAsia="bg-BG"/>
        </w:rPr>
        <w:t>Забележка*</w:t>
      </w:r>
      <w:r>
        <w:rPr>
          <w:rFonts w:ascii="Times New Roman" w:hAnsi="Times New Roman"/>
          <w:i/>
          <w:sz w:val="24"/>
          <w:szCs w:val="24"/>
          <w:lang w:eastAsia="bg-BG"/>
        </w:rPr>
        <w:t>: Копията на документите следва да бъдат заверени от лицето, представляващо търговеца или от упълномощеното лице с „вярно с оригинала“, неговите имена и подпис.</w:t>
      </w:r>
    </w:p>
    <w:p w14:paraId="527DD354" w14:textId="77777777" w:rsidR="004318C8" w:rsidRPr="00D61DB2" w:rsidRDefault="004318C8" w:rsidP="004318C8">
      <w:pPr>
        <w:spacing w:after="0" w:line="240" w:lineRule="auto"/>
        <w:ind w:firstLine="709"/>
        <w:jc w:val="both"/>
        <w:rPr>
          <w:rFonts w:ascii="Times New Roman" w:hAnsi="Times New Roman"/>
          <w:i/>
          <w:sz w:val="24"/>
          <w:szCs w:val="24"/>
          <w:lang w:eastAsia="bg-BG"/>
        </w:rPr>
      </w:pPr>
    </w:p>
    <w:p w14:paraId="402120CC" w14:textId="77777777" w:rsidR="004318C8" w:rsidRDefault="004318C8" w:rsidP="004318C8">
      <w:pPr>
        <w:spacing w:after="120" w:line="240" w:lineRule="auto"/>
        <w:ind w:firstLine="567"/>
        <w:jc w:val="both"/>
        <w:rPr>
          <w:rFonts w:ascii="Times New Roman" w:hAnsi="Times New Roman"/>
          <w:color w:val="000000"/>
          <w:sz w:val="24"/>
          <w:szCs w:val="24"/>
        </w:rPr>
      </w:pPr>
      <w:r>
        <w:rPr>
          <w:rFonts w:ascii="Times New Roman" w:hAnsi="Times New Roman"/>
          <w:color w:val="000000"/>
          <w:sz w:val="24"/>
          <w:szCs w:val="24"/>
        </w:rPr>
        <w:t>Желая да получа заявените документи:</w:t>
      </w:r>
    </w:p>
    <w:tbl>
      <w:tblPr>
        <w:tblStyle w:val="TableGrid"/>
        <w:tblW w:w="9781" w:type="dxa"/>
        <w:tblInd w:w="-5" w:type="dxa"/>
        <w:tblLook w:val="04A0" w:firstRow="1" w:lastRow="0" w:firstColumn="1" w:lastColumn="0" w:noHBand="0" w:noVBand="1"/>
      </w:tblPr>
      <w:tblGrid>
        <w:gridCol w:w="283"/>
        <w:gridCol w:w="9498"/>
      </w:tblGrid>
      <w:tr w:rsidR="004318C8" w14:paraId="14A241EE" w14:textId="77777777" w:rsidTr="004318C8">
        <w:tc>
          <w:tcPr>
            <w:tcW w:w="283" w:type="dxa"/>
            <w:tcBorders>
              <w:bottom w:val="single" w:sz="4" w:space="0" w:color="auto"/>
              <w:right w:val="single" w:sz="4" w:space="0" w:color="auto"/>
            </w:tcBorders>
          </w:tcPr>
          <w:p w14:paraId="51F3FF6F" w14:textId="77777777" w:rsidR="004318C8" w:rsidRDefault="004318C8" w:rsidP="004318C8">
            <w:pPr>
              <w:jc w:val="both"/>
              <w:rPr>
                <w:rFonts w:ascii="Times New Roman" w:hAnsi="Times New Roman"/>
                <w:color w:val="000000"/>
                <w:sz w:val="24"/>
                <w:szCs w:val="24"/>
              </w:rPr>
            </w:pPr>
          </w:p>
        </w:tc>
        <w:tc>
          <w:tcPr>
            <w:tcW w:w="9498" w:type="dxa"/>
            <w:tcBorders>
              <w:top w:val="nil"/>
              <w:left w:val="single" w:sz="4" w:space="0" w:color="auto"/>
              <w:bottom w:val="nil"/>
              <w:right w:val="nil"/>
            </w:tcBorders>
          </w:tcPr>
          <w:p w14:paraId="189B308D"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В център за административно обслужване в регионално звено на Изпълнителна агенция</w:t>
            </w:r>
          </w:p>
        </w:tc>
      </w:tr>
      <w:tr w:rsidR="004318C8" w14:paraId="26545677" w14:textId="77777777" w:rsidTr="004318C8">
        <w:tc>
          <w:tcPr>
            <w:tcW w:w="9781" w:type="dxa"/>
            <w:gridSpan w:val="2"/>
            <w:tcBorders>
              <w:top w:val="nil"/>
              <w:left w:val="nil"/>
              <w:bottom w:val="nil"/>
              <w:right w:val="nil"/>
            </w:tcBorders>
          </w:tcPr>
          <w:p w14:paraId="2FC7FD7C"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„Автомобилна администрация“ (ИААА) в гр. ………………………………………………….;</w:t>
            </w:r>
          </w:p>
        </w:tc>
      </w:tr>
    </w:tbl>
    <w:p w14:paraId="0C85D399" w14:textId="77777777" w:rsidR="004318C8" w:rsidRPr="004B54B3" w:rsidRDefault="004318C8" w:rsidP="004318C8">
      <w:pPr>
        <w:spacing w:after="0" w:line="240" w:lineRule="auto"/>
        <w:jc w:val="both"/>
        <w:rPr>
          <w:rFonts w:ascii="Times New Roman" w:hAnsi="Times New Roman"/>
          <w:color w:val="000000"/>
          <w:sz w:val="12"/>
          <w:szCs w:val="24"/>
        </w:rPr>
      </w:pPr>
    </w:p>
    <w:tbl>
      <w:tblPr>
        <w:tblStyle w:val="TableGrid"/>
        <w:tblW w:w="9781" w:type="dxa"/>
        <w:tblInd w:w="-5" w:type="dxa"/>
        <w:tblLook w:val="04A0" w:firstRow="1" w:lastRow="0" w:firstColumn="1" w:lastColumn="0" w:noHBand="0" w:noVBand="1"/>
      </w:tblPr>
      <w:tblGrid>
        <w:gridCol w:w="283"/>
        <w:gridCol w:w="9498"/>
      </w:tblGrid>
      <w:tr w:rsidR="004318C8" w14:paraId="127C6804" w14:textId="77777777" w:rsidTr="004318C8">
        <w:tc>
          <w:tcPr>
            <w:tcW w:w="283" w:type="dxa"/>
            <w:tcBorders>
              <w:right w:val="single" w:sz="4" w:space="0" w:color="auto"/>
            </w:tcBorders>
          </w:tcPr>
          <w:p w14:paraId="05134930" w14:textId="77777777" w:rsidR="004318C8" w:rsidRDefault="004318C8" w:rsidP="004318C8">
            <w:pPr>
              <w:jc w:val="both"/>
              <w:rPr>
                <w:rFonts w:ascii="Times New Roman" w:hAnsi="Times New Roman"/>
                <w:color w:val="000000"/>
                <w:sz w:val="24"/>
                <w:szCs w:val="24"/>
              </w:rPr>
            </w:pPr>
          </w:p>
        </w:tc>
        <w:tc>
          <w:tcPr>
            <w:tcW w:w="9498" w:type="dxa"/>
            <w:tcBorders>
              <w:top w:val="nil"/>
              <w:left w:val="single" w:sz="4" w:space="0" w:color="auto"/>
              <w:bottom w:val="nil"/>
              <w:right w:val="nil"/>
            </w:tcBorders>
          </w:tcPr>
          <w:p w14:paraId="4FEB572E"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В център за административно обслужване в централното управление на ИААА;</w:t>
            </w:r>
          </w:p>
        </w:tc>
      </w:tr>
    </w:tbl>
    <w:p w14:paraId="49AF0EEF" w14:textId="77777777" w:rsidR="004318C8" w:rsidRPr="004B54B3" w:rsidRDefault="004318C8" w:rsidP="004318C8">
      <w:pPr>
        <w:spacing w:after="0" w:line="240" w:lineRule="auto"/>
        <w:jc w:val="both"/>
        <w:rPr>
          <w:rFonts w:ascii="Times New Roman" w:hAnsi="Times New Roman"/>
          <w:color w:val="000000"/>
          <w:sz w:val="12"/>
          <w:szCs w:val="24"/>
        </w:rPr>
      </w:pPr>
    </w:p>
    <w:tbl>
      <w:tblPr>
        <w:tblStyle w:val="TableGrid"/>
        <w:tblW w:w="9781" w:type="dxa"/>
        <w:tblInd w:w="-5" w:type="dxa"/>
        <w:tblLook w:val="04A0" w:firstRow="1" w:lastRow="0" w:firstColumn="1" w:lastColumn="0" w:noHBand="0" w:noVBand="1"/>
      </w:tblPr>
      <w:tblGrid>
        <w:gridCol w:w="283"/>
        <w:gridCol w:w="9498"/>
      </w:tblGrid>
      <w:tr w:rsidR="004318C8" w14:paraId="6F438406" w14:textId="77777777" w:rsidTr="004318C8">
        <w:tc>
          <w:tcPr>
            <w:tcW w:w="283" w:type="dxa"/>
            <w:tcBorders>
              <w:bottom w:val="single" w:sz="4" w:space="0" w:color="auto"/>
              <w:right w:val="single" w:sz="4" w:space="0" w:color="auto"/>
            </w:tcBorders>
          </w:tcPr>
          <w:p w14:paraId="5BDCCA7A" w14:textId="77777777" w:rsidR="004318C8" w:rsidRDefault="004318C8" w:rsidP="004318C8">
            <w:pPr>
              <w:jc w:val="both"/>
              <w:rPr>
                <w:rFonts w:ascii="Times New Roman" w:hAnsi="Times New Roman"/>
                <w:color w:val="000000"/>
                <w:sz w:val="24"/>
                <w:szCs w:val="24"/>
              </w:rPr>
            </w:pPr>
          </w:p>
        </w:tc>
        <w:tc>
          <w:tcPr>
            <w:tcW w:w="9498" w:type="dxa"/>
            <w:tcBorders>
              <w:top w:val="nil"/>
              <w:left w:val="single" w:sz="4" w:space="0" w:color="auto"/>
              <w:bottom w:val="nil"/>
              <w:right w:val="nil"/>
            </w:tcBorders>
          </w:tcPr>
          <w:p w14:paraId="40509A7D"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 xml:space="preserve">Чрез лицензиран пощенски оператор на адрес: </w:t>
            </w:r>
          </w:p>
        </w:tc>
      </w:tr>
      <w:tr w:rsidR="004318C8" w:rsidRPr="00674FF4" w14:paraId="301A4701" w14:textId="77777777" w:rsidTr="004318C8">
        <w:tc>
          <w:tcPr>
            <w:tcW w:w="283" w:type="dxa"/>
            <w:tcBorders>
              <w:top w:val="single" w:sz="4" w:space="0" w:color="auto"/>
              <w:left w:val="nil"/>
              <w:bottom w:val="nil"/>
              <w:right w:val="nil"/>
            </w:tcBorders>
          </w:tcPr>
          <w:p w14:paraId="0C2CD97D" w14:textId="77777777" w:rsidR="004318C8" w:rsidRPr="00674FF4" w:rsidRDefault="004318C8" w:rsidP="004318C8">
            <w:pPr>
              <w:jc w:val="both"/>
              <w:rPr>
                <w:rFonts w:ascii="Times New Roman" w:hAnsi="Times New Roman"/>
                <w:color w:val="000000"/>
                <w:sz w:val="12"/>
                <w:szCs w:val="24"/>
              </w:rPr>
            </w:pPr>
          </w:p>
        </w:tc>
        <w:tc>
          <w:tcPr>
            <w:tcW w:w="9498" w:type="dxa"/>
            <w:tcBorders>
              <w:top w:val="nil"/>
              <w:left w:val="nil"/>
              <w:bottom w:val="single" w:sz="4" w:space="0" w:color="auto"/>
              <w:right w:val="nil"/>
            </w:tcBorders>
          </w:tcPr>
          <w:p w14:paraId="2FA034E7" w14:textId="77777777" w:rsidR="004318C8" w:rsidRPr="00674FF4" w:rsidRDefault="004318C8" w:rsidP="004318C8">
            <w:pPr>
              <w:jc w:val="both"/>
              <w:rPr>
                <w:rFonts w:ascii="Times New Roman" w:hAnsi="Times New Roman"/>
                <w:color w:val="000000"/>
                <w:sz w:val="12"/>
                <w:szCs w:val="24"/>
              </w:rPr>
            </w:pPr>
          </w:p>
        </w:tc>
      </w:tr>
      <w:tr w:rsidR="004318C8" w14:paraId="05B3CE3A" w14:textId="77777777" w:rsidTr="004318C8">
        <w:tc>
          <w:tcPr>
            <w:tcW w:w="283" w:type="dxa"/>
            <w:tcBorders>
              <w:top w:val="nil"/>
              <w:left w:val="nil"/>
              <w:bottom w:val="nil"/>
              <w:right w:val="single" w:sz="4" w:space="0" w:color="auto"/>
            </w:tcBorders>
          </w:tcPr>
          <w:p w14:paraId="7B22B6F8" w14:textId="77777777" w:rsidR="004318C8" w:rsidRDefault="004318C8" w:rsidP="004318C8">
            <w:pPr>
              <w:jc w:val="both"/>
              <w:rPr>
                <w:rFonts w:ascii="Times New Roman" w:hAnsi="Times New Roman"/>
                <w:color w:val="000000"/>
                <w:sz w:val="24"/>
                <w:szCs w:val="24"/>
              </w:rPr>
            </w:pPr>
          </w:p>
        </w:tc>
        <w:tc>
          <w:tcPr>
            <w:tcW w:w="9498" w:type="dxa"/>
            <w:tcBorders>
              <w:top w:val="single" w:sz="4" w:space="0" w:color="auto"/>
              <w:left w:val="single" w:sz="4" w:space="0" w:color="auto"/>
            </w:tcBorders>
          </w:tcPr>
          <w:p w14:paraId="7DD23E7A" w14:textId="77777777" w:rsidR="004318C8" w:rsidRDefault="004318C8" w:rsidP="004318C8">
            <w:pPr>
              <w:jc w:val="both"/>
              <w:rPr>
                <w:rFonts w:ascii="Times New Roman" w:hAnsi="Times New Roman"/>
                <w:color w:val="000000"/>
                <w:sz w:val="24"/>
                <w:szCs w:val="24"/>
              </w:rPr>
            </w:pPr>
          </w:p>
        </w:tc>
      </w:tr>
      <w:tr w:rsidR="004318C8" w14:paraId="4D901D4C" w14:textId="77777777" w:rsidTr="004318C8">
        <w:tc>
          <w:tcPr>
            <w:tcW w:w="283" w:type="dxa"/>
            <w:tcBorders>
              <w:top w:val="nil"/>
              <w:left w:val="nil"/>
              <w:bottom w:val="nil"/>
              <w:right w:val="single" w:sz="4" w:space="0" w:color="auto"/>
            </w:tcBorders>
          </w:tcPr>
          <w:p w14:paraId="5DFB3CF1" w14:textId="77777777" w:rsidR="004318C8" w:rsidRDefault="004318C8" w:rsidP="004318C8">
            <w:pPr>
              <w:jc w:val="both"/>
              <w:rPr>
                <w:rFonts w:ascii="Times New Roman" w:hAnsi="Times New Roman"/>
                <w:color w:val="000000"/>
                <w:sz w:val="24"/>
                <w:szCs w:val="24"/>
              </w:rPr>
            </w:pPr>
          </w:p>
        </w:tc>
        <w:tc>
          <w:tcPr>
            <w:tcW w:w="9498" w:type="dxa"/>
            <w:tcBorders>
              <w:left w:val="single" w:sz="4" w:space="0" w:color="auto"/>
            </w:tcBorders>
          </w:tcPr>
          <w:p w14:paraId="0A5DDA65" w14:textId="77777777" w:rsidR="004318C8" w:rsidRDefault="004318C8" w:rsidP="004318C8">
            <w:pPr>
              <w:jc w:val="both"/>
              <w:rPr>
                <w:rFonts w:ascii="Times New Roman" w:hAnsi="Times New Roman"/>
                <w:color w:val="000000"/>
                <w:sz w:val="24"/>
                <w:szCs w:val="24"/>
              </w:rPr>
            </w:pPr>
          </w:p>
        </w:tc>
      </w:tr>
    </w:tbl>
    <w:p w14:paraId="2CC0C6D3" w14:textId="77777777" w:rsidR="004318C8" w:rsidRDefault="004318C8" w:rsidP="004318C8">
      <w:pPr>
        <w:spacing w:after="0" w:line="240" w:lineRule="auto"/>
        <w:jc w:val="center"/>
        <w:rPr>
          <w:rFonts w:ascii="Times New Roman" w:hAnsi="Times New Roman"/>
          <w:i/>
          <w:sz w:val="20"/>
          <w:szCs w:val="20"/>
          <w:lang w:eastAsia="bg-BG"/>
        </w:rPr>
      </w:pPr>
      <w:r>
        <w:rPr>
          <w:rFonts w:ascii="Times New Roman" w:hAnsi="Times New Roman"/>
          <w:i/>
          <w:sz w:val="20"/>
          <w:szCs w:val="20"/>
          <w:lang w:eastAsia="bg-BG"/>
        </w:rPr>
        <w:t>(населено място, пощенски код, ул./ж.к., №, бл., ап., телефон)</w:t>
      </w:r>
    </w:p>
    <w:p w14:paraId="7A985ACD" w14:textId="77777777" w:rsidR="004318C8" w:rsidRDefault="004318C8" w:rsidP="004318C8">
      <w:pPr>
        <w:spacing w:after="0" w:line="240" w:lineRule="auto"/>
        <w:jc w:val="center"/>
        <w:rPr>
          <w:rFonts w:ascii="Times New Roman" w:hAnsi="Times New Roman"/>
          <w:color w:val="000000"/>
          <w:sz w:val="24"/>
          <w:szCs w:val="24"/>
        </w:rPr>
      </w:pPr>
    </w:p>
    <w:p w14:paraId="41E0559F" w14:textId="77777777" w:rsidR="004318C8" w:rsidRDefault="004318C8" w:rsidP="004318C8">
      <w:pPr>
        <w:spacing w:after="0" w:line="240" w:lineRule="auto"/>
        <w:jc w:val="both"/>
        <w:rPr>
          <w:color w:val="000000"/>
        </w:rPr>
      </w:pPr>
      <w:r>
        <w:rPr>
          <w:rFonts w:ascii="Times New Roman" w:hAnsi="Times New Roman"/>
          <w:color w:val="000000"/>
          <w:sz w:val="24"/>
          <w:szCs w:val="24"/>
        </w:rPr>
        <w:t xml:space="preserve">като декларирам, че пощенските разходи са за моя сметка и съм съгласен документите да бъдат пренасяни от оператора за служебни цели. </w:t>
      </w:r>
    </w:p>
    <w:p w14:paraId="56418502" w14:textId="77777777" w:rsidR="004318C8" w:rsidRDefault="004318C8" w:rsidP="004318C8">
      <w:pPr>
        <w:spacing w:after="0" w:line="240" w:lineRule="auto"/>
        <w:ind w:firstLine="567"/>
        <w:contextualSpacing/>
        <w:rPr>
          <w:rFonts w:ascii="Times New Roman" w:hAnsi="Times New Roman"/>
          <w:sz w:val="24"/>
          <w:szCs w:val="24"/>
        </w:rPr>
      </w:pPr>
    </w:p>
    <w:p w14:paraId="2A988C2C" w14:textId="77777777" w:rsidR="004318C8" w:rsidRDefault="004318C8" w:rsidP="004318C8">
      <w:pPr>
        <w:spacing w:after="0" w:line="240" w:lineRule="auto"/>
        <w:ind w:firstLine="851"/>
        <w:rPr>
          <w:rFonts w:ascii="Times New Roman" w:hAnsi="Times New Roman"/>
          <w:sz w:val="24"/>
          <w:szCs w:val="24"/>
        </w:rPr>
      </w:pPr>
      <w:r>
        <w:rPr>
          <w:rFonts w:ascii="Times New Roman" w:hAnsi="Times New Roman"/>
          <w:sz w:val="24"/>
          <w:szCs w:val="24"/>
        </w:rPr>
        <w:t>Дата:………………..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Подпис:………………………….</w:t>
      </w:r>
    </w:p>
    <w:p w14:paraId="394643C9" w14:textId="77777777" w:rsidR="004318C8" w:rsidRDefault="004318C8" w:rsidP="004318C8">
      <w:pPr>
        <w:spacing w:after="0" w:line="240" w:lineRule="auto"/>
        <w:ind w:firstLine="851"/>
        <w:rPr>
          <w:rFonts w:ascii="Times New Roman" w:hAnsi="Times New Roman"/>
          <w:sz w:val="24"/>
          <w:szCs w:val="24"/>
        </w:rPr>
      </w:pPr>
    </w:p>
    <w:p w14:paraId="57A33AA7" w14:textId="77777777" w:rsidR="004318C8" w:rsidRDefault="004318C8" w:rsidP="004318C8">
      <w:pPr>
        <w:spacing w:after="0" w:line="240" w:lineRule="auto"/>
        <w:rPr>
          <w:rFonts w:ascii="Times New Roman" w:hAnsi="Times New Roman"/>
          <w:sz w:val="24"/>
          <w:szCs w:val="24"/>
          <w:lang w:eastAsia="bg-BG"/>
        </w:rPr>
      </w:pPr>
      <w:r>
        <w:rPr>
          <w:rFonts w:ascii="Times New Roman" w:hAnsi="Times New Roman"/>
          <w:sz w:val="24"/>
          <w:szCs w:val="24"/>
          <w:lang w:eastAsia="bg-BG"/>
        </w:rPr>
        <w:t xml:space="preserve">Служителят, </w:t>
      </w:r>
      <w:r>
        <w:rPr>
          <w:rFonts w:ascii="Times New Roman" w:hAnsi="Times New Roman"/>
          <w:sz w:val="24"/>
          <w:szCs w:val="24"/>
          <w:lang w:val="en-US" w:eastAsia="bg-BG"/>
        </w:rPr>
        <w:t>………………………………………………</w:t>
      </w:r>
      <w:r>
        <w:rPr>
          <w:rFonts w:ascii="Times New Roman" w:hAnsi="Times New Roman"/>
          <w:sz w:val="24"/>
          <w:szCs w:val="24"/>
          <w:lang w:eastAsia="bg-BG"/>
        </w:rPr>
        <w:t>…………………………………………..</w:t>
      </w:r>
    </w:p>
    <w:p w14:paraId="2C0E0132" w14:textId="77777777" w:rsidR="004318C8" w:rsidRDefault="004318C8" w:rsidP="004318C8">
      <w:pPr>
        <w:spacing w:after="0" w:line="240" w:lineRule="auto"/>
        <w:jc w:val="center"/>
        <w:rPr>
          <w:rFonts w:ascii="Times New Roman" w:hAnsi="Times New Roman"/>
          <w:i/>
          <w:sz w:val="20"/>
          <w:szCs w:val="24"/>
          <w:lang w:eastAsia="bg-BG"/>
        </w:rPr>
      </w:pPr>
      <w:r>
        <w:rPr>
          <w:rFonts w:ascii="Times New Roman" w:hAnsi="Times New Roman"/>
          <w:i/>
          <w:sz w:val="20"/>
          <w:szCs w:val="24"/>
          <w:lang w:eastAsia="bg-BG"/>
        </w:rPr>
        <w:t>(име, фамилия и длъжност на проверяващия)</w:t>
      </w:r>
    </w:p>
    <w:p w14:paraId="30509D8D" w14:textId="77777777" w:rsidR="004318C8" w:rsidRDefault="004318C8" w:rsidP="004318C8">
      <w:pPr>
        <w:spacing w:after="0" w:line="240" w:lineRule="auto"/>
        <w:ind w:firstLine="851"/>
        <w:jc w:val="both"/>
        <w:rPr>
          <w:rFonts w:ascii="Times New Roman" w:hAnsi="Times New Roman"/>
          <w:sz w:val="24"/>
          <w:szCs w:val="24"/>
          <w:lang w:val="en-US" w:eastAsia="bg-BG"/>
        </w:rPr>
      </w:pPr>
    </w:p>
    <w:p w14:paraId="1FB90184" w14:textId="77777777" w:rsidR="004318C8" w:rsidRDefault="004318C8" w:rsidP="004318C8">
      <w:pPr>
        <w:spacing w:after="0" w:line="240" w:lineRule="auto"/>
        <w:ind w:firstLine="851"/>
        <w:jc w:val="both"/>
        <w:rPr>
          <w:rFonts w:ascii="Times New Roman" w:hAnsi="Times New Roman"/>
          <w:sz w:val="24"/>
          <w:szCs w:val="24"/>
          <w:lang w:eastAsia="bg-BG"/>
        </w:rPr>
      </w:pPr>
      <w:r>
        <w:rPr>
          <w:rFonts w:ascii="Times New Roman" w:hAnsi="Times New Roman"/>
          <w:sz w:val="24"/>
          <w:szCs w:val="24"/>
          <w:lang w:eastAsia="bg-BG"/>
        </w:rPr>
        <w:t>Извърших проверка за наличието на документите, за които е отбелязано, че се прилагат към заявлението и</w:t>
      </w:r>
    </w:p>
    <w:p w14:paraId="177BEFE2" w14:textId="77777777" w:rsidR="004318C8" w:rsidRDefault="004318C8" w:rsidP="004318C8">
      <w:pPr>
        <w:pStyle w:val="ListParagraph"/>
        <w:numPr>
          <w:ilvl w:val="0"/>
          <w:numId w:val="4"/>
        </w:numPr>
        <w:spacing w:after="0" w:line="240" w:lineRule="auto"/>
        <w:jc w:val="both"/>
        <w:rPr>
          <w:rFonts w:ascii="Times New Roman" w:hAnsi="Times New Roman"/>
          <w:sz w:val="24"/>
          <w:szCs w:val="24"/>
          <w:lang w:val="en-US" w:eastAsia="bg-BG"/>
        </w:rPr>
      </w:pPr>
      <w:r>
        <w:rPr>
          <w:rFonts w:ascii="Times New Roman" w:hAnsi="Times New Roman"/>
          <w:sz w:val="24"/>
          <w:szCs w:val="24"/>
          <w:lang w:eastAsia="bg-BG"/>
        </w:rPr>
        <w:t>не установих пропуски;</w:t>
      </w:r>
    </w:p>
    <w:p w14:paraId="08AE7D28" w14:textId="77777777" w:rsidR="004318C8" w:rsidRDefault="004318C8" w:rsidP="004318C8">
      <w:pPr>
        <w:numPr>
          <w:ilvl w:val="0"/>
          <w:numId w:val="4"/>
        </w:numPr>
        <w:tabs>
          <w:tab w:val="left" w:pos="851"/>
        </w:tabs>
        <w:spacing w:after="0" w:line="240" w:lineRule="auto"/>
        <w:jc w:val="both"/>
        <w:rPr>
          <w:rFonts w:ascii="Times New Roman" w:hAnsi="Times New Roman"/>
          <w:sz w:val="24"/>
          <w:szCs w:val="24"/>
          <w:lang w:eastAsia="bg-BG"/>
        </w:rPr>
      </w:pPr>
      <w:r>
        <w:rPr>
          <w:rFonts w:ascii="Times New Roman" w:hAnsi="Times New Roman"/>
          <w:sz w:val="24"/>
          <w:szCs w:val="24"/>
          <w:lang w:eastAsia="bg-BG"/>
        </w:rPr>
        <w:t>установих, че:</w:t>
      </w:r>
    </w:p>
    <w:p w14:paraId="29042905" w14:textId="77777777" w:rsidR="004318C8" w:rsidRDefault="004318C8" w:rsidP="004318C8">
      <w:pPr>
        <w:spacing w:after="0" w:line="240" w:lineRule="auto"/>
        <w:ind w:firstLine="709"/>
        <w:rPr>
          <w:rFonts w:ascii="Times New Roman" w:hAnsi="Times New Roman"/>
          <w:sz w:val="24"/>
          <w:szCs w:val="24"/>
          <w:lang w:eastAsia="bg-BG"/>
        </w:rPr>
      </w:pPr>
      <w:r>
        <w:rPr>
          <w:rFonts w:ascii="Times New Roman" w:hAnsi="Times New Roman"/>
          <w:sz w:val="24"/>
          <w:szCs w:val="24"/>
          <w:lang w:eastAsia="bg-BG"/>
        </w:rPr>
        <w:t>....................................................................................................................................................................................................................................................................................................................................................................................................................................................................................................................................................................................................................................................</w:t>
      </w:r>
    </w:p>
    <w:p w14:paraId="1FA67537" w14:textId="77777777" w:rsidR="004318C8" w:rsidRDefault="004318C8" w:rsidP="004318C8">
      <w:pPr>
        <w:spacing w:after="0" w:line="240" w:lineRule="auto"/>
        <w:ind w:firstLine="708"/>
        <w:jc w:val="both"/>
        <w:rPr>
          <w:rFonts w:ascii="Times New Roman" w:hAnsi="Times New Roman"/>
          <w:sz w:val="24"/>
          <w:szCs w:val="24"/>
          <w:lang w:eastAsia="bg-BG"/>
        </w:rPr>
      </w:pPr>
    </w:p>
    <w:p w14:paraId="4FEB94FF" w14:textId="77777777" w:rsidR="004318C8" w:rsidRDefault="004318C8" w:rsidP="004318C8">
      <w:pPr>
        <w:spacing w:after="0" w:line="240" w:lineRule="auto"/>
        <w:ind w:firstLine="567"/>
        <w:jc w:val="both"/>
        <w:rPr>
          <w:rFonts w:ascii="Times New Roman" w:hAnsi="Times New Roman"/>
          <w:sz w:val="24"/>
          <w:szCs w:val="24"/>
          <w:lang w:val="en-US" w:eastAsia="bg-BG"/>
        </w:rPr>
      </w:pPr>
      <w:r>
        <w:rPr>
          <w:rFonts w:ascii="Times New Roman" w:hAnsi="Times New Roman"/>
          <w:sz w:val="24"/>
          <w:szCs w:val="24"/>
          <w:lang w:eastAsia="bg-BG"/>
        </w:rPr>
        <w:t>Служител: ……..…………………….</w:t>
      </w:r>
    </w:p>
    <w:p w14:paraId="1BBFE88F" w14:textId="77777777" w:rsidR="004318C8" w:rsidRDefault="004318C8" w:rsidP="004318C8">
      <w:pPr>
        <w:spacing w:after="0" w:line="240" w:lineRule="auto"/>
        <w:ind w:left="2124" w:firstLine="708"/>
        <w:rPr>
          <w:sz w:val="20"/>
          <w:szCs w:val="20"/>
        </w:rPr>
      </w:pPr>
      <w:r>
        <w:rPr>
          <w:rFonts w:ascii="Times New Roman" w:hAnsi="Times New Roman"/>
          <w:i/>
          <w:sz w:val="20"/>
          <w:szCs w:val="20"/>
          <w:lang w:eastAsia="bg-BG"/>
        </w:rPr>
        <w:t>(подпис)</w:t>
      </w:r>
    </w:p>
    <w:p w14:paraId="2C497B56" w14:textId="77777777" w:rsidR="004318C8" w:rsidRDefault="004318C8" w:rsidP="004318C8">
      <w:pPr>
        <w:spacing w:after="0" w:line="240" w:lineRule="auto"/>
        <w:ind w:firstLine="567"/>
        <w:jc w:val="both"/>
        <w:rPr>
          <w:rFonts w:ascii="Times New Roman" w:hAnsi="Times New Roman"/>
          <w:sz w:val="24"/>
          <w:szCs w:val="24"/>
          <w:lang w:val="en-US" w:eastAsia="bg-BG"/>
        </w:rPr>
      </w:pPr>
    </w:p>
    <w:p w14:paraId="1A0D4D5D" w14:textId="77777777" w:rsidR="004318C8" w:rsidRDefault="004318C8" w:rsidP="004318C8">
      <w:pPr>
        <w:spacing w:after="0" w:line="240" w:lineRule="auto"/>
        <w:ind w:firstLine="567"/>
        <w:jc w:val="both"/>
        <w:rPr>
          <w:rFonts w:ascii="Times New Roman" w:hAnsi="Times New Roman"/>
          <w:sz w:val="24"/>
          <w:szCs w:val="24"/>
          <w:lang w:eastAsia="bg-BG"/>
        </w:rPr>
      </w:pPr>
      <w:r>
        <w:rPr>
          <w:rFonts w:ascii="Times New Roman" w:hAnsi="Times New Roman"/>
          <w:sz w:val="24"/>
          <w:szCs w:val="24"/>
          <w:lang w:eastAsia="bg-BG"/>
        </w:rPr>
        <w:t>Заявител: :……..…………………….</w:t>
      </w:r>
    </w:p>
    <w:p w14:paraId="0B5DA854" w14:textId="77777777" w:rsidR="004318C8" w:rsidRDefault="004318C8" w:rsidP="004318C8">
      <w:pPr>
        <w:spacing w:after="0" w:line="240" w:lineRule="auto"/>
        <w:ind w:left="1701" w:firstLine="1134"/>
        <w:rPr>
          <w:rFonts w:ascii="Times New Roman" w:hAnsi="Times New Roman"/>
          <w:sz w:val="24"/>
          <w:szCs w:val="24"/>
          <w:lang w:eastAsia="bg-BG"/>
        </w:rPr>
      </w:pPr>
      <w:r>
        <w:rPr>
          <w:rFonts w:ascii="Times New Roman" w:hAnsi="Times New Roman"/>
          <w:i/>
          <w:sz w:val="20"/>
          <w:szCs w:val="20"/>
          <w:lang w:eastAsia="bg-BG"/>
        </w:rPr>
        <w:t>(подпис)</w:t>
      </w:r>
      <w:r>
        <w:rPr>
          <w:rFonts w:ascii="Times New Roman" w:hAnsi="Times New Roman"/>
          <w:sz w:val="24"/>
          <w:szCs w:val="24"/>
          <w:lang w:eastAsia="bg-BG"/>
        </w:rPr>
        <w:t>“</w:t>
      </w:r>
    </w:p>
    <w:p w14:paraId="230F5331" w14:textId="77777777" w:rsidR="00592937" w:rsidRDefault="00592937" w:rsidP="004318C8">
      <w:pPr>
        <w:spacing w:after="0" w:line="240" w:lineRule="auto"/>
        <w:ind w:left="1701" w:firstLine="1134"/>
        <w:rPr>
          <w:rFonts w:ascii="Times New Roman" w:hAnsi="Times New Roman"/>
          <w:sz w:val="24"/>
          <w:szCs w:val="24"/>
          <w:lang w:eastAsia="bg-BG"/>
        </w:rPr>
      </w:pPr>
    </w:p>
    <w:p w14:paraId="1DF74CE1" w14:textId="77777777" w:rsidR="004318C8" w:rsidRDefault="004318C8" w:rsidP="00F45D7B">
      <w:pPr>
        <w:spacing w:after="0" w:line="240" w:lineRule="auto"/>
        <w:ind w:firstLine="567"/>
        <w:jc w:val="both"/>
        <w:rPr>
          <w:rFonts w:ascii="Times New Roman" w:hAnsi="Times New Roman"/>
          <w:sz w:val="24"/>
          <w:szCs w:val="24"/>
          <w:lang w:eastAsia="bg-BG"/>
        </w:rPr>
      </w:pPr>
      <w:r>
        <w:rPr>
          <w:rFonts w:ascii="Times New Roman" w:hAnsi="Times New Roman"/>
          <w:b/>
          <w:sz w:val="24"/>
          <w:szCs w:val="24"/>
        </w:rPr>
        <w:t>§</w:t>
      </w:r>
      <w:r w:rsidR="007E1949">
        <w:rPr>
          <w:rFonts w:ascii="Times New Roman" w:hAnsi="Times New Roman"/>
          <w:b/>
          <w:sz w:val="24"/>
          <w:szCs w:val="24"/>
          <w:lang w:val="en-US"/>
        </w:rPr>
        <w:t xml:space="preserve"> </w:t>
      </w:r>
      <w:r w:rsidR="007308EE">
        <w:rPr>
          <w:rFonts w:ascii="Times New Roman" w:hAnsi="Times New Roman"/>
          <w:b/>
          <w:sz w:val="24"/>
          <w:szCs w:val="24"/>
          <w:lang w:val="en-US"/>
        </w:rPr>
        <w:t>5</w:t>
      </w:r>
      <w:r w:rsidR="00261095">
        <w:rPr>
          <w:rFonts w:ascii="Times New Roman" w:hAnsi="Times New Roman"/>
          <w:b/>
          <w:sz w:val="24"/>
          <w:szCs w:val="24"/>
        </w:rPr>
        <w:t>6</w:t>
      </w:r>
      <w:r w:rsidRPr="009803FE">
        <w:rPr>
          <w:rFonts w:ascii="Times New Roman" w:hAnsi="Times New Roman"/>
          <w:b/>
          <w:sz w:val="24"/>
          <w:szCs w:val="24"/>
        </w:rPr>
        <w:t xml:space="preserve">. </w:t>
      </w:r>
      <w:r w:rsidR="00273636">
        <w:rPr>
          <w:rFonts w:ascii="Times New Roman" w:hAnsi="Times New Roman"/>
          <w:sz w:val="24"/>
          <w:szCs w:val="24"/>
        </w:rPr>
        <w:t xml:space="preserve">В </w:t>
      </w:r>
      <w:r w:rsidRPr="009803FE">
        <w:rPr>
          <w:rFonts w:ascii="Times New Roman" w:hAnsi="Times New Roman"/>
          <w:sz w:val="24"/>
          <w:szCs w:val="24"/>
        </w:rPr>
        <w:t xml:space="preserve">Приложение </w:t>
      </w:r>
      <w:r>
        <w:rPr>
          <w:rFonts w:ascii="Times New Roman" w:hAnsi="Times New Roman"/>
          <w:sz w:val="24"/>
          <w:szCs w:val="24"/>
        </w:rPr>
        <w:t xml:space="preserve">№ 11г </w:t>
      </w:r>
      <w:r w:rsidR="00273636">
        <w:rPr>
          <w:rFonts w:ascii="Times New Roman" w:hAnsi="Times New Roman"/>
          <w:sz w:val="24"/>
          <w:szCs w:val="24"/>
        </w:rPr>
        <w:t>думите</w:t>
      </w:r>
      <w:r>
        <w:rPr>
          <w:rFonts w:ascii="Times New Roman" w:hAnsi="Times New Roman"/>
          <w:sz w:val="24"/>
          <w:szCs w:val="24"/>
        </w:rPr>
        <w:t xml:space="preserve"> </w:t>
      </w:r>
      <w:r w:rsidR="00273636">
        <w:rPr>
          <w:rFonts w:ascii="Times New Roman" w:hAnsi="Times New Roman"/>
          <w:sz w:val="24"/>
          <w:szCs w:val="24"/>
        </w:rPr>
        <w:t>„</w:t>
      </w:r>
      <w:r>
        <w:rPr>
          <w:rFonts w:ascii="Times New Roman" w:hAnsi="Times New Roman"/>
          <w:sz w:val="24"/>
          <w:szCs w:val="24"/>
        </w:rPr>
        <w:t>чл. 9, ал. 9</w:t>
      </w:r>
      <w:r w:rsidR="00273636">
        <w:rPr>
          <w:rFonts w:ascii="Times New Roman" w:hAnsi="Times New Roman"/>
          <w:sz w:val="24"/>
          <w:szCs w:val="24"/>
        </w:rPr>
        <w:t>“ се заменят с „чл. 9, ал. 6“ и приложението</w:t>
      </w:r>
      <w:r w:rsidRPr="00482FBA">
        <w:rPr>
          <w:rFonts w:ascii="Times New Roman" w:hAnsi="Times New Roman"/>
          <w:sz w:val="24"/>
          <w:szCs w:val="24"/>
        </w:rPr>
        <w:t xml:space="preserve"> се изменя </w:t>
      </w:r>
      <w:r w:rsidR="00535F08">
        <w:rPr>
          <w:rFonts w:ascii="Times New Roman" w:hAnsi="Times New Roman"/>
          <w:sz w:val="24"/>
          <w:szCs w:val="24"/>
        </w:rPr>
        <w:t>така</w:t>
      </w:r>
      <w:r w:rsidRPr="00482FBA">
        <w:rPr>
          <w:rFonts w:ascii="Times New Roman" w:hAnsi="Times New Roman"/>
          <w:sz w:val="24"/>
          <w:szCs w:val="24"/>
        </w:rPr>
        <w:t>:</w:t>
      </w:r>
    </w:p>
    <w:p w14:paraId="334D118E" w14:textId="77777777" w:rsidR="004318C8" w:rsidRPr="003F0546" w:rsidRDefault="004318C8" w:rsidP="004318C8">
      <w:pPr>
        <w:spacing w:after="0" w:line="240" w:lineRule="auto"/>
        <w:jc w:val="right"/>
        <w:rPr>
          <w:rFonts w:ascii="Times New Roman" w:hAnsi="Times New Roman"/>
          <w:sz w:val="24"/>
          <w:szCs w:val="24"/>
          <w:lang w:eastAsia="bg-BG"/>
        </w:rPr>
      </w:pPr>
      <w:r>
        <w:rPr>
          <w:rFonts w:ascii="Times New Roman" w:hAnsi="Times New Roman"/>
          <w:sz w:val="24"/>
          <w:szCs w:val="24"/>
        </w:rPr>
        <w:t>„</w:t>
      </w:r>
      <w:r w:rsidRPr="003F0546">
        <w:rPr>
          <w:rFonts w:ascii="Times New Roman" w:hAnsi="Times New Roman"/>
          <w:sz w:val="24"/>
          <w:szCs w:val="24"/>
          <w:lang w:eastAsia="bg-BG"/>
        </w:rPr>
        <w:t>Приложение № 11г</w:t>
      </w:r>
    </w:p>
    <w:p w14:paraId="2EA748CF" w14:textId="77777777" w:rsidR="004318C8" w:rsidRDefault="004318C8" w:rsidP="004318C8">
      <w:pPr>
        <w:tabs>
          <w:tab w:val="left" w:pos="6804"/>
        </w:tabs>
        <w:spacing w:after="0" w:line="240" w:lineRule="auto"/>
        <w:jc w:val="right"/>
        <w:rPr>
          <w:rFonts w:ascii="Times New Roman" w:hAnsi="Times New Roman"/>
          <w:sz w:val="24"/>
          <w:szCs w:val="24"/>
        </w:rPr>
      </w:pPr>
      <w:r w:rsidRPr="003F0546">
        <w:rPr>
          <w:rFonts w:ascii="Times New Roman" w:hAnsi="Times New Roman"/>
          <w:sz w:val="24"/>
          <w:szCs w:val="24"/>
          <w:lang w:eastAsia="bg-BG"/>
        </w:rPr>
        <w:t>към чл. 9, ал.</w:t>
      </w:r>
      <w:r>
        <w:rPr>
          <w:rFonts w:ascii="Times New Roman" w:hAnsi="Times New Roman"/>
          <w:sz w:val="24"/>
          <w:szCs w:val="24"/>
          <w:lang w:eastAsia="bg-BG"/>
        </w:rPr>
        <w:t xml:space="preserve"> 9</w:t>
      </w:r>
    </w:p>
    <w:p w14:paraId="62A0E6F8"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ДО</w:t>
      </w:r>
    </w:p>
    <w:p w14:paraId="51C993A8"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МИНИСТЪРА НА</w:t>
      </w:r>
      <w:r w:rsidR="004A412E">
        <w:rPr>
          <w:rFonts w:ascii="Times New Roman" w:hAnsi="Times New Roman"/>
          <w:b/>
          <w:sz w:val="24"/>
          <w:szCs w:val="24"/>
        </w:rPr>
        <w:t xml:space="preserve"> </w:t>
      </w:r>
      <w:r>
        <w:rPr>
          <w:rFonts w:ascii="Times New Roman" w:hAnsi="Times New Roman"/>
          <w:b/>
          <w:sz w:val="24"/>
          <w:szCs w:val="24"/>
        </w:rPr>
        <w:t>ТРАНСПОРТА И СЪОБЩЕНИЯТА</w:t>
      </w:r>
    </w:p>
    <w:p w14:paraId="3D326C86" w14:textId="77777777" w:rsidR="004318C8" w:rsidRDefault="004318C8" w:rsidP="004318C8">
      <w:pPr>
        <w:spacing w:after="0" w:line="240" w:lineRule="auto"/>
        <w:rPr>
          <w:rFonts w:ascii="Times New Roman" w:hAnsi="Times New Roman"/>
          <w:b/>
          <w:sz w:val="24"/>
          <w:szCs w:val="24"/>
        </w:rPr>
      </w:pPr>
    </w:p>
    <w:p w14:paraId="527A1803" w14:textId="77777777" w:rsidR="004A412E" w:rsidRDefault="004318C8" w:rsidP="004318C8">
      <w:pPr>
        <w:spacing w:after="0" w:line="240" w:lineRule="auto"/>
        <w:rPr>
          <w:rFonts w:ascii="Times New Roman" w:hAnsi="Times New Roman"/>
          <w:b/>
          <w:sz w:val="24"/>
          <w:szCs w:val="24"/>
        </w:rPr>
      </w:pPr>
      <w:r>
        <w:rPr>
          <w:rFonts w:ascii="Times New Roman" w:hAnsi="Times New Roman"/>
          <w:b/>
          <w:sz w:val="24"/>
          <w:szCs w:val="24"/>
        </w:rPr>
        <w:t>ЧРЕЗ</w:t>
      </w:r>
      <w:r w:rsidR="004A412E">
        <w:rPr>
          <w:rFonts w:ascii="Times New Roman" w:hAnsi="Times New Roman"/>
          <w:b/>
          <w:sz w:val="24"/>
          <w:szCs w:val="24"/>
        </w:rPr>
        <w:t xml:space="preserve"> </w:t>
      </w:r>
    </w:p>
    <w:p w14:paraId="30F801EF" w14:textId="77777777" w:rsidR="004318C8" w:rsidRDefault="004318C8" w:rsidP="004318C8">
      <w:pPr>
        <w:spacing w:after="0" w:line="240" w:lineRule="auto"/>
        <w:rPr>
          <w:rFonts w:ascii="Times New Roman" w:hAnsi="Times New Roman"/>
          <w:b/>
          <w:sz w:val="24"/>
          <w:szCs w:val="24"/>
        </w:rPr>
      </w:pPr>
      <w:r>
        <w:rPr>
          <w:rFonts w:ascii="Times New Roman" w:hAnsi="Times New Roman"/>
          <w:b/>
          <w:sz w:val="24"/>
          <w:szCs w:val="24"/>
        </w:rPr>
        <w:t>ИЗПЪЛНИТЕЛНА АГЕНЦИЯ</w:t>
      </w:r>
      <w:r w:rsidR="004A412E">
        <w:rPr>
          <w:rFonts w:ascii="Times New Roman" w:hAnsi="Times New Roman"/>
          <w:b/>
          <w:sz w:val="24"/>
          <w:szCs w:val="24"/>
        </w:rPr>
        <w:t xml:space="preserve"> </w:t>
      </w:r>
      <w:r>
        <w:rPr>
          <w:rFonts w:ascii="Times New Roman" w:hAnsi="Times New Roman"/>
          <w:b/>
          <w:sz w:val="24"/>
          <w:szCs w:val="24"/>
        </w:rPr>
        <w:t>„АВТОМОБИЛНА АДМИНИСТРАЦИЯ“</w:t>
      </w:r>
    </w:p>
    <w:p w14:paraId="356EF54F" w14:textId="77777777" w:rsidR="004318C8" w:rsidRDefault="004318C8" w:rsidP="004318C8">
      <w:pPr>
        <w:spacing w:after="0" w:line="240" w:lineRule="auto"/>
        <w:jc w:val="center"/>
        <w:rPr>
          <w:rFonts w:ascii="Times New Roman" w:hAnsi="Times New Roman"/>
          <w:b/>
          <w:sz w:val="36"/>
          <w:szCs w:val="28"/>
        </w:rPr>
      </w:pPr>
    </w:p>
    <w:p w14:paraId="7CC5961C" w14:textId="77777777" w:rsidR="004318C8" w:rsidRDefault="004318C8" w:rsidP="004318C8">
      <w:pPr>
        <w:spacing w:after="0" w:line="240" w:lineRule="auto"/>
        <w:jc w:val="center"/>
        <w:rPr>
          <w:rFonts w:ascii="Times New Roman" w:hAnsi="Times New Roman"/>
          <w:b/>
          <w:sz w:val="36"/>
          <w:szCs w:val="28"/>
        </w:rPr>
      </w:pPr>
      <w:r>
        <w:rPr>
          <w:rFonts w:ascii="Times New Roman" w:hAnsi="Times New Roman"/>
          <w:b/>
          <w:sz w:val="36"/>
          <w:szCs w:val="28"/>
        </w:rPr>
        <w:t>З А Я В Л Е Н И Е</w:t>
      </w:r>
    </w:p>
    <w:p w14:paraId="431CBC23" w14:textId="77777777" w:rsidR="004318C8" w:rsidRDefault="004318C8" w:rsidP="004318C8">
      <w:pPr>
        <w:spacing w:after="0" w:line="240" w:lineRule="auto"/>
        <w:jc w:val="center"/>
        <w:rPr>
          <w:rFonts w:ascii="Times New Roman" w:hAnsi="Times New Roman"/>
          <w:sz w:val="24"/>
          <w:szCs w:val="28"/>
          <w:lang w:eastAsia="bg-BG"/>
        </w:rPr>
      </w:pPr>
      <w:r w:rsidRPr="00B5153A">
        <w:rPr>
          <w:rFonts w:ascii="Times New Roman" w:hAnsi="Times New Roman"/>
          <w:sz w:val="24"/>
          <w:szCs w:val="28"/>
        </w:rPr>
        <w:t>за издаване на дубликат</w:t>
      </w:r>
      <w:r>
        <w:rPr>
          <w:rFonts w:ascii="Times New Roman" w:hAnsi="Times New Roman"/>
          <w:sz w:val="24"/>
          <w:szCs w:val="28"/>
        </w:rPr>
        <w:t xml:space="preserve"> на</w:t>
      </w:r>
      <w:r w:rsidRPr="004213B4">
        <w:rPr>
          <w:rFonts w:ascii="Times New Roman" w:hAnsi="Times New Roman"/>
          <w:sz w:val="24"/>
          <w:szCs w:val="28"/>
          <w:lang w:eastAsia="bg-BG"/>
        </w:rPr>
        <w:t>:</w:t>
      </w:r>
    </w:p>
    <w:p w14:paraId="406A703E" w14:textId="77777777" w:rsidR="004318C8" w:rsidRDefault="004318C8" w:rsidP="004318C8">
      <w:pPr>
        <w:spacing w:after="0" w:line="240" w:lineRule="auto"/>
        <w:jc w:val="center"/>
        <w:rPr>
          <w:rFonts w:ascii="Times New Roman" w:hAnsi="Times New Roman"/>
          <w:sz w:val="24"/>
          <w:szCs w:val="28"/>
        </w:rPr>
      </w:pPr>
    </w:p>
    <w:p w14:paraId="4E60D915" w14:textId="77777777" w:rsidR="004318C8" w:rsidRPr="004A051B" w:rsidRDefault="004318C8" w:rsidP="004318C8">
      <w:pPr>
        <w:spacing w:after="0" w:line="240" w:lineRule="auto"/>
        <w:ind w:firstLine="567"/>
        <w:jc w:val="both"/>
        <w:rPr>
          <w:rFonts w:ascii="Times New Roman" w:hAnsi="Times New Roman"/>
          <w:b/>
          <w:sz w:val="2"/>
          <w:szCs w:val="24"/>
          <w:lang w:eastAsia="bg-BG"/>
        </w:rPr>
      </w:pPr>
    </w:p>
    <w:tbl>
      <w:tblPr>
        <w:tblStyle w:val="TableGrid"/>
        <w:tblW w:w="7513" w:type="dxa"/>
        <w:tblInd w:w="704" w:type="dxa"/>
        <w:tblLook w:val="04A0" w:firstRow="1" w:lastRow="0" w:firstColumn="1" w:lastColumn="0" w:noHBand="0" w:noVBand="1"/>
      </w:tblPr>
      <w:tblGrid>
        <w:gridCol w:w="421"/>
        <w:gridCol w:w="7092"/>
      </w:tblGrid>
      <w:tr w:rsidR="004318C8" w14:paraId="3868C631" w14:textId="77777777" w:rsidTr="004318C8">
        <w:tc>
          <w:tcPr>
            <w:tcW w:w="421" w:type="dxa"/>
            <w:tcBorders>
              <w:right w:val="single" w:sz="4" w:space="0" w:color="auto"/>
            </w:tcBorders>
          </w:tcPr>
          <w:p w14:paraId="7474DD4E" w14:textId="77777777" w:rsidR="004318C8" w:rsidRDefault="004318C8" w:rsidP="004318C8">
            <w:pPr>
              <w:jc w:val="center"/>
              <w:rPr>
                <w:rFonts w:ascii="Times New Roman" w:hAnsi="Times New Roman"/>
                <w:sz w:val="24"/>
                <w:szCs w:val="28"/>
              </w:rPr>
            </w:pPr>
          </w:p>
        </w:tc>
        <w:tc>
          <w:tcPr>
            <w:tcW w:w="7092" w:type="dxa"/>
            <w:tcBorders>
              <w:top w:val="nil"/>
              <w:left w:val="single" w:sz="4" w:space="0" w:color="auto"/>
              <w:bottom w:val="nil"/>
              <w:right w:val="nil"/>
            </w:tcBorders>
          </w:tcPr>
          <w:p w14:paraId="425B0201" w14:textId="77777777" w:rsidR="004318C8" w:rsidRDefault="004318C8" w:rsidP="004318C8">
            <w:pPr>
              <w:rPr>
                <w:rFonts w:ascii="Times New Roman" w:hAnsi="Times New Roman"/>
                <w:sz w:val="24"/>
                <w:szCs w:val="28"/>
              </w:rPr>
            </w:pPr>
            <w:r>
              <w:rPr>
                <w:rFonts w:ascii="Times New Roman" w:hAnsi="Times New Roman"/>
                <w:b/>
                <w:sz w:val="24"/>
                <w:szCs w:val="28"/>
              </w:rPr>
              <w:t>лиценз на Общността за международен автомобилен превоз на</w:t>
            </w:r>
          </w:p>
        </w:tc>
      </w:tr>
    </w:tbl>
    <w:p w14:paraId="268819DF" w14:textId="77777777" w:rsidR="004318C8" w:rsidRDefault="004318C8" w:rsidP="004318C8">
      <w:pPr>
        <w:spacing w:after="0" w:line="240" w:lineRule="auto"/>
        <w:jc w:val="center"/>
        <w:rPr>
          <w:rFonts w:ascii="Times New Roman" w:hAnsi="Times New Roman"/>
          <w:sz w:val="24"/>
          <w:szCs w:val="28"/>
        </w:rPr>
      </w:pPr>
    </w:p>
    <w:tbl>
      <w:tblPr>
        <w:tblStyle w:val="TableGrid"/>
        <w:tblW w:w="0" w:type="auto"/>
        <w:tblInd w:w="1555" w:type="dxa"/>
        <w:tblLook w:val="04A0" w:firstRow="1" w:lastRow="0" w:firstColumn="1" w:lastColumn="0" w:noHBand="0" w:noVBand="1"/>
      </w:tblPr>
      <w:tblGrid>
        <w:gridCol w:w="425"/>
        <w:gridCol w:w="4815"/>
      </w:tblGrid>
      <w:tr w:rsidR="004318C8" w14:paraId="35C5DA31" w14:textId="77777777" w:rsidTr="004318C8">
        <w:tc>
          <w:tcPr>
            <w:tcW w:w="425" w:type="dxa"/>
            <w:tcBorders>
              <w:bottom w:val="single" w:sz="4" w:space="0" w:color="auto"/>
              <w:right w:val="single" w:sz="4" w:space="0" w:color="auto"/>
            </w:tcBorders>
          </w:tcPr>
          <w:p w14:paraId="4E555235" w14:textId="77777777" w:rsidR="004318C8" w:rsidRDefault="004318C8" w:rsidP="004318C8">
            <w:pPr>
              <w:ind w:right="-108"/>
              <w:rPr>
                <w:rFonts w:ascii="Times New Roman" w:hAnsi="Times New Roman"/>
                <w:sz w:val="24"/>
                <w:szCs w:val="28"/>
              </w:rPr>
            </w:pPr>
          </w:p>
        </w:tc>
        <w:tc>
          <w:tcPr>
            <w:tcW w:w="4815" w:type="dxa"/>
            <w:tcBorders>
              <w:top w:val="nil"/>
              <w:left w:val="single" w:sz="4" w:space="0" w:color="auto"/>
              <w:bottom w:val="nil"/>
              <w:right w:val="nil"/>
            </w:tcBorders>
          </w:tcPr>
          <w:p w14:paraId="3A3F9F0F" w14:textId="77777777" w:rsidR="004318C8" w:rsidRPr="00785E16" w:rsidRDefault="004318C8" w:rsidP="004318C8">
            <w:pPr>
              <w:rPr>
                <w:rFonts w:ascii="Times New Roman" w:hAnsi="Times New Roman"/>
                <w:b/>
                <w:sz w:val="24"/>
                <w:szCs w:val="28"/>
              </w:rPr>
            </w:pPr>
            <w:r w:rsidRPr="00785E16">
              <w:rPr>
                <w:rFonts w:ascii="Times New Roman" w:hAnsi="Times New Roman"/>
                <w:b/>
                <w:sz w:val="24"/>
                <w:szCs w:val="28"/>
              </w:rPr>
              <w:t>Пътници</w:t>
            </w:r>
            <w:r>
              <w:rPr>
                <w:rFonts w:ascii="Times New Roman" w:hAnsi="Times New Roman"/>
                <w:b/>
                <w:sz w:val="24"/>
                <w:szCs w:val="28"/>
              </w:rPr>
              <w:t xml:space="preserve"> № </w:t>
            </w:r>
            <w:r>
              <w:rPr>
                <w:rFonts w:ascii="Times New Roman" w:hAnsi="Times New Roman"/>
                <w:sz w:val="24"/>
                <w:szCs w:val="28"/>
              </w:rPr>
              <w:t>…………………………</w:t>
            </w:r>
          </w:p>
        </w:tc>
      </w:tr>
      <w:tr w:rsidR="004318C8" w:rsidRPr="00674FF4" w14:paraId="23C9935F" w14:textId="77777777" w:rsidTr="004318C8">
        <w:tc>
          <w:tcPr>
            <w:tcW w:w="425" w:type="dxa"/>
            <w:tcBorders>
              <w:top w:val="single" w:sz="4" w:space="0" w:color="auto"/>
              <w:left w:val="nil"/>
              <w:bottom w:val="single" w:sz="4" w:space="0" w:color="auto"/>
              <w:right w:val="nil"/>
            </w:tcBorders>
          </w:tcPr>
          <w:p w14:paraId="0250582E" w14:textId="77777777" w:rsidR="004318C8" w:rsidRPr="00674FF4" w:rsidRDefault="004318C8" w:rsidP="004318C8">
            <w:pPr>
              <w:rPr>
                <w:rFonts w:ascii="Times New Roman" w:hAnsi="Times New Roman"/>
                <w:sz w:val="12"/>
                <w:szCs w:val="28"/>
              </w:rPr>
            </w:pPr>
          </w:p>
        </w:tc>
        <w:tc>
          <w:tcPr>
            <w:tcW w:w="4815" w:type="dxa"/>
            <w:tcBorders>
              <w:top w:val="nil"/>
              <w:left w:val="nil"/>
              <w:bottom w:val="nil"/>
              <w:right w:val="nil"/>
            </w:tcBorders>
          </w:tcPr>
          <w:p w14:paraId="5F539009" w14:textId="77777777" w:rsidR="004318C8" w:rsidRPr="00674FF4" w:rsidRDefault="004318C8" w:rsidP="004318C8">
            <w:pPr>
              <w:rPr>
                <w:rFonts w:ascii="Times New Roman" w:hAnsi="Times New Roman"/>
                <w:sz w:val="12"/>
                <w:szCs w:val="28"/>
              </w:rPr>
            </w:pPr>
          </w:p>
        </w:tc>
      </w:tr>
      <w:tr w:rsidR="004318C8" w14:paraId="61BFA394" w14:textId="77777777" w:rsidTr="004318C8">
        <w:tc>
          <w:tcPr>
            <w:tcW w:w="425" w:type="dxa"/>
            <w:tcBorders>
              <w:top w:val="single" w:sz="4" w:space="0" w:color="auto"/>
              <w:right w:val="single" w:sz="4" w:space="0" w:color="auto"/>
            </w:tcBorders>
          </w:tcPr>
          <w:p w14:paraId="072775C9" w14:textId="77777777" w:rsidR="004318C8" w:rsidRDefault="004318C8" w:rsidP="004318C8">
            <w:pPr>
              <w:rPr>
                <w:rFonts w:ascii="Times New Roman" w:hAnsi="Times New Roman"/>
                <w:sz w:val="24"/>
                <w:szCs w:val="28"/>
              </w:rPr>
            </w:pPr>
          </w:p>
        </w:tc>
        <w:tc>
          <w:tcPr>
            <w:tcW w:w="4815" w:type="dxa"/>
            <w:tcBorders>
              <w:top w:val="nil"/>
              <w:left w:val="single" w:sz="4" w:space="0" w:color="auto"/>
              <w:bottom w:val="nil"/>
              <w:right w:val="nil"/>
            </w:tcBorders>
          </w:tcPr>
          <w:p w14:paraId="0FDE646F" w14:textId="77777777" w:rsidR="004318C8" w:rsidRPr="00785E16" w:rsidRDefault="004318C8" w:rsidP="004318C8">
            <w:pPr>
              <w:rPr>
                <w:rFonts w:ascii="Times New Roman" w:hAnsi="Times New Roman"/>
                <w:b/>
                <w:sz w:val="24"/>
                <w:szCs w:val="28"/>
              </w:rPr>
            </w:pPr>
            <w:r w:rsidRPr="00785E16">
              <w:rPr>
                <w:rFonts w:ascii="Times New Roman" w:hAnsi="Times New Roman"/>
                <w:b/>
                <w:sz w:val="24"/>
                <w:szCs w:val="28"/>
              </w:rPr>
              <w:t>Товари</w:t>
            </w:r>
            <w:r>
              <w:rPr>
                <w:rFonts w:ascii="Times New Roman" w:hAnsi="Times New Roman"/>
                <w:b/>
                <w:sz w:val="24"/>
                <w:szCs w:val="28"/>
              </w:rPr>
              <w:t xml:space="preserve">    № </w:t>
            </w:r>
            <w:r>
              <w:rPr>
                <w:rFonts w:ascii="Times New Roman" w:hAnsi="Times New Roman"/>
                <w:sz w:val="24"/>
                <w:szCs w:val="28"/>
              </w:rPr>
              <w:t>…………………………</w:t>
            </w:r>
          </w:p>
        </w:tc>
      </w:tr>
    </w:tbl>
    <w:p w14:paraId="0FF359E2" w14:textId="77777777" w:rsidR="004318C8" w:rsidRDefault="004318C8" w:rsidP="004318C8">
      <w:pPr>
        <w:spacing w:after="0" w:line="240" w:lineRule="auto"/>
        <w:jc w:val="center"/>
        <w:rPr>
          <w:rFonts w:ascii="Times New Roman" w:hAnsi="Times New Roman"/>
          <w:sz w:val="24"/>
          <w:szCs w:val="24"/>
        </w:rPr>
      </w:pPr>
    </w:p>
    <w:tbl>
      <w:tblPr>
        <w:tblStyle w:val="TableGrid"/>
        <w:tblW w:w="9781" w:type="dxa"/>
        <w:tblInd w:w="-5" w:type="dxa"/>
        <w:tblLook w:val="04A0" w:firstRow="1" w:lastRow="0" w:firstColumn="1" w:lastColumn="0" w:noHBand="0" w:noVBand="1"/>
      </w:tblPr>
      <w:tblGrid>
        <w:gridCol w:w="709"/>
        <w:gridCol w:w="425"/>
        <w:gridCol w:w="8647"/>
      </w:tblGrid>
      <w:tr w:rsidR="004318C8" w14:paraId="3D19966F" w14:textId="77777777" w:rsidTr="004318C8">
        <w:trPr>
          <w:gridBefore w:val="1"/>
          <w:wBefore w:w="709" w:type="dxa"/>
        </w:trPr>
        <w:tc>
          <w:tcPr>
            <w:tcW w:w="425" w:type="dxa"/>
            <w:tcBorders>
              <w:bottom w:val="single" w:sz="4" w:space="0" w:color="auto"/>
              <w:right w:val="single" w:sz="4" w:space="0" w:color="auto"/>
            </w:tcBorders>
          </w:tcPr>
          <w:p w14:paraId="05CBE2E9" w14:textId="77777777" w:rsidR="004318C8" w:rsidRDefault="004318C8" w:rsidP="004318C8">
            <w:pPr>
              <w:jc w:val="center"/>
              <w:rPr>
                <w:rFonts w:ascii="Times New Roman" w:hAnsi="Times New Roman"/>
                <w:sz w:val="24"/>
                <w:szCs w:val="28"/>
              </w:rPr>
            </w:pPr>
          </w:p>
        </w:tc>
        <w:tc>
          <w:tcPr>
            <w:tcW w:w="8647" w:type="dxa"/>
            <w:tcBorders>
              <w:top w:val="nil"/>
              <w:left w:val="single" w:sz="4" w:space="0" w:color="auto"/>
              <w:bottom w:val="nil"/>
              <w:right w:val="nil"/>
            </w:tcBorders>
          </w:tcPr>
          <w:p w14:paraId="79CCB3C5" w14:textId="77777777" w:rsidR="004318C8" w:rsidRDefault="004318C8" w:rsidP="004318C8">
            <w:pPr>
              <w:rPr>
                <w:rFonts w:ascii="Times New Roman" w:hAnsi="Times New Roman"/>
                <w:sz w:val="24"/>
                <w:szCs w:val="28"/>
              </w:rPr>
            </w:pPr>
            <w:r>
              <w:rPr>
                <w:rFonts w:ascii="Times New Roman" w:hAnsi="Times New Roman"/>
                <w:b/>
                <w:sz w:val="24"/>
                <w:szCs w:val="24"/>
                <w:lang w:eastAsia="bg-BG"/>
              </w:rPr>
              <w:t>заверено</w:t>
            </w:r>
            <w:r w:rsidR="00440970">
              <w:rPr>
                <w:rFonts w:ascii="Times New Roman" w:hAnsi="Times New Roman"/>
                <w:b/>
                <w:sz w:val="24"/>
                <w:szCs w:val="24"/>
                <w:lang w:eastAsia="bg-BG"/>
              </w:rPr>
              <w:t xml:space="preserve"> копие/заверени копия на лиценз</w:t>
            </w:r>
            <w:r>
              <w:rPr>
                <w:rFonts w:ascii="Times New Roman" w:hAnsi="Times New Roman"/>
                <w:b/>
                <w:sz w:val="24"/>
                <w:szCs w:val="24"/>
                <w:lang w:eastAsia="bg-BG"/>
              </w:rPr>
              <w:t xml:space="preserve"> с № …………………………..……...</w:t>
            </w:r>
          </w:p>
        </w:tc>
      </w:tr>
      <w:tr w:rsidR="004318C8" w14:paraId="1D47E073" w14:textId="77777777" w:rsidTr="004318C8">
        <w:tc>
          <w:tcPr>
            <w:tcW w:w="9781" w:type="dxa"/>
            <w:gridSpan w:val="3"/>
            <w:tcBorders>
              <w:top w:val="nil"/>
              <w:left w:val="nil"/>
              <w:bottom w:val="nil"/>
              <w:right w:val="nil"/>
            </w:tcBorders>
          </w:tcPr>
          <w:p w14:paraId="19AD028F" w14:textId="77777777" w:rsidR="004318C8" w:rsidRDefault="004318C8" w:rsidP="004318C8">
            <w:pPr>
              <w:ind w:hanging="108"/>
              <w:rPr>
                <w:rFonts w:ascii="Times New Roman" w:hAnsi="Times New Roman"/>
                <w:sz w:val="24"/>
                <w:szCs w:val="28"/>
              </w:rPr>
            </w:pPr>
            <w:r>
              <w:rPr>
                <w:rFonts w:ascii="Times New Roman" w:hAnsi="Times New Roman"/>
                <w:b/>
                <w:sz w:val="24"/>
                <w:szCs w:val="24"/>
                <w:lang w:eastAsia="bg-BG"/>
              </w:rPr>
              <w:t>…….……………….….………………………………………………………………..………..…….</w:t>
            </w:r>
          </w:p>
        </w:tc>
      </w:tr>
    </w:tbl>
    <w:p w14:paraId="697A4D9A" w14:textId="77777777" w:rsidR="004318C8" w:rsidRDefault="004318C8" w:rsidP="004318C8">
      <w:pPr>
        <w:spacing w:after="0" w:line="240" w:lineRule="auto"/>
        <w:jc w:val="center"/>
        <w:rPr>
          <w:rFonts w:ascii="Times New Roman" w:hAnsi="Times New Roman"/>
          <w:sz w:val="24"/>
          <w:szCs w:val="24"/>
        </w:rPr>
      </w:pPr>
    </w:p>
    <w:tbl>
      <w:tblPr>
        <w:tblStyle w:val="TableGrid"/>
        <w:tblW w:w="9923" w:type="dxa"/>
        <w:tblInd w:w="-142" w:type="dxa"/>
        <w:tblLook w:val="04A0" w:firstRow="1" w:lastRow="0" w:firstColumn="1" w:lastColumn="0" w:noHBand="0" w:noVBand="1"/>
      </w:tblPr>
      <w:tblGrid>
        <w:gridCol w:w="704"/>
        <w:gridCol w:w="9219"/>
      </w:tblGrid>
      <w:tr w:rsidR="004318C8" w14:paraId="097FAB6A" w14:textId="77777777" w:rsidTr="00440970">
        <w:tc>
          <w:tcPr>
            <w:tcW w:w="704" w:type="dxa"/>
            <w:tcBorders>
              <w:top w:val="nil"/>
              <w:left w:val="nil"/>
              <w:bottom w:val="nil"/>
              <w:right w:val="single" w:sz="4" w:space="0" w:color="auto"/>
            </w:tcBorders>
          </w:tcPr>
          <w:p w14:paraId="14000522" w14:textId="77777777" w:rsidR="004318C8" w:rsidRDefault="004318C8" w:rsidP="004318C8">
            <w:pPr>
              <w:ind w:hanging="108"/>
              <w:jc w:val="center"/>
              <w:rPr>
                <w:rFonts w:ascii="Times New Roman" w:hAnsi="Times New Roman"/>
                <w:sz w:val="24"/>
                <w:szCs w:val="24"/>
              </w:rPr>
            </w:pPr>
            <w:r>
              <w:rPr>
                <w:rFonts w:ascii="Times New Roman" w:hAnsi="Times New Roman"/>
                <w:sz w:val="24"/>
                <w:szCs w:val="24"/>
              </w:rPr>
              <w:t>От</w:t>
            </w:r>
          </w:p>
        </w:tc>
        <w:tc>
          <w:tcPr>
            <w:tcW w:w="9219" w:type="dxa"/>
            <w:tcBorders>
              <w:left w:val="single" w:sz="4" w:space="0" w:color="auto"/>
            </w:tcBorders>
          </w:tcPr>
          <w:p w14:paraId="5FD1AA50" w14:textId="77777777" w:rsidR="004318C8" w:rsidRDefault="004318C8" w:rsidP="004318C8">
            <w:pPr>
              <w:ind w:right="34"/>
              <w:jc w:val="center"/>
              <w:rPr>
                <w:rFonts w:ascii="Times New Roman" w:hAnsi="Times New Roman"/>
                <w:sz w:val="24"/>
                <w:szCs w:val="24"/>
              </w:rPr>
            </w:pPr>
          </w:p>
        </w:tc>
      </w:tr>
    </w:tbl>
    <w:p w14:paraId="01DFA7A7" w14:textId="77777777" w:rsidR="004318C8" w:rsidRDefault="004318C8" w:rsidP="004318C8">
      <w:pPr>
        <w:spacing w:after="0" w:line="240" w:lineRule="auto"/>
        <w:ind w:left="3969"/>
        <w:rPr>
          <w:rFonts w:ascii="Times New Roman" w:hAnsi="Times New Roman"/>
          <w:i/>
          <w:sz w:val="20"/>
          <w:szCs w:val="24"/>
        </w:rPr>
      </w:pPr>
      <w:r>
        <w:rPr>
          <w:rFonts w:ascii="Times New Roman" w:hAnsi="Times New Roman"/>
          <w:i/>
          <w:sz w:val="20"/>
          <w:szCs w:val="24"/>
        </w:rPr>
        <w:t>(</w:t>
      </w:r>
      <w:r w:rsidR="00CB4264">
        <w:rPr>
          <w:rFonts w:ascii="Times New Roman" w:hAnsi="Times New Roman"/>
          <w:i/>
          <w:sz w:val="20"/>
          <w:szCs w:val="24"/>
        </w:rPr>
        <w:t>наименование на търговеца и правна форма</w:t>
      </w:r>
      <w:r>
        <w:rPr>
          <w:rFonts w:ascii="Times New Roman" w:hAnsi="Times New Roman"/>
          <w:i/>
          <w:sz w:val="20"/>
          <w:szCs w:val="24"/>
        </w:rPr>
        <w:t>)</w:t>
      </w:r>
    </w:p>
    <w:p w14:paraId="7C2F503C" w14:textId="77777777" w:rsidR="004318C8" w:rsidRPr="00A85F4B" w:rsidRDefault="004318C8" w:rsidP="004318C8">
      <w:pPr>
        <w:spacing w:after="0" w:line="240" w:lineRule="auto"/>
        <w:rPr>
          <w:rFonts w:ascii="Times New Roman" w:hAnsi="Times New Roman"/>
          <w:i/>
          <w:sz w:val="12"/>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40"/>
        <w:gridCol w:w="340"/>
        <w:gridCol w:w="340"/>
        <w:gridCol w:w="340"/>
        <w:gridCol w:w="340"/>
        <w:gridCol w:w="340"/>
        <w:gridCol w:w="340"/>
        <w:gridCol w:w="340"/>
        <w:gridCol w:w="340"/>
      </w:tblGrid>
      <w:tr w:rsidR="004318C8" w14:paraId="5D5AB721" w14:textId="77777777" w:rsidTr="004318C8">
        <w:trPr>
          <w:trHeight w:val="179"/>
        </w:trPr>
        <w:tc>
          <w:tcPr>
            <w:tcW w:w="763" w:type="dxa"/>
            <w:tcBorders>
              <w:top w:val="nil"/>
              <w:left w:val="nil"/>
              <w:bottom w:val="nil"/>
              <w:right w:val="single" w:sz="4" w:space="0" w:color="auto"/>
            </w:tcBorders>
            <w:vAlign w:val="center"/>
            <w:hideMark/>
          </w:tcPr>
          <w:p w14:paraId="3E261233"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r>
              <w:rPr>
                <w:rFonts w:ascii="Times New Roman" w:hAnsi="Times New Roman"/>
                <w:sz w:val="24"/>
                <w:szCs w:val="24"/>
                <w:lang w:eastAsia="bg-BG"/>
              </w:rPr>
              <w:t>ЕИК:</w:t>
            </w:r>
          </w:p>
        </w:tc>
        <w:tc>
          <w:tcPr>
            <w:tcW w:w="340" w:type="dxa"/>
            <w:tcBorders>
              <w:top w:val="single" w:sz="4" w:space="0" w:color="auto"/>
              <w:left w:val="single" w:sz="4" w:space="0" w:color="auto"/>
              <w:bottom w:val="single" w:sz="4" w:space="0" w:color="auto"/>
              <w:right w:val="single" w:sz="4" w:space="0" w:color="auto"/>
            </w:tcBorders>
            <w:vAlign w:val="center"/>
          </w:tcPr>
          <w:p w14:paraId="5594F76E" w14:textId="77777777" w:rsidR="004318C8" w:rsidRDefault="004318C8" w:rsidP="004318C8">
            <w:pPr>
              <w:spacing w:after="0" w:line="276" w:lineRule="auto"/>
              <w:jc w:val="right"/>
              <w:rPr>
                <w:rFonts w:ascii="Times New Roman" w:eastAsia="Times New Roman" w:hAnsi="Times New Roman" w:cs="Times New Roman"/>
                <w:sz w:val="24"/>
                <w:szCs w:val="24"/>
                <w:lang w:val="en-US"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4EE52D0C"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48FE0963"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54BB079C"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261FD40D"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2E16AB2D"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36B19685"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55E8367F"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487F793B"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r>
    </w:tbl>
    <w:p w14:paraId="7C306000" w14:textId="77777777" w:rsidR="004318C8" w:rsidRDefault="004318C8" w:rsidP="004318C8">
      <w:pPr>
        <w:spacing w:after="0" w:line="240" w:lineRule="auto"/>
        <w:jc w:val="both"/>
        <w:rPr>
          <w:rFonts w:ascii="Times New Roman" w:hAnsi="Times New Roman"/>
          <w:sz w:val="12"/>
          <w:szCs w:val="24"/>
        </w:rPr>
      </w:pPr>
    </w:p>
    <w:tbl>
      <w:tblPr>
        <w:tblStyle w:val="TableGrid"/>
        <w:tblW w:w="9923" w:type="dxa"/>
        <w:tblInd w:w="-142" w:type="dxa"/>
        <w:tblLook w:val="04A0" w:firstRow="1" w:lastRow="0" w:firstColumn="1" w:lastColumn="0" w:noHBand="0" w:noVBand="1"/>
      </w:tblPr>
      <w:tblGrid>
        <w:gridCol w:w="1838"/>
        <w:gridCol w:w="8085"/>
      </w:tblGrid>
      <w:tr w:rsidR="004318C8" w14:paraId="1F5F419D" w14:textId="77777777" w:rsidTr="004318C8">
        <w:tc>
          <w:tcPr>
            <w:tcW w:w="1838" w:type="dxa"/>
            <w:tcBorders>
              <w:top w:val="nil"/>
              <w:left w:val="nil"/>
              <w:bottom w:val="nil"/>
              <w:right w:val="single" w:sz="4" w:space="0" w:color="auto"/>
            </w:tcBorders>
          </w:tcPr>
          <w:p w14:paraId="66DFD93B" w14:textId="77777777" w:rsidR="004318C8" w:rsidRDefault="004318C8" w:rsidP="004318C8">
            <w:pPr>
              <w:jc w:val="both"/>
              <w:rPr>
                <w:rFonts w:ascii="Times New Roman" w:hAnsi="Times New Roman"/>
                <w:sz w:val="24"/>
                <w:szCs w:val="24"/>
              </w:rPr>
            </w:pPr>
            <w:r>
              <w:rPr>
                <w:rFonts w:ascii="Times New Roman" w:hAnsi="Times New Roman"/>
                <w:sz w:val="24"/>
                <w:szCs w:val="24"/>
              </w:rPr>
              <w:t>със седалище:</w:t>
            </w:r>
          </w:p>
        </w:tc>
        <w:tc>
          <w:tcPr>
            <w:tcW w:w="8085" w:type="dxa"/>
            <w:tcBorders>
              <w:left w:val="single" w:sz="4" w:space="0" w:color="auto"/>
            </w:tcBorders>
          </w:tcPr>
          <w:p w14:paraId="349DA8BE" w14:textId="77777777" w:rsidR="004318C8" w:rsidRDefault="004318C8" w:rsidP="004318C8">
            <w:pPr>
              <w:jc w:val="both"/>
              <w:rPr>
                <w:rFonts w:ascii="Times New Roman" w:hAnsi="Times New Roman"/>
                <w:sz w:val="24"/>
                <w:szCs w:val="24"/>
              </w:rPr>
            </w:pPr>
          </w:p>
        </w:tc>
      </w:tr>
    </w:tbl>
    <w:p w14:paraId="2464ED8B" w14:textId="77777777" w:rsidR="004318C8" w:rsidRPr="00D047E9" w:rsidRDefault="004318C8" w:rsidP="004318C8">
      <w:pPr>
        <w:spacing w:after="0" w:line="240" w:lineRule="auto"/>
        <w:jc w:val="both"/>
        <w:rPr>
          <w:rFonts w:ascii="Times New Roman" w:hAnsi="Times New Roman"/>
          <w:sz w:val="12"/>
          <w:szCs w:val="12"/>
        </w:rPr>
      </w:pPr>
    </w:p>
    <w:tbl>
      <w:tblPr>
        <w:tblStyle w:val="TableGrid"/>
        <w:tblW w:w="9923" w:type="dxa"/>
        <w:tblInd w:w="-142" w:type="dxa"/>
        <w:tblLook w:val="04A0" w:firstRow="1" w:lastRow="0" w:firstColumn="1" w:lastColumn="0" w:noHBand="0" w:noVBand="1"/>
      </w:tblPr>
      <w:tblGrid>
        <w:gridCol w:w="2552"/>
        <w:gridCol w:w="7371"/>
      </w:tblGrid>
      <w:tr w:rsidR="004318C8" w14:paraId="6320E4C5" w14:textId="77777777" w:rsidTr="004318C8">
        <w:tc>
          <w:tcPr>
            <w:tcW w:w="2552" w:type="dxa"/>
            <w:tcBorders>
              <w:top w:val="nil"/>
              <w:left w:val="nil"/>
              <w:bottom w:val="nil"/>
              <w:right w:val="single" w:sz="4" w:space="0" w:color="auto"/>
            </w:tcBorders>
          </w:tcPr>
          <w:p w14:paraId="4EF9A83D" w14:textId="77777777" w:rsidR="004318C8" w:rsidRDefault="004318C8" w:rsidP="004318C8">
            <w:pPr>
              <w:jc w:val="both"/>
              <w:rPr>
                <w:rFonts w:ascii="Times New Roman" w:hAnsi="Times New Roman"/>
                <w:sz w:val="24"/>
                <w:szCs w:val="24"/>
              </w:rPr>
            </w:pPr>
            <w:r>
              <w:rPr>
                <w:rFonts w:ascii="Times New Roman" w:hAnsi="Times New Roman"/>
                <w:sz w:val="24"/>
                <w:szCs w:val="24"/>
              </w:rPr>
              <w:t>и адрес на управление:</w:t>
            </w:r>
          </w:p>
        </w:tc>
        <w:tc>
          <w:tcPr>
            <w:tcW w:w="7371" w:type="dxa"/>
            <w:tcBorders>
              <w:left w:val="single" w:sz="4" w:space="0" w:color="auto"/>
            </w:tcBorders>
          </w:tcPr>
          <w:p w14:paraId="5AB81595" w14:textId="77777777" w:rsidR="004318C8" w:rsidRDefault="004318C8" w:rsidP="004318C8">
            <w:pPr>
              <w:jc w:val="both"/>
              <w:rPr>
                <w:rFonts w:ascii="Times New Roman" w:hAnsi="Times New Roman"/>
                <w:sz w:val="24"/>
                <w:szCs w:val="24"/>
              </w:rPr>
            </w:pPr>
          </w:p>
        </w:tc>
      </w:tr>
    </w:tbl>
    <w:p w14:paraId="7FF54C21" w14:textId="77777777" w:rsidR="004318C8" w:rsidRPr="00D047E9" w:rsidRDefault="004318C8" w:rsidP="004318C8">
      <w:pPr>
        <w:spacing w:after="0" w:line="240" w:lineRule="auto"/>
        <w:jc w:val="both"/>
        <w:rPr>
          <w:rFonts w:ascii="Times New Roman" w:hAnsi="Times New Roman"/>
          <w:sz w:val="12"/>
          <w:szCs w:val="12"/>
        </w:rPr>
      </w:pPr>
    </w:p>
    <w:tbl>
      <w:tblPr>
        <w:tblStyle w:val="TableGrid"/>
        <w:tblW w:w="9923" w:type="dxa"/>
        <w:tblInd w:w="-142" w:type="dxa"/>
        <w:tblLook w:val="04A0" w:firstRow="1" w:lastRow="0" w:firstColumn="1" w:lastColumn="0" w:noHBand="0" w:noVBand="1"/>
      </w:tblPr>
      <w:tblGrid>
        <w:gridCol w:w="1168"/>
        <w:gridCol w:w="3747"/>
        <w:gridCol w:w="1181"/>
        <w:gridCol w:w="3827"/>
      </w:tblGrid>
      <w:tr w:rsidR="004318C8" w14:paraId="1356F7A1" w14:textId="77777777" w:rsidTr="004318C8">
        <w:tc>
          <w:tcPr>
            <w:tcW w:w="1168" w:type="dxa"/>
            <w:tcBorders>
              <w:top w:val="nil"/>
              <w:left w:val="nil"/>
              <w:bottom w:val="nil"/>
              <w:right w:val="single" w:sz="4" w:space="0" w:color="auto"/>
            </w:tcBorders>
          </w:tcPr>
          <w:p w14:paraId="007683C8" w14:textId="77777777" w:rsidR="004318C8" w:rsidRDefault="004318C8" w:rsidP="004318C8">
            <w:pPr>
              <w:jc w:val="both"/>
              <w:rPr>
                <w:rFonts w:ascii="Times New Roman" w:hAnsi="Times New Roman"/>
                <w:sz w:val="24"/>
                <w:szCs w:val="24"/>
              </w:rPr>
            </w:pPr>
            <w:r>
              <w:rPr>
                <w:rFonts w:ascii="Times New Roman" w:hAnsi="Times New Roman"/>
                <w:sz w:val="24"/>
                <w:szCs w:val="24"/>
              </w:rPr>
              <w:t>Телефон:</w:t>
            </w:r>
          </w:p>
        </w:tc>
        <w:tc>
          <w:tcPr>
            <w:tcW w:w="3747" w:type="dxa"/>
            <w:tcBorders>
              <w:left w:val="single" w:sz="4" w:space="0" w:color="auto"/>
              <w:right w:val="single" w:sz="4" w:space="0" w:color="auto"/>
            </w:tcBorders>
          </w:tcPr>
          <w:p w14:paraId="5DAA3173" w14:textId="77777777" w:rsidR="004318C8" w:rsidRDefault="004318C8" w:rsidP="004318C8">
            <w:pPr>
              <w:jc w:val="both"/>
              <w:rPr>
                <w:rFonts w:ascii="Times New Roman" w:hAnsi="Times New Roman"/>
                <w:sz w:val="24"/>
                <w:szCs w:val="24"/>
              </w:rPr>
            </w:pPr>
          </w:p>
        </w:tc>
        <w:tc>
          <w:tcPr>
            <w:tcW w:w="1181" w:type="dxa"/>
            <w:tcBorders>
              <w:top w:val="nil"/>
              <w:left w:val="single" w:sz="4" w:space="0" w:color="auto"/>
              <w:bottom w:val="nil"/>
              <w:right w:val="single" w:sz="4" w:space="0" w:color="auto"/>
            </w:tcBorders>
          </w:tcPr>
          <w:p w14:paraId="6537DF8B" w14:textId="77777777" w:rsidR="004318C8" w:rsidRDefault="004318C8" w:rsidP="004318C8">
            <w:pPr>
              <w:jc w:val="both"/>
              <w:rPr>
                <w:rFonts w:ascii="Times New Roman" w:hAnsi="Times New Roman"/>
                <w:sz w:val="24"/>
                <w:szCs w:val="24"/>
              </w:rPr>
            </w:pPr>
            <w:r>
              <w:rPr>
                <w:rFonts w:ascii="Times New Roman" w:hAnsi="Times New Roman"/>
                <w:sz w:val="24"/>
                <w:szCs w:val="24"/>
              </w:rPr>
              <w:t>ел. поща:</w:t>
            </w:r>
          </w:p>
        </w:tc>
        <w:tc>
          <w:tcPr>
            <w:tcW w:w="3827" w:type="dxa"/>
            <w:tcBorders>
              <w:left w:val="single" w:sz="4" w:space="0" w:color="auto"/>
            </w:tcBorders>
          </w:tcPr>
          <w:p w14:paraId="2B87C9D7" w14:textId="77777777" w:rsidR="004318C8" w:rsidRDefault="004318C8" w:rsidP="004318C8">
            <w:pPr>
              <w:jc w:val="both"/>
              <w:rPr>
                <w:rFonts w:ascii="Times New Roman" w:hAnsi="Times New Roman"/>
                <w:sz w:val="24"/>
                <w:szCs w:val="24"/>
              </w:rPr>
            </w:pPr>
          </w:p>
        </w:tc>
      </w:tr>
    </w:tbl>
    <w:p w14:paraId="0A6689A6" w14:textId="77777777" w:rsidR="004318C8" w:rsidRDefault="004318C8" w:rsidP="004318C8">
      <w:pPr>
        <w:spacing w:after="0" w:line="240" w:lineRule="auto"/>
        <w:ind w:firstLine="851"/>
        <w:rPr>
          <w:rFonts w:ascii="Times New Roman" w:hAnsi="Times New Roman"/>
          <w:sz w:val="24"/>
          <w:szCs w:val="24"/>
        </w:rPr>
      </w:pPr>
    </w:p>
    <w:p w14:paraId="1ABB5496" w14:textId="77777777" w:rsidR="00925CD8" w:rsidRDefault="00925CD8" w:rsidP="00925CD8">
      <w:pPr>
        <w:spacing w:after="0"/>
        <w:ind w:left="567" w:hanging="567"/>
        <w:jc w:val="both"/>
        <w:rPr>
          <w:rFonts w:ascii="Times New Roman" w:hAnsi="Times New Roman" w:cs="Times New Roman"/>
          <w:sz w:val="24"/>
          <w:szCs w:val="24"/>
        </w:rPr>
      </w:pPr>
      <w:r w:rsidRPr="006C6A79">
        <w:rPr>
          <w:rFonts w:ascii="Times New Roman" w:hAnsi="Times New Roman" w:cs="Times New Roman"/>
          <w:sz w:val="24"/>
          <w:szCs w:val="24"/>
        </w:rPr>
        <w:t>Представлявано от:……</w:t>
      </w:r>
      <w:r>
        <w:rPr>
          <w:rFonts w:ascii="Times New Roman" w:hAnsi="Times New Roman" w:cs="Times New Roman"/>
          <w:sz w:val="24"/>
          <w:szCs w:val="24"/>
        </w:rPr>
        <w:t>…………………………………..</w:t>
      </w:r>
      <w:r w:rsidRPr="006C6A79">
        <w:rPr>
          <w:rFonts w:ascii="Times New Roman" w:hAnsi="Times New Roman" w:cs="Times New Roman"/>
          <w:sz w:val="24"/>
          <w:szCs w:val="24"/>
        </w:rPr>
        <w:t xml:space="preserve">…………………………………… </w:t>
      </w:r>
    </w:p>
    <w:p w14:paraId="1FA8C993" w14:textId="77777777" w:rsidR="00925CD8" w:rsidRDefault="00925CD8" w:rsidP="00925CD8">
      <w:pPr>
        <w:spacing w:after="0"/>
        <w:ind w:left="567"/>
        <w:jc w:val="center"/>
        <w:rPr>
          <w:rFonts w:ascii="Times New Roman" w:hAnsi="Times New Roman" w:cs="Times New Roman"/>
          <w:sz w:val="24"/>
          <w:szCs w:val="24"/>
        </w:rPr>
      </w:pPr>
      <w:r w:rsidRPr="006C6A79">
        <w:rPr>
          <w:rFonts w:ascii="Times New Roman" w:hAnsi="Times New Roman" w:cs="Times New Roman"/>
          <w:sz w:val="24"/>
          <w:szCs w:val="24"/>
        </w:rPr>
        <w:t>(</w:t>
      </w:r>
      <w:r w:rsidRPr="00572D87">
        <w:rPr>
          <w:rFonts w:ascii="Times New Roman" w:hAnsi="Times New Roman" w:cs="Times New Roman"/>
          <w:i/>
          <w:sz w:val="20"/>
          <w:szCs w:val="20"/>
        </w:rPr>
        <w:t>име, презиме, фамилия</w:t>
      </w:r>
      <w:r w:rsidRPr="006C6A79">
        <w:rPr>
          <w:rFonts w:ascii="Times New Roman" w:hAnsi="Times New Roman" w:cs="Times New Roman"/>
          <w:sz w:val="24"/>
          <w:szCs w:val="24"/>
        </w:rPr>
        <w:t>)</w:t>
      </w:r>
    </w:p>
    <w:p w14:paraId="2949C008" w14:textId="77777777" w:rsidR="00925CD8" w:rsidRPr="006C6A79" w:rsidRDefault="00925CD8" w:rsidP="00925CD8">
      <w:pPr>
        <w:spacing w:before="120" w:after="0"/>
        <w:rPr>
          <w:rFonts w:ascii="Times New Roman" w:hAnsi="Times New Roman" w:cs="Times New Roman"/>
          <w:sz w:val="24"/>
          <w:szCs w:val="24"/>
        </w:rPr>
      </w:pPr>
      <w:r w:rsidRPr="006C6A79">
        <w:rPr>
          <w:rFonts w:ascii="Times New Roman" w:hAnsi="Times New Roman" w:cs="Times New Roman"/>
          <w:sz w:val="24"/>
          <w:szCs w:val="24"/>
        </w:rPr>
        <w:t xml:space="preserve">В качеството си на: </w:t>
      </w:r>
    </w:p>
    <w:p w14:paraId="0D58AC28" w14:textId="77777777" w:rsidR="00925CD8" w:rsidRPr="00925CD8" w:rsidRDefault="00925CD8" w:rsidP="00925CD8">
      <w:pPr>
        <w:spacing w:before="120" w:after="0"/>
        <w:ind w:left="567"/>
        <w:rPr>
          <w:rFonts w:ascii="Times New Roman" w:hAnsi="Times New Roman" w:cs="Times New Roman"/>
          <w:sz w:val="24"/>
          <w:szCs w:val="24"/>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94080" behindDoc="0" locked="0" layoutInCell="1" allowOverlap="1" wp14:anchorId="686BCE10" wp14:editId="0ACD3593">
                <wp:simplePos x="0" y="0"/>
                <wp:positionH relativeFrom="column">
                  <wp:posOffset>180975</wp:posOffset>
                </wp:positionH>
                <wp:positionV relativeFrom="paragraph">
                  <wp:posOffset>104140</wp:posOffset>
                </wp:positionV>
                <wp:extent cx="180975" cy="18097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6CA8EAE7" w14:textId="77777777" w:rsidR="007E355C" w:rsidRPr="002641D0" w:rsidRDefault="007E355C" w:rsidP="00925CD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AA515" id="Rectangle 22" o:spid="_x0000_s1036" style="position:absolute;left:0;text-align:left;margin-left:14.25pt;margin-top:8.2pt;width:14.2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">
                <v:textbox>
                  <w:txbxContent>
                    <w:p w:rsidR="007E355C" w:rsidRPr="002641D0" w:rsidRDefault="007E355C" w:rsidP="00925CD8">
                      <w:pPr>
                        <w:rPr>
                          <w:lang w:val="en-US"/>
                        </w:rPr>
                      </w:pPr>
                    </w:p>
                  </w:txbxContent>
                </v:textbox>
              </v:rect>
            </w:pict>
          </mc:Fallback>
        </mc:AlternateContent>
      </w:r>
      <w:r>
        <w:rPr>
          <w:rFonts w:ascii="Times New Roman" w:hAnsi="Times New Roman" w:cs="Times New Roman"/>
          <w:sz w:val="24"/>
          <w:szCs w:val="24"/>
        </w:rPr>
        <w:t xml:space="preserve"> </w:t>
      </w:r>
      <w:r w:rsidRPr="006C6A79">
        <w:rPr>
          <w:rFonts w:ascii="Times New Roman" w:hAnsi="Times New Roman" w:cs="Times New Roman"/>
          <w:sz w:val="24"/>
          <w:szCs w:val="24"/>
        </w:rPr>
        <w:t>лице, представляващо юридическото лице;</w:t>
      </w:r>
    </w:p>
    <w:p w14:paraId="1DD12551" w14:textId="77777777" w:rsidR="00925CD8" w:rsidRPr="00743BD6" w:rsidRDefault="00925CD8" w:rsidP="00925CD8">
      <w:pPr>
        <w:spacing w:after="0" w:line="240" w:lineRule="auto"/>
        <w:jc w:val="both"/>
        <w:rPr>
          <w:rFonts w:ascii="Times New Roman" w:hAnsi="Times New Roman"/>
          <w:sz w:val="24"/>
          <w:szCs w:val="24"/>
          <w:lang w:eastAsia="bg-BG"/>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95104" behindDoc="0" locked="0" layoutInCell="1" allowOverlap="1" wp14:anchorId="7D8D023E" wp14:editId="259C0D6B">
                <wp:simplePos x="0" y="0"/>
                <wp:positionH relativeFrom="column">
                  <wp:posOffset>180975</wp:posOffset>
                </wp:positionH>
                <wp:positionV relativeFrom="paragraph">
                  <wp:posOffset>114300</wp:posOffset>
                </wp:positionV>
                <wp:extent cx="180975" cy="180975"/>
                <wp:effectExtent l="0" t="0" r="28575"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27B51CB3" w14:textId="77777777" w:rsidR="007E355C" w:rsidRPr="002641D0" w:rsidRDefault="007E355C" w:rsidP="00925CD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A3014" id="Rectangle 23" o:spid="_x0000_s1037" style="position:absolute;left:0;text-align:left;margin-left:14.25pt;margin-top:9pt;width:14.2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">
                <v:textbox>
                  <w:txbxContent>
                    <w:p w:rsidR="007E355C" w:rsidRPr="002641D0" w:rsidRDefault="007E355C" w:rsidP="00925CD8">
                      <w:pPr>
                        <w:rPr>
                          <w:lang w:val="en-US"/>
                        </w:rPr>
                      </w:pPr>
                    </w:p>
                  </w:txbxContent>
                </v:textbox>
              </v:rect>
            </w:pict>
          </mc:Fallback>
        </mc:AlternateContent>
      </w:r>
      <w:r>
        <w:rPr>
          <w:rFonts w:ascii="Times New Roman" w:hAnsi="Times New Roman" w:cs="Times New Roman"/>
          <w:sz w:val="24"/>
          <w:szCs w:val="24"/>
        </w:rPr>
        <w:t xml:space="preserve">           </w:t>
      </w:r>
      <w:r w:rsidRPr="006C6A79">
        <w:rPr>
          <w:rFonts w:ascii="Times New Roman" w:hAnsi="Times New Roman" w:cs="Times New Roman"/>
          <w:sz w:val="24"/>
          <w:szCs w:val="24"/>
        </w:rPr>
        <w:t>упълномощено лице</w:t>
      </w:r>
      <w:r w:rsidRPr="00743BD6">
        <w:rPr>
          <w:rFonts w:ascii="Times New Roman" w:hAnsi="Times New Roman"/>
          <w:sz w:val="24"/>
          <w:szCs w:val="24"/>
          <w:lang w:eastAsia="bg-BG"/>
        </w:rPr>
        <w:t xml:space="preserve"> </w:t>
      </w:r>
    </w:p>
    <w:p w14:paraId="7B916366" w14:textId="77777777" w:rsidR="00CB4264" w:rsidRDefault="00CB4264" w:rsidP="00CB4264">
      <w:pPr>
        <w:spacing w:after="0" w:line="240" w:lineRule="auto"/>
        <w:rPr>
          <w:rFonts w:ascii="Times New Roman" w:hAnsi="Times New Roman"/>
          <w:sz w:val="24"/>
          <w:szCs w:val="24"/>
        </w:rPr>
      </w:pPr>
    </w:p>
    <w:p w14:paraId="139F2B21" w14:textId="77777777" w:rsidR="00925CD8" w:rsidRDefault="00925CD8" w:rsidP="00CB4264">
      <w:pPr>
        <w:spacing w:after="0" w:line="240" w:lineRule="auto"/>
        <w:rPr>
          <w:rFonts w:ascii="Times New Roman" w:hAnsi="Times New Roman"/>
          <w:sz w:val="24"/>
          <w:szCs w:val="24"/>
        </w:rPr>
      </w:pPr>
    </w:p>
    <w:p w14:paraId="5C465A31" w14:textId="77777777" w:rsidR="004318C8" w:rsidRDefault="004318C8" w:rsidP="004318C8">
      <w:pPr>
        <w:spacing w:after="0" w:line="240" w:lineRule="auto"/>
        <w:ind w:firstLine="567"/>
        <w:jc w:val="both"/>
        <w:rPr>
          <w:rFonts w:ascii="Times New Roman" w:hAnsi="Times New Roman"/>
          <w:b/>
          <w:sz w:val="24"/>
          <w:szCs w:val="24"/>
          <w:lang w:eastAsia="bg-BG"/>
        </w:rPr>
      </w:pPr>
      <w:r>
        <w:rPr>
          <w:rFonts w:ascii="Times New Roman" w:hAnsi="Times New Roman"/>
          <w:b/>
          <w:sz w:val="24"/>
          <w:szCs w:val="24"/>
          <w:lang w:eastAsia="bg-BG"/>
        </w:rPr>
        <w:t>*Приложени документи:</w:t>
      </w:r>
    </w:p>
    <w:p w14:paraId="11FEF567" w14:textId="77777777" w:rsidR="004318C8" w:rsidRDefault="004318C8" w:rsidP="004318C8">
      <w:pPr>
        <w:spacing w:after="0" w:line="240" w:lineRule="auto"/>
        <w:ind w:firstLine="567"/>
        <w:jc w:val="both"/>
        <w:rPr>
          <w:rFonts w:ascii="Times New Roman" w:hAnsi="Times New Roman"/>
          <w:b/>
          <w:sz w:val="24"/>
          <w:szCs w:val="24"/>
          <w:lang w:eastAsia="bg-BG"/>
        </w:rPr>
      </w:pPr>
    </w:p>
    <w:tbl>
      <w:tblPr>
        <w:tblStyle w:val="TableGrid"/>
        <w:tblW w:w="0" w:type="auto"/>
        <w:tblInd w:w="360" w:type="dxa"/>
        <w:tblLook w:val="04A0" w:firstRow="1" w:lastRow="0" w:firstColumn="1" w:lastColumn="0" w:noHBand="0" w:noVBand="1"/>
      </w:tblPr>
      <w:tblGrid>
        <w:gridCol w:w="344"/>
        <w:gridCol w:w="8926"/>
      </w:tblGrid>
      <w:tr w:rsidR="004318C8" w14:paraId="2FD20E03" w14:textId="77777777" w:rsidTr="004318C8">
        <w:tc>
          <w:tcPr>
            <w:tcW w:w="344" w:type="dxa"/>
            <w:tcBorders>
              <w:right w:val="single" w:sz="4" w:space="0" w:color="auto"/>
            </w:tcBorders>
          </w:tcPr>
          <w:p w14:paraId="7D191D99" w14:textId="77777777" w:rsidR="004318C8" w:rsidRDefault="004318C8" w:rsidP="004318C8">
            <w:pPr>
              <w:jc w:val="both"/>
              <w:rPr>
                <w:rFonts w:ascii="Times New Roman" w:hAnsi="Times New Roman"/>
                <w:sz w:val="24"/>
                <w:szCs w:val="24"/>
                <w:lang w:eastAsia="bg-BG"/>
              </w:rPr>
            </w:pPr>
          </w:p>
        </w:tc>
        <w:tc>
          <w:tcPr>
            <w:tcW w:w="8926" w:type="dxa"/>
            <w:tcBorders>
              <w:top w:val="nil"/>
              <w:left w:val="single" w:sz="4" w:space="0" w:color="auto"/>
              <w:bottom w:val="nil"/>
              <w:right w:val="nil"/>
            </w:tcBorders>
          </w:tcPr>
          <w:p w14:paraId="479164BA" w14:textId="77777777" w:rsidR="004318C8" w:rsidRDefault="004318C8" w:rsidP="004318C8">
            <w:pPr>
              <w:jc w:val="both"/>
              <w:rPr>
                <w:rFonts w:ascii="Times New Roman" w:hAnsi="Times New Roman"/>
                <w:sz w:val="24"/>
                <w:szCs w:val="24"/>
                <w:lang w:eastAsia="bg-BG"/>
              </w:rPr>
            </w:pPr>
            <w:r w:rsidRPr="00AE21A2">
              <w:rPr>
                <w:rFonts w:ascii="Times New Roman" w:hAnsi="Times New Roman"/>
                <w:sz w:val="24"/>
                <w:szCs w:val="24"/>
                <w:lang w:eastAsia="bg-BG"/>
              </w:rPr>
              <w:t>Декларация от представляващия търговеца</w:t>
            </w:r>
            <w:r>
              <w:rPr>
                <w:rFonts w:ascii="Times New Roman" w:hAnsi="Times New Roman"/>
                <w:sz w:val="24"/>
                <w:szCs w:val="24"/>
                <w:lang w:eastAsia="bg-BG"/>
              </w:rPr>
              <w:t>.</w:t>
            </w:r>
            <w:r w:rsidRPr="00AE21A2">
              <w:rPr>
                <w:rFonts w:ascii="Times New Roman" w:hAnsi="Times New Roman"/>
                <w:sz w:val="24"/>
                <w:szCs w:val="24"/>
                <w:lang w:eastAsia="bg-BG"/>
              </w:rPr>
              <w:t xml:space="preserve"> </w:t>
            </w:r>
          </w:p>
        </w:tc>
      </w:tr>
    </w:tbl>
    <w:p w14:paraId="287045C9" w14:textId="77777777" w:rsidR="004318C8" w:rsidRPr="00674FF4" w:rsidRDefault="004318C8" w:rsidP="004318C8">
      <w:pPr>
        <w:spacing w:after="0" w:line="240" w:lineRule="auto"/>
        <w:ind w:firstLine="567"/>
        <w:jc w:val="both"/>
        <w:rPr>
          <w:rFonts w:ascii="Times New Roman" w:hAnsi="Times New Roman"/>
          <w:b/>
          <w:sz w:val="12"/>
          <w:szCs w:val="24"/>
          <w:lang w:eastAsia="bg-BG"/>
        </w:rPr>
      </w:pPr>
    </w:p>
    <w:tbl>
      <w:tblPr>
        <w:tblStyle w:val="TableGrid"/>
        <w:tblW w:w="0" w:type="auto"/>
        <w:tblInd w:w="360" w:type="dxa"/>
        <w:tblLook w:val="04A0" w:firstRow="1" w:lastRow="0" w:firstColumn="1" w:lastColumn="0" w:noHBand="0" w:noVBand="1"/>
      </w:tblPr>
      <w:tblGrid>
        <w:gridCol w:w="344"/>
        <w:gridCol w:w="8926"/>
      </w:tblGrid>
      <w:tr w:rsidR="004318C8" w14:paraId="1CDD3B60" w14:textId="77777777" w:rsidTr="004318C8">
        <w:tc>
          <w:tcPr>
            <w:tcW w:w="344" w:type="dxa"/>
            <w:tcBorders>
              <w:right w:val="single" w:sz="4" w:space="0" w:color="auto"/>
            </w:tcBorders>
          </w:tcPr>
          <w:p w14:paraId="7631E870" w14:textId="77777777" w:rsidR="004318C8" w:rsidRDefault="004318C8" w:rsidP="004318C8">
            <w:pPr>
              <w:jc w:val="both"/>
              <w:rPr>
                <w:rFonts w:ascii="Times New Roman" w:hAnsi="Times New Roman"/>
                <w:sz w:val="24"/>
                <w:szCs w:val="24"/>
                <w:lang w:eastAsia="bg-BG"/>
              </w:rPr>
            </w:pPr>
          </w:p>
        </w:tc>
        <w:tc>
          <w:tcPr>
            <w:tcW w:w="8926" w:type="dxa"/>
            <w:tcBorders>
              <w:top w:val="nil"/>
              <w:left w:val="single" w:sz="4" w:space="0" w:color="auto"/>
              <w:bottom w:val="nil"/>
              <w:right w:val="nil"/>
            </w:tcBorders>
          </w:tcPr>
          <w:p w14:paraId="73AF0845"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Други:</w:t>
            </w:r>
          </w:p>
        </w:tc>
      </w:tr>
    </w:tbl>
    <w:p w14:paraId="6E3B9289" w14:textId="77777777" w:rsidR="004318C8" w:rsidRPr="00674FF4" w:rsidRDefault="004318C8" w:rsidP="004318C8">
      <w:pPr>
        <w:spacing w:after="0" w:line="240" w:lineRule="auto"/>
        <w:ind w:firstLine="567"/>
        <w:jc w:val="both"/>
        <w:rPr>
          <w:rFonts w:ascii="Times New Roman" w:hAnsi="Times New Roman"/>
          <w:b/>
          <w:sz w:val="12"/>
          <w:szCs w:val="24"/>
          <w:lang w:eastAsia="bg-BG"/>
        </w:rPr>
      </w:pPr>
    </w:p>
    <w:tbl>
      <w:tblPr>
        <w:tblStyle w:val="TableGrid"/>
        <w:tblW w:w="9781" w:type="dxa"/>
        <w:tblInd w:w="-5" w:type="dxa"/>
        <w:tblLook w:val="04A0" w:firstRow="1" w:lastRow="0" w:firstColumn="1" w:lastColumn="0" w:noHBand="0" w:noVBand="1"/>
      </w:tblPr>
      <w:tblGrid>
        <w:gridCol w:w="9781"/>
      </w:tblGrid>
      <w:tr w:rsidR="004318C8" w14:paraId="64927F71" w14:textId="77777777" w:rsidTr="004318C8">
        <w:tc>
          <w:tcPr>
            <w:tcW w:w="9781" w:type="dxa"/>
          </w:tcPr>
          <w:p w14:paraId="7E71889A" w14:textId="77777777" w:rsidR="004318C8" w:rsidRDefault="004318C8" w:rsidP="004318C8">
            <w:pPr>
              <w:jc w:val="both"/>
              <w:rPr>
                <w:rFonts w:ascii="Times New Roman" w:hAnsi="Times New Roman"/>
                <w:sz w:val="24"/>
                <w:szCs w:val="24"/>
                <w:lang w:eastAsia="bg-BG"/>
              </w:rPr>
            </w:pPr>
          </w:p>
        </w:tc>
      </w:tr>
      <w:tr w:rsidR="004318C8" w14:paraId="44F727C5" w14:textId="77777777" w:rsidTr="004318C8">
        <w:tc>
          <w:tcPr>
            <w:tcW w:w="9781" w:type="dxa"/>
          </w:tcPr>
          <w:p w14:paraId="633009DC" w14:textId="77777777" w:rsidR="004318C8" w:rsidRDefault="004318C8" w:rsidP="004318C8">
            <w:pPr>
              <w:jc w:val="both"/>
              <w:rPr>
                <w:rFonts w:ascii="Times New Roman" w:hAnsi="Times New Roman"/>
                <w:sz w:val="24"/>
                <w:szCs w:val="24"/>
                <w:lang w:eastAsia="bg-BG"/>
              </w:rPr>
            </w:pPr>
          </w:p>
        </w:tc>
      </w:tr>
      <w:tr w:rsidR="004318C8" w14:paraId="7A904828" w14:textId="77777777" w:rsidTr="004318C8">
        <w:tc>
          <w:tcPr>
            <w:tcW w:w="9781" w:type="dxa"/>
          </w:tcPr>
          <w:p w14:paraId="58BD8B27" w14:textId="77777777" w:rsidR="004318C8" w:rsidRDefault="004318C8" w:rsidP="004318C8">
            <w:pPr>
              <w:jc w:val="both"/>
              <w:rPr>
                <w:rFonts w:ascii="Times New Roman" w:hAnsi="Times New Roman"/>
                <w:sz w:val="24"/>
                <w:szCs w:val="24"/>
                <w:lang w:eastAsia="bg-BG"/>
              </w:rPr>
            </w:pPr>
          </w:p>
        </w:tc>
      </w:tr>
    </w:tbl>
    <w:p w14:paraId="0C2D2371" w14:textId="77777777" w:rsidR="004318C8" w:rsidRDefault="004318C8" w:rsidP="004318C8">
      <w:pPr>
        <w:spacing w:after="0" w:line="240" w:lineRule="auto"/>
        <w:ind w:firstLine="567"/>
        <w:jc w:val="both"/>
        <w:rPr>
          <w:rFonts w:ascii="Times New Roman" w:hAnsi="Times New Roman"/>
          <w:i/>
          <w:sz w:val="24"/>
          <w:szCs w:val="24"/>
          <w:u w:val="single"/>
          <w:lang w:eastAsia="bg-BG"/>
        </w:rPr>
      </w:pPr>
    </w:p>
    <w:p w14:paraId="3AB551BC" w14:textId="77777777" w:rsidR="004318C8" w:rsidRDefault="004318C8" w:rsidP="004318C8">
      <w:pPr>
        <w:spacing w:after="0" w:line="240" w:lineRule="auto"/>
        <w:ind w:firstLine="567"/>
        <w:jc w:val="both"/>
        <w:rPr>
          <w:rFonts w:ascii="Times New Roman" w:hAnsi="Times New Roman"/>
          <w:i/>
          <w:sz w:val="24"/>
          <w:szCs w:val="24"/>
          <w:lang w:eastAsia="bg-BG"/>
        </w:rPr>
      </w:pPr>
      <w:r>
        <w:rPr>
          <w:rFonts w:ascii="Times New Roman" w:hAnsi="Times New Roman"/>
          <w:i/>
          <w:sz w:val="24"/>
          <w:szCs w:val="24"/>
          <w:u w:val="single"/>
          <w:lang w:eastAsia="bg-BG"/>
        </w:rPr>
        <w:t>Забележка*</w:t>
      </w:r>
      <w:r>
        <w:rPr>
          <w:rFonts w:ascii="Times New Roman" w:hAnsi="Times New Roman"/>
          <w:i/>
          <w:sz w:val="24"/>
          <w:szCs w:val="24"/>
          <w:lang w:eastAsia="bg-BG"/>
        </w:rPr>
        <w:t>: Копията на документите следва да бъдат заверени от лицето, представляващо търговеца или от упълномощеното лице с „вярно с оригинала“, неговите имена и подпис.</w:t>
      </w:r>
    </w:p>
    <w:p w14:paraId="590D6F2A" w14:textId="77777777" w:rsidR="004318C8" w:rsidRDefault="004318C8" w:rsidP="004318C8">
      <w:pPr>
        <w:spacing w:after="0" w:line="240" w:lineRule="auto"/>
        <w:ind w:firstLine="709"/>
        <w:jc w:val="both"/>
        <w:rPr>
          <w:rFonts w:ascii="Times New Roman" w:hAnsi="Times New Roman"/>
          <w:i/>
          <w:sz w:val="24"/>
          <w:szCs w:val="24"/>
          <w:lang w:eastAsia="bg-BG"/>
        </w:rPr>
      </w:pPr>
    </w:p>
    <w:p w14:paraId="736E7E3D" w14:textId="77777777" w:rsidR="004318C8" w:rsidRDefault="004318C8" w:rsidP="004318C8">
      <w:pPr>
        <w:spacing w:after="120" w:line="240" w:lineRule="auto"/>
        <w:ind w:firstLine="567"/>
        <w:jc w:val="both"/>
        <w:rPr>
          <w:rFonts w:ascii="Times New Roman" w:hAnsi="Times New Roman"/>
          <w:color w:val="000000"/>
          <w:sz w:val="24"/>
          <w:szCs w:val="24"/>
        </w:rPr>
      </w:pPr>
      <w:r>
        <w:rPr>
          <w:rFonts w:ascii="Times New Roman" w:hAnsi="Times New Roman"/>
          <w:color w:val="000000"/>
          <w:sz w:val="24"/>
          <w:szCs w:val="24"/>
        </w:rPr>
        <w:t>Желая да получа заявените документи:</w:t>
      </w:r>
    </w:p>
    <w:tbl>
      <w:tblPr>
        <w:tblStyle w:val="TableGrid"/>
        <w:tblW w:w="9781" w:type="dxa"/>
        <w:tblInd w:w="-5" w:type="dxa"/>
        <w:tblLook w:val="04A0" w:firstRow="1" w:lastRow="0" w:firstColumn="1" w:lastColumn="0" w:noHBand="0" w:noVBand="1"/>
      </w:tblPr>
      <w:tblGrid>
        <w:gridCol w:w="283"/>
        <w:gridCol w:w="9498"/>
      </w:tblGrid>
      <w:tr w:rsidR="004318C8" w14:paraId="1C35CCCB" w14:textId="77777777" w:rsidTr="004318C8">
        <w:tc>
          <w:tcPr>
            <w:tcW w:w="283" w:type="dxa"/>
            <w:tcBorders>
              <w:bottom w:val="single" w:sz="4" w:space="0" w:color="auto"/>
              <w:right w:val="single" w:sz="4" w:space="0" w:color="auto"/>
            </w:tcBorders>
          </w:tcPr>
          <w:p w14:paraId="70EDDE26" w14:textId="77777777" w:rsidR="004318C8" w:rsidRDefault="004318C8" w:rsidP="004318C8">
            <w:pPr>
              <w:jc w:val="both"/>
              <w:rPr>
                <w:rFonts w:ascii="Times New Roman" w:hAnsi="Times New Roman"/>
                <w:color w:val="000000"/>
                <w:sz w:val="24"/>
                <w:szCs w:val="24"/>
              </w:rPr>
            </w:pPr>
          </w:p>
        </w:tc>
        <w:tc>
          <w:tcPr>
            <w:tcW w:w="9498" w:type="dxa"/>
            <w:tcBorders>
              <w:top w:val="nil"/>
              <w:left w:val="single" w:sz="4" w:space="0" w:color="auto"/>
              <w:bottom w:val="nil"/>
              <w:right w:val="nil"/>
            </w:tcBorders>
          </w:tcPr>
          <w:p w14:paraId="70703889"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В център за административно обслужване в регионално звено на Изпълнителна агенция</w:t>
            </w:r>
          </w:p>
        </w:tc>
      </w:tr>
      <w:tr w:rsidR="004318C8" w14:paraId="73DC383C" w14:textId="77777777" w:rsidTr="004318C8">
        <w:tc>
          <w:tcPr>
            <w:tcW w:w="9781" w:type="dxa"/>
            <w:gridSpan w:val="2"/>
            <w:tcBorders>
              <w:top w:val="nil"/>
              <w:left w:val="nil"/>
              <w:bottom w:val="nil"/>
              <w:right w:val="nil"/>
            </w:tcBorders>
          </w:tcPr>
          <w:p w14:paraId="56FE464F"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„Автомобилна администрация“ (ИААА) в гр. ………………………………………………….;</w:t>
            </w:r>
          </w:p>
        </w:tc>
      </w:tr>
    </w:tbl>
    <w:p w14:paraId="62665972" w14:textId="77777777" w:rsidR="004318C8" w:rsidRPr="00452929" w:rsidRDefault="004318C8" w:rsidP="004318C8">
      <w:pPr>
        <w:spacing w:after="0" w:line="240" w:lineRule="auto"/>
        <w:jc w:val="both"/>
        <w:rPr>
          <w:rFonts w:ascii="Times New Roman" w:hAnsi="Times New Roman"/>
          <w:color w:val="000000"/>
          <w:sz w:val="12"/>
          <w:szCs w:val="24"/>
        </w:rPr>
      </w:pPr>
    </w:p>
    <w:tbl>
      <w:tblPr>
        <w:tblStyle w:val="TableGrid"/>
        <w:tblW w:w="9781" w:type="dxa"/>
        <w:tblInd w:w="-5" w:type="dxa"/>
        <w:tblLook w:val="04A0" w:firstRow="1" w:lastRow="0" w:firstColumn="1" w:lastColumn="0" w:noHBand="0" w:noVBand="1"/>
      </w:tblPr>
      <w:tblGrid>
        <w:gridCol w:w="283"/>
        <w:gridCol w:w="9498"/>
      </w:tblGrid>
      <w:tr w:rsidR="004318C8" w14:paraId="1D59BCD2" w14:textId="77777777" w:rsidTr="004318C8">
        <w:tc>
          <w:tcPr>
            <w:tcW w:w="283" w:type="dxa"/>
            <w:tcBorders>
              <w:right w:val="single" w:sz="4" w:space="0" w:color="auto"/>
            </w:tcBorders>
          </w:tcPr>
          <w:p w14:paraId="0B8249CD" w14:textId="77777777" w:rsidR="004318C8" w:rsidRDefault="004318C8" w:rsidP="004318C8">
            <w:pPr>
              <w:jc w:val="both"/>
              <w:rPr>
                <w:rFonts w:ascii="Times New Roman" w:hAnsi="Times New Roman"/>
                <w:color w:val="000000"/>
                <w:sz w:val="24"/>
                <w:szCs w:val="24"/>
              </w:rPr>
            </w:pPr>
          </w:p>
        </w:tc>
        <w:tc>
          <w:tcPr>
            <w:tcW w:w="9498" w:type="dxa"/>
            <w:tcBorders>
              <w:top w:val="nil"/>
              <w:left w:val="single" w:sz="4" w:space="0" w:color="auto"/>
              <w:bottom w:val="nil"/>
              <w:right w:val="nil"/>
            </w:tcBorders>
          </w:tcPr>
          <w:p w14:paraId="2055F9B8"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В център за административно обслужване в централното управление на ИААА;</w:t>
            </w:r>
          </w:p>
        </w:tc>
      </w:tr>
    </w:tbl>
    <w:p w14:paraId="16AD87E1" w14:textId="77777777" w:rsidR="004318C8" w:rsidRPr="00452929" w:rsidRDefault="004318C8" w:rsidP="004318C8">
      <w:pPr>
        <w:spacing w:after="0" w:line="240" w:lineRule="auto"/>
        <w:jc w:val="both"/>
        <w:rPr>
          <w:rFonts w:ascii="Times New Roman" w:hAnsi="Times New Roman"/>
          <w:color w:val="000000"/>
          <w:sz w:val="12"/>
          <w:szCs w:val="24"/>
        </w:rPr>
      </w:pPr>
    </w:p>
    <w:tbl>
      <w:tblPr>
        <w:tblStyle w:val="TableGrid"/>
        <w:tblW w:w="9781" w:type="dxa"/>
        <w:tblInd w:w="-5" w:type="dxa"/>
        <w:tblLook w:val="04A0" w:firstRow="1" w:lastRow="0" w:firstColumn="1" w:lastColumn="0" w:noHBand="0" w:noVBand="1"/>
      </w:tblPr>
      <w:tblGrid>
        <w:gridCol w:w="283"/>
        <w:gridCol w:w="9498"/>
      </w:tblGrid>
      <w:tr w:rsidR="004318C8" w14:paraId="78C50E05" w14:textId="77777777" w:rsidTr="004318C8">
        <w:tc>
          <w:tcPr>
            <w:tcW w:w="283" w:type="dxa"/>
            <w:tcBorders>
              <w:bottom w:val="single" w:sz="4" w:space="0" w:color="auto"/>
              <w:right w:val="single" w:sz="4" w:space="0" w:color="auto"/>
            </w:tcBorders>
          </w:tcPr>
          <w:p w14:paraId="1A427013" w14:textId="77777777" w:rsidR="004318C8" w:rsidRDefault="004318C8" w:rsidP="004318C8">
            <w:pPr>
              <w:jc w:val="both"/>
              <w:rPr>
                <w:rFonts w:ascii="Times New Roman" w:hAnsi="Times New Roman"/>
                <w:color w:val="000000"/>
                <w:sz w:val="24"/>
                <w:szCs w:val="24"/>
              </w:rPr>
            </w:pPr>
          </w:p>
        </w:tc>
        <w:tc>
          <w:tcPr>
            <w:tcW w:w="9498" w:type="dxa"/>
            <w:tcBorders>
              <w:top w:val="nil"/>
              <w:left w:val="single" w:sz="4" w:space="0" w:color="auto"/>
              <w:bottom w:val="nil"/>
              <w:right w:val="nil"/>
            </w:tcBorders>
          </w:tcPr>
          <w:p w14:paraId="01D23843"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 xml:space="preserve">Чрез лицензиран пощенски оператор на адрес: </w:t>
            </w:r>
          </w:p>
        </w:tc>
      </w:tr>
      <w:tr w:rsidR="004318C8" w:rsidRPr="00674FF4" w14:paraId="1EC9B3C4" w14:textId="77777777" w:rsidTr="004318C8">
        <w:tc>
          <w:tcPr>
            <w:tcW w:w="283" w:type="dxa"/>
            <w:tcBorders>
              <w:top w:val="single" w:sz="4" w:space="0" w:color="auto"/>
              <w:left w:val="nil"/>
              <w:bottom w:val="nil"/>
              <w:right w:val="nil"/>
            </w:tcBorders>
          </w:tcPr>
          <w:p w14:paraId="3AB7D20D" w14:textId="77777777" w:rsidR="004318C8" w:rsidRPr="00674FF4" w:rsidRDefault="004318C8" w:rsidP="004318C8">
            <w:pPr>
              <w:jc w:val="both"/>
              <w:rPr>
                <w:rFonts w:ascii="Times New Roman" w:hAnsi="Times New Roman"/>
                <w:color w:val="000000"/>
                <w:sz w:val="12"/>
                <w:szCs w:val="24"/>
              </w:rPr>
            </w:pPr>
          </w:p>
        </w:tc>
        <w:tc>
          <w:tcPr>
            <w:tcW w:w="9498" w:type="dxa"/>
            <w:tcBorders>
              <w:top w:val="nil"/>
              <w:left w:val="nil"/>
              <w:bottom w:val="single" w:sz="4" w:space="0" w:color="auto"/>
              <w:right w:val="nil"/>
            </w:tcBorders>
          </w:tcPr>
          <w:p w14:paraId="39020D6C" w14:textId="77777777" w:rsidR="004318C8" w:rsidRPr="00674FF4" w:rsidRDefault="004318C8" w:rsidP="004318C8">
            <w:pPr>
              <w:jc w:val="both"/>
              <w:rPr>
                <w:rFonts w:ascii="Times New Roman" w:hAnsi="Times New Roman"/>
                <w:color w:val="000000"/>
                <w:sz w:val="12"/>
                <w:szCs w:val="24"/>
              </w:rPr>
            </w:pPr>
          </w:p>
        </w:tc>
      </w:tr>
      <w:tr w:rsidR="004318C8" w14:paraId="7376073D" w14:textId="77777777" w:rsidTr="004318C8">
        <w:tc>
          <w:tcPr>
            <w:tcW w:w="283" w:type="dxa"/>
            <w:tcBorders>
              <w:top w:val="nil"/>
              <w:left w:val="nil"/>
              <w:bottom w:val="nil"/>
              <w:right w:val="single" w:sz="4" w:space="0" w:color="auto"/>
            </w:tcBorders>
          </w:tcPr>
          <w:p w14:paraId="3B021D47" w14:textId="77777777" w:rsidR="004318C8" w:rsidRDefault="004318C8" w:rsidP="004318C8">
            <w:pPr>
              <w:jc w:val="both"/>
              <w:rPr>
                <w:rFonts w:ascii="Times New Roman" w:hAnsi="Times New Roman"/>
                <w:color w:val="000000"/>
                <w:sz w:val="24"/>
                <w:szCs w:val="24"/>
              </w:rPr>
            </w:pPr>
          </w:p>
        </w:tc>
        <w:tc>
          <w:tcPr>
            <w:tcW w:w="9498" w:type="dxa"/>
            <w:tcBorders>
              <w:top w:val="single" w:sz="4" w:space="0" w:color="auto"/>
              <w:left w:val="single" w:sz="4" w:space="0" w:color="auto"/>
            </w:tcBorders>
          </w:tcPr>
          <w:p w14:paraId="5B29F3AC" w14:textId="77777777" w:rsidR="004318C8" w:rsidRDefault="004318C8" w:rsidP="004318C8">
            <w:pPr>
              <w:jc w:val="both"/>
              <w:rPr>
                <w:rFonts w:ascii="Times New Roman" w:hAnsi="Times New Roman"/>
                <w:color w:val="000000"/>
                <w:sz w:val="24"/>
                <w:szCs w:val="24"/>
              </w:rPr>
            </w:pPr>
          </w:p>
        </w:tc>
      </w:tr>
      <w:tr w:rsidR="004318C8" w14:paraId="3E9A0E9A" w14:textId="77777777" w:rsidTr="004318C8">
        <w:tc>
          <w:tcPr>
            <w:tcW w:w="283" w:type="dxa"/>
            <w:tcBorders>
              <w:top w:val="nil"/>
              <w:left w:val="nil"/>
              <w:bottom w:val="nil"/>
              <w:right w:val="single" w:sz="4" w:space="0" w:color="auto"/>
            </w:tcBorders>
          </w:tcPr>
          <w:p w14:paraId="1200B5BC" w14:textId="77777777" w:rsidR="004318C8" w:rsidRDefault="004318C8" w:rsidP="004318C8">
            <w:pPr>
              <w:jc w:val="both"/>
              <w:rPr>
                <w:rFonts w:ascii="Times New Roman" w:hAnsi="Times New Roman"/>
                <w:color w:val="000000"/>
                <w:sz w:val="24"/>
                <w:szCs w:val="24"/>
              </w:rPr>
            </w:pPr>
          </w:p>
        </w:tc>
        <w:tc>
          <w:tcPr>
            <w:tcW w:w="9498" w:type="dxa"/>
            <w:tcBorders>
              <w:left w:val="single" w:sz="4" w:space="0" w:color="auto"/>
            </w:tcBorders>
          </w:tcPr>
          <w:p w14:paraId="4048A977" w14:textId="77777777" w:rsidR="004318C8" w:rsidRDefault="004318C8" w:rsidP="004318C8">
            <w:pPr>
              <w:jc w:val="both"/>
              <w:rPr>
                <w:rFonts w:ascii="Times New Roman" w:hAnsi="Times New Roman"/>
                <w:color w:val="000000"/>
                <w:sz w:val="24"/>
                <w:szCs w:val="24"/>
              </w:rPr>
            </w:pPr>
          </w:p>
        </w:tc>
      </w:tr>
    </w:tbl>
    <w:p w14:paraId="372EF1A7" w14:textId="77777777" w:rsidR="004318C8" w:rsidRDefault="004318C8" w:rsidP="004318C8">
      <w:pPr>
        <w:spacing w:after="0" w:line="240" w:lineRule="auto"/>
        <w:jc w:val="center"/>
        <w:rPr>
          <w:rFonts w:ascii="Times New Roman" w:hAnsi="Times New Roman"/>
          <w:i/>
          <w:sz w:val="20"/>
          <w:szCs w:val="20"/>
          <w:lang w:eastAsia="bg-BG"/>
        </w:rPr>
      </w:pPr>
      <w:r>
        <w:rPr>
          <w:rFonts w:ascii="Times New Roman" w:hAnsi="Times New Roman"/>
          <w:i/>
          <w:sz w:val="20"/>
          <w:szCs w:val="20"/>
          <w:lang w:eastAsia="bg-BG"/>
        </w:rPr>
        <w:t>(населено място, пощенски код, ул./ж.к., №, бл., ап., телефон)</w:t>
      </w:r>
    </w:p>
    <w:p w14:paraId="1EF966FE" w14:textId="77777777" w:rsidR="004318C8" w:rsidRDefault="004318C8" w:rsidP="004318C8">
      <w:pPr>
        <w:spacing w:after="0" w:line="240" w:lineRule="auto"/>
        <w:jc w:val="center"/>
        <w:rPr>
          <w:rFonts w:ascii="Times New Roman" w:hAnsi="Times New Roman"/>
          <w:color w:val="000000"/>
          <w:sz w:val="24"/>
          <w:szCs w:val="24"/>
        </w:rPr>
      </w:pPr>
    </w:p>
    <w:p w14:paraId="60F0D126" w14:textId="77777777" w:rsidR="004318C8" w:rsidRDefault="004318C8" w:rsidP="004318C8">
      <w:pPr>
        <w:spacing w:after="0" w:line="240" w:lineRule="auto"/>
        <w:jc w:val="both"/>
        <w:rPr>
          <w:color w:val="000000"/>
        </w:rPr>
      </w:pPr>
      <w:r>
        <w:rPr>
          <w:rFonts w:ascii="Times New Roman" w:hAnsi="Times New Roman"/>
          <w:color w:val="000000"/>
          <w:sz w:val="24"/>
          <w:szCs w:val="24"/>
        </w:rPr>
        <w:t xml:space="preserve">като декларирам, че пощенските разходи са за моя сметка и съм съгласен документите да бъдат пренасяни от оператора за служебни цели. </w:t>
      </w:r>
    </w:p>
    <w:p w14:paraId="11948576" w14:textId="77777777" w:rsidR="004318C8" w:rsidRDefault="004318C8" w:rsidP="004318C8">
      <w:pPr>
        <w:spacing w:after="0" w:line="240" w:lineRule="auto"/>
        <w:ind w:firstLine="851"/>
        <w:rPr>
          <w:rFonts w:ascii="Times New Roman" w:hAnsi="Times New Roman"/>
          <w:sz w:val="24"/>
          <w:szCs w:val="24"/>
        </w:rPr>
      </w:pPr>
    </w:p>
    <w:p w14:paraId="09D0AD81" w14:textId="77777777" w:rsidR="004318C8" w:rsidRDefault="004318C8" w:rsidP="004318C8">
      <w:pPr>
        <w:spacing w:after="0" w:line="240" w:lineRule="auto"/>
        <w:ind w:firstLine="851"/>
        <w:rPr>
          <w:rFonts w:ascii="Times New Roman" w:hAnsi="Times New Roman"/>
          <w:sz w:val="24"/>
          <w:szCs w:val="24"/>
        </w:rPr>
      </w:pPr>
      <w:r>
        <w:rPr>
          <w:rFonts w:ascii="Times New Roman" w:hAnsi="Times New Roman"/>
          <w:sz w:val="24"/>
          <w:szCs w:val="24"/>
        </w:rPr>
        <w:t>Дата:………………..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Подпис:………………………….</w:t>
      </w:r>
    </w:p>
    <w:p w14:paraId="259CD2BB" w14:textId="77777777" w:rsidR="004318C8" w:rsidRDefault="004318C8" w:rsidP="004318C8">
      <w:pPr>
        <w:spacing w:after="0" w:line="240" w:lineRule="auto"/>
        <w:ind w:firstLine="851"/>
        <w:rPr>
          <w:rFonts w:ascii="Times New Roman" w:hAnsi="Times New Roman"/>
          <w:sz w:val="24"/>
          <w:szCs w:val="24"/>
        </w:rPr>
      </w:pPr>
    </w:p>
    <w:p w14:paraId="0C4D1180" w14:textId="77777777" w:rsidR="004318C8" w:rsidRDefault="004318C8" w:rsidP="004318C8">
      <w:pPr>
        <w:spacing w:after="0" w:line="240" w:lineRule="auto"/>
        <w:ind w:firstLine="851"/>
        <w:rPr>
          <w:rFonts w:ascii="Times New Roman" w:hAnsi="Times New Roman"/>
          <w:sz w:val="24"/>
          <w:szCs w:val="24"/>
        </w:rPr>
      </w:pPr>
    </w:p>
    <w:p w14:paraId="03A50C82" w14:textId="77777777" w:rsidR="004318C8" w:rsidRDefault="004318C8" w:rsidP="004318C8">
      <w:pPr>
        <w:spacing w:after="0" w:line="240" w:lineRule="auto"/>
        <w:rPr>
          <w:rFonts w:ascii="Times New Roman" w:hAnsi="Times New Roman"/>
          <w:sz w:val="24"/>
          <w:szCs w:val="24"/>
          <w:lang w:eastAsia="bg-BG"/>
        </w:rPr>
      </w:pPr>
      <w:r>
        <w:rPr>
          <w:rFonts w:ascii="Times New Roman" w:hAnsi="Times New Roman"/>
          <w:sz w:val="24"/>
          <w:szCs w:val="24"/>
          <w:lang w:eastAsia="bg-BG"/>
        </w:rPr>
        <w:t xml:space="preserve">Служителят, </w:t>
      </w:r>
      <w:r>
        <w:rPr>
          <w:rFonts w:ascii="Times New Roman" w:hAnsi="Times New Roman"/>
          <w:sz w:val="24"/>
          <w:szCs w:val="24"/>
          <w:lang w:val="en-US" w:eastAsia="bg-BG"/>
        </w:rPr>
        <w:t>………………………………………………</w:t>
      </w:r>
      <w:r>
        <w:rPr>
          <w:rFonts w:ascii="Times New Roman" w:hAnsi="Times New Roman"/>
          <w:sz w:val="24"/>
          <w:szCs w:val="24"/>
          <w:lang w:eastAsia="bg-BG"/>
        </w:rPr>
        <w:t>…………………………………………..</w:t>
      </w:r>
    </w:p>
    <w:p w14:paraId="6DDD82C2" w14:textId="77777777" w:rsidR="004318C8" w:rsidRDefault="004318C8" w:rsidP="004318C8">
      <w:pPr>
        <w:spacing w:after="0" w:line="240" w:lineRule="auto"/>
        <w:jc w:val="center"/>
        <w:rPr>
          <w:rFonts w:ascii="Times New Roman" w:hAnsi="Times New Roman"/>
          <w:i/>
          <w:sz w:val="20"/>
          <w:szCs w:val="24"/>
          <w:lang w:eastAsia="bg-BG"/>
        </w:rPr>
      </w:pPr>
      <w:r>
        <w:rPr>
          <w:rFonts w:ascii="Times New Roman" w:hAnsi="Times New Roman"/>
          <w:i/>
          <w:sz w:val="20"/>
          <w:szCs w:val="24"/>
          <w:lang w:eastAsia="bg-BG"/>
        </w:rPr>
        <w:t>(име, фамилия и длъжност на проверяващия)</w:t>
      </w:r>
    </w:p>
    <w:p w14:paraId="65EE3AC5" w14:textId="77777777" w:rsidR="004318C8" w:rsidRDefault="004318C8" w:rsidP="004318C8">
      <w:pPr>
        <w:spacing w:after="0" w:line="240" w:lineRule="auto"/>
        <w:ind w:firstLine="851"/>
        <w:jc w:val="both"/>
        <w:rPr>
          <w:rFonts w:ascii="Times New Roman" w:hAnsi="Times New Roman"/>
          <w:sz w:val="24"/>
          <w:szCs w:val="24"/>
          <w:lang w:val="en-US" w:eastAsia="bg-BG"/>
        </w:rPr>
      </w:pPr>
    </w:p>
    <w:p w14:paraId="7F517FCA" w14:textId="77777777" w:rsidR="004318C8" w:rsidRDefault="004318C8" w:rsidP="004318C8">
      <w:pPr>
        <w:spacing w:after="0" w:line="240" w:lineRule="auto"/>
        <w:ind w:firstLine="851"/>
        <w:jc w:val="both"/>
        <w:rPr>
          <w:rFonts w:ascii="Times New Roman" w:hAnsi="Times New Roman"/>
          <w:sz w:val="24"/>
          <w:szCs w:val="24"/>
          <w:lang w:eastAsia="bg-BG"/>
        </w:rPr>
      </w:pPr>
      <w:r>
        <w:rPr>
          <w:rFonts w:ascii="Times New Roman" w:hAnsi="Times New Roman"/>
          <w:sz w:val="24"/>
          <w:szCs w:val="24"/>
          <w:lang w:eastAsia="bg-BG"/>
        </w:rPr>
        <w:t>Извърших проверка за наличието на документите, за които е отбелязано, че се прилагат към заявлението и</w:t>
      </w:r>
    </w:p>
    <w:p w14:paraId="74A05B9F" w14:textId="77777777" w:rsidR="004318C8" w:rsidRDefault="004318C8" w:rsidP="004318C8">
      <w:pPr>
        <w:pStyle w:val="ListParagraph"/>
        <w:numPr>
          <w:ilvl w:val="0"/>
          <w:numId w:val="4"/>
        </w:numPr>
        <w:spacing w:after="0" w:line="240" w:lineRule="auto"/>
        <w:jc w:val="both"/>
        <w:rPr>
          <w:rFonts w:ascii="Times New Roman" w:hAnsi="Times New Roman"/>
          <w:sz w:val="24"/>
          <w:szCs w:val="24"/>
          <w:lang w:val="en-US" w:eastAsia="bg-BG"/>
        </w:rPr>
      </w:pPr>
      <w:r>
        <w:rPr>
          <w:rFonts w:ascii="Times New Roman" w:hAnsi="Times New Roman"/>
          <w:sz w:val="24"/>
          <w:szCs w:val="24"/>
          <w:lang w:eastAsia="bg-BG"/>
        </w:rPr>
        <w:t>не установих пропуски;</w:t>
      </w:r>
    </w:p>
    <w:p w14:paraId="46E7CAB0" w14:textId="77777777" w:rsidR="004318C8" w:rsidRDefault="004318C8" w:rsidP="004318C8">
      <w:pPr>
        <w:numPr>
          <w:ilvl w:val="0"/>
          <w:numId w:val="4"/>
        </w:numPr>
        <w:tabs>
          <w:tab w:val="left" w:pos="851"/>
        </w:tabs>
        <w:spacing w:after="0" w:line="240" w:lineRule="auto"/>
        <w:jc w:val="both"/>
        <w:rPr>
          <w:rFonts w:ascii="Times New Roman" w:hAnsi="Times New Roman"/>
          <w:sz w:val="24"/>
          <w:szCs w:val="24"/>
          <w:lang w:eastAsia="bg-BG"/>
        </w:rPr>
      </w:pPr>
      <w:r>
        <w:rPr>
          <w:rFonts w:ascii="Times New Roman" w:hAnsi="Times New Roman"/>
          <w:sz w:val="24"/>
          <w:szCs w:val="24"/>
          <w:lang w:eastAsia="bg-BG"/>
        </w:rPr>
        <w:t>установих, че:</w:t>
      </w:r>
    </w:p>
    <w:p w14:paraId="45579961" w14:textId="77777777" w:rsidR="004318C8" w:rsidRDefault="004318C8" w:rsidP="004318C8">
      <w:pPr>
        <w:spacing w:after="0" w:line="240" w:lineRule="auto"/>
        <w:ind w:firstLine="709"/>
        <w:rPr>
          <w:rFonts w:ascii="Times New Roman" w:hAnsi="Times New Roman"/>
          <w:sz w:val="24"/>
          <w:szCs w:val="24"/>
          <w:lang w:eastAsia="bg-BG"/>
        </w:rPr>
      </w:pPr>
      <w:r>
        <w:rPr>
          <w:rFonts w:ascii="Times New Roman" w:hAnsi="Times New Roman"/>
          <w:sz w:val="24"/>
          <w:szCs w:val="24"/>
          <w:lang w:eastAsia="bg-BG"/>
        </w:rPr>
        <w:t>...............................................................................................................................................................................................................................................................................................................................................................................................................................................................................................................................................................................................................................................................</w:t>
      </w:r>
    </w:p>
    <w:p w14:paraId="4CA3F71A" w14:textId="77777777" w:rsidR="004318C8" w:rsidRDefault="004318C8" w:rsidP="004318C8">
      <w:pPr>
        <w:spacing w:after="0" w:line="240" w:lineRule="auto"/>
        <w:ind w:firstLine="708"/>
        <w:jc w:val="both"/>
        <w:rPr>
          <w:rFonts w:ascii="Times New Roman" w:hAnsi="Times New Roman"/>
          <w:sz w:val="24"/>
          <w:szCs w:val="24"/>
          <w:lang w:eastAsia="bg-BG"/>
        </w:rPr>
      </w:pPr>
    </w:p>
    <w:p w14:paraId="494B8A9E" w14:textId="77777777" w:rsidR="004318C8" w:rsidRDefault="004318C8" w:rsidP="004318C8">
      <w:pPr>
        <w:spacing w:after="0" w:line="240" w:lineRule="auto"/>
        <w:ind w:firstLine="567"/>
        <w:jc w:val="both"/>
        <w:rPr>
          <w:rFonts w:ascii="Times New Roman" w:hAnsi="Times New Roman"/>
          <w:sz w:val="24"/>
          <w:szCs w:val="24"/>
          <w:lang w:val="en-US" w:eastAsia="bg-BG"/>
        </w:rPr>
      </w:pPr>
      <w:r>
        <w:rPr>
          <w:rFonts w:ascii="Times New Roman" w:hAnsi="Times New Roman"/>
          <w:sz w:val="24"/>
          <w:szCs w:val="24"/>
          <w:lang w:eastAsia="bg-BG"/>
        </w:rPr>
        <w:t>Служител: ……..…………………….</w:t>
      </w:r>
    </w:p>
    <w:p w14:paraId="7211B7FF" w14:textId="77777777" w:rsidR="004318C8" w:rsidRDefault="004318C8" w:rsidP="004318C8">
      <w:pPr>
        <w:spacing w:after="0" w:line="240" w:lineRule="auto"/>
        <w:ind w:left="2124" w:firstLine="708"/>
        <w:rPr>
          <w:sz w:val="20"/>
          <w:szCs w:val="20"/>
        </w:rPr>
      </w:pPr>
      <w:r>
        <w:rPr>
          <w:rFonts w:ascii="Times New Roman" w:hAnsi="Times New Roman"/>
          <w:i/>
          <w:sz w:val="20"/>
          <w:szCs w:val="20"/>
          <w:lang w:eastAsia="bg-BG"/>
        </w:rPr>
        <w:t>(подпис)</w:t>
      </w:r>
    </w:p>
    <w:p w14:paraId="2CCCA15B" w14:textId="77777777" w:rsidR="004318C8" w:rsidRDefault="004318C8" w:rsidP="004318C8">
      <w:pPr>
        <w:spacing w:after="0" w:line="240" w:lineRule="auto"/>
        <w:ind w:firstLine="567"/>
        <w:jc w:val="both"/>
        <w:rPr>
          <w:rFonts w:ascii="Times New Roman" w:hAnsi="Times New Roman"/>
          <w:sz w:val="24"/>
          <w:szCs w:val="24"/>
          <w:lang w:val="en-US" w:eastAsia="bg-BG"/>
        </w:rPr>
      </w:pPr>
    </w:p>
    <w:p w14:paraId="4156F34E" w14:textId="77777777" w:rsidR="004318C8" w:rsidRDefault="004318C8" w:rsidP="004318C8">
      <w:pPr>
        <w:spacing w:after="0" w:line="240" w:lineRule="auto"/>
        <w:ind w:firstLine="567"/>
        <w:jc w:val="both"/>
        <w:rPr>
          <w:rFonts w:ascii="Times New Roman" w:hAnsi="Times New Roman"/>
          <w:sz w:val="24"/>
          <w:szCs w:val="24"/>
          <w:lang w:eastAsia="bg-BG"/>
        </w:rPr>
      </w:pPr>
      <w:r>
        <w:rPr>
          <w:rFonts w:ascii="Times New Roman" w:hAnsi="Times New Roman"/>
          <w:sz w:val="24"/>
          <w:szCs w:val="24"/>
          <w:lang w:eastAsia="bg-BG"/>
        </w:rPr>
        <w:t>Заявител: :……..…………………….</w:t>
      </w:r>
    </w:p>
    <w:p w14:paraId="3FC0C99C" w14:textId="77777777" w:rsidR="004318C8" w:rsidRDefault="004318C8" w:rsidP="004318C8">
      <w:pPr>
        <w:spacing w:after="0" w:line="240" w:lineRule="auto"/>
        <w:ind w:left="1701" w:firstLine="1134"/>
        <w:rPr>
          <w:rFonts w:ascii="Times New Roman" w:hAnsi="Times New Roman"/>
          <w:sz w:val="24"/>
          <w:szCs w:val="24"/>
          <w:lang w:eastAsia="bg-BG"/>
        </w:rPr>
      </w:pPr>
      <w:r w:rsidRPr="001C5FD5">
        <w:rPr>
          <w:rFonts w:ascii="Times New Roman" w:hAnsi="Times New Roman"/>
          <w:i/>
          <w:sz w:val="20"/>
          <w:szCs w:val="20"/>
          <w:lang w:eastAsia="bg-BG"/>
        </w:rPr>
        <w:t>(подпис)</w:t>
      </w:r>
      <w:r w:rsidRPr="001C5FD5">
        <w:rPr>
          <w:rFonts w:ascii="Times New Roman" w:hAnsi="Times New Roman"/>
          <w:sz w:val="24"/>
          <w:szCs w:val="24"/>
          <w:lang w:eastAsia="bg-BG"/>
        </w:rPr>
        <w:t>“</w:t>
      </w:r>
    </w:p>
    <w:p w14:paraId="62032A14" w14:textId="77777777" w:rsidR="00592937" w:rsidRPr="001C5FD5" w:rsidRDefault="00592937" w:rsidP="004318C8">
      <w:pPr>
        <w:spacing w:after="0" w:line="240" w:lineRule="auto"/>
        <w:ind w:left="1701" w:firstLine="1134"/>
        <w:rPr>
          <w:rFonts w:ascii="Times New Roman" w:hAnsi="Times New Roman"/>
          <w:sz w:val="24"/>
          <w:szCs w:val="24"/>
          <w:lang w:eastAsia="bg-BG"/>
        </w:rPr>
      </w:pPr>
    </w:p>
    <w:p w14:paraId="2E723B40" w14:textId="77777777" w:rsidR="004318C8" w:rsidRPr="001C5FD5" w:rsidRDefault="004318C8" w:rsidP="004318C8">
      <w:pPr>
        <w:spacing w:after="0" w:line="240" w:lineRule="auto"/>
        <w:ind w:left="1701" w:hanging="1134"/>
        <w:rPr>
          <w:rFonts w:ascii="Times New Roman" w:hAnsi="Times New Roman"/>
          <w:sz w:val="24"/>
          <w:szCs w:val="24"/>
          <w:lang w:eastAsia="bg-BG"/>
        </w:rPr>
      </w:pPr>
      <w:r w:rsidRPr="001C5FD5">
        <w:rPr>
          <w:rFonts w:ascii="Times New Roman" w:hAnsi="Times New Roman"/>
          <w:b/>
          <w:sz w:val="24"/>
          <w:szCs w:val="24"/>
        </w:rPr>
        <w:t>§</w:t>
      </w:r>
      <w:r w:rsidR="007E1949" w:rsidRPr="001C5FD5">
        <w:rPr>
          <w:rFonts w:ascii="Times New Roman" w:hAnsi="Times New Roman"/>
          <w:b/>
          <w:sz w:val="24"/>
          <w:szCs w:val="24"/>
          <w:lang w:val="en-US"/>
        </w:rPr>
        <w:t xml:space="preserve"> </w:t>
      </w:r>
      <w:r w:rsidR="007308EE" w:rsidRPr="001C5FD5">
        <w:rPr>
          <w:rFonts w:ascii="Times New Roman" w:hAnsi="Times New Roman"/>
          <w:b/>
          <w:sz w:val="24"/>
          <w:szCs w:val="24"/>
          <w:lang w:val="en-US"/>
        </w:rPr>
        <w:t>5</w:t>
      </w:r>
      <w:r w:rsidR="00261095" w:rsidRPr="001C5FD5">
        <w:rPr>
          <w:rFonts w:ascii="Times New Roman" w:hAnsi="Times New Roman"/>
          <w:b/>
          <w:sz w:val="24"/>
          <w:szCs w:val="24"/>
        </w:rPr>
        <w:t>7</w:t>
      </w:r>
      <w:r w:rsidRPr="001C5FD5">
        <w:rPr>
          <w:rFonts w:ascii="Times New Roman" w:hAnsi="Times New Roman"/>
          <w:b/>
          <w:sz w:val="24"/>
          <w:szCs w:val="24"/>
        </w:rPr>
        <w:t xml:space="preserve">. </w:t>
      </w:r>
      <w:r w:rsidRPr="001C5FD5">
        <w:rPr>
          <w:rFonts w:ascii="Times New Roman" w:hAnsi="Times New Roman"/>
          <w:sz w:val="24"/>
          <w:szCs w:val="24"/>
        </w:rPr>
        <w:t xml:space="preserve">Приложение № 11д към чл. 10, ал. 3 се изменя </w:t>
      </w:r>
      <w:r w:rsidR="00440970" w:rsidRPr="001C5FD5">
        <w:rPr>
          <w:rFonts w:ascii="Times New Roman" w:hAnsi="Times New Roman"/>
          <w:sz w:val="24"/>
          <w:szCs w:val="24"/>
        </w:rPr>
        <w:t>така</w:t>
      </w:r>
      <w:r w:rsidRPr="001C5FD5">
        <w:rPr>
          <w:rFonts w:ascii="Times New Roman" w:hAnsi="Times New Roman"/>
          <w:sz w:val="24"/>
          <w:szCs w:val="24"/>
        </w:rPr>
        <w:t>:</w:t>
      </w:r>
    </w:p>
    <w:p w14:paraId="6F57D4FF" w14:textId="77777777" w:rsidR="004318C8" w:rsidRPr="001C5FD5" w:rsidRDefault="004318C8" w:rsidP="004318C8">
      <w:pPr>
        <w:spacing w:after="0" w:line="240" w:lineRule="auto"/>
        <w:jc w:val="right"/>
        <w:rPr>
          <w:rFonts w:ascii="Times New Roman" w:hAnsi="Times New Roman"/>
          <w:sz w:val="24"/>
          <w:szCs w:val="24"/>
          <w:lang w:eastAsia="bg-BG"/>
        </w:rPr>
      </w:pPr>
      <w:r w:rsidRPr="001C5FD5">
        <w:rPr>
          <w:rFonts w:ascii="Times New Roman" w:hAnsi="Times New Roman"/>
          <w:sz w:val="24"/>
          <w:szCs w:val="24"/>
        </w:rPr>
        <w:t>„</w:t>
      </w:r>
      <w:r w:rsidRPr="001C5FD5">
        <w:rPr>
          <w:rFonts w:ascii="Times New Roman" w:hAnsi="Times New Roman"/>
          <w:sz w:val="24"/>
          <w:szCs w:val="24"/>
          <w:lang w:eastAsia="bg-BG"/>
        </w:rPr>
        <w:t>Приложение № 11д</w:t>
      </w:r>
    </w:p>
    <w:p w14:paraId="1793372C" w14:textId="77777777" w:rsidR="004318C8" w:rsidRPr="001C5FD5" w:rsidRDefault="004318C8" w:rsidP="004318C8">
      <w:pPr>
        <w:spacing w:after="0" w:line="240" w:lineRule="auto"/>
        <w:jc w:val="right"/>
        <w:rPr>
          <w:rFonts w:ascii="Times New Roman" w:hAnsi="Times New Roman"/>
          <w:sz w:val="24"/>
          <w:szCs w:val="24"/>
          <w:lang w:eastAsia="bg-BG"/>
        </w:rPr>
      </w:pPr>
      <w:r w:rsidRPr="001C5FD5">
        <w:rPr>
          <w:rFonts w:ascii="Times New Roman" w:hAnsi="Times New Roman"/>
          <w:sz w:val="24"/>
          <w:szCs w:val="24"/>
          <w:lang w:eastAsia="bg-BG"/>
        </w:rPr>
        <w:t>към чл. 10, ал. 3</w:t>
      </w:r>
    </w:p>
    <w:p w14:paraId="05B84245" w14:textId="77777777" w:rsidR="004318C8" w:rsidRPr="001C5FD5" w:rsidRDefault="004318C8" w:rsidP="004318C8">
      <w:pPr>
        <w:spacing w:after="0" w:line="240" w:lineRule="auto"/>
        <w:rPr>
          <w:rFonts w:ascii="Times New Roman" w:hAnsi="Times New Roman"/>
          <w:b/>
          <w:sz w:val="24"/>
          <w:szCs w:val="24"/>
        </w:rPr>
      </w:pPr>
      <w:r w:rsidRPr="001C5FD5">
        <w:rPr>
          <w:rFonts w:ascii="Times New Roman" w:hAnsi="Times New Roman"/>
          <w:b/>
          <w:sz w:val="24"/>
          <w:szCs w:val="24"/>
        </w:rPr>
        <w:t>ДО</w:t>
      </w:r>
    </w:p>
    <w:p w14:paraId="08D2F5C9" w14:textId="77777777" w:rsidR="004318C8" w:rsidRPr="001C5FD5" w:rsidRDefault="004318C8" w:rsidP="004318C8">
      <w:pPr>
        <w:spacing w:after="0" w:line="240" w:lineRule="auto"/>
        <w:rPr>
          <w:rFonts w:ascii="Times New Roman" w:hAnsi="Times New Roman"/>
          <w:b/>
          <w:sz w:val="24"/>
          <w:szCs w:val="24"/>
        </w:rPr>
      </w:pPr>
      <w:r w:rsidRPr="001C5FD5">
        <w:rPr>
          <w:rFonts w:ascii="Times New Roman" w:hAnsi="Times New Roman"/>
          <w:b/>
          <w:sz w:val="24"/>
          <w:szCs w:val="24"/>
        </w:rPr>
        <w:t>МИНИСТЪРА НА</w:t>
      </w:r>
      <w:r w:rsidR="00FE781A">
        <w:rPr>
          <w:rFonts w:ascii="Times New Roman" w:hAnsi="Times New Roman"/>
          <w:b/>
          <w:sz w:val="24"/>
          <w:szCs w:val="24"/>
        </w:rPr>
        <w:t xml:space="preserve"> </w:t>
      </w:r>
      <w:r w:rsidRPr="001C5FD5">
        <w:rPr>
          <w:rFonts w:ascii="Times New Roman" w:hAnsi="Times New Roman"/>
          <w:b/>
          <w:sz w:val="24"/>
          <w:szCs w:val="24"/>
        </w:rPr>
        <w:t>ТРАНСПОРТА И СЪОБЩЕНИЯТА</w:t>
      </w:r>
    </w:p>
    <w:p w14:paraId="202BD3A6" w14:textId="77777777" w:rsidR="004318C8" w:rsidRPr="001C5FD5" w:rsidRDefault="004318C8" w:rsidP="004318C8">
      <w:pPr>
        <w:spacing w:after="0" w:line="240" w:lineRule="auto"/>
        <w:rPr>
          <w:rFonts w:ascii="Times New Roman" w:hAnsi="Times New Roman"/>
          <w:b/>
          <w:sz w:val="24"/>
          <w:szCs w:val="24"/>
        </w:rPr>
      </w:pPr>
    </w:p>
    <w:p w14:paraId="4C63408D" w14:textId="77777777" w:rsidR="004318C8" w:rsidRPr="001C5FD5" w:rsidRDefault="004318C8" w:rsidP="004318C8">
      <w:pPr>
        <w:spacing w:after="0" w:line="240" w:lineRule="auto"/>
        <w:rPr>
          <w:rFonts w:ascii="Times New Roman" w:hAnsi="Times New Roman"/>
          <w:b/>
          <w:sz w:val="24"/>
          <w:szCs w:val="24"/>
        </w:rPr>
      </w:pPr>
      <w:r w:rsidRPr="001C5FD5">
        <w:rPr>
          <w:rFonts w:ascii="Times New Roman" w:hAnsi="Times New Roman"/>
          <w:b/>
          <w:sz w:val="24"/>
          <w:szCs w:val="24"/>
        </w:rPr>
        <w:t>ЧРЕЗ</w:t>
      </w:r>
    </w:p>
    <w:p w14:paraId="16B0325F" w14:textId="77777777" w:rsidR="004318C8" w:rsidRDefault="004318C8" w:rsidP="004318C8">
      <w:pPr>
        <w:spacing w:after="0" w:line="240" w:lineRule="auto"/>
        <w:rPr>
          <w:rFonts w:ascii="Times New Roman" w:hAnsi="Times New Roman"/>
          <w:b/>
          <w:sz w:val="24"/>
          <w:szCs w:val="24"/>
        </w:rPr>
      </w:pPr>
      <w:r w:rsidRPr="001C5FD5">
        <w:rPr>
          <w:rFonts w:ascii="Times New Roman" w:hAnsi="Times New Roman"/>
          <w:b/>
          <w:sz w:val="24"/>
          <w:szCs w:val="24"/>
        </w:rPr>
        <w:t>ИЗПЪЛНИТЕЛНА АГЕНЦИЯ</w:t>
      </w:r>
      <w:r w:rsidR="00FE781A">
        <w:rPr>
          <w:rFonts w:ascii="Times New Roman" w:hAnsi="Times New Roman"/>
          <w:b/>
          <w:sz w:val="24"/>
          <w:szCs w:val="24"/>
        </w:rPr>
        <w:t xml:space="preserve"> </w:t>
      </w:r>
      <w:r w:rsidRPr="001C5FD5">
        <w:rPr>
          <w:rFonts w:ascii="Times New Roman" w:hAnsi="Times New Roman"/>
          <w:b/>
          <w:sz w:val="24"/>
          <w:szCs w:val="24"/>
        </w:rPr>
        <w:t>„АВТОМОБИЛНА АДМИНИСТРАЦИЯ“</w:t>
      </w:r>
    </w:p>
    <w:p w14:paraId="0089357E" w14:textId="77777777" w:rsidR="004318C8" w:rsidRDefault="004318C8" w:rsidP="004318C8">
      <w:pPr>
        <w:spacing w:after="0" w:line="240" w:lineRule="auto"/>
        <w:jc w:val="center"/>
        <w:rPr>
          <w:rFonts w:ascii="Times New Roman" w:hAnsi="Times New Roman"/>
          <w:b/>
          <w:sz w:val="36"/>
          <w:szCs w:val="28"/>
        </w:rPr>
      </w:pPr>
    </w:p>
    <w:p w14:paraId="2AD5C11F" w14:textId="77777777" w:rsidR="004318C8" w:rsidRDefault="004318C8" w:rsidP="004318C8">
      <w:pPr>
        <w:spacing w:after="0" w:line="240" w:lineRule="auto"/>
        <w:jc w:val="center"/>
        <w:rPr>
          <w:rFonts w:ascii="Times New Roman" w:hAnsi="Times New Roman"/>
          <w:b/>
          <w:sz w:val="36"/>
          <w:szCs w:val="28"/>
        </w:rPr>
      </w:pPr>
      <w:r>
        <w:rPr>
          <w:rFonts w:ascii="Times New Roman" w:hAnsi="Times New Roman"/>
          <w:b/>
          <w:sz w:val="36"/>
          <w:szCs w:val="28"/>
        </w:rPr>
        <w:t>З А Я В Л Е Н И Е</w:t>
      </w:r>
    </w:p>
    <w:p w14:paraId="655E8B64" w14:textId="77777777" w:rsidR="004318C8" w:rsidRDefault="004318C8" w:rsidP="004318C8">
      <w:pPr>
        <w:spacing w:after="0" w:line="240" w:lineRule="auto"/>
        <w:jc w:val="center"/>
        <w:rPr>
          <w:rFonts w:ascii="Times New Roman" w:hAnsi="Times New Roman"/>
          <w:sz w:val="24"/>
          <w:szCs w:val="28"/>
        </w:rPr>
      </w:pPr>
      <w:r w:rsidRPr="00654D1A">
        <w:rPr>
          <w:rFonts w:ascii="Times New Roman" w:hAnsi="Times New Roman"/>
          <w:sz w:val="24"/>
          <w:szCs w:val="28"/>
        </w:rPr>
        <w:t>за продължаване срока на валидност на лиценз на Общността и на заверени копия на лиценз на Общността за международен автомобилен превоз</w:t>
      </w:r>
      <w:r w:rsidR="00FE781A">
        <w:rPr>
          <w:rFonts w:ascii="Times New Roman" w:hAnsi="Times New Roman"/>
          <w:sz w:val="24"/>
          <w:szCs w:val="28"/>
        </w:rPr>
        <w:t xml:space="preserve"> на</w:t>
      </w:r>
    </w:p>
    <w:p w14:paraId="77166B75" w14:textId="77777777" w:rsidR="004318C8" w:rsidRDefault="004318C8" w:rsidP="004318C8">
      <w:pPr>
        <w:spacing w:after="0" w:line="240" w:lineRule="auto"/>
        <w:jc w:val="center"/>
        <w:rPr>
          <w:rFonts w:ascii="Times New Roman" w:hAnsi="Times New Roman"/>
          <w:sz w:val="24"/>
          <w:szCs w:val="28"/>
        </w:rPr>
      </w:pPr>
    </w:p>
    <w:tbl>
      <w:tblPr>
        <w:tblStyle w:val="TableGrid"/>
        <w:tblW w:w="0" w:type="auto"/>
        <w:tblInd w:w="1555" w:type="dxa"/>
        <w:tblLook w:val="04A0" w:firstRow="1" w:lastRow="0" w:firstColumn="1" w:lastColumn="0" w:noHBand="0" w:noVBand="1"/>
      </w:tblPr>
      <w:tblGrid>
        <w:gridCol w:w="425"/>
        <w:gridCol w:w="4815"/>
      </w:tblGrid>
      <w:tr w:rsidR="004318C8" w14:paraId="1EEFA674" w14:textId="77777777" w:rsidTr="004318C8">
        <w:tc>
          <w:tcPr>
            <w:tcW w:w="425" w:type="dxa"/>
            <w:tcBorders>
              <w:bottom w:val="single" w:sz="4" w:space="0" w:color="auto"/>
              <w:right w:val="single" w:sz="4" w:space="0" w:color="auto"/>
            </w:tcBorders>
          </w:tcPr>
          <w:p w14:paraId="32254DDB" w14:textId="77777777" w:rsidR="004318C8" w:rsidRDefault="004318C8" w:rsidP="004318C8">
            <w:pPr>
              <w:ind w:right="-108"/>
              <w:rPr>
                <w:rFonts w:ascii="Times New Roman" w:hAnsi="Times New Roman"/>
                <w:sz w:val="24"/>
                <w:szCs w:val="28"/>
              </w:rPr>
            </w:pPr>
          </w:p>
        </w:tc>
        <w:tc>
          <w:tcPr>
            <w:tcW w:w="4815" w:type="dxa"/>
            <w:tcBorders>
              <w:top w:val="nil"/>
              <w:left w:val="single" w:sz="4" w:space="0" w:color="auto"/>
              <w:bottom w:val="nil"/>
              <w:right w:val="nil"/>
            </w:tcBorders>
          </w:tcPr>
          <w:p w14:paraId="5C28A931" w14:textId="77777777" w:rsidR="004318C8" w:rsidRPr="00785E16" w:rsidRDefault="004318C8" w:rsidP="004318C8">
            <w:pPr>
              <w:rPr>
                <w:rFonts w:ascii="Times New Roman" w:hAnsi="Times New Roman"/>
                <w:b/>
                <w:sz w:val="24"/>
                <w:szCs w:val="28"/>
              </w:rPr>
            </w:pPr>
            <w:r w:rsidRPr="00785E16">
              <w:rPr>
                <w:rFonts w:ascii="Times New Roman" w:hAnsi="Times New Roman"/>
                <w:b/>
                <w:sz w:val="24"/>
                <w:szCs w:val="28"/>
              </w:rPr>
              <w:t>Пътници</w:t>
            </w:r>
            <w:r>
              <w:rPr>
                <w:rFonts w:ascii="Times New Roman" w:hAnsi="Times New Roman"/>
                <w:b/>
                <w:sz w:val="24"/>
                <w:szCs w:val="28"/>
              </w:rPr>
              <w:t xml:space="preserve"> № ………………….</w:t>
            </w:r>
          </w:p>
        </w:tc>
      </w:tr>
      <w:tr w:rsidR="004318C8" w:rsidRPr="00674FF4" w14:paraId="2F9D6797" w14:textId="77777777" w:rsidTr="004318C8">
        <w:tc>
          <w:tcPr>
            <w:tcW w:w="425" w:type="dxa"/>
            <w:tcBorders>
              <w:top w:val="single" w:sz="4" w:space="0" w:color="auto"/>
              <w:left w:val="nil"/>
              <w:bottom w:val="single" w:sz="4" w:space="0" w:color="auto"/>
              <w:right w:val="nil"/>
            </w:tcBorders>
          </w:tcPr>
          <w:p w14:paraId="6AD167F6" w14:textId="77777777" w:rsidR="004318C8" w:rsidRPr="00674FF4" w:rsidRDefault="004318C8" w:rsidP="004318C8">
            <w:pPr>
              <w:rPr>
                <w:rFonts w:ascii="Times New Roman" w:hAnsi="Times New Roman"/>
                <w:sz w:val="12"/>
                <w:szCs w:val="28"/>
              </w:rPr>
            </w:pPr>
          </w:p>
        </w:tc>
        <w:tc>
          <w:tcPr>
            <w:tcW w:w="4815" w:type="dxa"/>
            <w:tcBorders>
              <w:top w:val="nil"/>
              <w:left w:val="nil"/>
              <w:bottom w:val="nil"/>
              <w:right w:val="nil"/>
            </w:tcBorders>
          </w:tcPr>
          <w:p w14:paraId="7E8E2E91" w14:textId="77777777" w:rsidR="004318C8" w:rsidRPr="00674FF4" w:rsidRDefault="004318C8" w:rsidP="004318C8">
            <w:pPr>
              <w:rPr>
                <w:rFonts w:ascii="Times New Roman" w:hAnsi="Times New Roman"/>
                <w:sz w:val="12"/>
                <w:szCs w:val="28"/>
              </w:rPr>
            </w:pPr>
          </w:p>
        </w:tc>
      </w:tr>
      <w:tr w:rsidR="004318C8" w14:paraId="2F32C8BE" w14:textId="77777777" w:rsidTr="004318C8">
        <w:tc>
          <w:tcPr>
            <w:tcW w:w="425" w:type="dxa"/>
            <w:tcBorders>
              <w:top w:val="single" w:sz="4" w:space="0" w:color="auto"/>
              <w:right w:val="single" w:sz="4" w:space="0" w:color="auto"/>
            </w:tcBorders>
          </w:tcPr>
          <w:p w14:paraId="449BC986" w14:textId="77777777" w:rsidR="004318C8" w:rsidRDefault="004318C8" w:rsidP="004318C8">
            <w:pPr>
              <w:rPr>
                <w:rFonts w:ascii="Times New Roman" w:hAnsi="Times New Roman"/>
                <w:sz w:val="24"/>
                <w:szCs w:val="28"/>
              </w:rPr>
            </w:pPr>
          </w:p>
        </w:tc>
        <w:tc>
          <w:tcPr>
            <w:tcW w:w="4815" w:type="dxa"/>
            <w:tcBorders>
              <w:top w:val="nil"/>
              <w:left w:val="single" w:sz="4" w:space="0" w:color="auto"/>
              <w:bottom w:val="nil"/>
              <w:right w:val="nil"/>
            </w:tcBorders>
          </w:tcPr>
          <w:p w14:paraId="278EDFF7" w14:textId="77777777" w:rsidR="004318C8" w:rsidRPr="00785E16" w:rsidRDefault="004318C8" w:rsidP="004318C8">
            <w:pPr>
              <w:rPr>
                <w:rFonts w:ascii="Times New Roman" w:hAnsi="Times New Roman"/>
                <w:b/>
                <w:sz w:val="24"/>
                <w:szCs w:val="28"/>
              </w:rPr>
            </w:pPr>
            <w:r w:rsidRPr="00785E16">
              <w:rPr>
                <w:rFonts w:ascii="Times New Roman" w:hAnsi="Times New Roman"/>
                <w:b/>
                <w:sz w:val="24"/>
                <w:szCs w:val="28"/>
              </w:rPr>
              <w:t>Товари</w:t>
            </w:r>
            <w:r>
              <w:rPr>
                <w:rFonts w:ascii="Times New Roman" w:hAnsi="Times New Roman"/>
                <w:b/>
                <w:sz w:val="24"/>
                <w:szCs w:val="28"/>
              </w:rPr>
              <w:t xml:space="preserve">    № ………………….</w:t>
            </w:r>
          </w:p>
        </w:tc>
      </w:tr>
    </w:tbl>
    <w:p w14:paraId="4A4BFBD6" w14:textId="77777777" w:rsidR="004318C8" w:rsidRDefault="004318C8" w:rsidP="004318C8">
      <w:pPr>
        <w:spacing w:after="0" w:line="240" w:lineRule="auto"/>
        <w:jc w:val="center"/>
        <w:rPr>
          <w:rFonts w:ascii="Times New Roman" w:hAnsi="Times New Roman"/>
          <w:sz w:val="24"/>
          <w:szCs w:val="24"/>
        </w:rPr>
      </w:pPr>
    </w:p>
    <w:tbl>
      <w:tblPr>
        <w:tblStyle w:val="TableGrid"/>
        <w:tblW w:w="0" w:type="auto"/>
        <w:tblLook w:val="04A0" w:firstRow="1" w:lastRow="0" w:firstColumn="1" w:lastColumn="0" w:noHBand="0" w:noVBand="1"/>
      </w:tblPr>
      <w:tblGrid>
        <w:gridCol w:w="704"/>
        <w:gridCol w:w="8794"/>
      </w:tblGrid>
      <w:tr w:rsidR="004318C8" w14:paraId="70ACDC8D" w14:textId="77777777" w:rsidTr="004318C8">
        <w:tc>
          <w:tcPr>
            <w:tcW w:w="704" w:type="dxa"/>
            <w:tcBorders>
              <w:top w:val="nil"/>
              <w:left w:val="nil"/>
              <w:bottom w:val="nil"/>
              <w:right w:val="single" w:sz="4" w:space="0" w:color="auto"/>
            </w:tcBorders>
          </w:tcPr>
          <w:p w14:paraId="60092046" w14:textId="77777777" w:rsidR="004318C8" w:rsidRDefault="004318C8" w:rsidP="004318C8">
            <w:pPr>
              <w:jc w:val="center"/>
              <w:rPr>
                <w:rFonts w:ascii="Times New Roman" w:hAnsi="Times New Roman"/>
                <w:sz w:val="24"/>
                <w:szCs w:val="24"/>
              </w:rPr>
            </w:pPr>
            <w:r>
              <w:rPr>
                <w:rFonts w:ascii="Times New Roman" w:hAnsi="Times New Roman"/>
                <w:sz w:val="24"/>
                <w:szCs w:val="24"/>
              </w:rPr>
              <w:t>От</w:t>
            </w:r>
          </w:p>
        </w:tc>
        <w:tc>
          <w:tcPr>
            <w:tcW w:w="8794" w:type="dxa"/>
            <w:tcBorders>
              <w:left w:val="single" w:sz="4" w:space="0" w:color="auto"/>
            </w:tcBorders>
          </w:tcPr>
          <w:p w14:paraId="59280DF9" w14:textId="77777777" w:rsidR="004318C8" w:rsidRDefault="004318C8" w:rsidP="004318C8">
            <w:pPr>
              <w:jc w:val="center"/>
              <w:rPr>
                <w:rFonts w:ascii="Times New Roman" w:hAnsi="Times New Roman"/>
                <w:sz w:val="24"/>
                <w:szCs w:val="24"/>
              </w:rPr>
            </w:pPr>
          </w:p>
        </w:tc>
      </w:tr>
    </w:tbl>
    <w:p w14:paraId="3295F7EC" w14:textId="77777777" w:rsidR="004318C8" w:rsidRDefault="004318C8" w:rsidP="004318C8">
      <w:pPr>
        <w:spacing w:after="0" w:line="240" w:lineRule="auto"/>
        <w:ind w:left="3969"/>
        <w:rPr>
          <w:rFonts w:ascii="Times New Roman" w:hAnsi="Times New Roman"/>
          <w:i/>
          <w:sz w:val="20"/>
          <w:szCs w:val="24"/>
        </w:rPr>
      </w:pPr>
      <w:r>
        <w:rPr>
          <w:rFonts w:ascii="Times New Roman" w:hAnsi="Times New Roman"/>
          <w:i/>
          <w:sz w:val="20"/>
          <w:szCs w:val="24"/>
        </w:rPr>
        <w:t>(</w:t>
      </w:r>
      <w:r w:rsidR="00CC728D">
        <w:rPr>
          <w:rFonts w:ascii="Times New Roman" w:hAnsi="Times New Roman"/>
          <w:i/>
          <w:sz w:val="20"/>
          <w:szCs w:val="24"/>
        </w:rPr>
        <w:t>наименование на търговеца и правна фирма</w:t>
      </w:r>
      <w:r>
        <w:rPr>
          <w:rFonts w:ascii="Times New Roman" w:hAnsi="Times New Roman"/>
          <w:i/>
          <w:sz w:val="20"/>
          <w:szCs w:val="24"/>
        </w:rPr>
        <w:t>)</w:t>
      </w:r>
    </w:p>
    <w:p w14:paraId="3E54E563" w14:textId="77777777" w:rsidR="004318C8" w:rsidRPr="00A85F4B" w:rsidRDefault="004318C8" w:rsidP="004318C8">
      <w:pPr>
        <w:spacing w:after="0" w:line="240" w:lineRule="auto"/>
        <w:rPr>
          <w:rFonts w:ascii="Times New Roman" w:hAnsi="Times New Roman"/>
          <w:i/>
          <w:sz w:val="1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40"/>
        <w:gridCol w:w="340"/>
        <w:gridCol w:w="340"/>
        <w:gridCol w:w="340"/>
        <w:gridCol w:w="340"/>
        <w:gridCol w:w="340"/>
        <w:gridCol w:w="340"/>
        <w:gridCol w:w="340"/>
        <w:gridCol w:w="340"/>
      </w:tblGrid>
      <w:tr w:rsidR="004318C8" w14:paraId="5F9073EA" w14:textId="77777777" w:rsidTr="004318C8">
        <w:trPr>
          <w:trHeight w:val="179"/>
        </w:trPr>
        <w:tc>
          <w:tcPr>
            <w:tcW w:w="763" w:type="dxa"/>
            <w:tcBorders>
              <w:top w:val="nil"/>
              <w:left w:val="nil"/>
              <w:bottom w:val="nil"/>
              <w:right w:val="single" w:sz="4" w:space="0" w:color="auto"/>
            </w:tcBorders>
            <w:vAlign w:val="center"/>
            <w:hideMark/>
          </w:tcPr>
          <w:p w14:paraId="59F0D9D6"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r>
              <w:rPr>
                <w:rFonts w:ascii="Times New Roman" w:hAnsi="Times New Roman"/>
                <w:sz w:val="24"/>
                <w:szCs w:val="24"/>
                <w:lang w:eastAsia="bg-BG"/>
              </w:rPr>
              <w:t>ЕИК:</w:t>
            </w:r>
          </w:p>
        </w:tc>
        <w:tc>
          <w:tcPr>
            <w:tcW w:w="340" w:type="dxa"/>
            <w:tcBorders>
              <w:top w:val="single" w:sz="4" w:space="0" w:color="auto"/>
              <w:left w:val="single" w:sz="4" w:space="0" w:color="auto"/>
              <w:bottom w:val="single" w:sz="4" w:space="0" w:color="auto"/>
              <w:right w:val="single" w:sz="4" w:space="0" w:color="auto"/>
            </w:tcBorders>
            <w:vAlign w:val="center"/>
          </w:tcPr>
          <w:p w14:paraId="07E1BC8A" w14:textId="77777777" w:rsidR="004318C8" w:rsidRDefault="004318C8" w:rsidP="004318C8">
            <w:pPr>
              <w:spacing w:after="0" w:line="276" w:lineRule="auto"/>
              <w:jc w:val="right"/>
              <w:rPr>
                <w:rFonts w:ascii="Times New Roman" w:eastAsia="Times New Roman" w:hAnsi="Times New Roman" w:cs="Times New Roman"/>
                <w:sz w:val="24"/>
                <w:szCs w:val="24"/>
                <w:lang w:val="en-US"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7A0AACC8"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06936CC5"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60C07BA2"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5353ED49"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55C2F7E3"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33ACAEA9"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02B55227"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c>
          <w:tcPr>
            <w:tcW w:w="340" w:type="dxa"/>
            <w:tcBorders>
              <w:top w:val="single" w:sz="4" w:space="0" w:color="auto"/>
              <w:left w:val="single" w:sz="4" w:space="0" w:color="auto"/>
              <w:bottom w:val="single" w:sz="4" w:space="0" w:color="auto"/>
              <w:right w:val="single" w:sz="4" w:space="0" w:color="auto"/>
            </w:tcBorders>
            <w:vAlign w:val="center"/>
          </w:tcPr>
          <w:p w14:paraId="011D63F6" w14:textId="77777777" w:rsidR="004318C8" w:rsidRDefault="004318C8" w:rsidP="004318C8">
            <w:pPr>
              <w:spacing w:after="0" w:line="276" w:lineRule="auto"/>
              <w:jc w:val="right"/>
              <w:rPr>
                <w:rFonts w:ascii="Times New Roman" w:eastAsia="Times New Roman" w:hAnsi="Times New Roman" w:cs="Times New Roman"/>
                <w:sz w:val="24"/>
                <w:szCs w:val="24"/>
                <w:lang w:eastAsia="bg-BG"/>
              </w:rPr>
            </w:pPr>
          </w:p>
        </w:tc>
      </w:tr>
    </w:tbl>
    <w:p w14:paraId="43BBB48A" w14:textId="77777777" w:rsidR="004318C8" w:rsidRDefault="004318C8" w:rsidP="004318C8">
      <w:pPr>
        <w:spacing w:after="0" w:line="240" w:lineRule="auto"/>
        <w:jc w:val="both"/>
        <w:rPr>
          <w:rFonts w:ascii="Times New Roman" w:hAnsi="Times New Roman"/>
          <w:sz w:val="12"/>
          <w:szCs w:val="24"/>
        </w:rPr>
      </w:pPr>
    </w:p>
    <w:tbl>
      <w:tblPr>
        <w:tblStyle w:val="TableGrid"/>
        <w:tblW w:w="0" w:type="auto"/>
        <w:tblInd w:w="-142" w:type="dxa"/>
        <w:tblLook w:val="04A0" w:firstRow="1" w:lastRow="0" w:firstColumn="1" w:lastColumn="0" w:noHBand="0" w:noVBand="1"/>
      </w:tblPr>
      <w:tblGrid>
        <w:gridCol w:w="1838"/>
        <w:gridCol w:w="7792"/>
      </w:tblGrid>
      <w:tr w:rsidR="004318C8" w14:paraId="1F684200" w14:textId="77777777" w:rsidTr="004318C8">
        <w:tc>
          <w:tcPr>
            <w:tcW w:w="1838" w:type="dxa"/>
            <w:tcBorders>
              <w:top w:val="nil"/>
              <w:left w:val="nil"/>
              <w:bottom w:val="nil"/>
              <w:right w:val="single" w:sz="4" w:space="0" w:color="auto"/>
            </w:tcBorders>
          </w:tcPr>
          <w:p w14:paraId="1309E562" w14:textId="77777777" w:rsidR="004318C8" w:rsidRDefault="004318C8" w:rsidP="004318C8">
            <w:pPr>
              <w:jc w:val="both"/>
              <w:rPr>
                <w:rFonts w:ascii="Times New Roman" w:hAnsi="Times New Roman"/>
                <w:sz w:val="24"/>
                <w:szCs w:val="24"/>
              </w:rPr>
            </w:pPr>
            <w:r>
              <w:rPr>
                <w:rFonts w:ascii="Times New Roman" w:hAnsi="Times New Roman"/>
                <w:sz w:val="24"/>
                <w:szCs w:val="24"/>
              </w:rPr>
              <w:t>със седалище:</w:t>
            </w:r>
          </w:p>
        </w:tc>
        <w:tc>
          <w:tcPr>
            <w:tcW w:w="7792" w:type="dxa"/>
            <w:tcBorders>
              <w:left w:val="single" w:sz="4" w:space="0" w:color="auto"/>
            </w:tcBorders>
          </w:tcPr>
          <w:p w14:paraId="7DB18C82" w14:textId="77777777" w:rsidR="004318C8" w:rsidRDefault="004318C8" w:rsidP="004318C8">
            <w:pPr>
              <w:jc w:val="both"/>
              <w:rPr>
                <w:rFonts w:ascii="Times New Roman" w:hAnsi="Times New Roman"/>
                <w:sz w:val="24"/>
                <w:szCs w:val="24"/>
              </w:rPr>
            </w:pPr>
          </w:p>
        </w:tc>
      </w:tr>
    </w:tbl>
    <w:p w14:paraId="7DB8CDB1" w14:textId="77777777" w:rsidR="004318C8" w:rsidRDefault="004318C8" w:rsidP="004318C8">
      <w:pPr>
        <w:spacing w:after="0" w:line="240" w:lineRule="auto"/>
        <w:jc w:val="both"/>
        <w:rPr>
          <w:rFonts w:ascii="Times New Roman" w:hAnsi="Times New Roman"/>
          <w:sz w:val="24"/>
          <w:szCs w:val="24"/>
        </w:rPr>
      </w:pPr>
    </w:p>
    <w:tbl>
      <w:tblPr>
        <w:tblStyle w:val="TableGrid"/>
        <w:tblW w:w="0" w:type="auto"/>
        <w:tblInd w:w="-142" w:type="dxa"/>
        <w:tblLook w:val="04A0" w:firstRow="1" w:lastRow="0" w:firstColumn="1" w:lastColumn="0" w:noHBand="0" w:noVBand="1"/>
      </w:tblPr>
      <w:tblGrid>
        <w:gridCol w:w="2552"/>
        <w:gridCol w:w="7078"/>
      </w:tblGrid>
      <w:tr w:rsidR="004318C8" w14:paraId="500CA62C" w14:textId="77777777" w:rsidTr="004318C8">
        <w:tc>
          <w:tcPr>
            <w:tcW w:w="2552" w:type="dxa"/>
            <w:tcBorders>
              <w:top w:val="nil"/>
              <w:left w:val="nil"/>
              <w:bottom w:val="nil"/>
              <w:right w:val="single" w:sz="4" w:space="0" w:color="auto"/>
            </w:tcBorders>
          </w:tcPr>
          <w:p w14:paraId="35B7FB62" w14:textId="77777777" w:rsidR="004318C8" w:rsidRDefault="004318C8" w:rsidP="004318C8">
            <w:pPr>
              <w:jc w:val="both"/>
              <w:rPr>
                <w:rFonts w:ascii="Times New Roman" w:hAnsi="Times New Roman"/>
                <w:sz w:val="24"/>
                <w:szCs w:val="24"/>
              </w:rPr>
            </w:pPr>
            <w:r>
              <w:rPr>
                <w:rFonts w:ascii="Times New Roman" w:hAnsi="Times New Roman"/>
                <w:sz w:val="24"/>
                <w:szCs w:val="24"/>
              </w:rPr>
              <w:t>и адрес на управление:</w:t>
            </w:r>
          </w:p>
        </w:tc>
        <w:tc>
          <w:tcPr>
            <w:tcW w:w="7078" w:type="dxa"/>
            <w:tcBorders>
              <w:left w:val="single" w:sz="4" w:space="0" w:color="auto"/>
            </w:tcBorders>
          </w:tcPr>
          <w:p w14:paraId="6E33B0A5" w14:textId="77777777" w:rsidR="004318C8" w:rsidRDefault="004318C8" w:rsidP="004318C8">
            <w:pPr>
              <w:jc w:val="both"/>
              <w:rPr>
                <w:rFonts w:ascii="Times New Roman" w:hAnsi="Times New Roman"/>
                <w:sz w:val="24"/>
                <w:szCs w:val="24"/>
              </w:rPr>
            </w:pPr>
          </w:p>
        </w:tc>
      </w:tr>
    </w:tbl>
    <w:p w14:paraId="104FC61F" w14:textId="77777777" w:rsidR="004318C8" w:rsidRDefault="004318C8" w:rsidP="004318C8">
      <w:pPr>
        <w:spacing w:after="0" w:line="240" w:lineRule="auto"/>
        <w:jc w:val="both"/>
        <w:rPr>
          <w:rFonts w:ascii="Times New Roman" w:hAnsi="Times New Roman"/>
          <w:sz w:val="24"/>
          <w:szCs w:val="24"/>
        </w:rPr>
      </w:pPr>
    </w:p>
    <w:tbl>
      <w:tblPr>
        <w:tblStyle w:val="TableGrid"/>
        <w:tblW w:w="0" w:type="auto"/>
        <w:tblInd w:w="-142" w:type="dxa"/>
        <w:tblLook w:val="04A0" w:firstRow="1" w:lastRow="0" w:firstColumn="1" w:lastColumn="0" w:noHBand="0" w:noVBand="1"/>
      </w:tblPr>
      <w:tblGrid>
        <w:gridCol w:w="1168"/>
        <w:gridCol w:w="3747"/>
        <w:gridCol w:w="1181"/>
        <w:gridCol w:w="3544"/>
      </w:tblGrid>
      <w:tr w:rsidR="004318C8" w14:paraId="3E07737C" w14:textId="77777777" w:rsidTr="004318C8">
        <w:tc>
          <w:tcPr>
            <w:tcW w:w="1168" w:type="dxa"/>
            <w:tcBorders>
              <w:top w:val="nil"/>
              <w:left w:val="nil"/>
              <w:bottom w:val="nil"/>
              <w:right w:val="single" w:sz="4" w:space="0" w:color="auto"/>
            </w:tcBorders>
          </w:tcPr>
          <w:p w14:paraId="5F704876" w14:textId="77777777" w:rsidR="004318C8" w:rsidRDefault="004318C8" w:rsidP="004318C8">
            <w:pPr>
              <w:jc w:val="both"/>
              <w:rPr>
                <w:rFonts w:ascii="Times New Roman" w:hAnsi="Times New Roman"/>
                <w:sz w:val="24"/>
                <w:szCs w:val="24"/>
              </w:rPr>
            </w:pPr>
            <w:r>
              <w:rPr>
                <w:rFonts w:ascii="Times New Roman" w:hAnsi="Times New Roman"/>
                <w:sz w:val="24"/>
                <w:szCs w:val="24"/>
              </w:rPr>
              <w:lastRenderedPageBreak/>
              <w:t>Телефон:</w:t>
            </w:r>
          </w:p>
        </w:tc>
        <w:tc>
          <w:tcPr>
            <w:tcW w:w="3747" w:type="dxa"/>
            <w:tcBorders>
              <w:left w:val="single" w:sz="4" w:space="0" w:color="auto"/>
              <w:right w:val="single" w:sz="4" w:space="0" w:color="auto"/>
            </w:tcBorders>
          </w:tcPr>
          <w:p w14:paraId="7198AF5B" w14:textId="77777777" w:rsidR="004318C8" w:rsidRDefault="004318C8" w:rsidP="004318C8">
            <w:pPr>
              <w:jc w:val="both"/>
              <w:rPr>
                <w:rFonts w:ascii="Times New Roman" w:hAnsi="Times New Roman"/>
                <w:sz w:val="24"/>
                <w:szCs w:val="24"/>
              </w:rPr>
            </w:pPr>
          </w:p>
        </w:tc>
        <w:tc>
          <w:tcPr>
            <w:tcW w:w="1181" w:type="dxa"/>
            <w:tcBorders>
              <w:top w:val="nil"/>
              <w:left w:val="single" w:sz="4" w:space="0" w:color="auto"/>
              <w:bottom w:val="nil"/>
              <w:right w:val="single" w:sz="4" w:space="0" w:color="auto"/>
            </w:tcBorders>
          </w:tcPr>
          <w:p w14:paraId="098C23C2" w14:textId="77777777" w:rsidR="004318C8" w:rsidRDefault="004318C8" w:rsidP="004318C8">
            <w:pPr>
              <w:jc w:val="both"/>
              <w:rPr>
                <w:rFonts w:ascii="Times New Roman" w:hAnsi="Times New Roman"/>
                <w:sz w:val="24"/>
                <w:szCs w:val="24"/>
              </w:rPr>
            </w:pPr>
            <w:r>
              <w:rPr>
                <w:rFonts w:ascii="Times New Roman" w:hAnsi="Times New Roman"/>
                <w:sz w:val="24"/>
                <w:szCs w:val="24"/>
              </w:rPr>
              <w:t>ел. поща:</w:t>
            </w:r>
          </w:p>
        </w:tc>
        <w:tc>
          <w:tcPr>
            <w:tcW w:w="3544" w:type="dxa"/>
            <w:tcBorders>
              <w:left w:val="single" w:sz="4" w:space="0" w:color="auto"/>
            </w:tcBorders>
          </w:tcPr>
          <w:p w14:paraId="604479F4" w14:textId="77777777" w:rsidR="004318C8" w:rsidRDefault="004318C8" w:rsidP="004318C8">
            <w:pPr>
              <w:jc w:val="both"/>
              <w:rPr>
                <w:rFonts w:ascii="Times New Roman" w:hAnsi="Times New Roman"/>
                <w:sz w:val="24"/>
                <w:szCs w:val="24"/>
              </w:rPr>
            </w:pPr>
          </w:p>
        </w:tc>
      </w:tr>
    </w:tbl>
    <w:p w14:paraId="3EE640D3" w14:textId="77777777" w:rsidR="00925CD8" w:rsidRDefault="00925CD8" w:rsidP="00925CD8">
      <w:pPr>
        <w:spacing w:after="0"/>
        <w:ind w:left="567" w:hanging="567"/>
        <w:jc w:val="both"/>
        <w:rPr>
          <w:rFonts w:ascii="Times New Roman" w:hAnsi="Times New Roman" w:cs="Times New Roman"/>
          <w:sz w:val="24"/>
          <w:szCs w:val="24"/>
        </w:rPr>
      </w:pPr>
      <w:r w:rsidRPr="006C6A79">
        <w:rPr>
          <w:rFonts w:ascii="Times New Roman" w:hAnsi="Times New Roman" w:cs="Times New Roman"/>
          <w:sz w:val="24"/>
          <w:szCs w:val="24"/>
        </w:rPr>
        <w:t>Представлявано от:……</w:t>
      </w:r>
      <w:r>
        <w:rPr>
          <w:rFonts w:ascii="Times New Roman" w:hAnsi="Times New Roman" w:cs="Times New Roman"/>
          <w:sz w:val="24"/>
          <w:szCs w:val="24"/>
        </w:rPr>
        <w:t>…………………………………..</w:t>
      </w:r>
      <w:r w:rsidRPr="006C6A79">
        <w:rPr>
          <w:rFonts w:ascii="Times New Roman" w:hAnsi="Times New Roman" w:cs="Times New Roman"/>
          <w:sz w:val="24"/>
          <w:szCs w:val="24"/>
        </w:rPr>
        <w:t xml:space="preserve">…………………………………… </w:t>
      </w:r>
    </w:p>
    <w:p w14:paraId="2251C442" w14:textId="77777777" w:rsidR="00925CD8" w:rsidRDefault="00925CD8" w:rsidP="00925CD8">
      <w:pPr>
        <w:spacing w:after="0"/>
        <w:ind w:left="567"/>
        <w:jc w:val="center"/>
        <w:rPr>
          <w:rFonts w:ascii="Times New Roman" w:hAnsi="Times New Roman" w:cs="Times New Roman"/>
          <w:sz w:val="24"/>
          <w:szCs w:val="24"/>
        </w:rPr>
      </w:pPr>
      <w:r w:rsidRPr="006C6A79">
        <w:rPr>
          <w:rFonts w:ascii="Times New Roman" w:hAnsi="Times New Roman" w:cs="Times New Roman"/>
          <w:sz w:val="24"/>
          <w:szCs w:val="24"/>
        </w:rPr>
        <w:t>(</w:t>
      </w:r>
      <w:r w:rsidRPr="00572D87">
        <w:rPr>
          <w:rFonts w:ascii="Times New Roman" w:hAnsi="Times New Roman" w:cs="Times New Roman"/>
          <w:i/>
          <w:sz w:val="20"/>
          <w:szCs w:val="20"/>
        </w:rPr>
        <w:t>име, презиме, фамилия</w:t>
      </w:r>
      <w:r w:rsidRPr="006C6A79">
        <w:rPr>
          <w:rFonts w:ascii="Times New Roman" w:hAnsi="Times New Roman" w:cs="Times New Roman"/>
          <w:sz w:val="24"/>
          <w:szCs w:val="24"/>
        </w:rPr>
        <w:t>)</w:t>
      </w:r>
    </w:p>
    <w:p w14:paraId="35E2D724" w14:textId="77777777" w:rsidR="00925CD8" w:rsidRPr="006C6A79" w:rsidRDefault="00925CD8" w:rsidP="00925CD8">
      <w:pPr>
        <w:spacing w:before="120" w:after="0"/>
        <w:rPr>
          <w:rFonts w:ascii="Times New Roman" w:hAnsi="Times New Roman" w:cs="Times New Roman"/>
          <w:sz w:val="24"/>
          <w:szCs w:val="24"/>
        </w:rPr>
      </w:pPr>
      <w:r w:rsidRPr="006C6A79">
        <w:rPr>
          <w:rFonts w:ascii="Times New Roman" w:hAnsi="Times New Roman" w:cs="Times New Roman"/>
          <w:sz w:val="24"/>
          <w:szCs w:val="24"/>
        </w:rPr>
        <w:t xml:space="preserve">В качеството си на: </w:t>
      </w:r>
    </w:p>
    <w:p w14:paraId="5A645EA3" w14:textId="77777777" w:rsidR="00925CD8" w:rsidRDefault="00925CD8" w:rsidP="00925CD8">
      <w:pPr>
        <w:spacing w:before="120" w:after="0"/>
        <w:ind w:left="567"/>
        <w:rPr>
          <w:rFonts w:ascii="Times New Roman" w:hAnsi="Times New Roman" w:cs="Times New Roman"/>
          <w:sz w:val="24"/>
          <w:szCs w:val="24"/>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97152" behindDoc="0" locked="0" layoutInCell="1" allowOverlap="1" wp14:anchorId="6EBB9650" wp14:editId="2D82701A">
                <wp:simplePos x="0" y="0"/>
                <wp:positionH relativeFrom="column">
                  <wp:posOffset>180975</wp:posOffset>
                </wp:positionH>
                <wp:positionV relativeFrom="paragraph">
                  <wp:posOffset>104140</wp:posOffset>
                </wp:positionV>
                <wp:extent cx="180975" cy="180975"/>
                <wp:effectExtent l="0" t="0" r="2857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2266352D" w14:textId="77777777" w:rsidR="007E355C" w:rsidRPr="002641D0" w:rsidRDefault="007E355C" w:rsidP="00925CD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6A2A0" id="Rectangle 24" o:spid="_x0000_s1038" style="position:absolute;left:0;text-align:left;margin-left:14.25pt;margin-top:8.2pt;width:14.2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">
                <v:textbox>
                  <w:txbxContent>
                    <w:p w:rsidR="007E355C" w:rsidRPr="002641D0" w:rsidRDefault="007E355C" w:rsidP="00925CD8">
                      <w:pPr>
                        <w:rPr>
                          <w:lang w:val="en-US"/>
                        </w:rPr>
                      </w:pPr>
                    </w:p>
                  </w:txbxContent>
                </v:textbox>
              </v:rect>
            </w:pict>
          </mc:Fallback>
        </mc:AlternateContent>
      </w:r>
      <w:r>
        <w:rPr>
          <w:rFonts w:ascii="Times New Roman" w:hAnsi="Times New Roman" w:cs="Times New Roman"/>
          <w:sz w:val="24"/>
          <w:szCs w:val="24"/>
        </w:rPr>
        <w:t xml:space="preserve"> </w:t>
      </w:r>
      <w:r w:rsidRPr="006C6A79">
        <w:rPr>
          <w:rFonts w:ascii="Times New Roman" w:hAnsi="Times New Roman" w:cs="Times New Roman"/>
          <w:sz w:val="24"/>
          <w:szCs w:val="24"/>
        </w:rPr>
        <w:t>лице, представляващо юридическото лице;</w:t>
      </w:r>
    </w:p>
    <w:p w14:paraId="578F75E5" w14:textId="77777777" w:rsidR="00925CD8" w:rsidRPr="006C6A79" w:rsidRDefault="00925CD8" w:rsidP="00925CD8">
      <w:pPr>
        <w:spacing w:before="120" w:after="0"/>
        <w:ind w:left="567"/>
        <w:rPr>
          <w:rFonts w:ascii="Times New Roman" w:hAnsi="Times New Roman" w:cs="Times New Roman"/>
          <w:sz w:val="24"/>
          <w:szCs w:val="24"/>
          <w:lang w:val="en-US"/>
        </w:rPr>
      </w:pPr>
    </w:p>
    <w:p w14:paraId="35AAB480" w14:textId="77777777" w:rsidR="00925CD8" w:rsidRPr="00743BD6" w:rsidRDefault="00925CD8" w:rsidP="00925CD8">
      <w:pPr>
        <w:spacing w:after="0" w:line="240" w:lineRule="auto"/>
        <w:jc w:val="both"/>
        <w:rPr>
          <w:rFonts w:ascii="Times New Roman" w:hAnsi="Times New Roman"/>
          <w:sz w:val="24"/>
          <w:szCs w:val="24"/>
          <w:lang w:eastAsia="bg-BG"/>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98176" behindDoc="0" locked="0" layoutInCell="1" allowOverlap="1" wp14:anchorId="001364CC" wp14:editId="030EA74D">
                <wp:simplePos x="0" y="0"/>
                <wp:positionH relativeFrom="column">
                  <wp:posOffset>180975</wp:posOffset>
                </wp:positionH>
                <wp:positionV relativeFrom="paragraph">
                  <wp:posOffset>114300</wp:posOffset>
                </wp:positionV>
                <wp:extent cx="180975" cy="180975"/>
                <wp:effectExtent l="0" t="0" r="2857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5A4E4D30" w14:textId="77777777" w:rsidR="007E355C" w:rsidRPr="002641D0" w:rsidRDefault="007E355C" w:rsidP="00925CD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05C8F" id="Rectangle 25" o:spid="_x0000_s1039" style="position:absolute;left:0;text-align:left;margin-left:14.25pt;margin-top:9pt;width:14.2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">
                <v:textbox>
                  <w:txbxContent>
                    <w:p w:rsidR="007E355C" w:rsidRPr="002641D0" w:rsidRDefault="007E355C" w:rsidP="00925CD8">
                      <w:pPr>
                        <w:rPr>
                          <w:lang w:val="en-US"/>
                        </w:rPr>
                      </w:pPr>
                    </w:p>
                  </w:txbxContent>
                </v:textbox>
              </v:rect>
            </w:pict>
          </mc:Fallback>
        </mc:AlternateContent>
      </w:r>
      <w:r>
        <w:rPr>
          <w:rFonts w:ascii="Times New Roman" w:hAnsi="Times New Roman" w:cs="Times New Roman"/>
          <w:sz w:val="24"/>
          <w:szCs w:val="24"/>
        </w:rPr>
        <w:t xml:space="preserve">           </w:t>
      </w:r>
      <w:r w:rsidRPr="006C6A79">
        <w:rPr>
          <w:rFonts w:ascii="Times New Roman" w:hAnsi="Times New Roman" w:cs="Times New Roman"/>
          <w:sz w:val="24"/>
          <w:szCs w:val="24"/>
        </w:rPr>
        <w:t>упълномощено лице</w:t>
      </w:r>
      <w:r w:rsidRPr="00743BD6">
        <w:rPr>
          <w:rFonts w:ascii="Times New Roman" w:hAnsi="Times New Roman"/>
          <w:sz w:val="24"/>
          <w:szCs w:val="24"/>
          <w:lang w:eastAsia="bg-BG"/>
        </w:rPr>
        <w:t xml:space="preserve"> </w:t>
      </w:r>
    </w:p>
    <w:p w14:paraId="70DB51F6" w14:textId="77777777" w:rsidR="00A70897" w:rsidRPr="001E25FB" w:rsidRDefault="00A70897" w:rsidP="00F969FE">
      <w:pPr>
        <w:spacing w:after="0" w:line="240" w:lineRule="auto"/>
        <w:jc w:val="both"/>
        <w:rPr>
          <w:rFonts w:ascii="Times New Roman" w:hAnsi="Times New Roman"/>
          <w:sz w:val="24"/>
          <w:szCs w:val="24"/>
          <w:lang w:eastAsia="bg-BG"/>
        </w:rPr>
      </w:pPr>
    </w:p>
    <w:p w14:paraId="28E444CD" w14:textId="77777777" w:rsidR="00F969FE" w:rsidRDefault="00F969FE" w:rsidP="00F969FE">
      <w:pPr>
        <w:spacing w:after="0" w:line="240" w:lineRule="auto"/>
        <w:jc w:val="both"/>
        <w:rPr>
          <w:rFonts w:ascii="Times New Roman" w:hAnsi="Times New Roman"/>
          <w:b/>
          <w:sz w:val="24"/>
          <w:szCs w:val="24"/>
          <w:lang w:eastAsia="bg-BG"/>
        </w:rPr>
      </w:pPr>
    </w:p>
    <w:p w14:paraId="58303ED1" w14:textId="77777777" w:rsidR="00F969FE" w:rsidRDefault="00F969FE" w:rsidP="004318C8">
      <w:pPr>
        <w:spacing w:after="0" w:line="240" w:lineRule="auto"/>
        <w:ind w:firstLine="567"/>
        <w:jc w:val="both"/>
        <w:rPr>
          <w:rFonts w:ascii="Times New Roman" w:hAnsi="Times New Roman"/>
          <w:b/>
          <w:sz w:val="24"/>
          <w:szCs w:val="24"/>
          <w:lang w:eastAsia="bg-BG"/>
        </w:rPr>
      </w:pPr>
    </w:p>
    <w:p w14:paraId="4DE6C9AB" w14:textId="77777777" w:rsidR="004318C8" w:rsidRPr="004A051B" w:rsidRDefault="004318C8" w:rsidP="004318C8">
      <w:pPr>
        <w:spacing w:after="0" w:line="240" w:lineRule="auto"/>
        <w:ind w:firstLine="567"/>
        <w:jc w:val="both"/>
        <w:rPr>
          <w:rFonts w:ascii="Times New Roman" w:hAnsi="Times New Roman"/>
          <w:b/>
          <w:sz w:val="2"/>
          <w:szCs w:val="24"/>
          <w:lang w:eastAsia="bg-BG"/>
        </w:rPr>
      </w:pPr>
      <w:r>
        <w:rPr>
          <w:rFonts w:ascii="Times New Roman" w:hAnsi="Times New Roman"/>
          <w:b/>
          <w:sz w:val="24"/>
          <w:szCs w:val="24"/>
          <w:lang w:eastAsia="bg-BG"/>
        </w:rPr>
        <w:t xml:space="preserve">Представям настоящото заявление и приложените към него документи за продължаване на срока на валидност на лиценз на Общността за международен </w:t>
      </w:r>
      <w:r>
        <w:rPr>
          <w:rFonts w:ascii="Times New Roman" w:hAnsi="Times New Roman"/>
          <w:b/>
          <w:sz w:val="24"/>
          <w:szCs w:val="24"/>
          <w:lang w:eastAsia="bg-BG"/>
        </w:rPr>
        <w:br/>
      </w:r>
    </w:p>
    <w:tbl>
      <w:tblPr>
        <w:tblStyle w:val="TableGrid"/>
        <w:tblW w:w="9782" w:type="dxa"/>
        <w:tblLook w:val="04A0" w:firstRow="1" w:lastRow="0" w:firstColumn="1" w:lastColumn="0" w:noHBand="0" w:noVBand="1"/>
      </w:tblPr>
      <w:tblGrid>
        <w:gridCol w:w="2694"/>
        <w:gridCol w:w="3969"/>
        <w:gridCol w:w="3119"/>
      </w:tblGrid>
      <w:tr w:rsidR="004318C8" w14:paraId="481DAA6C" w14:textId="77777777" w:rsidTr="004318C8">
        <w:tc>
          <w:tcPr>
            <w:tcW w:w="2694" w:type="dxa"/>
            <w:tcBorders>
              <w:top w:val="nil"/>
              <w:left w:val="nil"/>
              <w:bottom w:val="nil"/>
              <w:right w:val="single" w:sz="4" w:space="0" w:color="auto"/>
            </w:tcBorders>
          </w:tcPr>
          <w:p w14:paraId="29D3749F" w14:textId="77777777" w:rsidR="004318C8" w:rsidRPr="00674FF4" w:rsidRDefault="004318C8" w:rsidP="004318C8">
            <w:pPr>
              <w:jc w:val="both"/>
              <w:rPr>
                <w:rFonts w:ascii="Times New Roman" w:hAnsi="Times New Roman"/>
                <w:sz w:val="24"/>
                <w:szCs w:val="24"/>
                <w:lang w:eastAsia="bg-BG"/>
              </w:rPr>
            </w:pPr>
            <w:r>
              <w:rPr>
                <w:rFonts w:ascii="Times New Roman" w:hAnsi="Times New Roman"/>
                <w:b/>
                <w:sz w:val="24"/>
                <w:szCs w:val="24"/>
                <w:lang w:eastAsia="bg-BG"/>
              </w:rPr>
              <w:t>автомобилен превоз и</w:t>
            </w:r>
          </w:p>
        </w:tc>
        <w:tc>
          <w:tcPr>
            <w:tcW w:w="3969" w:type="dxa"/>
            <w:tcBorders>
              <w:left w:val="single" w:sz="4" w:space="0" w:color="auto"/>
              <w:right w:val="single" w:sz="4" w:space="0" w:color="auto"/>
            </w:tcBorders>
          </w:tcPr>
          <w:p w14:paraId="302DC6E3" w14:textId="77777777" w:rsidR="004318C8" w:rsidRDefault="004318C8" w:rsidP="004318C8">
            <w:pPr>
              <w:jc w:val="both"/>
              <w:rPr>
                <w:rFonts w:ascii="Times New Roman" w:hAnsi="Times New Roman"/>
                <w:b/>
                <w:sz w:val="24"/>
                <w:szCs w:val="24"/>
                <w:lang w:eastAsia="bg-BG"/>
              </w:rPr>
            </w:pPr>
          </w:p>
        </w:tc>
        <w:tc>
          <w:tcPr>
            <w:tcW w:w="3119" w:type="dxa"/>
            <w:tcBorders>
              <w:top w:val="nil"/>
              <w:left w:val="single" w:sz="4" w:space="0" w:color="auto"/>
              <w:bottom w:val="nil"/>
              <w:right w:val="nil"/>
            </w:tcBorders>
          </w:tcPr>
          <w:p w14:paraId="6733C51C" w14:textId="77777777" w:rsidR="004318C8" w:rsidRDefault="004318C8" w:rsidP="004318C8">
            <w:pPr>
              <w:jc w:val="both"/>
              <w:rPr>
                <w:rFonts w:ascii="Times New Roman" w:hAnsi="Times New Roman"/>
                <w:b/>
                <w:sz w:val="24"/>
                <w:szCs w:val="24"/>
                <w:lang w:eastAsia="bg-BG"/>
              </w:rPr>
            </w:pPr>
            <w:r>
              <w:rPr>
                <w:rFonts w:ascii="Times New Roman" w:hAnsi="Times New Roman"/>
                <w:b/>
                <w:sz w:val="24"/>
                <w:szCs w:val="24"/>
                <w:lang w:eastAsia="bg-BG"/>
              </w:rPr>
              <w:t xml:space="preserve">брой заверено копие/броя </w:t>
            </w:r>
          </w:p>
        </w:tc>
      </w:tr>
      <w:tr w:rsidR="004318C8" w14:paraId="217915A9" w14:textId="77777777" w:rsidTr="004318C8">
        <w:tc>
          <w:tcPr>
            <w:tcW w:w="9782" w:type="dxa"/>
            <w:gridSpan w:val="3"/>
            <w:tcBorders>
              <w:top w:val="nil"/>
              <w:left w:val="nil"/>
              <w:bottom w:val="nil"/>
              <w:right w:val="single" w:sz="4" w:space="0" w:color="auto"/>
            </w:tcBorders>
          </w:tcPr>
          <w:p w14:paraId="351FD69D" w14:textId="77777777" w:rsidR="004318C8" w:rsidRPr="00D70CCD" w:rsidRDefault="004318C8" w:rsidP="004318C8">
            <w:pPr>
              <w:jc w:val="both"/>
              <w:rPr>
                <w:rFonts w:ascii="Times New Roman" w:hAnsi="Times New Roman"/>
                <w:i/>
                <w:sz w:val="20"/>
                <w:szCs w:val="20"/>
                <w:lang w:eastAsia="bg-BG"/>
              </w:rPr>
            </w:pPr>
            <w:r>
              <w:rPr>
                <w:rFonts w:ascii="Times New Roman" w:hAnsi="Times New Roman"/>
                <w:b/>
                <w:sz w:val="24"/>
                <w:szCs w:val="24"/>
                <w:lang w:eastAsia="bg-BG"/>
              </w:rPr>
              <w:t xml:space="preserve">заверени копия на лиценза. </w:t>
            </w:r>
            <w:r>
              <w:rPr>
                <w:rFonts w:ascii="Times New Roman" w:hAnsi="Times New Roman"/>
                <w:b/>
                <w:sz w:val="24"/>
                <w:szCs w:val="24"/>
                <w:lang w:eastAsia="bg-BG"/>
              </w:rPr>
              <w:tab/>
            </w:r>
            <w:r>
              <w:rPr>
                <w:rFonts w:ascii="Times New Roman" w:hAnsi="Times New Roman"/>
                <w:b/>
                <w:sz w:val="24"/>
                <w:szCs w:val="24"/>
                <w:lang w:eastAsia="bg-BG"/>
              </w:rPr>
              <w:tab/>
            </w:r>
            <w:r w:rsidRPr="00D70CCD">
              <w:rPr>
                <w:rFonts w:ascii="Times New Roman" w:hAnsi="Times New Roman"/>
                <w:i/>
                <w:sz w:val="18"/>
                <w:szCs w:val="20"/>
                <w:lang w:eastAsia="bg-BG"/>
              </w:rPr>
              <w:t>(с цифри и думи)</w:t>
            </w:r>
          </w:p>
        </w:tc>
      </w:tr>
    </w:tbl>
    <w:p w14:paraId="3D40B8F4" w14:textId="77777777" w:rsidR="004318C8" w:rsidRDefault="004318C8" w:rsidP="004318C8">
      <w:pPr>
        <w:spacing w:after="0" w:line="240" w:lineRule="auto"/>
        <w:ind w:firstLine="851"/>
        <w:rPr>
          <w:rFonts w:ascii="Times New Roman" w:hAnsi="Times New Roman"/>
          <w:sz w:val="24"/>
          <w:szCs w:val="24"/>
        </w:rPr>
      </w:pPr>
    </w:p>
    <w:p w14:paraId="77044A32" w14:textId="77777777" w:rsidR="004318C8" w:rsidRDefault="004318C8" w:rsidP="004318C8">
      <w:pPr>
        <w:spacing w:after="0" w:line="240" w:lineRule="auto"/>
        <w:ind w:firstLine="567"/>
        <w:jc w:val="both"/>
        <w:rPr>
          <w:rFonts w:ascii="Times New Roman" w:hAnsi="Times New Roman"/>
          <w:b/>
          <w:sz w:val="24"/>
          <w:szCs w:val="24"/>
          <w:lang w:eastAsia="bg-BG"/>
        </w:rPr>
      </w:pPr>
      <w:r>
        <w:rPr>
          <w:rFonts w:ascii="Times New Roman" w:hAnsi="Times New Roman"/>
          <w:b/>
          <w:sz w:val="24"/>
          <w:szCs w:val="24"/>
          <w:lang w:eastAsia="bg-BG"/>
        </w:rPr>
        <w:t>*Приложени документи и електронен носител:</w:t>
      </w:r>
    </w:p>
    <w:p w14:paraId="7A9F4D08" w14:textId="77777777" w:rsidR="004318C8" w:rsidRDefault="004318C8" w:rsidP="004318C8">
      <w:pPr>
        <w:spacing w:after="0" w:line="240" w:lineRule="auto"/>
        <w:ind w:firstLine="567"/>
        <w:jc w:val="both"/>
        <w:rPr>
          <w:rFonts w:ascii="Times New Roman" w:hAnsi="Times New Roman"/>
          <w:b/>
          <w:sz w:val="24"/>
          <w:szCs w:val="24"/>
          <w:lang w:eastAsia="bg-BG"/>
        </w:rPr>
      </w:pPr>
    </w:p>
    <w:tbl>
      <w:tblPr>
        <w:tblStyle w:val="TableGrid"/>
        <w:tblW w:w="9416" w:type="dxa"/>
        <w:tblInd w:w="360" w:type="dxa"/>
        <w:tblLook w:val="04A0" w:firstRow="1" w:lastRow="0" w:firstColumn="1" w:lastColumn="0" w:noHBand="0" w:noVBand="1"/>
      </w:tblPr>
      <w:tblGrid>
        <w:gridCol w:w="342"/>
        <w:gridCol w:w="9074"/>
      </w:tblGrid>
      <w:tr w:rsidR="004318C8" w14:paraId="2F6E02E3" w14:textId="77777777" w:rsidTr="004318C8">
        <w:tc>
          <w:tcPr>
            <w:tcW w:w="342" w:type="dxa"/>
            <w:tcBorders>
              <w:right w:val="single" w:sz="4" w:space="0" w:color="auto"/>
            </w:tcBorders>
          </w:tcPr>
          <w:p w14:paraId="4C5B2943" w14:textId="77777777" w:rsidR="004318C8" w:rsidRDefault="004318C8" w:rsidP="004318C8">
            <w:pPr>
              <w:jc w:val="both"/>
              <w:rPr>
                <w:rFonts w:ascii="Times New Roman" w:hAnsi="Times New Roman"/>
                <w:sz w:val="24"/>
                <w:szCs w:val="24"/>
                <w:lang w:eastAsia="bg-BG"/>
              </w:rPr>
            </w:pPr>
          </w:p>
        </w:tc>
        <w:tc>
          <w:tcPr>
            <w:tcW w:w="9074" w:type="dxa"/>
            <w:tcBorders>
              <w:top w:val="nil"/>
              <w:left w:val="single" w:sz="4" w:space="0" w:color="auto"/>
              <w:bottom w:val="nil"/>
              <w:right w:val="nil"/>
            </w:tcBorders>
          </w:tcPr>
          <w:p w14:paraId="604AC4D5" w14:textId="77777777" w:rsidR="004318C8" w:rsidRDefault="004318C8" w:rsidP="002408CE">
            <w:pPr>
              <w:jc w:val="both"/>
              <w:rPr>
                <w:rFonts w:ascii="Times New Roman" w:hAnsi="Times New Roman"/>
                <w:sz w:val="24"/>
                <w:szCs w:val="24"/>
                <w:lang w:eastAsia="bg-BG"/>
              </w:rPr>
            </w:pPr>
            <w:r w:rsidRPr="00785E16">
              <w:rPr>
                <w:rFonts w:ascii="Times New Roman" w:hAnsi="Times New Roman"/>
                <w:sz w:val="24"/>
                <w:szCs w:val="24"/>
                <w:lang w:eastAsia="bg-BG"/>
              </w:rPr>
              <w:t>1.</w:t>
            </w:r>
            <w:r w:rsidR="00F969FE">
              <w:rPr>
                <w:rFonts w:ascii="Times New Roman" w:hAnsi="Times New Roman"/>
                <w:sz w:val="24"/>
                <w:szCs w:val="24"/>
                <w:lang w:eastAsia="bg-BG"/>
              </w:rPr>
              <w:t xml:space="preserve"> </w:t>
            </w:r>
            <w:r>
              <w:rPr>
                <w:rFonts w:ascii="Times New Roman" w:hAnsi="Times New Roman"/>
                <w:sz w:val="24"/>
                <w:szCs w:val="24"/>
                <w:lang w:eastAsia="bg-BG"/>
              </w:rPr>
              <w:t xml:space="preserve">Справка за доказване на финансова стабилност </w:t>
            </w:r>
            <w:r w:rsidRPr="00654D1A">
              <w:rPr>
                <w:rFonts w:ascii="Times New Roman" w:hAnsi="Times New Roman"/>
                <w:i/>
                <w:sz w:val="24"/>
                <w:szCs w:val="24"/>
                <w:lang w:eastAsia="bg-BG"/>
              </w:rPr>
              <w:t>(</w:t>
            </w:r>
            <w:r w:rsidR="002408CE">
              <w:rPr>
                <w:rFonts w:ascii="Times New Roman" w:hAnsi="Times New Roman"/>
                <w:i/>
                <w:sz w:val="24"/>
                <w:szCs w:val="24"/>
                <w:lang w:eastAsia="bg-BG"/>
              </w:rPr>
              <w:t>п</w:t>
            </w:r>
            <w:r w:rsidRPr="00654D1A">
              <w:rPr>
                <w:rFonts w:ascii="Times New Roman" w:hAnsi="Times New Roman"/>
                <w:i/>
                <w:sz w:val="24"/>
                <w:szCs w:val="24"/>
                <w:lang w:eastAsia="bg-BG"/>
              </w:rPr>
              <w:t>риложение № 3 от Наредба № 11);</w:t>
            </w:r>
          </w:p>
        </w:tc>
      </w:tr>
    </w:tbl>
    <w:p w14:paraId="2A717A56" w14:textId="77777777" w:rsidR="004318C8" w:rsidRPr="00674FF4" w:rsidRDefault="004318C8" w:rsidP="004318C8">
      <w:pPr>
        <w:spacing w:after="0" w:line="240" w:lineRule="auto"/>
        <w:ind w:firstLine="567"/>
        <w:jc w:val="both"/>
        <w:rPr>
          <w:rFonts w:ascii="Times New Roman" w:hAnsi="Times New Roman"/>
          <w:b/>
          <w:sz w:val="12"/>
          <w:szCs w:val="24"/>
          <w:lang w:eastAsia="bg-BG"/>
        </w:rPr>
      </w:pPr>
    </w:p>
    <w:tbl>
      <w:tblPr>
        <w:tblStyle w:val="TableGrid"/>
        <w:tblW w:w="0" w:type="auto"/>
        <w:tblInd w:w="360" w:type="dxa"/>
        <w:tblLook w:val="04A0" w:firstRow="1" w:lastRow="0" w:firstColumn="1" w:lastColumn="0" w:noHBand="0" w:noVBand="1"/>
      </w:tblPr>
      <w:tblGrid>
        <w:gridCol w:w="344"/>
        <w:gridCol w:w="8926"/>
      </w:tblGrid>
      <w:tr w:rsidR="004318C8" w14:paraId="726ED404" w14:textId="77777777" w:rsidTr="004318C8">
        <w:tc>
          <w:tcPr>
            <w:tcW w:w="344" w:type="dxa"/>
            <w:tcBorders>
              <w:right w:val="single" w:sz="4" w:space="0" w:color="auto"/>
            </w:tcBorders>
          </w:tcPr>
          <w:p w14:paraId="5E6EEDBD" w14:textId="77777777" w:rsidR="004318C8" w:rsidRDefault="004318C8" w:rsidP="004318C8">
            <w:pPr>
              <w:jc w:val="both"/>
              <w:rPr>
                <w:rFonts w:ascii="Times New Roman" w:hAnsi="Times New Roman"/>
                <w:sz w:val="24"/>
                <w:szCs w:val="24"/>
                <w:lang w:eastAsia="bg-BG"/>
              </w:rPr>
            </w:pPr>
          </w:p>
        </w:tc>
        <w:tc>
          <w:tcPr>
            <w:tcW w:w="8926" w:type="dxa"/>
            <w:tcBorders>
              <w:top w:val="nil"/>
              <w:left w:val="single" w:sz="4" w:space="0" w:color="auto"/>
              <w:bottom w:val="nil"/>
              <w:right w:val="nil"/>
            </w:tcBorders>
          </w:tcPr>
          <w:p w14:paraId="60A343D9" w14:textId="77777777" w:rsidR="004318C8" w:rsidRDefault="004318C8" w:rsidP="004318C8">
            <w:pPr>
              <w:jc w:val="both"/>
              <w:rPr>
                <w:rFonts w:ascii="Times New Roman" w:hAnsi="Times New Roman"/>
                <w:sz w:val="24"/>
                <w:szCs w:val="24"/>
                <w:lang w:eastAsia="bg-BG"/>
              </w:rPr>
            </w:pPr>
            <w:r w:rsidRPr="00785E16">
              <w:rPr>
                <w:rFonts w:ascii="Times New Roman" w:hAnsi="Times New Roman"/>
                <w:sz w:val="24"/>
                <w:szCs w:val="24"/>
                <w:lang w:eastAsia="bg-BG"/>
              </w:rPr>
              <w:t xml:space="preserve">2. </w:t>
            </w:r>
            <w:r>
              <w:rPr>
                <w:rFonts w:ascii="Times New Roman" w:hAnsi="Times New Roman"/>
                <w:sz w:val="24"/>
                <w:szCs w:val="24"/>
                <w:lang w:eastAsia="bg-BG"/>
              </w:rPr>
              <w:t>Р</w:t>
            </w:r>
            <w:r w:rsidRPr="00785E16">
              <w:rPr>
                <w:rFonts w:ascii="Times New Roman" w:hAnsi="Times New Roman"/>
                <w:sz w:val="24"/>
                <w:szCs w:val="24"/>
                <w:lang w:eastAsia="bg-BG"/>
              </w:rPr>
              <w:t>ъководител на транспортната дейност</w:t>
            </w:r>
            <w:r>
              <w:rPr>
                <w:rFonts w:ascii="Times New Roman" w:hAnsi="Times New Roman"/>
                <w:sz w:val="24"/>
                <w:szCs w:val="24"/>
                <w:lang w:eastAsia="bg-BG"/>
              </w:rPr>
              <w:t>:</w:t>
            </w:r>
          </w:p>
        </w:tc>
      </w:tr>
    </w:tbl>
    <w:p w14:paraId="20C884C8" w14:textId="77777777" w:rsidR="004318C8" w:rsidRPr="00674FF4" w:rsidRDefault="004318C8" w:rsidP="004318C8">
      <w:pPr>
        <w:spacing w:after="0" w:line="240" w:lineRule="auto"/>
        <w:ind w:firstLine="567"/>
        <w:jc w:val="both"/>
        <w:rPr>
          <w:rFonts w:ascii="Times New Roman" w:hAnsi="Times New Roman"/>
          <w:b/>
          <w:sz w:val="12"/>
          <w:szCs w:val="24"/>
          <w:lang w:eastAsia="bg-BG"/>
        </w:rPr>
      </w:pPr>
    </w:p>
    <w:p w14:paraId="479AB2B7" w14:textId="77777777" w:rsidR="004318C8" w:rsidRPr="00E6059C" w:rsidRDefault="004318C8" w:rsidP="004318C8">
      <w:pPr>
        <w:spacing w:after="0" w:line="240" w:lineRule="auto"/>
        <w:ind w:firstLine="567"/>
        <w:jc w:val="both"/>
        <w:rPr>
          <w:rFonts w:ascii="Times New Roman" w:hAnsi="Times New Roman"/>
          <w:b/>
          <w:sz w:val="12"/>
          <w:szCs w:val="24"/>
          <w:lang w:eastAsia="bg-BG"/>
        </w:rPr>
      </w:pPr>
    </w:p>
    <w:tbl>
      <w:tblPr>
        <w:tblStyle w:val="TableGrid"/>
        <w:tblW w:w="0" w:type="auto"/>
        <w:tblInd w:w="360" w:type="dxa"/>
        <w:tblLook w:val="04A0" w:firstRow="1" w:lastRow="0" w:firstColumn="1" w:lastColumn="0" w:noHBand="0" w:noVBand="1"/>
      </w:tblPr>
      <w:tblGrid>
        <w:gridCol w:w="9270"/>
      </w:tblGrid>
      <w:tr w:rsidR="004318C8" w14:paraId="2E09F674" w14:textId="77777777" w:rsidTr="004318C8">
        <w:trPr>
          <w:trHeight w:val="319"/>
        </w:trPr>
        <w:tc>
          <w:tcPr>
            <w:tcW w:w="9270" w:type="dxa"/>
          </w:tcPr>
          <w:p w14:paraId="14C6E9F4" w14:textId="77777777" w:rsidR="004318C8" w:rsidRDefault="004318C8" w:rsidP="004318C8">
            <w:pPr>
              <w:jc w:val="both"/>
              <w:rPr>
                <w:rFonts w:ascii="Times New Roman" w:hAnsi="Times New Roman"/>
                <w:sz w:val="24"/>
                <w:szCs w:val="24"/>
                <w:lang w:eastAsia="bg-BG"/>
              </w:rPr>
            </w:pPr>
          </w:p>
        </w:tc>
      </w:tr>
    </w:tbl>
    <w:p w14:paraId="4F409E8D" w14:textId="77777777" w:rsidR="004318C8" w:rsidRPr="00100771" w:rsidRDefault="004318C8" w:rsidP="004318C8">
      <w:pPr>
        <w:spacing w:after="120" w:line="240" w:lineRule="auto"/>
        <w:jc w:val="center"/>
        <w:rPr>
          <w:rFonts w:ascii="Times New Roman" w:hAnsi="Times New Roman"/>
          <w:i/>
          <w:sz w:val="20"/>
          <w:szCs w:val="24"/>
        </w:rPr>
      </w:pPr>
      <w:r w:rsidRPr="00100771">
        <w:rPr>
          <w:rFonts w:ascii="Times New Roman" w:hAnsi="Times New Roman"/>
          <w:i/>
          <w:sz w:val="20"/>
          <w:szCs w:val="24"/>
        </w:rPr>
        <w:t>(име, презиме, фамилия)</w:t>
      </w:r>
    </w:p>
    <w:tbl>
      <w:tblPr>
        <w:tblStyle w:val="TableGrid"/>
        <w:tblW w:w="0" w:type="auto"/>
        <w:tblInd w:w="284" w:type="dxa"/>
        <w:tblLook w:val="04A0" w:firstRow="1" w:lastRow="0" w:firstColumn="1" w:lastColumn="0" w:noHBand="0" w:noVBand="1"/>
      </w:tblPr>
      <w:tblGrid>
        <w:gridCol w:w="1301"/>
        <w:gridCol w:w="250"/>
        <w:gridCol w:w="250"/>
        <w:gridCol w:w="250"/>
        <w:gridCol w:w="250"/>
        <w:gridCol w:w="251"/>
        <w:gridCol w:w="251"/>
        <w:gridCol w:w="251"/>
        <w:gridCol w:w="251"/>
        <w:gridCol w:w="251"/>
        <w:gridCol w:w="251"/>
        <w:gridCol w:w="2330"/>
        <w:gridCol w:w="3214"/>
      </w:tblGrid>
      <w:tr w:rsidR="004318C8" w14:paraId="31B240E2" w14:textId="77777777" w:rsidTr="004318C8">
        <w:tc>
          <w:tcPr>
            <w:tcW w:w="783" w:type="dxa"/>
            <w:tcBorders>
              <w:top w:val="nil"/>
              <w:left w:val="nil"/>
              <w:bottom w:val="nil"/>
              <w:right w:val="single" w:sz="4" w:space="0" w:color="auto"/>
            </w:tcBorders>
          </w:tcPr>
          <w:p w14:paraId="7D0F5BF7" w14:textId="77777777" w:rsidR="004318C8" w:rsidRDefault="004318C8" w:rsidP="004318C8">
            <w:pPr>
              <w:pStyle w:val="ListParagraph"/>
              <w:ind w:left="0"/>
              <w:jc w:val="both"/>
              <w:rPr>
                <w:rFonts w:ascii="Times New Roman" w:hAnsi="Times New Roman"/>
                <w:sz w:val="24"/>
                <w:szCs w:val="24"/>
              </w:rPr>
            </w:pPr>
            <w:r>
              <w:rPr>
                <w:rFonts w:ascii="Times New Roman" w:hAnsi="Times New Roman"/>
                <w:sz w:val="24"/>
                <w:szCs w:val="24"/>
              </w:rPr>
              <w:t>Е</w:t>
            </w:r>
            <w:r w:rsidRPr="002072E8">
              <w:rPr>
                <w:rFonts w:ascii="Times New Roman" w:hAnsi="Times New Roman"/>
                <w:sz w:val="24"/>
                <w:szCs w:val="24"/>
              </w:rPr>
              <w:t>ГН</w:t>
            </w:r>
            <w:r w:rsidR="008F583F">
              <w:rPr>
                <w:rFonts w:ascii="Times New Roman" w:hAnsi="Times New Roman"/>
                <w:sz w:val="24"/>
                <w:szCs w:val="24"/>
              </w:rPr>
              <w:t>/ЛНЧ</w:t>
            </w:r>
            <w:r w:rsidRPr="002072E8">
              <w:rPr>
                <w:rFonts w:ascii="Times New Roman" w:hAnsi="Times New Roman"/>
                <w:sz w:val="24"/>
                <w:szCs w:val="24"/>
              </w:rPr>
              <w:t>:</w:t>
            </w:r>
          </w:p>
        </w:tc>
        <w:tc>
          <w:tcPr>
            <w:tcW w:w="255" w:type="dxa"/>
            <w:tcBorders>
              <w:left w:val="single" w:sz="4" w:space="0" w:color="auto"/>
            </w:tcBorders>
          </w:tcPr>
          <w:p w14:paraId="5147FD47" w14:textId="77777777" w:rsidR="004318C8" w:rsidRDefault="004318C8" w:rsidP="004318C8">
            <w:pPr>
              <w:pStyle w:val="ListParagraph"/>
              <w:ind w:left="0"/>
              <w:jc w:val="both"/>
              <w:rPr>
                <w:rFonts w:ascii="Times New Roman" w:hAnsi="Times New Roman"/>
                <w:sz w:val="24"/>
                <w:szCs w:val="24"/>
              </w:rPr>
            </w:pPr>
          </w:p>
        </w:tc>
        <w:tc>
          <w:tcPr>
            <w:tcW w:w="255" w:type="dxa"/>
          </w:tcPr>
          <w:p w14:paraId="51CC7205" w14:textId="77777777" w:rsidR="004318C8" w:rsidRDefault="004318C8" w:rsidP="004318C8">
            <w:pPr>
              <w:pStyle w:val="ListParagraph"/>
              <w:ind w:left="0"/>
              <w:jc w:val="both"/>
              <w:rPr>
                <w:rFonts w:ascii="Times New Roman" w:hAnsi="Times New Roman"/>
                <w:sz w:val="24"/>
                <w:szCs w:val="24"/>
              </w:rPr>
            </w:pPr>
          </w:p>
        </w:tc>
        <w:tc>
          <w:tcPr>
            <w:tcW w:w="255" w:type="dxa"/>
          </w:tcPr>
          <w:p w14:paraId="2B3F12DE" w14:textId="77777777" w:rsidR="004318C8" w:rsidRDefault="004318C8" w:rsidP="004318C8">
            <w:pPr>
              <w:pStyle w:val="ListParagraph"/>
              <w:ind w:left="0"/>
              <w:jc w:val="both"/>
              <w:rPr>
                <w:rFonts w:ascii="Times New Roman" w:hAnsi="Times New Roman"/>
                <w:sz w:val="24"/>
                <w:szCs w:val="24"/>
              </w:rPr>
            </w:pPr>
          </w:p>
        </w:tc>
        <w:tc>
          <w:tcPr>
            <w:tcW w:w="255" w:type="dxa"/>
          </w:tcPr>
          <w:p w14:paraId="2DC39B74" w14:textId="77777777" w:rsidR="004318C8" w:rsidRDefault="004318C8" w:rsidP="004318C8">
            <w:pPr>
              <w:pStyle w:val="ListParagraph"/>
              <w:ind w:left="0"/>
              <w:jc w:val="both"/>
              <w:rPr>
                <w:rFonts w:ascii="Times New Roman" w:hAnsi="Times New Roman"/>
                <w:sz w:val="24"/>
                <w:szCs w:val="24"/>
              </w:rPr>
            </w:pPr>
          </w:p>
        </w:tc>
        <w:tc>
          <w:tcPr>
            <w:tcW w:w="255" w:type="dxa"/>
          </w:tcPr>
          <w:p w14:paraId="442F6B96" w14:textId="77777777" w:rsidR="004318C8" w:rsidRDefault="004318C8" w:rsidP="004318C8">
            <w:pPr>
              <w:pStyle w:val="ListParagraph"/>
              <w:ind w:left="0"/>
              <w:jc w:val="both"/>
              <w:rPr>
                <w:rFonts w:ascii="Times New Roman" w:hAnsi="Times New Roman"/>
                <w:sz w:val="24"/>
                <w:szCs w:val="24"/>
              </w:rPr>
            </w:pPr>
          </w:p>
        </w:tc>
        <w:tc>
          <w:tcPr>
            <w:tcW w:w="255" w:type="dxa"/>
          </w:tcPr>
          <w:p w14:paraId="6A3F270A" w14:textId="77777777" w:rsidR="004318C8" w:rsidRDefault="004318C8" w:rsidP="004318C8">
            <w:pPr>
              <w:pStyle w:val="ListParagraph"/>
              <w:ind w:left="0"/>
              <w:jc w:val="both"/>
              <w:rPr>
                <w:rFonts w:ascii="Times New Roman" w:hAnsi="Times New Roman"/>
                <w:sz w:val="24"/>
                <w:szCs w:val="24"/>
              </w:rPr>
            </w:pPr>
          </w:p>
        </w:tc>
        <w:tc>
          <w:tcPr>
            <w:tcW w:w="255" w:type="dxa"/>
          </w:tcPr>
          <w:p w14:paraId="13C9AAC3" w14:textId="77777777" w:rsidR="004318C8" w:rsidRDefault="004318C8" w:rsidP="004318C8">
            <w:pPr>
              <w:pStyle w:val="ListParagraph"/>
              <w:ind w:left="0"/>
              <w:jc w:val="both"/>
              <w:rPr>
                <w:rFonts w:ascii="Times New Roman" w:hAnsi="Times New Roman"/>
                <w:sz w:val="24"/>
                <w:szCs w:val="24"/>
              </w:rPr>
            </w:pPr>
          </w:p>
        </w:tc>
        <w:tc>
          <w:tcPr>
            <w:tcW w:w="255" w:type="dxa"/>
          </w:tcPr>
          <w:p w14:paraId="3AA8C58B" w14:textId="77777777" w:rsidR="004318C8" w:rsidRDefault="004318C8" w:rsidP="004318C8">
            <w:pPr>
              <w:pStyle w:val="ListParagraph"/>
              <w:ind w:left="0"/>
              <w:jc w:val="both"/>
              <w:rPr>
                <w:rFonts w:ascii="Times New Roman" w:hAnsi="Times New Roman"/>
                <w:sz w:val="24"/>
                <w:szCs w:val="24"/>
              </w:rPr>
            </w:pPr>
          </w:p>
        </w:tc>
        <w:tc>
          <w:tcPr>
            <w:tcW w:w="255" w:type="dxa"/>
          </w:tcPr>
          <w:p w14:paraId="77AF4301" w14:textId="77777777" w:rsidR="004318C8" w:rsidRDefault="004318C8" w:rsidP="004318C8">
            <w:pPr>
              <w:pStyle w:val="ListParagraph"/>
              <w:ind w:left="0"/>
              <w:jc w:val="both"/>
              <w:rPr>
                <w:rFonts w:ascii="Times New Roman" w:hAnsi="Times New Roman"/>
                <w:sz w:val="24"/>
                <w:szCs w:val="24"/>
              </w:rPr>
            </w:pPr>
          </w:p>
        </w:tc>
        <w:tc>
          <w:tcPr>
            <w:tcW w:w="255" w:type="dxa"/>
            <w:tcBorders>
              <w:right w:val="single" w:sz="4" w:space="0" w:color="auto"/>
            </w:tcBorders>
          </w:tcPr>
          <w:p w14:paraId="19AA7194" w14:textId="77777777" w:rsidR="004318C8" w:rsidRDefault="004318C8" w:rsidP="004318C8">
            <w:pPr>
              <w:pStyle w:val="ListParagraph"/>
              <w:ind w:left="0"/>
              <w:jc w:val="both"/>
              <w:rPr>
                <w:rFonts w:ascii="Times New Roman" w:hAnsi="Times New Roman"/>
                <w:sz w:val="24"/>
                <w:szCs w:val="24"/>
              </w:rPr>
            </w:pPr>
          </w:p>
        </w:tc>
        <w:tc>
          <w:tcPr>
            <w:tcW w:w="2337" w:type="dxa"/>
            <w:tcBorders>
              <w:top w:val="nil"/>
              <w:left w:val="single" w:sz="4" w:space="0" w:color="auto"/>
              <w:bottom w:val="nil"/>
              <w:right w:val="single" w:sz="4" w:space="0" w:color="auto"/>
            </w:tcBorders>
          </w:tcPr>
          <w:p w14:paraId="3AD40A1E" w14:textId="77777777" w:rsidR="004318C8" w:rsidRDefault="004318C8" w:rsidP="004318C8">
            <w:pPr>
              <w:pStyle w:val="ListParagraph"/>
              <w:ind w:left="0" w:firstLine="670"/>
              <w:jc w:val="both"/>
              <w:rPr>
                <w:rFonts w:ascii="Times New Roman" w:hAnsi="Times New Roman"/>
                <w:sz w:val="24"/>
                <w:szCs w:val="24"/>
              </w:rPr>
            </w:pPr>
            <w:r>
              <w:rPr>
                <w:rFonts w:ascii="Times New Roman" w:hAnsi="Times New Roman"/>
                <w:sz w:val="24"/>
                <w:szCs w:val="24"/>
              </w:rPr>
              <w:t>Гражданство:</w:t>
            </w:r>
          </w:p>
        </w:tc>
        <w:tc>
          <w:tcPr>
            <w:tcW w:w="3681" w:type="dxa"/>
            <w:tcBorders>
              <w:left w:val="single" w:sz="4" w:space="0" w:color="auto"/>
            </w:tcBorders>
          </w:tcPr>
          <w:p w14:paraId="7394E215" w14:textId="77777777" w:rsidR="004318C8" w:rsidRDefault="004318C8" w:rsidP="004318C8">
            <w:pPr>
              <w:pStyle w:val="ListParagraph"/>
              <w:ind w:left="0"/>
              <w:jc w:val="both"/>
              <w:rPr>
                <w:rFonts w:ascii="Times New Roman" w:hAnsi="Times New Roman"/>
                <w:sz w:val="24"/>
                <w:szCs w:val="24"/>
              </w:rPr>
            </w:pPr>
          </w:p>
        </w:tc>
      </w:tr>
    </w:tbl>
    <w:p w14:paraId="1E6FDE51" w14:textId="77777777" w:rsidR="004318C8" w:rsidRPr="00674FF4" w:rsidRDefault="004318C8" w:rsidP="004318C8">
      <w:pPr>
        <w:spacing w:after="0" w:line="240" w:lineRule="auto"/>
        <w:ind w:left="360"/>
        <w:jc w:val="both"/>
        <w:rPr>
          <w:rFonts w:ascii="Times New Roman" w:hAnsi="Times New Roman"/>
          <w:sz w:val="12"/>
          <w:szCs w:val="24"/>
          <w:lang w:eastAsia="bg-BG"/>
        </w:rPr>
      </w:pPr>
    </w:p>
    <w:tbl>
      <w:tblPr>
        <w:tblStyle w:val="TableGrid"/>
        <w:tblW w:w="0" w:type="auto"/>
        <w:tblInd w:w="360" w:type="dxa"/>
        <w:tblLook w:val="04A0" w:firstRow="1" w:lastRow="0" w:firstColumn="1" w:lastColumn="0" w:noHBand="0" w:noVBand="1"/>
      </w:tblPr>
      <w:tblGrid>
        <w:gridCol w:w="344"/>
        <w:gridCol w:w="8926"/>
      </w:tblGrid>
      <w:tr w:rsidR="004318C8" w14:paraId="27C135F6" w14:textId="77777777" w:rsidTr="004318C8">
        <w:tc>
          <w:tcPr>
            <w:tcW w:w="344" w:type="dxa"/>
            <w:tcBorders>
              <w:right w:val="single" w:sz="4" w:space="0" w:color="auto"/>
            </w:tcBorders>
          </w:tcPr>
          <w:p w14:paraId="44B09674" w14:textId="77777777" w:rsidR="004318C8" w:rsidRDefault="004318C8" w:rsidP="004318C8">
            <w:pPr>
              <w:jc w:val="both"/>
              <w:rPr>
                <w:rFonts w:ascii="Times New Roman" w:hAnsi="Times New Roman"/>
                <w:sz w:val="24"/>
                <w:szCs w:val="24"/>
                <w:lang w:eastAsia="bg-BG"/>
              </w:rPr>
            </w:pPr>
          </w:p>
        </w:tc>
        <w:tc>
          <w:tcPr>
            <w:tcW w:w="8926" w:type="dxa"/>
            <w:tcBorders>
              <w:top w:val="nil"/>
              <w:left w:val="single" w:sz="4" w:space="0" w:color="auto"/>
              <w:bottom w:val="nil"/>
              <w:right w:val="nil"/>
            </w:tcBorders>
          </w:tcPr>
          <w:p w14:paraId="4588AF7D" w14:textId="77777777" w:rsidR="004318C8" w:rsidRPr="009D7234" w:rsidRDefault="004318C8" w:rsidP="00CF3B9D">
            <w:pPr>
              <w:jc w:val="both"/>
              <w:rPr>
                <w:rFonts w:ascii="Times New Roman" w:hAnsi="Times New Roman"/>
                <w:sz w:val="2"/>
                <w:szCs w:val="2"/>
                <w:lang w:eastAsia="bg-BG"/>
              </w:rPr>
            </w:pPr>
            <w:r>
              <w:rPr>
                <w:rFonts w:ascii="Times New Roman" w:hAnsi="Times New Roman"/>
                <w:sz w:val="24"/>
                <w:szCs w:val="24"/>
                <w:lang w:eastAsia="bg-BG"/>
              </w:rPr>
              <w:t>2.</w:t>
            </w:r>
            <w:r w:rsidR="00CF3B9D">
              <w:rPr>
                <w:rFonts w:ascii="Times New Roman" w:hAnsi="Times New Roman"/>
                <w:sz w:val="24"/>
                <w:szCs w:val="24"/>
                <w:lang w:eastAsia="bg-BG"/>
              </w:rPr>
              <w:t>1</w:t>
            </w:r>
            <w:r>
              <w:rPr>
                <w:rFonts w:ascii="Times New Roman" w:hAnsi="Times New Roman"/>
                <w:sz w:val="24"/>
                <w:szCs w:val="24"/>
                <w:lang w:eastAsia="bg-BG"/>
              </w:rPr>
              <w:t xml:space="preserve"> </w:t>
            </w:r>
            <w:r w:rsidRPr="00D453D5">
              <w:rPr>
                <w:rFonts w:ascii="Times New Roman" w:hAnsi="Times New Roman"/>
                <w:sz w:val="24"/>
                <w:szCs w:val="24"/>
                <w:lang w:eastAsia="bg-BG"/>
              </w:rPr>
              <w:t xml:space="preserve">Свидетелство за съдимост на ръководителя на транспортната дейност или </w:t>
            </w:r>
            <w:r>
              <w:rPr>
                <w:rFonts w:ascii="Times New Roman" w:hAnsi="Times New Roman"/>
                <w:sz w:val="24"/>
                <w:szCs w:val="24"/>
                <w:lang w:eastAsia="bg-BG"/>
              </w:rPr>
              <w:br/>
            </w:r>
          </w:p>
        </w:tc>
      </w:tr>
      <w:tr w:rsidR="004318C8" w14:paraId="434A191E" w14:textId="77777777" w:rsidTr="004318C8">
        <w:tc>
          <w:tcPr>
            <w:tcW w:w="9270" w:type="dxa"/>
            <w:gridSpan w:val="2"/>
            <w:tcBorders>
              <w:top w:val="nil"/>
              <w:left w:val="nil"/>
              <w:bottom w:val="nil"/>
              <w:right w:val="nil"/>
            </w:tcBorders>
          </w:tcPr>
          <w:p w14:paraId="3A3FF942" w14:textId="77777777" w:rsidR="004318C8" w:rsidRDefault="004318C8" w:rsidP="004318C8">
            <w:pPr>
              <w:jc w:val="both"/>
              <w:rPr>
                <w:rFonts w:ascii="Times New Roman" w:hAnsi="Times New Roman"/>
                <w:sz w:val="24"/>
                <w:szCs w:val="24"/>
                <w:lang w:eastAsia="bg-BG"/>
              </w:rPr>
            </w:pPr>
            <w:r w:rsidRPr="00D453D5">
              <w:rPr>
                <w:rFonts w:ascii="Times New Roman" w:hAnsi="Times New Roman"/>
                <w:sz w:val="24"/>
                <w:szCs w:val="24"/>
                <w:lang w:eastAsia="bg-BG"/>
              </w:rPr>
              <w:t>равностоен документ, издаден от компетентен съдебен или административен орган в държавата членка, в която е пребивавал ръководителят на транспортната дейност (</w:t>
            </w:r>
            <w:r w:rsidRPr="002408CE">
              <w:rPr>
                <w:rFonts w:ascii="Times New Roman" w:hAnsi="Times New Roman"/>
                <w:i/>
                <w:sz w:val="24"/>
                <w:szCs w:val="24"/>
                <w:lang w:eastAsia="bg-BG"/>
              </w:rPr>
              <w:t>Прилага се, когато ръководителят на транспортната дейност не е български гражданин</w:t>
            </w:r>
            <w:r w:rsidRPr="00D453D5">
              <w:rPr>
                <w:rFonts w:ascii="Times New Roman" w:hAnsi="Times New Roman"/>
                <w:sz w:val="24"/>
                <w:szCs w:val="24"/>
                <w:lang w:eastAsia="bg-BG"/>
              </w:rPr>
              <w:t>);</w:t>
            </w:r>
          </w:p>
        </w:tc>
      </w:tr>
    </w:tbl>
    <w:p w14:paraId="0CB259F6" w14:textId="77777777" w:rsidR="004318C8" w:rsidRPr="00674FF4" w:rsidRDefault="004318C8" w:rsidP="004318C8">
      <w:pPr>
        <w:spacing w:after="0" w:line="240" w:lineRule="auto"/>
        <w:ind w:left="360"/>
        <w:jc w:val="both"/>
        <w:rPr>
          <w:rFonts w:ascii="Times New Roman" w:hAnsi="Times New Roman"/>
          <w:sz w:val="12"/>
          <w:szCs w:val="24"/>
          <w:lang w:eastAsia="bg-BG"/>
        </w:rPr>
      </w:pPr>
    </w:p>
    <w:tbl>
      <w:tblPr>
        <w:tblStyle w:val="TableGrid"/>
        <w:tblW w:w="0" w:type="auto"/>
        <w:tblInd w:w="360" w:type="dxa"/>
        <w:tblLook w:val="04A0" w:firstRow="1" w:lastRow="0" w:firstColumn="1" w:lastColumn="0" w:noHBand="0" w:noVBand="1"/>
      </w:tblPr>
      <w:tblGrid>
        <w:gridCol w:w="344"/>
        <w:gridCol w:w="8926"/>
      </w:tblGrid>
      <w:tr w:rsidR="004318C8" w14:paraId="637952C2" w14:textId="77777777" w:rsidTr="004318C8">
        <w:tc>
          <w:tcPr>
            <w:tcW w:w="344" w:type="dxa"/>
            <w:tcBorders>
              <w:right w:val="single" w:sz="4" w:space="0" w:color="auto"/>
            </w:tcBorders>
          </w:tcPr>
          <w:p w14:paraId="3131DF7A" w14:textId="77777777" w:rsidR="004318C8" w:rsidRDefault="004318C8" w:rsidP="004318C8">
            <w:pPr>
              <w:jc w:val="both"/>
              <w:rPr>
                <w:rFonts w:ascii="Times New Roman" w:hAnsi="Times New Roman"/>
                <w:sz w:val="24"/>
                <w:szCs w:val="24"/>
                <w:lang w:eastAsia="bg-BG"/>
              </w:rPr>
            </w:pPr>
          </w:p>
        </w:tc>
        <w:tc>
          <w:tcPr>
            <w:tcW w:w="8926" w:type="dxa"/>
            <w:tcBorders>
              <w:top w:val="nil"/>
              <w:left w:val="single" w:sz="4" w:space="0" w:color="auto"/>
              <w:bottom w:val="nil"/>
              <w:right w:val="nil"/>
            </w:tcBorders>
          </w:tcPr>
          <w:p w14:paraId="61570C22" w14:textId="77777777" w:rsidR="004318C8" w:rsidRDefault="004318C8" w:rsidP="00CF3B9D">
            <w:pPr>
              <w:jc w:val="both"/>
              <w:rPr>
                <w:rFonts w:ascii="Times New Roman" w:hAnsi="Times New Roman"/>
                <w:sz w:val="24"/>
                <w:szCs w:val="24"/>
                <w:lang w:eastAsia="bg-BG"/>
              </w:rPr>
            </w:pPr>
            <w:r>
              <w:rPr>
                <w:rFonts w:ascii="Times New Roman" w:hAnsi="Times New Roman"/>
                <w:sz w:val="24"/>
                <w:szCs w:val="24"/>
                <w:lang w:eastAsia="bg-BG"/>
              </w:rPr>
              <w:t>2.</w:t>
            </w:r>
            <w:r w:rsidR="00CF3B9D">
              <w:rPr>
                <w:rFonts w:ascii="Times New Roman" w:hAnsi="Times New Roman"/>
                <w:sz w:val="24"/>
                <w:szCs w:val="24"/>
                <w:lang w:eastAsia="bg-BG"/>
              </w:rPr>
              <w:t>2</w:t>
            </w:r>
            <w:r w:rsidRPr="002072E8">
              <w:rPr>
                <w:rFonts w:ascii="Times New Roman" w:hAnsi="Times New Roman"/>
                <w:sz w:val="24"/>
                <w:szCs w:val="24"/>
                <w:lang w:eastAsia="bg-BG"/>
              </w:rPr>
              <w:t>. Копие от удостоверение за професионална ком</w:t>
            </w:r>
            <w:r>
              <w:rPr>
                <w:rFonts w:ascii="Times New Roman" w:hAnsi="Times New Roman"/>
                <w:sz w:val="24"/>
                <w:szCs w:val="24"/>
                <w:lang w:eastAsia="bg-BG"/>
              </w:rPr>
              <w:t>петентност, издадено на лицето,</w:t>
            </w:r>
          </w:p>
        </w:tc>
      </w:tr>
      <w:tr w:rsidR="004318C8" w14:paraId="112359AE" w14:textId="77777777" w:rsidTr="004318C8">
        <w:tc>
          <w:tcPr>
            <w:tcW w:w="9270" w:type="dxa"/>
            <w:gridSpan w:val="2"/>
            <w:tcBorders>
              <w:top w:val="nil"/>
              <w:left w:val="nil"/>
              <w:bottom w:val="nil"/>
              <w:right w:val="nil"/>
            </w:tcBorders>
          </w:tcPr>
          <w:p w14:paraId="4068D796" w14:textId="77777777" w:rsidR="004318C8" w:rsidRDefault="004318C8" w:rsidP="004318C8">
            <w:pPr>
              <w:ind w:left="34"/>
              <w:jc w:val="both"/>
              <w:rPr>
                <w:rFonts w:ascii="Times New Roman" w:hAnsi="Times New Roman"/>
                <w:sz w:val="24"/>
                <w:szCs w:val="24"/>
                <w:lang w:eastAsia="bg-BG"/>
              </w:rPr>
            </w:pPr>
            <w:r w:rsidRPr="002072E8">
              <w:rPr>
                <w:rFonts w:ascii="Times New Roman" w:hAnsi="Times New Roman"/>
                <w:sz w:val="24"/>
                <w:szCs w:val="24"/>
                <w:lang w:eastAsia="bg-BG"/>
              </w:rPr>
              <w:t xml:space="preserve">което ръководи транспортната дейност. </w:t>
            </w:r>
            <w:r w:rsidR="002408CE">
              <w:rPr>
                <w:rFonts w:ascii="Times New Roman" w:hAnsi="Times New Roman"/>
                <w:sz w:val="24"/>
                <w:szCs w:val="24"/>
                <w:lang w:eastAsia="bg-BG"/>
              </w:rPr>
              <w:t>(</w:t>
            </w:r>
            <w:r w:rsidRPr="002072E8">
              <w:rPr>
                <w:rFonts w:ascii="Times New Roman" w:hAnsi="Times New Roman"/>
                <w:i/>
                <w:sz w:val="24"/>
                <w:szCs w:val="24"/>
                <w:lang w:eastAsia="bg-BG"/>
              </w:rPr>
              <w:t>Прилага се, когато не е издадено от Изпълнителна агенция „Автомобилна администрация”</w:t>
            </w:r>
            <w:r>
              <w:rPr>
                <w:rFonts w:ascii="Times New Roman" w:hAnsi="Times New Roman"/>
                <w:i/>
                <w:sz w:val="24"/>
                <w:szCs w:val="24"/>
                <w:lang w:eastAsia="bg-BG"/>
              </w:rPr>
              <w:t xml:space="preserve"> (ИААА</w:t>
            </w:r>
            <w:r w:rsidRPr="002072E8">
              <w:rPr>
                <w:rFonts w:ascii="Times New Roman" w:hAnsi="Times New Roman"/>
                <w:sz w:val="24"/>
                <w:szCs w:val="24"/>
                <w:lang w:eastAsia="bg-BG"/>
              </w:rPr>
              <w:t>)</w:t>
            </w:r>
            <w:r w:rsidR="002408CE">
              <w:rPr>
                <w:rFonts w:ascii="Times New Roman" w:hAnsi="Times New Roman"/>
                <w:sz w:val="24"/>
                <w:szCs w:val="24"/>
                <w:lang w:eastAsia="bg-BG"/>
              </w:rPr>
              <w:t>)</w:t>
            </w:r>
            <w:r w:rsidRPr="002072E8">
              <w:rPr>
                <w:rFonts w:ascii="Times New Roman" w:hAnsi="Times New Roman"/>
                <w:sz w:val="24"/>
                <w:szCs w:val="24"/>
                <w:lang w:eastAsia="bg-BG"/>
              </w:rPr>
              <w:t>;</w:t>
            </w:r>
          </w:p>
        </w:tc>
      </w:tr>
    </w:tbl>
    <w:p w14:paraId="143426EE" w14:textId="77777777" w:rsidR="004318C8" w:rsidRPr="00674FF4" w:rsidRDefault="004318C8" w:rsidP="004318C8">
      <w:pPr>
        <w:spacing w:after="0" w:line="240" w:lineRule="auto"/>
        <w:ind w:left="360"/>
        <w:jc w:val="both"/>
        <w:rPr>
          <w:rFonts w:ascii="Times New Roman" w:hAnsi="Times New Roman"/>
          <w:sz w:val="12"/>
          <w:szCs w:val="24"/>
          <w:lang w:eastAsia="bg-BG"/>
        </w:rPr>
      </w:pPr>
    </w:p>
    <w:tbl>
      <w:tblPr>
        <w:tblStyle w:val="TableGrid"/>
        <w:tblW w:w="9417" w:type="dxa"/>
        <w:tblInd w:w="360" w:type="dxa"/>
        <w:tblLook w:val="04A0" w:firstRow="1" w:lastRow="0" w:firstColumn="1" w:lastColumn="0" w:noHBand="0" w:noVBand="1"/>
      </w:tblPr>
      <w:tblGrid>
        <w:gridCol w:w="344"/>
        <w:gridCol w:w="8789"/>
        <w:gridCol w:w="284"/>
      </w:tblGrid>
      <w:tr w:rsidR="004318C8" w14:paraId="719A4473" w14:textId="77777777" w:rsidTr="004318C8">
        <w:trPr>
          <w:gridAfter w:val="1"/>
          <w:wAfter w:w="284" w:type="dxa"/>
        </w:trPr>
        <w:tc>
          <w:tcPr>
            <w:tcW w:w="344" w:type="dxa"/>
            <w:tcBorders>
              <w:right w:val="single" w:sz="4" w:space="0" w:color="auto"/>
            </w:tcBorders>
          </w:tcPr>
          <w:p w14:paraId="2FC62D36" w14:textId="77777777" w:rsidR="004318C8" w:rsidRDefault="004318C8" w:rsidP="004318C8">
            <w:pPr>
              <w:jc w:val="both"/>
              <w:rPr>
                <w:rFonts w:ascii="Times New Roman" w:hAnsi="Times New Roman"/>
                <w:sz w:val="24"/>
                <w:szCs w:val="24"/>
                <w:lang w:eastAsia="bg-BG"/>
              </w:rPr>
            </w:pPr>
          </w:p>
        </w:tc>
        <w:tc>
          <w:tcPr>
            <w:tcW w:w="8789" w:type="dxa"/>
            <w:tcBorders>
              <w:top w:val="nil"/>
              <w:left w:val="single" w:sz="4" w:space="0" w:color="auto"/>
              <w:bottom w:val="nil"/>
              <w:right w:val="nil"/>
            </w:tcBorders>
          </w:tcPr>
          <w:p w14:paraId="60C145A9"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3</w:t>
            </w:r>
            <w:r w:rsidRPr="002072E8">
              <w:rPr>
                <w:rFonts w:ascii="Times New Roman" w:hAnsi="Times New Roman"/>
                <w:sz w:val="24"/>
                <w:szCs w:val="24"/>
                <w:lang w:eastAsia="bg-BG"/>
              </w:rPr>
              <w:t>. Електронен носител с данни</w:t>
            </w:r>
            <w:r>
              <w:rPr>
                <w:rFonts w:ascii="Times New Roman" w:hAnsi="Times New Roman"/>
                <w:sz w:val="24"/>
                <w:szCs w:val="24"/>
                <w:lang w:eastAsia="bg-BG"/>
              </w:rPr>
              <w:t>:</w:t>
            </w:r>
          </w:p>
        </w:tc>
      </w:tr>
      <w:tr w:rsidR="004318C8" w14:paraId="3C043379" w14:textId="77777777" w:rsidTr="004318C8">
        <w:tc>
          <w:tcPr>
            <w:tcW w:w="344" w:type="dxa"/>
            <w:tcBorders>
              <w:bottom w:val="single" w:sz="4" w:space="0" w:color="auto"/>
              <w:right w:val="single" w:sz="4" w:space="0" w:color="auto"/>
            </w:tcBorders>
          </w:tcPr>
          <w:p w14:paraId="4640EABC" w14:textId="77777777" w:rsidR="004318C8" w:rsidRDefault="004318C8" w:rsidP="004318C8">
            <w:pPr>
              <w:jc w:val="both"/>
              <w:rPr>
                <w:rFonts w:ascii="Times New Roman" w:hAnsi="Times New Roman"/>
                <w:sz w:val="24"/>
                <w:szCs w:val="24"/>
                <w:lang w:eastAsia="bg-BG"/>
              </w:rPr>
            </w:pPr>
          </w:p>
        </w:tc>
        <w:tc>
          <w:tcPr>
            <w:tcW w:w="9073" w:type="dxa"/>
            <w:gridSpan w:val="2"/>
            <w:tcBorders>
              <w:top w:val="nil"/>
              <w:left w:val="single" w:sz="4" w:space="0" w:color="auto"/>
              <w:bottom w:val="nil"/>
              <w:right w:val="nil"/>
            </w:tcBorders>
          </w:tcPr>
          <w:p w14:paraId="437A0AFC"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3</w:t>
            </w:r>
            <w:r w:rsidRPr="002072E8">
              <w:rPr>
                <w:rFonts w:ascii="Times New Roman" w:hAnsi="Times New Roman"/>
                <w:sz w:val="24"/>
                <w:szCs w:val="24"/>
                <w:lang w:eastAsia="bg-BG"/>
              </w:rPr>
              <w:t>.1. Файл в табличен вид с разширение „xls” (Microsoft Еxcel) – списък с данни на</w:t>
            </w:r>
          </w:p>
        </w:tc>
      </w:tr>
      <w:tr w:rsidR="004318C8" w14:paraId="5417A3FD" w14:textId="77777777" w:rsidTr="004318C8">
        <w:tc>
          <w:tcPr>
            <w:tcW w:w="9417" w:type="dxa"/>
            <w:gridSpan w:val="3"/>
            <w:tcBorders>
              <w:top w:val="nil"/>
              <w:left w:val="nil"/>
              <w:bottom w:val="nil"/>
              <w:right w:val="nil"/>
            </w:tcBorders>
          </w:tcPr>
          <w:p w14:paraId="08377F34" w14:textId="77777777" w:rsidR="004318C8" w:rsidRPr="002072E8" w:rsidRDefault="004318C8" w:rsidP="002408CE">
            <w:pPr>
              <w:jc w:val="both"/>
              <w:rPr>
                <w:rFonts w:ascii="Times New Roman" w:hAnsi="Times New Roman"/>
                <w:sz w:val="24"/>
                <w:szCs w:val="24"/>
                <w:lang w:eastAsia="bg-BG"/>
              </w:rPr>
            </w:pPr>
            <w:r w:rsidRPr="002072E8">
              <w:rPr>
                <w:rFonts w:ascii="Times New Roman" w:hAnsi="Times New Roman"/>
                <w:sz w:val="24"/>
                <w:szCs w:val="24"/>
                <w:lang w:eastAsia="bg-BG"/>
              </w:rPr>
              <w:t xml:space="preserve">моторните превозни средства </w:t>
            </w:r>
            <w:r w:rsidRPr="002072E8">
              <w:rPr>
                <w:rFonts w:ascii="Times New Roman" w:hAnsi="Times New Roman"/>
                <w:i/>
                <w:sz w:val="24"/>
                <w:szCs w:val="24"/>
                <w:lang w:eastAsia="bg-BG"/>
              </w:rPr>
              <w:t>(</w:t>
            </w:r>
            <w:r w:rsidR="002408CE">
              <w:rPr>
                <w:rFonts w:ascii="Times New Roman" w:hAnsi="Times New Roman"/>
                <w:i/>
                <w:sz w:val="24"/>
                <w:szCs w:val="24"/>
                <w:lang w:eastAsia="bg-BG"/>
              </w:rPr>
              <w:t>п</w:t>
            </w:r>
            <w:r w:rsidRPr="002072E8">
              <w:rPr>
                <w:rFonts w:ascii="Times New Roman" w:hAnsi="Times New Roman"/>
                <w:i/>
                <w:sz w:val="24"/>
                <w:szCs w:val="24"/>
                <w:lang w:eastAsia="bg-BG"/>
              </w:rPr>
              <w:t>риложение № 6а от Наредба № 11)</w:t>
            </w:r>
            <w:r w:rsidRPr="00F422F2">
              <w:rPr>
                <w:rFonts w:ascii="Times New Roman" w:hAnsi="Times New Roman"/>
                <w:sz w:val="24"/>
                <w:szCs w:val="24"/>
                <w:lang w:eastAsia="bg-BG"/>
              </w:rPr>
              <w:t>;</w:t>
            </w:r>
          </w:p>
        </w:tc>
      </w:tr>
      <w:tr w:rsidR="004318C8" w14:paraId="4C9DC988" w14:textId="77777777" w:rsidTr="004318C8">
        <w:trPr>
          <w:gridAfter w:val="1"/>
          <w:wAfter w:w="284" w:type="dxa"/>
        </w:trPr>
        <w:tc>
          <w:tcPr>
            <w:tcW w:w="344" w:type="dxa"/>
            <w:tcBorders>
              <w:bottom w:val="single" w:sz="4" w:space="0" w:color="auto"/>
              <w:right w:val="single" w:sz="4" w:space="0" w:color="auto"/>
            </w:tcBorders>
          </w:tcPr>
          <w:p w14:paraId="29FB004C" w14:textId="77777777" w:rsidR="004318C8" w:rsidRDefault="004318C8" w:rsidP="004318C8">
            <w:pPr>
              <w:jc w:val="both"/>
              <w:rPr>
                <w:rFonts w:ascii="Times New Roman" w:hAnsi="Times New Roman"/>
                <w:sz w:val="24"/>
                <w:szCs w:val="24"/>
                <w:lang w:eastAsia="bg-BG"/>
              </w:rPr>
            </w:pPr>
          </w:p>
        </w:tc>
        <w:tc>
          <w:tcPr>
            <w:tcW w:w="8789" w:type="dxa"/>
            <w:tcBorders>
              <w:top w:val="nil"/>
              <w:left w:val="single" w:sz="4" w:space="0" w:color="auto"/>
              <w:bottom w:val="nil"/>
              <w:right w:val="nil"/>
            </w:tcBorders>
          </w:tcPr>
          <w:p w14:paraId="1D471FDB"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3</w:t>
            </w:r>
            <w:r w:rsidRPr="002072E8">
              <w:rPr>
                <w:rFonts w:ascii="Times New Roman" w:hAnsi="Times New Roman"/>
                <w:sz w:val="24"/>
                <w:szCs w:val="24"/>
                <w:lang w:eastAsia="bg-BG"/>
              </w:rPr>
              <w:t>.2. Файлове със сканирани документи за моторните</w:t>
            </w:r>
            <w:r>
              <w:rPr>
                <w:rFonts w:ascii="Times New Roman" w:hAnsi="Times New Roman"/>
                <w:sz w:val="24"/>
                <w:szCs w:val="24"/>
                <w:lang w:eastAsia="bg-BG"/>
              </w:rPr>
              <w:t xml:space="preserve"> превозни средства – договори</w:t>
            </w:r>
          </w:p>
        </w:tc>
      </w:tr>
      <w:tr w:rsidR="004318C8" w14:paraId="039C86C2" w14:textId="77777777" w:rsidTr="004318C8">
        <w:trPr>
          <w:gridAfter w:val="1"/>
          <w:wAfter w:w="284" w:type="dxa"/>
        </w:trPr>
        <w:tc>
          <w:tcPr>
            <w:tcW w:w="9133" w:type="dxa"/>
            <w:gridSpan w:val="2"/>
            <w:tcBorders>
              <w:top w:val="nil"/>
              <w:left w:val="nil"/>
              <w:bottom w:val="nil"/>
              <w:right w:val="nil"/>
            </w:tcBorders>
          </w:tcPr>
          <w:p w14:paraId="5C49505A" w14:textId="77777777" w:rsidR="004318C8" w:rsidRPr="002072E8" w:rsidRDefault="004318C8" w:rsidP="00F969FE">
            <w:pPr>
              <w:jc w:val="both"/>
              <w:rPr>
                <w:rFonts w:ascii="Times New Roman" w:hAnsi="Times New Roman"/>
                <w:sz w:val="24"/>
                <w:szCs w:val="24"/>
                <w:lang w:eastAsia="bg-BG"/>
              </w:rPr>
            </w:pPr>
            <w:r>
              <w:rPr>
                <w:rFonts w:ascii="Times New Roman" w:hAnsi="Times New Roman"/>
                <w:sz w:val="24"/>
                <w:szCs w:val="24"/>
                <w:lang w:eastAsia="bg-BG"/>
              </w:rPr>
              <w:t xml:space="preserve">за </w:t>
            </w:r>
            <w:r w:rsidRPr="002072E8">
              <w:rPr>
                <w:rFonts w:ascii="Times New Roman" w:hAnsi="Times New Roman"/>
                <w:sz w:val="24"/>
                <w:szCs w:val="24"/>
                <w:lang w:eastAsia="bg-BG"/>
              </w:rPr>
              <w:t>наем</w:t>
            </w:r>
            <w:r>
              <w:rPr>
                <w:rFonts w:ascii="Times New Roman" w:hAnsi="Times New Roman"/>
                <w:sz w:val="24"/>
                <w:szCs w:val="24"/>
                <w:lang w:val="en-US" w:eastAsia="bg-BG"/>
              </w:rPr>
              <w:t xml:space="preserve"> </w:t>
            </w:r>
            <w:r w:rsidRPr="002072E8">
              <w:rPr>
                <w:rFonts w:ascii="Times New Roman" w:hAnsi="Times New Roman"/>
                <w:sz w:val="24"/>
                <w:szCs w:val="24"/>
                <w:lang w:eastAsia="bg-BG"/>
              </w:rPr>
              <w:t xml:space="preserve">или лизинг, </w:t>
            </w:r>
            <w:r w:rsidR="009072E4" w:rsidRPr="009072E4">
              <w:rPr>
                <w:rFonts w:ascii="Times New Roman" w:hAnsi="Times New Roman"/>
                <w:sz w:val="24"/>
                <w:szCs w:val="24"/>
                <w:lang w:eastAsia="bg-BG"/>
              </w:rPr>
              <w:t>на които лицето по чл. 2, ал. 1 не е собственик или не е вписан като ползвател в свидетелството им за регистрация</w:t>
            </w:r>
            <w:r>
              <w:rPr>
                <w:rFonts w:ascii="Times New Roman" w:hAnsi="Times New Roman"/>
                <w:sz w:val="24"/>
                <w:szCs w:val="24"/>
                <w:lang w:eastAsia="bg-BG"/>
              </w:rPr>
              <w:t>;</w:t>
            </w:r>
          </w:p>
        </w:tc>
      </w:tr>
      <w:tr w:rsidR="004318C8" w14:paraId="0AD1106E" w14:textId="77777777" w:rsidTr="004318C8">
        <w:trPr>
          <w:gridAfter w:val="1"/>
          <w:wAfter w:w="284" w:type="dxa"/>
        </w:trPr>
        <w:tc>
          <w:tcPr>
            <w:tcW w:w="9133" w:type="dxa"/>
            <w:gridSpan w:val="2"/>
            <w:tcBorders>
              <w:top w:val="nil"/>
              <w:left w:val="nil"/>
              <w:bottom w:val="nil"/>
              <w:right w:val="nil"/>
            </w:tcBorders>
          </w:tcPr>
          <w:p w14:paraId="26EA6FD5" w14:textId="77777777" w:rsidR="004318C8" w:rsidRPr="00674FF4" w:rsidRDefault="004318C8" w:rsidP="004318C8">
            <w:pPr>
              <w:jc w:val="both"/>
              <w:rPr>
                <w:rFonts w:ascii="Times New Roman" w:hAnsi="Times New Roman"/>
                <w:sz w:val="12"/>
                <w:szCs w:val="24"/>
                <w:lang w:eastAsia="bg-BG"/>
              </w:rPr>
            </w:pPr>
          </w:p>
        </w:tc>
      </w:tr>
      <w:tr w:rsidR="004318C8" w14:paraId="2655DF9C" w14:textId="77777777" w:rsidTr="004318C8">
        <w:trPr>
          <w:gridAfter w:val="1"/>
          <w:wAfter w:w="284" w:type="dxa"/>
        </w:trPr>
        <w:tc>
          <w:tcPr>
            <w:tcW w:w="344" w:type="dxa"/>
            <w:tcBorders>
              <w:bottom w:val="single" w:sz="4" w:space="0" w:color="auto"/>
              <w:right w:val="single" w:sz="4" w:space="0" w:color="auto"/>
            </w:tcBorders>
          </w:tcPr>
          <w:p w14:paraId="116FFB78" w14:textId="77777777" w:rsidR="004318C8" w:rsidRDefault="004318C8" w:rsidP="004318C8">
            <w:pPr>
              <w:jc w:val="both"/>
              <w:rPr>
                <w:rFonts w:ascii="Times New Roman" w:hAnsi="Times New Roman"/>
                <w:sz w:val="24"/>
                <w:szCs w:val="24"/>
                <w:lang w:eastAsia="bg-BG"/>
              </w:rPr>
            </w:pPr>
          </w:p>
        </w:tc>
        <w:tc>
          <w:tcPr>
            <w:tcW w:w="8789" w:type="dxa"/>
            <w:tcBorders>
              <w:top w:val="nil"/>
              <w:left w:val="single" w:sz="4" w:space="0" w:color="auto"/>
              <w:bottom w:val="nil"/>
              <w:right w:val="nil"/>
            </w:tcBorders>
          </w:tcPr>
          <w:p w14:paraId="100EE438" w14:textId="77777777" w:rsidR="004318C8" w:rsidRDefault="004318C8" w:rsidP="004318C8">
            <w:pPr>
              <w:jc w:val="both"/>
              <w:rPr>
                <w:rFonts w:ascii="Times New Roman" w:hAnsi="Times New Roman"/>
                <w:sz w:val="24"/>
                <w:szCs w:val="24"/>
                <w:lang w:eastAsia="bg-BG"/>
              </w:rPr>
            </w:pPr>
            <w:r>
              <w:rPr>
                <w:rFonts w:ascii="Times New Roman" w:hAnsi="Times New Roman"/>
                <w:sz w:val="24"/>
                <w:szCs w:val="24"/>
                <w:lang w:eastAsia="bg-BG"/>
              </w:rPr>
              <w:t>4</w:t>
            </w:r>
            <w:r w:rsidRPr="002072E8">
              <w:rPr>
                <w:rFonts w:ascii="Times New Roman" w:hAnsi="Times New Roman"/>
                <w:sz w:val="24"/>
                <w:szCs w:val="24"/>
                <w:lang w:eastAsia="bg-BG"/>
              </w:rPr>
              <w:t>. Декларация за установяване на територията на Република България по образец,</w:t>
            </w:r>
          </w:p>
        </w:tc>
      </w:tr>
      <w:tr w:rsidR="004318C8" w14:paraId="333D5294" w14:textId="77777777" w:rsidTr="004318C8">
        <w:trPr>
          <w:gridAfter w:val="1"/>
          <w:wAfter w:w="284" w:type="dxa"/>
        </w:trPr>
        <w:tc>
          <w:tcPr>
            <w:tcW w:w="9133" w:type="dxa"/>
            <w:gridSpan w:val="2"/>
            <w:tcBorders>
              <w:top w:val="nil"/>
              <w:left w:val="nil"/>
              <w:bottom w:val="nil"/>
              <w:right w:val="nil"/>
            </w:tcBorders>
          </w:tcPr>
          <w:p w14:paraId="47701E0A" w14:textId="77777777" w:rsidR="004318C8" w:rsidRPr="002072E8" w:rsidRDefault="004318C8" w:rsidP="004318C8">
            <w:pPr>
              <w:jc w:val="both"/>
              <w:rPr>
                <w:rFonts w:ascii="Times New Roman" w:hAnsi="Times New Roman"/>
                <w:sz w:val="24"/>
                <w:szCs w:val="24"/>
                <w:lang w:eastAsia="bg-BG"/>
              </w:rPr>
            </w:pPr>
            <w:r w:rsidRPr="002072E8">
              <w:rPr>
                <w:rFonts w:ascii="Times New Roman" w:hAnsi="Times New Roman"/>
                <w:sz w:val="24"/>
                <w:szCs w:val="24"/>
                <w:lang w:eastAsia="bg-BG"/>
              </w:rPr>
              <w:t>утвърден от изпълнителния директор на</w:t>
            </w:r>
            <w:r>
              <w:rPr>
                <w:rFonts w:ascii="Times New Roman" w:hAnsi="Times New Roman"/>
                <w:sz w:val="24"/>
                <w:szCs w:val="24"/>
                <w:lang w:eastAsia="bg-BG"/>
              </w:rPr>
              <w:t xml:space="preserve"> ИААА</w:t>
            </w:r>
            <w:r w:rsidRPr="002072E8">
              <w:rPr>
                <w:rFonts w:ascii="Times New Roman" w:hAnsi="Times New Roman"/>
                <w:sz w:val="24"/>
                <w:szCs w:val="24"/>
                <w:lang w:eastAsia="bg-BG"/>
              </w:rPr>
              <w:t>.</w:t>
            </w:r>
          </w:p>
        </w:tc>
      </w:tr>
    </w:tbl>
    <w:p w14:paraId="5295D5A6" w14:textId="77777777" w:rsidR="004318C8" w:rsidRDefault="004318C8" w:rsidP="004318C8">
      <w:pPr>
        <w:spacing w:after="0" w:line="240" w:lineRule="auto"/>
        <w:ind w:left="720"/>
        <w:jc w:val="both"/>
        <w:rPr>
          <w:rFonts w:ascii="Times New Roman" w:hAnsi="Times New Roman"/>
          <w:sz w:val="24"/>
          <w:szCs w:val="24"/>
          <w:lang w:eastAsia="bg-BG"/>
        </w:rPr>
      </w:pPr>
    </w:p>
    <w:p w14:paraId="593231FF" w14:textId="77777777" w:rsidR="004318C8" w:rsidRDefault="004318C8" w:rsidP="004318C8">
      <w:pPr>
        <w:spacing w:after="0" w:line="240" w:lineRule="auto"/>
        <w:ind w:firstLine="567"/>
        <w:jc w:val="both"/>
        <w:rPr>
          <w:rFonts w:ascii="Times New Roman" w:hAnsi="Times New Roman"/>
          <w:b/>
          <w:sz w:val="24"/>
          <w:szCs w:val="24"/>
          <w:lang w:eastAsia="bg-BG"/>
        </w:rPr>
      </w:pPr>
      <w:r>
        <w:rPr>
          <w:rFonts w:ascii="Times New Roman" w:hAnsi="Times New Roman"/>
          <w:b/>
          <w:sz w:val="24"/>
          <w:szCs w:val="24"/>
          <w:lang w:eastAsia="bg-BG"/>
        </w:rPr>
        <w:t>В представения електронен носител данните са достоверни и сканираните документи са идентични с оригиналите.</w:t>
      </w:r>
    </w:p>
    <w:p w14:paraId="75B4E4AA" w14:textId="77777777" w:rsidR="004318C8" w:rsidRDefault="004318C8" w:rsidP="004318C8">
      <w:pPr>
        <w:spacing w:after="0" w:line="240" w:lineRule="auto"/>
        <w:ind w:firstLine="567"/>
        <w:jc w:val="both"/>
        <w:rPr>
          <w:rFonts w:ascii="Times New Roman" w:hAnsi="Times New Roman"/>
          <w:i/>
          <w:sz w:val="24"/>
          <w:szCs w:val="24"/>
          <w:lang w:eastAsia="bg-BG"/>
        </w:rPr>
      </w:pPr>
      <w:r>
        <w:rPr>
          <w:rFonts w:ascii="Times New Roman" w:hAnsi="Times New Roman"/>
          <w:i/>
          <w:sz w:val="24"/>
          <w:szCs w:val="24"/>
          <w:u w:val="single"/>
          <w:lang w:eastAsia="bg-BG"/>
        </w:rPr>
        <w:t>Забележка*</w:t>
      </w:r>
      <w:r>
        <w:rPr>
          <w:rFonts w:ascii="Times New Roman" w:hAnsi="Times New Roman"/>
          <w:i/>
          <w:sz w:val="24"/>
          <w:szCs w:val="24"/>
          <w:lang w:eastAsia="bg-BG"/>
        </w:rPr>
        <w:t>: Копията на документите следва да бъдат заверени от лицето, представляващо търговеца или от упълномощеното лице с „вярно с оригинала“, неговите имена и подпис.</w:t>
      </w:r>
    </w:p>
    <w:p w14:paraId="37B55694" w14:textId="77777777" w:rsidR="004318C8" w:rsidRDefault="004318C8" w:rsidP="004318C8">
      <w:pPr>
        <w:spacing w:after="0" w:line="240" w:lineRule="auto"/>
        <w:ind w:firstLine="709"/>
        <w:jc w:val="both"/>
        <w:rPr>
          <w:rFonts w:ascii="Times New Roman" w:hAnsi="Times New Roman"/>
          <w:i/>
          <w:sz w:val="24"/>
          <w:szCs w:val="24"/>
          <w:lang w:eastAsia="bg-BG"/>
        </w:rPr>
      </w:pPr>
    </w:p>
    <w:p w14:paraId="42C73951" w14:textId="77777777" w:rsidR="004318C8" w:rsidRDefault="004318C8" w:rsidP="004318C8">
      <w:pPr>
        <w:spacing w:after="120" w:line="240" w:lineRule="auto"/>
        <w:ind w:firstLine="567"/>
        <w:jc w:val="both"/>
        <w:rPr>
          <w:rFonts w:ascii="Times New Roman" w:hAnsi="Times New Roman"/>
          <w:color w:val="000000"/>
          <w:sz w:val="24"/>
          <w:szCs w:val="24"/>
        </w:rPr>
      </w:pPr>
      <w:r>
        <w:rPr>
          <w:rFonts w:ascii="Times New Roman" w:hAnsi="Times New Roman"/>
          <w:color w:val="000000"/>
          <w:sz w:val="24"/>
          <w:szCs w:val="24"/>
        </w:rPr>
        <w:t>Желая да получа заявените документи:</w:t>
      </w:r>
    </w:p>
    <w:tbl>
      <w:tblPr>
        <w:tblStyle w:val="TableGrid"/>
        <w:tblW w:w="9781" w:type="dxa"/>
        <w:tblInd w:w="-5" w:type="dxa"/>
        <w:tblLook w:val="04A0" w:firstRow="1" w:lastRow="0" w:firstColumn="1" w:lastColumn="0" w:noHBand="0" w:noVBand="1"/>
      </w:tblPr>
      <w:tblGrid>
        <w:gridCol w:w="283"/>
        <w:gridCol w:w="9498"/>
      </w:tblGrid>
      <w:tr w:rsidR="004318C8" w14:paraId="58504E73" w14:textId="77777777" w:rsidTr="004318C8">
        <w:tc>
          <w:tcPr>
            <w:tcW w:w="283" w:type="dxa"/>
            <w:tcBorders>
              <w:right w:val="single" w:sz="4" w:space="0" w:color="auto"/>
            </w:tcBorders>
          </w:tcPr>
          <w:p w14:paraId="6FEEB230" w14:textId="77777777" w:rsidR="004318C8" w:rsidRDefault="004318C8" w:rsidP="004318C8">
            <w:pPr>
              <w:jc w:val="both"/>
              <w:rPr>
                <w:rFonts w:ascii="Times New Roman" w:hAnsi="Times New Roman"/>
                <w:color w:val="000000"/>
                <w:sz w:val="24"/>
                <w:szCs w:val="24"/>
              </w:rPr>
            </w:pPr>
          </w:p>
        </w:tc>
        <w:tc>
          <w:tcPr>
            <w:tcW w:w="9498" w:type="dxa"/>
            <w:tcBorders>
              <w:top w:val="nil"/>
              <w:left w:val="single" w:sz="4" w:space="0" w:color="auto"/>
              <w:bottom w:val="nil"/>
              <w:right w:val="nil"/>
            </w:tcBorders>
          </w:tcPr>
          <w:p w14:paraId="3336CC81"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В център за административно обслужване в регионално звено на ИААА в гр. ……………..;</w:t>
            </w:r>
          </w:p>
        </w:tc>
      </w:tr>
    </w:tbl>
    <w:p w14:paraId="1BDE6699" w14:textId="77777777" w:rsidR="004318C8" w:rsidRPr="00452929" w:rsidRDefault="004318C8" w:rsidP="004318C8">
      <w:pPr>
        <w:spacing w:after="0" w:line="240" w:lineRule="auto"/>
        <w:jc w:val="both"/>
        <w:rPr>
          <w:rFonts w:ascii="Times New Roman" w:hAnsi="Times New Roman"/>
          <w:color w:val="000000"/>
          <w:sz w:val="12"/>
          <w:szCs w:val="24"/>
        </w:rPr>
      </w:pPr>
    </w:p>
    <w:tbl>
      <w:tblPr>
        <w:tblStyle w:val="TableGrid"/>
        <w:tblW w:w="9781" w:type="dxa"/>
        <w:tblInd w:w="-5" w:type="dxa"/>
        <w:tblLook w:val="04A0" w:firstRow="1" w:lastRow="0" w:firstColumn="1" w:lastColumn="0" w:noHBand="0" w:noVBand="1"/>
      </w:tblPr>
      <w:tblGrid>
        <w:gridCol w:w="283"/>
        <w:gridCol w:w="9498"/>
      </w:tblGrid>
      <w:tr w:rsidR="004318C8" w14:paraId="63D9C819" w14:textId="77777777" w:rsidTr="004318C8">
        <w:tc>
          <w:tcPr>
            <w:tcW w:w="283" w:type="dxa"/>
            <w:tcBorders>
              <w:right w:val="single" w:sz="4" w:space="0" w:color="auto"/>
            </w:tcBorders>
          </w:tcPr>
          <w:p w14:paraId="3E12C6BC" w14:textId="77777777" w:rsidR="004318C8" w:rsidRDefault="004318C8" w:rsidP="004318C8">
            <w:pPr>
              <w:jc w:val="both"/>
              <w:rPr>
                <w:rFonts w:ascii="Times New Roman" w:hAnsi="Times New Roman"/>
                <w:color w:val="000000"/>
                <w:sz w:val="24"/>
                <w:szCs w:val="24"/>
              </w:rPr>
            </w:pPr>
          </w:p>
        </w:tc>
        <w:tc>
          <w:tcPr>
            <w:tcW w:w="9498" w:type="dxa"/>
            <w:tcBorders>
              <w:top w:val="nil"/>
              <w:left w:val="single" w:sz="4" w:space="0" w:color="auto"/>
              <w:bottom w:val="nil"/>
              <w:right w:val="nil"/>
            </w:tcBorders>
          </w:tcPr>
          <w:p w14:paraId="715EFB40"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В център за административно обслужване в централното управление на ИААА;</w:t>
            </w:r>
          </w:p>
        </w:tc>
      </w:tr>
    </w:tbl>
    <w:p w14:paraId="34DE5F0B" w14:textId="77777777" w:rsidR="004318C8" w:rsidRPr="00452929" w:rsidRDefault="004318C8" w:rsidP="004318C8">
      <w:pPr>
        <w:spacing w:after="0" w:line="240" w:lineRule="auto"/>
        <w:jc w:val="both"/>
        <w:rPr>
          <w:rFonts w:ascii="Times New Roman" w:hAnsi="Times New Roman"/>
          <w:color w:val="000000"/>
          <w:sz w:val="12"/>
          <w:szCs w:val="24"/>
        </w:rPr>
      </w:pPr>
    </w:p>
    <w:tbl>
      <w:tblPr>
        <w:tblStyle w:val="TableGrid"/>
        <w:tblW w:w="9781" w:type="dxa"/>
        <w:tblInd w:w="-5" w:type="dxa"/>
        <w:tblLook w:val="04A0" w:firstRow="1" w:lastRow="0" w:firstColumn="1" w:lastColumn="0" w:noHBand="0" w:noVBand="1"/>
      </w:tblPr>
      <w:tblGrid>
        <w:gridCol w:w="283"/>
        <w:gridCol w:w="9498"/>
      </w:tblGrid>
      <w:tr w:rsidR="004318C8" w14:paraId="4196D1B9" w14:textId="77777777" w:rsidTr="004318C8">
        <w:tc>
          <w:tcPr>
            <w:tcW w:w="283" w:type="dxa"/>
            <w:tcBorders>
              <w:bottom w:val="single" w:sz="4" w:space="0" w:color="auto"/>
              <w:right w:val="single" w:sz="4" w:space="0" w:color="auto"/>
            </w:tcBorders>
          </w:tcPr>
          <w:p w14:paraId="51F0FB6B" w14:textId="77777777" w:rsidR="004318C8" w:rsidRDefault="004318C8" w:rsidP="004318C8">
            <w:pPr>
              <w:jc w:val="both"/>
              <w:rPr>
                <w:rFonts w:ascii="Times New Roman" w:hAnsi="Times New Roman"/>
                <w:color w:val="000000"/>
                <w:sz w:val="24"/>
                <w:szCs w:val="24"/>
              </w:rPr>
            </w:pPr>
          </w:p>
        </w:tc>
        <w:tc>
          <w:tcPr>
            <w:tcW w:w="9498" w:type="dxa"/>
            <w:tcBorders>
              <w:top w:val="nil"/>
              <w:left w:val="single" w:sz="4" w:space="0" w:color="auto"/>
              <w:bottom w:val="nil"/>
              <w:right w:val="nil"/>
            </w:tcBorders>
          </w:tcPr>
          <w:p w14:paraId="24EA0A38" w14:textId="77777777" w:rsidR="004318C8" w:rsidRDefault="004318C8" w:rsidP="004318C8">
            <w:pPr>
              <w:jc w:val="both"/>
              <w:rPr>
                <w:rFonts w:ascii="Times New Roman" w:hAnsi="Times New Roman"/>
                <w:color w:val="000000"/>
                <w:sz w:val="24"/>
                <w:szCs w:val="24"/>
              </w:rPr>
            </w:pPr>
            <w:r>
              <w:rPr>
                <w:rFonts w:ascii="Times New Roman" w:hAnsi="Times New Roman"/>
                <w:color w:val="000000"/>
                <w:sz w:val="24"/>
                <w:szCs w:val="24"/>
              </w:rPr>
              <w:t xml:space="preserve">Чрез лицензиран пощенски оператор на адрес: </w:t>
            </w:r>
          </w:p>
        </w:tc>
      </w:tr>
      <w:tr w:rsidR="004318C8" w:rsidRPr="00674FF4" w14:paraId="7B78DD62" w14:textId="77777777" w:rsidTr="004318C8">
        <w:tc>
          <w:tcPr>
            <w:tcW w:w="283" w:type="dxa"/>
            <w:tcBorders>
              <w:top w:val="single" w:sz="4" w:space="0" w:color="auto"/>
              <w:left w:val="nil"/>
              <w:bottom w:val="nil"/>
              <w:right w:val="nil"/>
            </w:tcBorders>
          </w:tcPr>
          <w:p w14:paraId="51F875B5" w14:textId="77777777" w:rsidR="004318C8" w:rsidRPr="00674FF4" w:rsidRDefault="004318C8" w:rsidP="004318C8">
            <w:pPr>
              <w:jc w:val="both"/>
              <w:rPr>
                <w:rFonts w:ascii="Times New Roman" w:hAnsi="Times New Roman"/>
                <w:color w:val="000000"/>
                <w:sz w:val="12"/>
                <w:szCs w:val="24"/>
              </w:rPr>
            </w:pPr>
          </w:p>
        </w:tc>
        <w:tc>
          <w:tcPr>
            <w:tcW w:w="9498" w:type="dxa"/>
            <w:tcBorders>
              <w:top w:val="nil"/>
              <w:left w:val="nil"/>
              <w:bottom w:val="single" w:sz="4" w:space="0" w:color="auto"/>
              <w:right w:val="nil"/>
            </w:tcBorders>
          </w:tcPr>
          <w:p w14:paraId="43C86FE1" w14:textId="77777777" w:rsidR="004318C8" w:rsidRPr="00674FF4" w:rsidRDefault="004318C8" w:rsidP="004318C8">
            <w:pPr>
              <w:jc w:val="both"/>
              <w:rPr>
                <w:rFonts w:ascii="Times New Roman" w:hAnsi="Times New Roman"/>
                <w:color w:val="000000"/>
                <w:sz w:val="12"/>
                <w:szCs w:val="24"/>
              </w:rPr>
            </w:pPr>
          </w:p>
        </w:tc>
      </w:tr>
      <w:tr w:rsidR="004318C8" w14:paraId="4B80FEC4" w14:textId="77777777" w:rsidTr="004318C8">
        <w:tc>
          <w:tcPr>
            <w:tcW w:w="283" w:type="dxa"/>
            <w:tcBorders>
              <w:top w:val="nil"/>
              <w:left w:val="nil"/>
              <w:bottom w:val="nil"/>
              <w:right w:val="single" w:sz="4" w:space="0" w:color="auto"/>
            </w:tcBorders>
          </w:tcPr>
          <w:p w14:paraId="66D1DFDA" w14:textId="77777777" w:rsidR="004318C8" w:rsidRDefault="004318C8" w:rsidP="004318C8">
            <w:pPr>
              <w:jc w:val="both"/>
              <w:rPr>
                <w:rFonts w:ascii="Times New Roman" w:hAnsi="Times New Roman"/>
                <w:color w:val="000000"/>
                <w:sz w:val="24"/>
                <w:szCs w:val="24"/>
              </w:rPr>
            </w:pPr>
          </w:p>
        </w:tc>
        <w:tc>
          <w:tcPr>
            <w:tcW w:w="9498" w:type="dxa"/>
            <w:tcBorders>
              <w:top w:val="single" w:sz="4" w:space="0" w:color="auto"/>
              <w:left w:val="single" w:sz="4" w:space="0" w:color="auto"/>
            </w:tcBorders>
          </w:tcPr>
          <w:p w14:paraId="1C8593BA" w14:textId="77777777" w:rsidR="004318C8" w:rsidRDefault="004318C8" w:rsidP="004318C8">
            <w:pPr>
              <w:jc w:val="both"/>
              <w:rPr>
                <w:rFonts w:ascii="Times New Roman" w:hAnsi="Times New Roman"/>
                <w:color w:val="000000"/>
                <w:sz w:val="24"/>
                <w:szCs w:val="24"/>
              </w:rPr>
            </w:pPr>
          </w:p>
        </w:tc>
      </w:tr>
      <w:tr w:rsidR="004318C8" w14:paraId="0AB73A9D" w14:textId="77777777" w:rsidTr="004318C8">
        <w:tc>
          <w:tcPr>
            <w:tcW w:w="283" w:type="dxa"/>
            <w:tcBorders>
              <w:top w:val="nil"/>
              <w:left w:val="nil"/>
              <w:bottom w:val="nil"/>
              <w:right w:val="single" w:sz="4" w:space="0" w:color="auto"/>
            </w:tcBorders>
          </w:tcPr>
          <w:p w14:paraId="2EBA87E3" w14:textId="77777777" w:rsidR="004318C8" w:rsidRDefault="004318C8" w:rsidP="004318C8">
            <w:pPr>
              <w:jc w:val="both"/>
              <w:rPr>
                <w:rFonts w:ascii="Times New Roman" w:hAnsi="Times New Roman"/>
                <w:color w:val="000000"/>
                <w:sz w:val="24"/>
                <w:szCs w:val="24"/>
              </w:rPr>
            </w:pPr>
          </w:p>
        </w:tc>
        <w:tc>
          <w:tcPr>
            <w:tcW w:w="9498" w:type="dxa"/>
            <w:tcBorders>
              <w:left w:val="single" w:sz="4" w:space="0" w:color="auto"/>
            </w:tcBorders>
          </w:tcPr>
          <w:p w14:paraId="44FBCB68" w14:textId="77777777" w:rsidR="004318C8" w:rsidRDefault="004318C8" w:rsidP="004318C8">
            <w:pPr>
              <w:jc w:val="both"/>
              <w:rPr>
                <w:rFonts w:ascii="Times New Roman" w:hAnsi="Times New Roman"/>
                <w:color w:val="000000"/>
                <w:sz w:val="24"/>
                <w:szCs w:val="24"/>
              </w:rPr>
            </w:pPr>
          </w:p>
        </w:tc>
      </w:tr>
    </w:tbl>
    <w:p w14:paraId="325046BE" w14:textId="77777777" w:rsidR="004318C8" w:rsidRDefault="004318C8" w:rsidP="004318C8">
      <w:pPr>
        <w:spacing w:after="0" w:line="240" w:lineRule="auto"/>
        <w:jc w:val="center"/>
        <w:rPr>
          <w:rFonts w:ascii="Times New Roman" w:hAnsi="Times New Roman"/>
          <w:i/>
          <w:sz w:val="20"/>
          <w:szCs w:val="20"/>
          <w:lang w:eastAsia="bg-BG"/>
        </w:rPr>
      </w:pPr>
      <w:r>
        <w:rPr>
          <w:rFonts w:ascii="Times New Roman" w:hAnsi="Times New Roman"/>
          <w:i/>
          <w:sz w:val="20"/>
          <w:szCs w:val="20"/>
          <w:lang w:eastAsia="bg-BG"/>
        </w:rPr>
        <w:t>(населено място, пощенски код, ул./ж.к., №, бл., ап., телефон)</w:t>
      </w:r>
    </w:p>
    <w:p w14:paraId="4CB6B938" w14:textId="77777777" w:rsidR="004318C8" w:rsidRDefault="004318C8" w:rsidP="004318C8">
      <w:pPr>
        <w:spacing w:after="0" w:line="240" w:lineRule="auto"/>
        <w:jc w:val="center"/>
        <w:rPr>
          <w:rFonts w:ascii="Times New Roman" w:hAnsi="Times New Roman"/>
          <w:color w:val="000000"/>
          <w:sz w:val="24"/>
          <w:szCs w:val="24"/>
        </w:rPr>
      </w:pPr>
    </w:p>
    <w:p w14:paraId="18EC7D27" w14:textId="77777777" w:rsidR="004318C8" w:rsidRDefault="004318C8" w:rsidP="004318C8">
      <w:pPr>
        <w:spacing w:after="0" w:line="240" w:lineRule="auto"/>
        <w:jc w:val="both"/>
        <w:rPr>
          <w:color w:val="000000"/>
        </w:rPr>
      </w:pPr>
      <w:r>
        <w:rPr>
          <w:rFonts w:ascii="Times New Roman" w:hAnsi="Times New Roman"/>
          <w:color w:val="000000"/>
          <w:sz w:val="24"/>
          <w:szCs w:val="24"/>
        </w:rPr>
        <w:t xml:space="preserve">като декларирам, че пощенските разходи са за моя сметка и съм съгласен документите да бъдат пренасяни от оператора за служебни цели. </w:t>
      </w:r>
    </w:p>
    <w:p w14:paraId="4389F28C" w14:textId="77777777" w:rsidR="004318C8" w:rsidRDefault="004318C8" w:rsidP="004318C8">
      <w:pPr>
        <w:spacing w:after="0" w:line="240" w:lineRule="auto"/>
        <w:ind w:firstLine="851"/>
        <w:rPr>
          <w:rFonts w:ascii="Times New Roman" w:hAnsi="Times New Roman"/>
          <w:sz w:val="24"/>
          <w:szCs w:val="24"/>
        </w:rPr>
      </w:pPr>
    </w:p>
    <w:p w14:paraId="1E2AB33D" w14:textId="77777777" w:rsidR="004318C8" w:rsidRDefault="004318C8" w:rsidP="004318C8">
      <w:pPr>
        <w:spacing w:after="0" w:line="240" w:lineRule="auto"/>
        <w:ind w:firstLine="851"/>
        <w:rPr>
          <w:rFonts w:ascii="Times New Roman" w:hAnsi="Times New Roman"/>
          <w:sz w:val="24"/>
          <w:szCs w:val="24"/>
        </w:rPr>
      </w:pPr>
      <w:r>
        <w:rPr>
          <w:rFonts w:ascii="Times New Roman" w:hAnsi="Times New Roman"/>
          <w:sz w:val="24"/>
          <w:szCs w:val="24"/>
        </w:rPr>
        <w:t>Дата:………………..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Подпис:………………………….</w:t>
      </w:r>
    </w:p>
    <w:p w14:paraId="672ADE7C" w14:textId="77777777" w:rsidR="004318C8" w:rsidRDefault="004318C8" w:rsidP="004318C8">
      <w:pPr>
        <w:spacing w:after="0" w:line="240" w:lineRule="auto"/>
        <w:ind w:firstLine="851"/>
        <w:rPr>
          <w:rFonts w:ascii="Times New Roman" w:hAnsi="Times New Roman"/>
          <w:sz w:val="24"/>
          <w:szCs w:val="24"/>
        </w:rPr>
      </w:pPr>
    </w:p>
    <w:p w14:paraId="72A62524" w14:textId="77777777" w:rsidR="004318C8" w:rsidRDefault="004318C8" w:rsidP="004318C8">
      <w:pPr>
        <w:spacing w:after="0" w:line="240" w:lineRule="auto"/>
        <w:rPr>
          <w:rFonts w:ascii="Times New Roman" w:hAnsi="Times New Roman"/>
          <w:sz w:val="24"/>
          <w:szCs w:val="24"/>
          <w:lang w:eastAsia="bg-BG"/>
        </w:rPr>
      </w:pPr>
      <w:r>
        <w:rPr>
          <w:rFonts w:ascii="Times New Roman" w:hAnsi="Times New Roman"/>
          <w:sz w:val="24"/>
          <w:szCs w:val="24"/>
          <w:lang w:eastAsia="bg-BG"/>
        </w:rPr>
        <w:t xml:space="preserve">Служителят, </w:t>
      </w:r>
      <w:r>
        <w:rPr>
          <w:rFonts w:ascii="Times New Roman" w:hAnsi="Times New Roman"/>
          <w:sz w:val="24"/>
          <w:szCs w:val="24"/>
          <w:lang w:val="en-US" w:eastAsia="bg-BG"/>
        </w:rPr>
        <w:t>………………………………………………</w:t>
      </w:r>
      <w:r>
        <w:rPr>
          <w:rFonts w:ascii="Times New Roman" w:hAnsi="Times New Roman"/>
          <w:sz w:val="24"/>
          <w:szCs w:val="24"/>
          <w:lang w:eastAsia="bg-BG"/>
        </w:rPr>
        <w:t>…………………………………………..</w:t>
      </w:r>
    </w:p>
    <w:p w14:paraId="6AEBDE12" w14:textId="77777777" w:rsidR="004318C8" w:rsidRDefault="004318C8" w:rsidP="004318C8">
      <w:pPr>
        <w:spacing w:after="0" w:line="240" w:lineRule="auto"/>
        <w:jc w:val="center"/>
        <w:rPr>
          <w:rFonts w:ascii="Times New Roman" w:hAnsi="Times New Roman"/>
          <w:i/>
          <w:sz w:val="20"/>
          <w:szCs w:val="24"/>
          <w:lang w:eastAsia="bg-BG"/>
        </w:rPr>
      </w:pPr>
      <w:r>
        <w:rPr>
          <w:rFonts w:ascii="Times New Roman" w:hAnsi="Times New Roman"/>
          <w:i/>
          <w:sz w:val="20"/>
          <w:szCs w:val="24"/>
          <w:lang w:eastAsia="bg-BG"/>
        </w:rPr>
        <w:t>(име, фамилия и длъжност на проверяващия)</w:t>
      </w:r>
    </w:p>
    <w:p w14:paraId="75B34C73" w14:textId="77777777" w:rsidR="004318C8" w:rsidRDefault="004318C8" w:rsidP="004318C8">
      <w:pPr>
        <w:spacing w:after="0" w:line="240" w:lineRule="auto"/>
        <w:ind w:firstLine="851"/>
        <w:jc w:val="both"/>
        <w:rPr>
          <w:rFonts w:ascii="Times New Roman" w:hAnsi="Times New Roman"/>
          <w:sz w:val="24"/>
          <w:szCs w:val="24"/>
          <w:lang w:val="en-US" w:eastAsia="bg-BG"/>
        </w:rPr>
      </w:pPr>
    </w:p>
    <w:p w14:paraId="7A88D7FA" w14:textId="77777777" w:rsidR="004318C8" w:rsidRDefault="004318C8" w:rsidP="004318C8">
      <w:pPr>
        <w:spacing w:after="0" w:line="240" w:lineRule="auto"/>
        <w:ind w:firstLine="851"/>
        <w:jc w:val="both"/>
        <w:rPr>
          <w:rFonts w:ascii="Times New Roman" w:hAnsi="Times New Roman"/>
          <w:sz w:val="24"/>
          <w:szCs w:val="24"/>
          <w:lang w:eastAsia="bg-BG"/>
        </w:rPr>
      </w:pPr>
      <w:r>
        <w:rPr>
          <w:rFonts w:ascii="Times New Roman" w:hAnsi="Times New Roman"/>
          <w:sz w:val="24"/>
          <w:szCs w:val="24"/>
          <w:lang w:eastAsia="bg-BG"/>
        </w:rPr>
        <w:t>Извърших проверка за наличието на документите, за които е отбелязано, че се прилагат към заявлението и</w:t>
      </w:r>
    </w:p>
    <w:p w14:paraId="6ED289EE" w14:textId="77777777" w:rsidR="004318C8" w:rsidRDefault="004318C8" w:rsidP="004318C8">
      <w:pPr>
        <w:pStyle w:val="ListParagraph"/>
        <w:numPr>
          <w:ilvl w:val="0"/>
          <w:numId w:val="4"/>
        </w:numPr>
        <w:spacing w:after="0" w:line="240" w:lineRule="auto"/>
        <w:jc w:val="both"/>
        <w:rPr>
          <w:rFonts w:ascii="Times New Roman" w:hAnsi="Times New Roman"/>
          <w:sz w:val="24"/>
          <w:szCs w:val="24"/>
          <w:lang w:val="en-US" w:eastAsia="bg-BG"/>
        </w:rPr>
      </w:pPr>
      <w:r>
        <w:rPr>
          <w:rFonts w:ascii="Times New Roman" w:hAnsi="Times New Roman"/>
          <w:sz w:val="24"/>
          <w:szCs w:val="24"/>
          <w:lang w:eastAsia="bg-BG"/>
        </w:rPr>
        <w:t>не установих пропуски;</w:t>
      </w:r>
    </w:p>
    <w:p w14:paraId="1E024FE5" w14:textId="77777777" w:rsidR="004318C8" w:rsidRDefault="004318C8" w:rsidP="004318C8">
      <w:pPr>
        <w:numPr>
          <w:ilvl w:val="0"/>
          <w:numId w:val="4"/>
        </w:numPr>
        <w:tabs>
          <w:tab w:val="left" w:pos="851"/>
        </w:tabs>
        <w:spacing w:after="0" w:line="240" w:lineRule="auto"/>
        <w:jc w:val="both"/>
        <w:rPr>
          <w:rFonts w:ascii="Times New Roman" w:hAnsi="Times New Roman"/>
          <w:sz w:val="24"/>
          <w:szCs w:val="24"/>
          <w:lang w:eastAsia="bg-BG"/>
        </w:rPr>
      </w:pPr>
      <w:r>
        <w:rPr>
          <w:rFonts w:ascii="Times New Roman" w:hAnsi="Times New Roman"/>
          <w:sz w:val="24"/>
          <w:szCs w:val="24"/>
          <w:lang w:eastAsia="bg-BG"/>
        </w:rPr>
        <w:t>установих, че:</w:t>
      </w:r>
    </w:p>
    <w:p w14:paraId="59BFD556" w14:textId="77777777" w:rsidR="004318C8" w:rsidRDefault="004318C8" w:rsidP="002037A5">
      <w:pPr>
        <w:spacing w:after="0" w:line="240" w:lineRule="auto"/>
        <w:ind w:firstLine="709"/>
        <w:rPr>
          <w:rFonts w:ascii="Times New Roman" w:hAnsi="Times New Roman"/>
          <w:sz w:val="24"/>
          <w:szCs w:val="24"/>
          <w:lang w:eastAsia="bg-BG"/>
        </w:rPr>
      </w:pPr>
      <w:r>
        <w:rPr>
          <w:rFonts w:ascii="Times New Roman" w:hAnsi="Times New Roman"/>
          <w:sz w:val="24"/>
          <w:szCs w:val="24"/>
          <w:lang w:eastAsia="bg-BG"/>
        </w:rPr>
        <w:t>...............................................................................................................................................................................................................................................................................................................................................................................................................................................................................................................................................................................................................................</w:t>
      </w:r>
      <w:r w:rsidR="002037A5">
        <w:rPr>
          <w:rFonts w:ascii="Times New Roman" w:hAnsi="Times New Roman"/>
          <w:sz w:val="24"/>
          <w:szCs w:val="24"/>
          <w:lang w:eastAsia="bg-BG"/>
        </w:rPr>
        <w:t>.....................</w:t>
      </w:r>
    </w:p>
    <w:p w14:paraId="2F683995" w14:textId="77777777" w:rsidR="002037A5" w:rsidRDefault="002037A5" w:rsidP="002037A5">
      <w:pPr>
        <w:spacing w:after="0" w:line="240" w:lineRule="auto"/>
        <w:ind w:firstLine="709"/>
        <w:rPr>
          <w:rFonts w:ascii="Times New Roman" w:hAnsi="Times New Roman"/>
          <w:sz w:val="24"/>
          <w:szCs w:val="24"/>
          <w:lang w:eastAsia="bg-BG"/>
        </w:rPr>
      </w:pPr>
    </w:p>
    <w:p w14:paraId="4C75CDD6" w14:textId="77777777" w:rsidR="004318C8" w:rsidRDefault="004318C8" w:rsidP="004318C8">
      <w:pPr>
        <w:spacing w:after="0" w:line="240" w:lineRule="auto"/>
        <w:ind w:firstLine="567"/>
        <w:jc w:val="both"/>
        <w:rPr>
          <w:rFonts w:ascii="Times New Roman" w:hAnsi="Times New Roman"/>
          <w:sz w:val="24"/>
          <w:szCs w:val="24"/>
          <w:lang w:val="en-US" w:eastAsia="bg-BG"/>
        </w:rPr>
      </w:pPr>
      <w:r>
        <w:rPr>
          <w:rFonts w:ascii="Times New Roman" w:hAnsi="Times New Roman"/>
          <w:sz w:val="24"/>
          <w:szCs w:val="24"/>
          <w:lang w:eastAsia="bg-BG"/>
        </w:rPr>
        <w:t>Служител: ……..…………………….</w:t>
      </w:r>
    </w:p>
    <w:p w14:paraId="5E667A3C" w14:textId="77777777" w:rsidR="004318C8" w:rsidRDefault="004318C8" w:rsidP="004318C8">
      <w:pPr>
        <w:spacing w:after="0" w:line="240" w:lineRule="auto"/>
        <w:ind w:left="2124" w:firstLine="708"/>
        <w:rPr>
          <w:sz w:val="20"/>
          <w:szCs w:val="20"/>
        </w:rPr>
      </w:pPr>
      <w:r>
        <w:rPr>
          <w:rFonts w:ascii="Times New Roman" w:hAnsi="Times New Roman"/>
          <w:i/>
          <w:sz w:val="20"/>
          <w:szCs w:val="20"/>
          <w:lang w:eastAsia="bg-BG"/>
        </w:rPr>
        <w:t>(подпис)</w:t>
      </w:r>
    </w:p>
    <w:p w14:paraId="1C6C346E" w14:textId="77777777" w:rsidR="004318C8" w:rsidRDefault="004318C8" w:rsidP="004318C8">
      <w:pPr>
        <w:spacing w:after="0" w:line="240" w:lineRule="auto"/>
        <w:ind w:firstLine="567"/>
        <w:jc w:val="both"/>
        <w:rPr>
          <w:rFonts w:ascii="Times New Roman" w:hAnsi="Times New Roman"/>
          <w:sz w:val="24"/>
          <w:szCs w:val="24"/>
          <w:lang w:val="en-US" w:eastAsia="bg-BG"/>
        </w:rPr>
      </w:pPr>
    </w:p>
    <w:p w14:paraId="7E241143" w14:textId="77777777" w:rsidR="004318C8" w:rsidRDefault="004318C8" w:rsidP="004318C8">
      <w:pPr>
        <w:spacing w:after="0" w:line="240" w:lineRule="auto"/>
        <w:ind w:firstLine="567"/>
        <w:jc w:val="both"/>
        <w:rPr>
          <w:rFonts w:ascii="Times New Roman" w:hAnsi="Times New Roman"/>
          <w:sz w:val="24"/>
          <w:szCs w:val="24"/>
          <w:lang w:eastAsia="bg-BG"/>
        </w:rPr>
      </w:pPr>
      <w:r>
        <w:rPr>
          <w:rFonts w:ascii="Times New Roman" w:hAnsi="Times New Roman"/>
          <w:sz w:val="24"/>
          <w:szCs w:val="24"/>
          <w:lang w:eastAsia="bg-BG"/>
        </w:rPr>
        <w:t>Заявител: :……..…………………….</w:t>
      </w:r>
    </w:p>
    <w:p w14:paraId="48B7251C" w14:textId="77777777" w:rsidR="00263556" w:rsidRPr="00CC6023" w:rsidRDefault="004318C8" w:rsidP="00CC6023">
      <w:pPr>
        <w:spacing w:after="0" w:line="240" w:lineRule="auto"/>
        <w:ind w:left="1701" w:firstLine="1134"/>
        <w:rPr>
          <w:rFonts w:ascii="Times New Roman" w:hAnsi="Times New Roman"/>
          <w:sz w:val="24"/>
          <w:szCs w:val="24"/>
          <w:lang w:eastAsia="bg-BG"/>
        </w:rPr>
      </w:pPr>
      <w:r>
        <w:rPr>
          <w:rFonts w:ascii="Times New Roman" w:hAnsi="Times New Roman"/>
          <w:i/>
          <w:sz w:val="20"/>
          <w:szCs w:val="20"/>
          <w:lang w:eastAsia="bg-BG"/>
        </w:rPr>
        <w:t>(подпис)</w:t>
      </w:r>
      <w:r>
        <w:rPr>
          <w:rFonts w:ascii="Times New Roman" w:hAnsi="Times New Roman"/>
          <w:sz w:val="24"/>
          <w:szCs w:val="24"/>
          <w:lang w:eastAsia="bg-BG"/>
        </w:rPr>
        <w:t>“</w:t>
      </w:r>
    </w:p>
    <w:p w14:paraId="3517810F" w14:textId="77777777" w:rsidR="001E25FB" w:rsidRDefault="001E25FB" w:rsidP="00CC6023">
      <w:pPr>
        <w:spacing w:after="0" w:line="240" w:lineRule="auto"/>
        <w:rPr>
          <w:rFonts w:ascii="Times New Roman" w:hAnsi="Times New Roman" w:cs="Times New Roman"/>
          <w:b/>
          <w:sz w:val="24"/>
          <w:szCs w:val="24"/>
        </w:rPr>
      </w:pPr>
    </w:p>
    <w:p w14:paraId="61BEE6C7" w14:textId="77777777" w:rsidR="001E25FB" w:rsidRDefault="001E25FB" w:rsidP="001E25FB">
      <w:pPr>
        <w:spacing w:after="0" w:line="240" w:lineRule="auto"/>
        <w:ind w:left="567"/>
        <w:rPr>
          <w:rFonts w:ascii="Times New Roman" w:hAnsi="Times New Roman" w:cs="Times New Roman"/>
          <w:b/>
          <w:sz w:val="24"/>
          <w:szCs w:val="24"/>
        </w:rPr>
      </w:pPr>
      <w:r>
        <w:rPr>
          <w:rFonts w:ascii="Times New Roman" w:hAnsi="Times New Roman" w:cs="Times New Roman"/>
          <w:b/>
          <w:sz w:val="24"/>
          <w:szCs w:val="24"/>
        </w:rPr>
        <w:t xml:space="preserve">§ 58. </w:t>
      </w:r>
      <w:r w:rsidRPr="00BB5D8E">
        <w:rPr>
          <w:rFonts w:ascii="Times New Roman" w:hAnsi="Times New Roman" w:cs="Times New Roman"/>
          <w:sz w:val="24"/>
          <w:szCs w:val="24"/>
        </w:rPr>
        <w:t xml:space="preserve">Приложение № 13 </w:t>
      </w:r>
      <w:r w:rsidR="00BB5D8E">
        <w:rPr>
          <w:rFonts w:ascii="Times New Roman" w:hAnsi="Times New Roman" w:cs="Times New Roman"/>
          <w:sz w:val="24"/>
          <w:szCs w:val="24"/>
        </w:rPr>
        <w:t xml:space="preserve">към чл. 20, ал. 1 </w:t>
      </w:r>
      <w:r w:rsidRPr="00BB5D8E">
        <w:rPr>
          <w:rFonts w:ascii="Times New Roman" w:hAnsi="Times New Roman" w:cs="Times New Roman"/>
          <w:sz w:val="24"/>
          <w:szCs w:val="24"/>
        </w:rPr>
        <w:t>се отменя</w:t>
      </w:r>
      <w:r>
        <w:rPr>
          <w:rFonts w:ascii="Times New Roman" w:hAnsi="Times New Roman" w:cs="Times New Roman"/>
          <w:b/>
          <w:sz w:val="24"/>
          <w:szCs w:val="24"/>
        </w:rPr>
        <w:t>.</w:t>
      </w:r>
    </w:p>
    <w:p w14:paraId="73A84153" w14:textId="77777777" w:rsidR="008F0A8F" w:rsidRDefault="00E453E0" w:rsidP="001E25FB">
      <w:pPr>
        <w:spacing w:after="0" w:line="240" w:lineRule="auto"/>
        <w:ind w:left="567"/>
        <w:rPr>
          <w:rFonts w:ascii="Times New Roman" w:hAnsi="Times New Roman" w:cs="Times New Roman"/>
          <w:b/>
          <w:sz w:val="24"/>
          <w:szCs w:val="24"/>
        </w:rPr>
      </w:pPr>
      <w:r>
        <w:rPr>
          <w:rFonts w:ascii="Times New Roman" w:hAnsi="Times New Roman" w:cs="Times New Roman"/>
          <w:b/>
          <w:sz w:val="24"/>
          <w:szCs w:val="24"/>
        </w:rPr>
        <w:t xml:space="preserve">§ </w:t>
      </w:r>
      <w:r w:rsidR="00835FD3">
        <w:rPr>
          <w:rFonts w:ascii="Times New Roman" w:hAnsi="Times New Roman" w:cs="Times New Roman"/>
          <w:b/>
          <w:sz w:val="24"/>
          <w:szCs w:val="24"/>
        </w:rPr>
        <w:t xml:space="preserve">59. </w:t>
      </w:r>
      <w:r w:rsidRPr="006562FD">
        <w:rPr>
          <w:rFonts w:ascii="Times New Roman" w:hAnsi="Times New Roman" w:cs="Times New Roman"/>
          <w:sz w:val="24"/>
          <w:szCs w:val="24"/>
        </w:rPr>
        <w:t>Приложение № 14</w:t>
      </w:r>
      <w:r w:rsidR="006562FD">
        <w:rPr>
          <w:rFonts w:ascii="Times New Roman" w:hAnsi="Times New Roman" w:cs="Times New Roman"/>
          <w:sz w:val="24"/>
          <w:szCs w:val="24"/>
        </w:rPr>
        <w:t xml:space="preserve"> към чл. 20, ал. 2</w:t>
      </w:r>
      <w:r w:rsidRPr="006562FD">
        <w:rPr>
          <w:rFonts w:ascii="Times New Roman" w:hAnsi="Times New Roman" w:cs="Times New Roman"/>
          <w:sz w:val="24"/>
          <w:szCs w:val="24"/>
        </w:rPr>
        <w:t xml:space="preserve"> се изменя така</w:t>
      </w:r>
      <w:r>
        <w:rPr>
          <w:rFonts w:ascii="Times New Roman" w:hAnsi="Times New Roman" w:cs="Times New Roman"/>
          <w:b/>
          <w:sz w:val="24"/>
          <w:szCs w:val="24"/>
        </w:rPr>
        <w:t>:</w:t>
      </w:r>
    </w:p>
    <w:p w14:paraId="18DEEF9C" w14:textId="77777777" w:rsidR="00982D1D" w:rsidRPr="00982D1D" w:rsidRDefault="00982D1D" w:rsidP="00982D1D">
      <w:pPr>
        <w:spacing w:after="0" w:line="240" w:lineRule="auto"/>
        <w:ind w:left="7371"/>
        <w:rPr>
          <w:rFonts w:ascii="Times New Roman" w:hAnsi="Times New Roman" w:cs="Times New Roman"/>
          <w:sz w:val="24"/>
          <w:szCs w:val="24"/>
        </w:rPr>
      </w:pPr>
      <w:r w:rsidRPr="00982D1D">
        <w:rPr>
          <w:rFonts w:ascii="Times New Roman" w:hAnsi="Times New Roman" w:cs="Times New Roman"/>
          <w:sz w:val="24"/>
          <w:szCs w:val="24"/>
        </w:rPr>
        <w:t>„Приложение № 14</w:t>
      </w:r>
    </w:p>
    <w:p w14:paraId="3B9B0139" w14:textId="77777777" w:rsidR="003F7322" w:rsidRPr="00982D1D" w:rsidRDefault="00982D1D" w:rsidP="00982D1D">
      <w:pPr>
        <w:spacing w:after="0" w:line="240" w:lineRule="auto"/>
        <w:ind w:left="7371"/>
        <w:rPr>
          <w:rFonts w:ascii="Times New Roman" w:hAnsi="Times New Roman" w:cs="Times New Roman"/>
          <w:sz w:val="24"/>
          <w:szCs w:val="24"/>
        </w:rPr>
      </w:pPr>
      <w:r w:rsidRPr="00982D1D">
        <w:rPr>
          <w:rFonts w:ascii="Times New Roman" w:hAnsi="Times New Roman" w:cs="Times New Roman"/>
          <w:sz w:val="24"/>
          <w:szCs w:val="24"/>
        </w:rPr>
        <w:t>към чл. 20, ал. 2</w:t>
      </w:r>
    </w:p>
    <w:p w14:paraId="448AC179" w14:textId="77777777" w:rsidR="003F7322" w:rsidRDefault="003F7322" w:rsidP="001E25FB">
      <w:pPr>
        <w:spacing w:after="0" w:line="240" w:lineRule="auto"/>
        <w:ind w:left="567"/>
        <w:rPr>
          <w:rFonts w:ascii="Times New Roman" w:hAnsi="Times New Roman" w:cs="Times New Roman"/>
          <w:b/>
          <w:sz w:val="24"/>
          <w:szCs w:val="24"/>
        </w:rPr>
      </w:pPr>
    </w:p>
    <w:p w14:paraId="1A2D09AA" w14:textId="77777777" w:rsidR="003F7322" w:rsidRPr="003F7322" w:rsidRDefault="003F7322" w:rsidP="003F7322">
      <w:pPr>
        <w:spacing w:after="0"/>
        <w:jc w:val="center"/>
        <w:rPr>
          <w:rFonts w:ascii="Arial" w:eastAsia="Arial" w:hAnsi="Arial" w:cs="Arial"/>
          <w:b/>
          <w:color w:val="000000"/>
          <w:sz w:val="20"/>
          <w:szCs w:val="20"/>
          <w:lang w:val="en-US" w:eastAsia="bg-BG"/>
        </w:rPr>
      </w:pPr>
      <w:r w:rsidRPr="00E77B12">
        <w:rPr>
          <w:rFonts w:ascii="Arial" w:eastAsia="Arial" w:hAnsi="Arial" w:cs="Arial"/>
          <w:b/>
          <w:color w:val="000000"/>
          <w:sz w:val="20"/>
          <w:szCs w:val="20"/>
          <w:lang w:eastAsia="bg-BG"/>
        </w:rPr>
        <w:t>МИНИСТЕРСТВО НА ТРАНСПОРТА И СЪОБЩЕНИЯТА</w:t>
      </w:r>
    </w:p>
    <w:p w14:paraId="4CD875E8" w14:textId="77777777" w:rsidR="003F7322" w:rsidRPr="00E77B12" w:rsidRDefault="003F7322" w:rsidP="003F7322">
      <w:pPr>
        <w:spacing w:after="0"/>
        <w:rPr>
          <w:rFonts w:ascii="Calibri" w:eastAsia="Calibri" w:hAnsi="Calibri" w:cs="Calibri"/>
          <w:color w:val="000000"/>
          <w:sz w:val="20"/>
          <w:szCs w:val="20"/>
          <w:lang w:eastAsia="bg-BG"/>
        </w:rPr>
      </w:pPr>
      <w:r w:rsidRPr="00E77B12">
        <w:rPr>
          <w:rFonts w:ascii="Arial" w:eastAsia="Arial" w:hAnsi="Arial" w:cs="Arial"/>
          <w:color w:val="000000"/>
          <w:sz w:val="20"/>
          <w:szCs w:val="20"/>
          <w:lang w:eastAsia="bg-BG"/>
        </w:rPr>
        <w:t xml:space="preserve"> </w:t>
      </w:r>
    </w:p>
    <w:tbl>
      <w:tblPr>
        <w:tblStyle w:val="TableGrid1"/>
        <w:tblW w:w="9781" w:type="dxa"/>
        <w:tblInd w:w="0" w:type="dxa"/>
        <w:tblLook w:val="04A0" w:firstRow="1" w:lastRow="0" w:firstColumn="1" w:lastColumn="0" w:noHBand="0" w:noVBand="1"/>
      </w:tblPr>
      <w:tblGrid>
        <w:gridCol w:w="2114"/>
        <w:gridCol w:w="784"/>
        <w:gridCol w:w="1354"/>
        <w:gridCol w:w="766"/>
        <w:gridCol w:w="2767"/>
        <w:gridCol w:w="1996"/>
      </w:tblGrid>
      <w:tr w:rsidR="003F7322" w:rsidRPr="00E77B12" w14:paraId="08B5B0B6" w14:textId="77777777" w:rsidTr="00CF7617">
        <w:trPr>
          <w:trHeight w:val="193"/>
        </w:trPr>
        <w:tc>
          <w:tcPr>
            <w:tcW w:w="5038" w:type="dxa"/>
            <w:gridSpan w:val="4"/>
            <w:tcBorders>
              <w:top w:val="nil"/>
              <w:left w:val="nil"/>
              <w:bottom w:val="nil"/>
              <w:right w:val="nil"/>
            </w:tcBorders>
          </w:tcPr>
          <w:p w14:paraId="27301322" w14:textId="77777777" w:rsidR="003F7322" w:rsidRPr="00E77B12" w:rsidRDefault="003F7322" w:rsidP="00CF7617">
            <w:pPr>
              <w:rPr>
                <w:rFonts w:ascii="Calibri" w:eastAsia="Calibri" w:hAnsi="Calibri" w:cs="Calibri"/>
                <w:color w:val="000000"/>
                <w:sz w:val="20"/>
                <w:szCs w:val="20"/>
              </w:rPr>
            </w:pPr>
          </w:p>
        </w:tc>
        <w:tc>
          <w:tcPr>
            <w:tcW w:w="4743" w:type="dxa"/>
            <w:gridSpan w:val="2"/>
            <w:tcBorders>
              <w:top w:val="nil"/>
              <w:left w:val="nil"/>
              <w:bottom w:val="nil"/>
              <w:right w:val="nil"/>
            </w:tcBorders>
          </w:tcPr>
          <w:p w14:paraId="7A5ACE9F" w14:textId="77777777" w:rsidR="003F7322" w:rsidRPr="00E77B12" w:rsidRDefault="003F7322" w:rsidP="00CF7617">
            <w:pPr>
              <w:jc w:val="center"/>
              <w:rPr>
                <w:rFonts w:ascii="Calibri" w:eastAsia="Calibri" w:hAnsi="Calibri" w:cs="Calibri"/>
                <w:color w:val="000000"/>
                <w:sz w:val="20"/>
                <w:szCs w:val="20"/>
              </w:rPr>
            </w:pPr>
            <w:r w:rsidRPr="00E77B12">
              <w:rPr>
                <w:rFonts w:ascii="Arial" w:eastAsia="Arial" w:hAnsi="Arial" w:cs="Arial"/>
                <w:color w:val="000000"/>
                <w:sz w:val="20"/>
                <w:szCs w:val="20"/>
              </w:rPr>
              <w:t>ТАЛОН 1</w:t>
            </w:r>
          </w:p>
        </w:tc>
      </w:tr>
      <w:tr w:rsidR="003F7322" w:rsidRPr="00E77B12" w14:paraId="0DD20FA0" w14:textId="77777777" w:rsidTr="00CF7617">
        <w:trPr>
          <w:trHeight w:val="648"/>
        </w:trPr>
        <w:tc>
          <w:tcPr>
            <w:tcW w:w="5038" w:type="dxa"/>
            <w:gridSpan w:val="4"/>
            <w:tcBorders>
              <w:top w:val="nil"/>
              <w:left w:val="nil"/>
              <w:bottom w:val="nil"/>
              <w:right w:val="nil"/>
            </w:tcBorders>
          </w:tcPr>
          <w:p w14:paraId="3D48EED7" w14:textId="77777777" w:rsidR="003F7322" w:rsidRPr="00E77B12" w:rsidRDefault="003F7322" w:rsidP="00CF7617">
            <w:pPr>
              <w:rPr>
                <w:rFonts w:ascii="Calibri" w:eastAsia="Calibri" w:hAnsi="Calibri" w:cs="Calibri"/>
                <w:color w:val="000000"/>
                <w:sz w:val="20"/>
                <w:szCs w:val="20"/>
              </w:rPr>
            </w:pPr>
            <w:r w:rsidRPr="00E77B12">
              <w:rPr>
                <w:rFonts w:ascii="Arial" w:eastAsia="Arial" w:hAnsi="Arial" w:cs="Arial"/>
                <w:color w:val="000000"/>
                <w:sz w:val="20"/>
                <w:szCs w:val="20"/>
              </w:rPr>
              <w:t>РЕЗЕРВАЦИЯ НА РАЗРЕШИТЕЛНИ: ........</w:t>
            </w:r>
          </w:p>
          <w:p w14:paraId="31FF74D7" w14:textId="77777777" w:rsidR="003F7322" w:rsidRPr="00E77B12" w:rsidRDefault="003F7322" w:rsidP="00CF7617">
            <w:pPr>
              <w:rPr>
                <w:rFonts w:ascii="Calibri" w:eastAsia="Calibri" w:hAnsi="Calibri" w:cs="Calibri"/>
                <w:color w:val="000000"/>
                <w:sz w:val="20"/>
                <w:szCs w:val="20"/>
              </w:rPr>
            </w:pPr>
            <w:r w:rsidRPr="00E77B12">
              <w:rPr>
                <w:rFonts w:ascii="Arial" w:eastAsia="Arial" w:hAnsi="Arial" w:cs="Arial"/>
                <w:color w:val="000000"/>
                <w:sz w:val="20"/>
                <w:szCs w:val="20"/>
              </w:rPr>
              <w:t>За получаване на разрешителни от ГКПП: ........</w:t>
            </w:r>
          </w:p>
          <w:p w14:paraId="30322191" w14:textId="77777777" w:rsidR="003F7322" w:rsidRPr="00080DE3" w:rsidRDefault="003F7322" w:rsidP="00CF7617">
            <w:pPr>
              <w:rPr>
                <w:rFonts w:ascii="Calibri" w:eastAsia="Calibri" w:hAnsi="Calibri" w:cs="Calibri"/>
                <w:color w:val="000000"/>
                <w:sz w:val="20"/>
                <w:szCs w:val="20"/>
                <w:lang w:val="en-US"/>
              </w:rPr>
            </w:pPr>
            <w:r w:rsidRPr="00E77B12">
              <w:rPr>
                <w:rFonts w:ascii="Arial" w:eastAsia="Arial" w:hAnsi="Arial" w:cs="Arial"/>
                <w:color w:val="000000"/>
                <w:sz w:val="20"/>
                <w:szCs w:val="20"/>
              </w:rPr>
              <w:t xml:space="preserve">На фирма ........,  общ.: ........, с </w:t>
            </w:r>
            <w:proofErr w:type="spellStart"/>
            <w:r w:rsidRPr="00E77B12">
              <w:rPr>
                <w:rFonts w:ascii="Arial" w:eastAsia="Arial" w:hAnsi="Arial" w:cs="Arial"/>
                <w:color w:val="000000"/>
                <w:sz w:val="20"/>
                <w:szCs w:val="20"/>
              </w:rPr>
              <w:t>адр</w:t>
            </w:r>
            <w:proofErr w:type="spellEnd"/>
            <w:r w:rsidRPr="00E77B12">
              <w:rPr>
                <w:rFonts w:ascii="Arial" w:eastAsia="Arial" w:hAnsi="Arial" w:cs="Arial"/>
                <w:color w:val="000000"/>
                <w:sz w:val="20"/>
                <w:szCs w:val="20"/>
              </w:rPr>
              <w:t>.: ......</w:t>
            </w:r>
            <w:r>
              <w:rPr>
                <w:rFonts w:ascii="Arial" w:eastAsia="Arial" w:hAnsi="Arial" w:cs="Arial"/>
                <w:color w:val="000000"/>
                <w:sz w:val="20"/>
                <w:szCs w:val="20"/>
                <w:lang w:val="en-US"/>
              </w:rPr>
              <w:t>.</w:t>
            </w:r>
          </w:p>
        </w:tc>
        <w:tc>
          <w:tcPr>
            <w:tcW w:w="4743" w:type="dxa"/>
            <w:gridSpan w:val="2"/>
            <w:tcBorders>
              <w:top w:val="nil"/>
              <w:left w:val="nil"/>
              <w:bottom w:val="nil"/>
              <w:right w:val="nil"/>
            </w:tcBorders>
          </w:tcPr>
          <w:p w14:paraId="0E3E79C4" w14:textId="77777777" w:rsidR="003F7322" w:rsidRPr="00E77B12" w:rsidRDefault="003F7322" w:rsidP="00CF7617">
            <w:pPr>
              <w:rPr>
                <w:rFonts w:ascii="Calibri" w:eastAsia="Calibri" w:hAnsi="Calibri" w:cs="Calibri"/>
                <w:color w:val="000000"/>
                <w:sz w:val="20"/>
                <w:szCs w:val="20"/>
              </w:rPr>
            </w:pPr>
            <w:r w:rsidRPr="00E77B12">
              <w:rPr>
                <w:rFonts w:ascii="Arial" w:eastAsia="Arial" w:hAnsi="Arial" w:cs="Arial"/>
                <w:color w:val="000000"/>
                <w:sz w:val="20"/>
                <w:szCs w:val="20"/>
              </w:rPr>
              <w:t>Важи от ........ ч. на ........ до ........ ч. на ........</w:t>
            </w:r>
          </w:p>
        </w:tc>
      </w:tr>
      <w:tr w:rsidR="003F7322" w:rsidRPr="00E77B12" w14:paraId="0B4A877F" w14:textId="77777777" w:rsidTr="00CF7617">
        <w:trPr>
          <w:trHeight w:val="193"/>
        </w:trPr>
        <w:tc>
          <w:tcPr>
            <w:tcW w:w="5038" w:type="dxa"/>
            <w:gridSpan w:val="4"/>
            <w:tcBorders>
              <w:top w:val="nil"/>
              <w:left w:val="nil"/>
              <w:bottom w:val="nil"/>
              <w:right w:val="nil"/>
            </w:tcBorders>
          </w:tcPr>
          <w:p w14:paraId="4EAE222C" w14:textId="77777777" w:rsidR="003F7322" w:rsidRPr="00E77B12" w:rsidRDefault="003F7322" w:rsidP="00CF7617">
            <w:pPr>
              <w:rPr>
                <w:rFonts w:ascii="Calibri" w:eastAsia="Calibri" w:hAnsi="Calibri" w:cs="Calibri"/>
                <w:color w:val="000000"/>
                <w:sz w:val="20"/>
                <w:szCs w:val="20"/>
              </w:rPr>
            </w:pPr>
            <w:r w:rsidRPr="00E77B12">
              <w:rPr>
                <w:rFonts w:ascii="Arial" w:eastAsia="Arial" w:hAnsi="Arial" w:cs="Arial"/>
                <w:color w:val="000000"/>
                <w:sz w:val="20"/>
                <w:szCs w:val="20"/>
              </w:rPr>
              <w:t>Лиценз № ........</w:t>
            </w:r>
          </w:p>
        </w:tc>
        <w:tc>
          <w:tcPr>
            <w:tcW w:w="4743" w:type="dxa"/>
            <w:gridSpan w:val="2"/>
            <w:tcBorders>
              <w:top w:val="nil"/>
              <w:left w:val="nil"/>
              <w:bottom w:val="nil"/>
              <w:right w:val="nil"/>
            </w:tcBorders>
          </w:tcPr>
          <w:p w14:paraId="0961E2E8" w14:textId="77777777" w:rsidR="003F7322" w:rsidRPr="00E77B12" w:rsidRDefault="003F7322" w:rsidP="00CF7617">
            <w:pPr>
              <w:jc w:val="center"/>
              <w:rPr>
                <w:rFonts w:ascii="Calibri" w:eastAsia="Calibri" w:hAnsi="Calibri" w:cs="Calibri"/>
                <w:color w:val="000000"/>
                <w:sz w:val="20"/>
                <w:szCs w:val="20"/>
              </w:rPr>
            </w:pPr>
            <w:r w:rsidRPr="00E77B12">
              <w:rPr>
                <w:rFonts w:ascii="Arial" w:eastAsia="Arial" w:hAnsi="Arial" w:cs="Arial"/>
                <w:color w:val="000000"/>
                <w:sz w:val="20"/>
                <w:szCs w:val="20"/>
              </w:rPr>
              <w:t>Рег. № автомобил: ........ Рег. № ремарке: ........</w:t>
            </w:r>
          </w:p>
        </w:tc>
      </w:tr>
      <w:tr w:rsidR="003F7322" w:rsidRPr="00E77B12" w14:paraId="29918F6D" w14:textId="77777777" w:rsidTr="00CF7617">
        <w:trPr>
          <w:trHeight w:val="224"/>
        </w:trPr>
        <w:tc>
          <w:tcPr>
            <w:tcW w:w="2154" w:type="dxa"/>
            <w:tcBorders>
              <w:top w:val="single" w:sz="11" w:space="0" w:color="000000"/>
              <w:left w:val="nil"/>
              <w:bottom w:val="single" w:sz="11" w:space="0" w:color="000000"/>
              <w:right w:val="nil"/>
            </w:tcBorders>
          </w:tcPr>
          <w:p w14:paraId="453CC2DE" w14:textId="77777777" w:rsidR="003F7322" w:rsidRPr="00E77B12" w:rsidRDefault="003F7322" w:rsidP="00CF7617">
            <w:pPr>
              <w:tabs>
                <w:tab w:val="center" w:pos="1544"/>
              </w:tabs>
              <w:rPr>
                <w:rFonts w:ascii="Calibri" w:eastAsia="Calibri" w:hAnsi="Calibri" w:cs="Calibri"/>
                <w:color w:val="000000"/>
                <w:sz w:val="20"/>
                <w:szCs w:val="20"/>
              </w:rPr>
            </w:pPr>
            <w:r w:rsidRPr="00E77B12">
              <w:rPr>
                <w:rFonts w:ascii="Arial" w:eastAsia="Arial" w:hAnsi="Arial" w:cs="Arial"/>
                <w:color w:val="000000"/>
                <w:sz w:val="20"/>
                <w:szCs w:val="20"/>
              </w:rPr>
              <w:t>№</w:t>
            </w:r>
            <w:r>
              <w:rPr>
                <w:rFonts w:ascii="Arial" w:eastAsia="Arial" w:hAnsi="Arial" w:cs="Arial"/>
                <w:color w:val="000000"/>
                <w:sz w:val="20"/>
                <w:szCs w:val="20"/>
                <w:lang w:val="en-US"/>
              </w:rPr>
              <w:t xml:space="preserve"> </w:t>
            </w:r>
            <w:r w:rsidRPr="00E77B12">
              <w:rPr>
                <w:rFonts w:ascii="Arial" w:eastAsia="Arial" w:hAnsi="Arial" w:cs="Arial"/>
                <w:color w:val="000000"/>
                <w:sz w:val="20"/>
                <w:szCs w:val="20"/>
              </w:rPr>
              <w:t>ДЪРЖАВА</w:t>
            </w:r>
          </w:p>
        </w:tc>
        <w:tc>
          <w:tcPr>
            <w:tcW w:w="2241" w:type="dxa"/>
            <w:gridSpan w:val="2"/>
            <w:tcBorders>
              <w:top w:val="single" w:sz="11" w:space="0" w:color="000000"/>
              <w:left w:val="nil"/>
              <w:bottom w:val="single" w:sz="11" w:space="0" w:color="000000"/>
              <w:right w:val="nil"/>
            </w:tcBorders>
          </w:tcPr>
          <w:p w14:paraId="470C8D2C" w14:textId="77777777" w:rsidR="003F7322" w:rsidRPr="00E77B12" w:rsidRDefault="003F7322" w:rsidP="00CF7617">
            <w:pPr>
              <w:tabs>
                <w:tab w:val="center" w:pos="778"/>
                <w:tab w:val="right" w:pos="2740"/>
              </w:tabs>
              <w:rPr>
                <w:rFonts w:ascii="Calibri" w:eastAsia="Calibri" w:hAnsi="Calibri" w:cs="Calibri"/>
                <w:color w:val="000000"/>
                <w:sz w:val="20"/>
                <w:szCs w:val="20"/>
              </w:rPr>
            </w:pPr>
            <w:r w:rsidRPr="00E77B12">
              <w:rPr>
                <w:rFonts w:ascii="Arial" w:eastAsia="Arial" w:hAnsi="Arial" w:cs="Arial"/>
                <w:color w:val="000000"/>
                <w:sz w:val="20"/>
                <w:szCs w:val="20"/>
              </w:rPr>
              <w:t>ВИД</w:t>
            </w:r>
            <w:r w:rsidRPr="00E77B12">
              <w:rPr>
                <w:rFonts w:ascii="Arial" w:eastAsia="Arial" w:hAnsi="Arial" w:cs="Arial"/>
                <w:color w:val="000000"/>
                <w:sz w:val="20"/>
                <w:szCs w:val="20"/>
              </w:rPr>
              <w:tab/>
            </w:r>
            <w:r>
              <w:rPr>
                <w:rFonts w:ascii="Arial" w:eastAsia="Arial" w:hAnsi="Arial" w:cs="Arial"/>
                <w:color w:val="000000"/>
                <w:sz w:val="20"/>
                <w:szCs w:val="20"/>
                <w:lang w:val="en-US"/>
              </w:rPr>
              <w:t xml:space="preserve">      </w:t>
            </w:r>
            <w:r w:rsidRPr="00E77B12">
              <w:rPr>
                <w:rFonts w:ascii="Arial" w:eastAsia="Arial" w:hAnsi="Arial" w:cs="Arial"/>
                <w:color w:val="000000"/>
                <w:sz w:val="20"/>
                <w:szCs w:val="20"/>
              </w:rPr>
              <w:t xml:space="preserve">№ на </w:t>
            </w:r>
            <w:proofErr w:type="spellStart"/>
            <w:r w:rsidRPr="00E77B12">
              <w:rPr>
                <w:rFonts w:ascii="Arial" w:eastAsia="Arial" w:hAnsi="Arial" w:cs="Arial"/>
                <w:color w:val="000000"/>
                <w:sz w:val="20"/>
                <w:szCs w:val="20"/>
              </w:rPr>
              <w:t>разреш</w:t>
            </w:r>
            <w:proofErr w:type="spellEnd"/>
            <w:r w:rsidRPr="00E77B12">
              <w:rPr>
                <w:rFonts w:ascii="Arial" w:eastAsia="Arial" w:hAnsi="Arial" w:cs="Arial"/>
                <w:color w:val="000000"/>
                <w:sz w:val="20"/>
                <w:szCs w:val="20"/>
              </w:rPr>
              <w:t>.</w:t>
            </w:r>
          </w:p>
        </w:tc>
        <w:tc>
          <w:tcPr>
            <w:tcW w:w="3349" w:type="dxa"/>
            <w:gridSpan w:val="2"/>
            <w:tcBorders>
              <w:top w:val="single" w:sz="11" w:space="0" w:color="000000"/>
              <w:left w:val="nil"/>
              <w:bottom w:val="single" w:sz="11" w:space="0" w:color="000000"/>
              <w:right w:val="nil"/>
            </w:tcBorders>
          </w:tcPr>
          <w:p w14:paraId="4790B89C" w14:textId="77777777" w:rsidR="003F7322" w:rsidRPr="00E77B12" w:rsidRDefault="003F7322" w:rsidP="00CF7617">
            <w:pPr>
              <w:tabs>
                <w:tab w:val="center" w:pos="1596"/>
              </w:tabs>
              <w:rPr>
                <w:rFonts w:ascii="Calibri" w:eastAsia="Calibri" w:hAnsi="Calibri" w:cs="Calibri"/>
                <w:color w:val="000000"/>
                <w:sz w:val="20"/>
                <w:szCs w:val="20"/>
              </w:rPr>
            </w:pPr>
            <w:r w:rsidRPr="00E77B12">
              <w:rPr>
                <w:rFonts w:ascii="Arial" w:eastAsia="Arial" w:hAnsi="Arial" w:cs="Arial"/>
                <w:color w:val="000000"/>
                <w:sz w:val="20"/>
                <w:szCs w:val="20"/>
              </w:rPr>
              <w:t>№</w:t>
            </w:r>
            <w:r>
              <w:rPr>
                <w:rFonts w:ascii="Arial" w:eastAsia="Arial" w:hAnsi="Arial" w:cs="Arial"/>
                <w:color w:val="000000"/>
                <w:sz w:val="20"/>
                <w:szCs w:val="20"/>
                <w:lang w:val="en-US"/>
              </w:rPr>
              <w:t xml:space="preserve"> </w:t>
            </w:r>
            <w:r w:rsidRPr="00E77B12">
              <w:rPr>
                <w:rFonts w:ascii="Arial" w:eastAsia="Arial" w:hAnsi="Arial" w:cs="Arial"/>
                <w:color w:val="000000"/>
                <w:sz w:val="20"/>
                <w:szCs w:val="20"/>
              </w:rPr>
              <w:t>ДЪРЖАВА</w:t>
            </w:r>
          </w:p>
        </w:tc>
        <w:tc>
          <w:tcPr>
            <w:tcW w:w="2037" w:type="dxa"/>
            <w:tcBorders>
              <w:top w:val="single" w:sz="11" w:space="0" w:color="000000"/>
              <w:left w:val="nil"/>
              <w:bottom w:val="single" w:sz="11" w:space="0" w:color="000000"/>
              <w:right w:val="nil"/>
            </w:tcBorders>
          </w:tcPr>
          <w:p w14:paraId="16071A88" w14:textId="77777777" w:rsidR="003F7322" w:rsidRPr="00E77B12" w:rsidRDefault="003F7322" w:rsidP="00CF7617">
            <w:pPr>
              <w:tabs>
                <w:tab w:val="right" w:pos="2125"/>
              </w:tabs>
              <w:ind w:left="-16"/>
              <w:rPr>
                <w:rFonts w:ascii="Calibri" w:eastAsia="Calibri" w:hAnsi="Calibri" w:cs="Calibri"/>
                <w:color w:val="000000"/>
                <w:sz w:val="20"/>
                <w:szCs w:val="20"/>
              </w:rPr>
            </w:pPr>
            <w:r w:rsidRPr="00E77B12">
              <w:rPr>
                <w:rFonts w:ascii="Arial" w:eastAsia="Arial" w:hAnsi="Arial" w:cs="Arial"/>
                <w:color w:val="000000"/>
                <w:sz w:val="20"/>
                <w:szCs w:val="20"/>
              </w:rPr>
              <w:t>ВИД</w:t>
            </w:r>
            <w:r w:rsidRPr="00E77B12">
              <w:rPr>
                <w:rFonts w:ascii="Arial" w:eastAsia="Arial" w:hAnsi="Arial" w:cs="Arial"/>
                <w:color w:val="000000"/>
                <w:sz w:val="20"/>
                <w:szCs w:val="20"/>
              </w:rPr>
              <w:tab/>
              <w:t xml:space="preserve">№ на </w:t>
            </w:r>
            <w:proofErr w:type="spellStart"/>
            <w:r w:rsidRPr="00E77B12">
              <w:rPr>
                <w:rFonts w:ascii="Arial" w:eastAsia="Arial" w:hAnsi="Arial" w:cs="Arial"/>
                <w:color w:val="000000"/>
                <w:sz w:val="20"/>
                <w:szCs w:val="20"/>
              </w:rPr>
              <w:t>разреш</w:t>
            </w:r>
            <w:proofErr w:type="spellEnd"/>
            <w:r w:rsidRPr="00E77B12">
              <w:rPr>
                <w:rFonts w:ascii="Arial" w:eastAsia="Arial" w:hAnsi="Arial" w:cs="Arial"/>
                <w:color w:val="000000"/>
                <w:sz w:val="20"/>
                <w:szCs w:val="20"/>
              </w:rPr>
              <w:t>.</w:t>
            </w:r>
          </w:p>
        </w:tc>
      </w:tr>
      <w:tr w:rsidR="003F7322" w:rsidRPr="00E77B12" w14:paraId="7B4E4D57" w14:textId="77777777" w:rsidTr="00CF7617">
        <w:trPr>
          <w:trHeight w:val="1012"/>
        </w:trPr>
        <w:tc>
          <w:tcPr>
            <w:tcW w:w="2154" w:type="dxa"/>
            <w:tcBorders>
              <w:top w:val="single" w:sz="11" w:space="0" w:color="000000"/>
              <w:left w:val="nil"/>
              <w:bottom w:val="single" w:sz="11" w:space="0" w:color="000000"/>
              <w:right w:val="nil"/>
            </w:tcBorders>
          </w:tcPr>
          <w:p w14:paraId="50380F08" w14:textId="77777777" w:rsidR="003F7322" w:rsidRPr="00E77B12" w:rsidRDefault="003F7322" w:rsidP="00CF7617">
            <w:pPr>
              <w:spacing w:line="250" w:lineRule="auto"/>
              <w:ind w:left="39" w:right="590"/>
              <w:rPr>
                <w:rFonts w:ascii="Calibri" w:eastAsia="Calibri" w:hAnsi="Calibri" w:cs="Calibri"/>
                <w:color w:val="000000"/>
                <w:sz w:val="20"/>
                <w:szCs w:val="20"/>
              </w:rPr>
            </w:pPr>
            <w:r w:rsidRPr="00E77B12">
              <w:rPr>
                <w:rFonts w:ascii="Arial" w:eastAsia="Arial" w:hAnsi="Arial" w:cs="Arial"/>
                <w:color w:val="000000"/>
                <w:sz w:val="20"/>
                <w:szCs w:val="20"/>
              </w:rPr>
              <w:lastRenderedPageBreak/>
              <w:t>1..................... 2..................... 3..................... 4.....................</w:t>
            </w:r>
          </w:p>
          <w:p w14:paraId="11A575DC" w14:textId="77777777" w:rsidR="003F7322" w:rsidRPr="00E77B12" w:rsidRDefault="003F7322" w:rsidP="00CF7617">
            <w:pPr>
              <w:ind w:left="39"/>
              <w:rPr>
                <w:rFonts w:ascii="Calibri" w:eastAsia="Calibri" w:hAnsi="Calibri" w:cs="Calibri"/>
                <w:color w:val="000000"/>
                <w:sz w:val="20"/>
                <w:szCs w:val="20"/>
              </w:rPr>
            </w:pPr>
            <w:r w:rsidRPr="00E77B12">
              <w:rPr>
                <w:rFonts w:ascii="Arial" w:eastAsia="Arial" w:hAnsi="Arial" w:cs="Arial"/>
                <w:color w:val="000000"/>
                <w:sz w:val="20"/>
                <w:szCs w:val="20"/>
              </w:rPr>
              <w:t>5.....................</w:t>
            </w:r>
          </w:p>
        </w:tc>
        <w:tc>
          <w:tcPr>
            <w:tcW w:w="2241" w:type="dxa"/>
            <w:gridSpan w:val="2"/>
            <w:tcBorders>
              <w:top w:val="single" w:sz="11" w:space="0" w:color="000000"/>
              <w:left w:val="nil"/>
              <w:bottom w:val="single" w:sz="11" w:space="0" w:color="000000"/>
              <w:right w:val="nil"/>
            </w:tcBorders>
          </w:tcPr>
          <w:p w14:paraId="13A72522" w14:textId="77777777" w:rsidR="003F7322" w:rsidRPr="00E77B12" w:rsidRDefault="003F7322" w:rsidP="00CF7617">
            <w:pPr>
              <w:tabs>
                <w:tab w:val="center" w:pos="778"/>
                <w:tab w:val="right" w:pos="2740"/>
              </w:tabs>
              <w:spacing w:after="13"/>
              <w:rPr>
                <w:rFonts w:ascii="Calibri" w:eastAsia="Calibri" w:hAnsi="Calibri" w:cs="Calibri"/>
                <w:color w:val="000000"/>
                <w:sz w:val="20"/>
                <w:szCs w:val="20"/>
              </w:rPr>
            </w:pPr>
            <w:r w:rsidRPr="00E77B12">
              <w:rPr>
                <w:rFonts w:ascii="Arial" w:eastAsia="Arial" w:hAnsi="Arial" w:cs="Arial"/>
                <w:color w:val="000000"/>
                <w:sz w:val="20"/>
                <w:szCs w:val="20"/>
              </w:rPr>
              <w:t>......</w:t>
            </w:r>
            <w:r w:rsidRPr="00E77B12">
              <w:rPr>
                <w:rFonts w:ascii="Arial" w:eastAsia="Arial" w:hAnsi="Arial" w:cs="Arial"/>
                <w:color w:val="000000"/>
                <w:sz w:val="20"/>
                <w:szCs w:val="20"/>
              </w:rPr>
              <w:tab/>
            </w:r>
            <w:r>
              <w:rPr>
                <w:rFonts w:ascii="Arial" w:eastAsia="Arial" w:hAnsi="Arial" w:cs="Arial"/>
                <w:color w:val="000000"/>
                <w:sz w:val="20"/>
                <w:szCs w:val="20"/>
                <w:lang w:val="en-US"/>
              </w:rPr>
              <w:t xml:space="preserve">        </w:t>
            </w:r>
            <w:r w:rsidRPr="00E77B12">
              <w:rPr>
                <w:rFonts w:ascii="Arial" w:eastAsia="Arial" w:hAnsi="Arial" w:cs="Arial"/>
                <w:color w:val="000000"/>
                <w:sz w:val="20"/>
                <w:szCs w:val="20"/>
              </w:rPr>
              <w:t>..........</w:t>
            </w:r>
          </w:p>
          <w:p w14:paraId="0E484346" w14:textId="77777777" w:rsidR="003F7322" w:rsidRPr="00E77B12" w:rsidRDefault="003F7322" w:rsidP="00CF7617">
            <w:pPr>
              <w:tabs>
                <w:tab w:val="center" w:pos="778"/>
                <w:tab w:val="right" w:pos="2740"/>
              </w:tabs>
              <w:spacing w:after="13"/>
              <w:rPr>
                <w:rFonts w:ascii="Calibri" w:eastAsia="Calibri" w:hAnsi="Calibri" w:cs="Calibri"/>
                <w:color w:val="000000"/>
                <w:sz w:val="20"/>
                <w:szCs w:val="20"/>
              </w:rPr>
            </w:pPr>
            <w:r w:rsidRPr="00E77B12">
              <w:rPr>
                <w:rFonts w:ascii="Arial" w:eastAsia="Arial" w:hAnsi="Arial" w:cs="Arial"/>
                <w:color w:val="000000"/>
                <w:sz w:val="20"/>
                <w:szCs w:val="20"/>
              </w:rPr>
              <w:t>......</w:t>
            </w:r>
            <w:r w:rsidRPr="00E77B12">
              <w:rPr>
                <w:rFonts w:ascii="Arial" w:eastAsia="Arial" w:hAnsi="Arial" w:cs="Arial"/>
                <w:color w:val="000000"/>
                <w:sz w:val="20"/>
                <w:szCs w:val="20"/>
              </w:rPr>
              <w:tab/>
            </w:r>
            <w:r>
              <w:rPr>
                <w:rFonts w:ascii="Arial" w:eastAsia="Arial" w:hAnsi="Arial" w:cs="Arial"/>
                <w:color w:val="000000"/>
                <w:sz w:val="20"/>
                <w:szCs w:val="20"/>
                <w:lang w:val="en-US"/>
              </w:rPr>
              <w:t xml:space="preserve">        </w:t>
            </w:r>
            <w:r w:rsidRPr="00E77B12">
              <w:rPr>
                <w:rFonts w:ascii="Arial" w:eastAsia="Arial" w:hAnsi="Arial" w:cs="Arial"/>
                <w:color w:val="000000"/>
                <w:sz w:val="20"/>
                <w:szCs w:val="20"/>
              </w:rPr>
              <w:t>..........</w:t>
            </w:r>
          </w:p>
          <w:p w14:paraId="05499792" w14:textId="77777777" w:rsidR="003F7322" w:rsidRPr="00E77B12" w:rsidRDefault="003F7322" w:rsidP="00CF7617">
            <w:pPr>
              <w:tabs>
                <w:tab w:val="center" w:pos="778"/>
                <w:tab w:val="right" w:pos="2740"/>
              </w:tabs>
              <w:spacing w:after="13"/>
              <w:rPr>
                <w:rFonts w:ascii="Calibri" w:eastAsia="Calibri" w:hAnsi="Calibri" w:cs="Calibri"/>
                <w:color w:val="000000"/>
                <w:sz w:val="20"/>
                <w:szCs w:val="20"/>
              </w:rPr>
            </w:pPr>
            <w:r w:rsidRPr="00E77B12">
              <w:rPr>
                <w:rFonts w:ascii="Arial" w:eastAsia="Arial" w:hAnsi="Arial" w:cs="Arial"/>
                <w:color w:val="000000"/>
                <w:sz w:val="20"/>
                <w:szCs w:val="20"/>
              </w:rPr>
              <w:t>......</w:t>
            </w:r>
            <w:r w:rsidRPr="00E77B12">
              <w:rPr>
                <w:rFonts w:ascii="Arial" w:eastAsia="Arial" w:hAnsi="Arial" w:cs="Arial"/>
                <w:color w:val="000000"/>
                <w:sz w:val="20"/>
                <w:szCs w:val="20"/>
              </w:rPr>
              <w:tab/>
            </w:r>
            <w:r>
              <w:rPr>
                <w:rFonts w:ascii="Arial" w:eastAsia="Arial" w:hAnsi="Arial" w:cs="Arial"/>
                <w:color w:val="000000"/>
                <w:sz w:val="20"/>
                <w:szCs w:val="20"/>
                <w:lang w:val="en-US"/>
              </w:rPr>
              <w:t xml:space="preserve">        </w:t>
            </w:r>
            <w:r w:rsidRPr="00E77B12">
              <w:rPr>
                <w:rFonts w:ascii="Arial" w:eastAsia="Arial" w:hAnsi="Arial" w:cs="Arial"/>
                <w:color w:val="000000"/>
                <w:sz w:val="20"/>
                <w:szCs w:val="20"/>
              </w:rPr>
              <w:t>..........</w:t>
            </w:r>
          </w:p>
          <w:p w14:paraId="734865EC" w14:textId="77777777" w:rsidR="003F7322" w:rsidRPr="00E77B12" w:rsidRDefault="003F7322" w:rsidP="00CF7617">
            <w:pPr>
              <w:tabs>
                <w:tab w:val="center" w:pos="778"/>
                <w:tab w:val="right" w:pos="2740"/>
              </w:tabs>
              <w:spacing w:after="13"/>
              <w:rPr>
                <w:rFonts w:ascii="Calibri" w:eastAsia="Calibri" w:hAnsi="Calibri" w:cs="Calibri"/>
                <w:color w:val="000000"/>
                <w:sz w:val="20"/>
                <w:szCs w:val="20"/>
              </w:rPr>
            </w:pPr>
            <w:r w:rsidRPr="00E77B12">
              <w:rPr>
                <w:rFonts w:ascii="Arial" w:eastAsia="Arial" w:hAnsi="Arial" w:cs="Arial"/>
                <w:color w:val="000000"/>
                <w:sz w:val="20"/>
                <w:szCs w:val="20"/>
              </w:rPr>
              <w:t>......</w:t>
            </w:r>
            <w:r w:rsidRPr="00E77B12">
              <w:rPr>
                <w:rFonts w:ascii="Arial" w:eastAsia="Arial" w:hAnsi="Arial" w:cs="Arial"/>
                <w:color w:val="000000"/>
                <w:sz w:val="20"/>
                <w:szCs w:val="20"/>
              </w:rPr>
              <w:tab/>
            </w:r>
            <w:r>
              <w:rPr>
                <w:rFonts w:ascii="Arial" w:eastAsia="Arial" w:hAnsi="Arial" w:cs="Arial"/>
                <w:color w:val="000000"/>
                <w:sz w:val="20"/>
                <w:szCs w:val="20"/>
                <w:lang w:val="en-US"/>
              </w:rPr>
              <w:t xml:space="preserve">        </w:t>
            </w:r>
            <w:r w:rsidRPr="00E77B12">
              <w:rPr>
                <w:rFonts w:ascii="Arial" w:eastAsia="Arial" w:hAnsi="Arial" w:cs="Arial"/>
                <w:color w:val="000000"/>
                <w:sz w:val="20"/>
                <w:szCs w:val="20"/>
              </w:rPr>
              <w:t>..........</w:t>
            </w:r>
          </w:p>
          <w:p w14:paraId="3B7AFD2E" w14:textId="77777777" w:rsidR="003F7322" w:rsidRPr="00E77B12" w:rsidRDefault="003F7322" w:rsidP="00CF7617">
            <w:pPr>
              <w:tabs>
                <w:tab w:val="center" w:pos="778"/>
                <w:tab w:val="right" w:pos="2740"/>
              </w:tabs>
              <w:rPr>
                <w:rFonts w:ascii="Calibri" w:eastAsia="Calibri" w:hAnsi="Calibri" w:cs="Calibri"/>
                <w:color w:val="000000"/>
                <w:sz w:val="20"/>
                <w:szCs w:val="20"/>
              </w:rPr>
            </w:pPr>
            <w:r w:rsidRPr="00E77B12">
              <w:rPr>
                <w:rFonts w:ascii="Arial" w:eastAsia="Arial" w:hAnsi="Arial" w:cs="Arial"/>
                <w:color w:val="000000"/>
                <w:sz w:val="20"/>
                <w:szCs w:val="20"/>
              </w:rPr>
              <w:t>......</w:t>
            </w:r>
            <w:r w:rsidRPr="00E77B12">
              <w:rPr>
                <w:rFonts w:ascii="Arial" w:eastAsia="Arial" w:hAnsi="Arial" w:cs="Arial"/>
                <w:color w:val="000000"/>
                <w:sz w:val="20"/>
                <w:szCs w:val="20"/>
              </w:rPr>
              <w:tab/>
            </w:r>
            <w:r>
              <w:rPr>
                <w:rFonts w:ascii="Arial" w:eastAsia="Arial" w:hAnsi="Arial" w:cs="Arial"/>
                <w:color w:val="000000"/>
                <w:sz w:val="20"/>
                <w:szCs w:val="20"/>
                <w:lang w:val="en-US"/>
              </w:rPr>
              <w:t xml:space="preserve">        </w:t>
            </w:r>
            <w:r w:rsidRPr="00E77B12">
              <w:rPr>
                <w:rFonts w:ascii="Arial" w:eastAsia="Arial" w:hAnsi="Arial" w:cs="Arial"/>
                <w:color w:val="000000"/>
                <w:sz w:val="20"/>
                <w:szCs w:val="20"/>
              </w:rPr>
              <w:t>..........</w:t>
            </w:r>
          </w:p>
        </w:tc>
        <w:tc>
          <w:tcPr>
            <w:tcW w:w="3349" w:type="dxa"/>
            <w:gridSpan w:val="2"/>
            <w:tcBorders>
              <w:top w:val="single" w:sz="11" w:space="0" w:color="000000"/>
              <w:left w:val="nil"/>
              <w:bottom w:val="single" w:sz="11" w:space="0" w:color="000000"/>
              <w:right w:val="nil"/>
            </w:tcBorders>
          </w:tcPr>
          <w:p w14:paraId="784F9DA8" w14:textId="77777777" w:rsidR="003F7322" w:rsidRPr="00E77B12" w:rsidRDefault="003F7322" w:rsidP="00CF7617">
            <w:pPr>
              <w:spacing w:line="250" w:lineRule="auto"/>
              <w:ind w:left="91" w:right="1215"/>
              <w:rPr>
                <w:rFonts w:ascii="Calibri" w:eastAsia="Calibri" w:hAnsi="Calibri" w:cs="Calibri"/>
                <w:color w:val="000000"/>
                <w:sz w:val="20"/>
                <w:szCs w:val="20"/>
              </w:rPr>
            </w:pPr>
            <w:r w:rsidRPr="00E77B12">
              <w:rPr>
                <w:rFonts w:ascii="Arial" w:eastAsia="Arial" w:hAnsi="Arial" w:cs="Arial"/>
                <w:color w:val="000000"/>
                <w:sz w:val="20"/>
                <w:szCs w:val="20"/>
              </w:rPr>
              <w:t>6..................... 7..................... 8.....................</w:t>
            </w:r>
          </w:p>
          <w:p w14:paraId="21602EF8" w14:textId="77777777" w:rsidR="003F7322" w:rsidRPr="00E77B12" w:rsidRDefault="003F7322" w:rsidP="00CF7617">
            <w:pPr>
              <w:ind w:left="91"/>
              <w:rPr>
                <w:rFonts w:ascii="Calibri" w:eastAsia="Calibri" w:hAnsi="Calibri" w:cs="Calibri"/>
                <w:color w:val="000000"/>
                <w:sz w:val="20"/>
                <w:szCs w:val="20"/>
              </w:rPr>
            </w:pPr>
            <w:r w:rsidRPr="00E77B12">
              <w:rPr>
                <w:rFonts w:ascii="Arial" w:eastAsia="Arial" w:hAnsi="Arial" w:cs="Arial"/>
                <w:color w:val="000000"/>
                <w:sz w:val="20"/>
                <w:szCs w:val="20"/>
              </w:rPr>
              <w:t>9.....................</w:t>
            </w:r>
          </w:p>
          <w:p w14:paraId="01F69A2B" w14:textId="77777777" w:rsidR="003F7322" w:rsidRPr="00E77B12" w:rsidRDefault="003F7322" w:rsidP="00CF7617">
            <w:pPr>
              <w:rPr>
                <w:rFonts w:ascii="Calibri" w:eastAsia="Calibri" w:hAnsi="Calibri" w:cs="Calibri"/>
                <w:color w:val="000000"/>
                <w:sz w:val="20"/>
                <w:szCs w:val="20"/>
              </w:rPr>
            </w:pPr>
            <w:r w:rsidRPr="00E77B12">
              <w:rPr>
                <w:rFonts w:ascii="Arial" w:eastAsia="Arial" w:hAnsi="Arial" w:cs="Arial"/>
                <w:color w:val="000000"/>
                <w:sz w:val="20"/>
                <w:szCs w:val="20"/>
              </w:rPr>
              <w:t>10.....................</w:t>
            </w:r>
          </w:p>
        </w:tc>
        <w:tc>
          <w:tcPr>
            <w:tcW w:w="2037" w:type="dxa"/>
            <w:tcBorders>
              <w:top w:val="single" w:sz="11" w:space="0" w:color="000000"/>
              <w:left w:val="nil"/>
              <w:bottom w:val="single" w:sz="11" w:space="0" w:color="000000"/>
              <w:right w:val="nil"/>
            </w:tcBorders>
          </w:tcPr>
          <w:p w14:paraId="6C850E54" w14:textId="77777777" w:rsidR="003F7322" w:rsidRPr="00E77B12" w:rsidRDefault="003F7322" w:rsidP="00CF7617">
            <w:pPr>
              <w:tabs>
                <w:tab w:val="right" w:pos="2125"/>
              </w:tabs>
              <w:spacing w:after="13"/>
              <w:rPr>
                <w:rFonts w:ascii="Calibri" w:eastAsia="Calibri" w:hAnsi="Calibri" w:cs="Calibri"/>
                <w:color w:val="000000"/>
                <w:sz w:val="20"/>
                <w:szCs w:val="20"/>
              </w:rPr>
            </w:pPr>
            <w:r w:rsidRPr="00E77B12">
              <w:rPr>
                <w:rFonts w:ascii="Arial" w:eastAsia="Arial" w:hAnsi="Arial" w:cs="Arial"/>
                <w:color w:val="000000"/>
                <w:sz w:val="20"/>
                <w:szCs w:val="20"/>
              </w:rPr>
              <w:t>......</w:t>
            </w:r>
            <w:r>
              <w:rPr>
                <w:rFonts w:ascii="Arial" w:eastAsia="Arial" w:hAnsi="Arial" w:cs="Arial"/>
                <w:color w:val="000000"/>
                <w:sz w:val="20"/>
                <w:szCs w:val="20"/>
                <w:lang w:val="en-US"/>
              </w:rPr>
              <w:t xml:space="preserve">       </w:t>
            </w:r>
            <w:r w:rsidRPr="00E77B12">
              <w:rPr>
                <w:rFonts w:ascii="Arial" w:eastAsia="Arial" w:hAnsi="Arial" w:cs="Arial"/>
                <w:color w:val="000000"/>
                <w:sz w:val="20"/>
                <w:szCs w:val="20"/>
              </w:rPr>
              <w:t>..........</w:t>
            </w:r>
          </w:p>
          <w:p w14:paraId="47839AE3" w14:textId="77777777" w:rsidR="003F7322" w:rsidRPr="00E77B12" w:rsidRDefault="003F7322" w:rsidP="00CF7617">
            <w:pPr>
              <w:tabs>
                <w:tab w:val="right" w:pos="2125"/>
              </w:tabs>
              <w:spacing w:after="13"/>
              <w:rPr>
                <w:rFonts w:ascii="Calibri" w:eastAsia="Calibri" w:hAnsi="Calibri" w:cs="Calibri"/>
                <w:color w:val="000000"/>
                <w:sz w:val="20"/>
                <w:szCs w:val="20"/>
              </w:rPr>
            </w:pPr>
            <w:r w:rsidRPr="00E77B12">
              <w:rPr>
                <w:rFonts w:ascii="Arial" w:eastAsia="Arial" w:hAnsi="Arial" w:cs="Arial"/>
                <w:color w:val="000000"/>
                <w:sz w:val="20"/>
                <w:szCs w:val="20"/>
              </w:rPr>
              <w:t>......</w:t>
            </w:r>
            <w:r>
              <w:rPr>
                <w:rFonts w:ascii="Arial" w:eastAsia="Arial" w:hAnsi="Arial" w:cs="Arial"/>
                <w:color w:val="000000"/>
                <w:sz w:val="20"/>
                <w:szCs w:val="20"/>
                <w:lang w:val="en-US"/>
              </w:rPr>
              <w:t xml:space="preserve">       </w:t>
            </w:r>
            <w:r w:rsidRPr="00E77B12">
              <w:rPr>
                <w:rFonts w:ascii="Arial" w:eastAsia="Arial" w:hAnsi="Arial" w:cs="Arial"/>
                <w:color w:val="000000"/>
                <w:sz w:val="20"/>
                <w:szCs w:val="20"/>
              </w:rPr>
              <w:t>..........</w:t>
            </w:r>
          </w:p>
          <w:p w14:paraId="1ED9D64D" w14:textId="77777777" w:rsidR="003F7322" w:rsidRPr="00E77B12" w:rsidRDefault="003F7322" w:rsidP="00CF7617">
            <w:pPr>
              <w:tabs>
                <w:tab w:val="right" w:pos="2125"/>
              </w:tabs>
              <w:spacing w:after="13"/>
              <w:rPr>
                <w:rFonts w:ascii="Calibri" w:eastAsia="Calibri" w:hAnsi="Calibri" w:cs="Calibri"/>
                <w:color w:val="000000"/>
                <w:sz w:val="20"/>
                <w:szCs w:val="20"/>
              </w:rPr>
            </w:pPr>
            <w:r w:rsidRPr="00E77B12">
              <w:rPr>
                <w:rFonts w:ascii="Arial" w:eastAsia="Arial" w:hAnsi="Arial" w:cs="Arial"/>
                <w:color w:val="000000"/>
                <w:sz w:val="20"/>
                <w:szCs w:val="20"/>
              </w:rPr>
              <w:t>....</w:t>
            </w:r>
            <w:r>
              <w:rPr>
                <w:rFonts w:ascii="Arial" w:eastAsia="Arial" w:hAnsi="Arial" w:cs="Arial"/>
                <w:color w:val="000000"/>
                <w:sz w:val="20"/>
                <w:szCs w:val="20"/>
                <w:lang w:val="en-US"/>
              </w:rPr>
              <w:t xml:space="preserve">         </w:t>
            </w:r>
            <w:r w:rsidRPr="00E77B12">
              <w:rPr>
                <w:rFonts w:ascii="Arial" w:eastAsia="Arial" w:hAnsi="Arial" w:cs="Arial"/>
                <w:color w:val="000000"/>
                <w:sz w:val="20"/>
                <w:szCs w:val="20"/>
              </w:rPr>
              <w:t>..........</w:t>
            </w:r>
          </w:p>
          <w:p w14:paraId="25FF07AA" w14:textId="77777777" w:rsidR="003F7322" w:rsidRPr="00E77B12" w:rsidRDefault="003F7322" w:rsidP="00CF7617">
            <w:pPr>
              <w:tabs>
                <w:tab w:val="right" w:pos="2125"/>
              </w:tabs>
              <w:spacing w:after="13"/>
              <w:rPr>
                <w:rFonts w:ascii="Calibri" w:eastAsia="Calibri" w:hAnsi="Calibri" w:cs="Calibri"/>
                <w:color w:val="000000"/>
                <w:sz w:val="20"/>
                <w:szCs w:val="20"/>
              </w:rPr>
            </w:pPr>
            <w:r w:rsidRPr="00E77B12">
              <w:rPr>
                <w:rFonts w:ascii="Arial" w:eastAsia="Arial" w:hAnsi="Arial" w:cs="Arial"/>
                <w:color w:val="000000"/>
                <w:sz w:val="20"/>
                <w:szCs w:val="20"/>
              </w:rPr>
              <w:t>......</w:t>
            </w:r>
            <w:r>
              <w:rPr>
                <w:rFonts w:ascii="Arial" w:eastAsia="Arial" w:hAnsi="Arial" w:cs="Arial"/>
                <w:color w:val="000000"/>
                <w:sz w:val="20"/>
                <w:szCs w:val="20"/>
                <w:lang w:val="en-US"/>
              </w:rPr>
              <w:t xml:space="preserve">       </w:t>
            </w:r>
            <w:r w:rsidRPr="00E77B12">
              <w:rPr>
                <w:rFonts w:ascii="Arial" w:eastAsia="Arial" w:hAnsi="Arial" w:cs="Arial"/>
                <w:color w:val="000000"/>
                <w:sz w:val="20"/>
                <w:szCs w:val="20"/>
              </w:rPr>
              <w:t>..........</w:t>
            </w:r>
          </w:p>
          <w:p w14:paraId="43D5C75F" w14:textId="77777777" w:rsidR="003F7322" w:rsidRPr="00E77B12" w:rsidRDefault="003F7322" w:rsidP="00CF7617">
            <w:pPr>
              <w:tabs>
                <w:tab w:val="right" w:pos="2125"/>
              </w:tabs>
              <w:rPr>
                <w:rFonts w:ascii="Calibri" w:eastAsia="Calibri" w:hAnsi="Calibri" w:cs="Calibri"/>
                <w:color w:val="000000"/>
                <w:sz w:val="20"/>
                <w:szCs w:val="20"/>
              </w:rPr>
            </w:pPr>
            <w:r w:rsidRPr="00E77B12">
              <w:rPr>
                <w:rFonts w:ascii="Arial" w:eastAsia="Arial" w:hAnsi="Arial" w:cs="Arial"/>
                <w:color w:val="000000"/>
                <w:sz w:val="20"/>
                <w:szCs w:val="20"/>
              </w:rPr>
              <w:t>......</w:t>
            </w:r>
            <w:r>
              <w:rPr>
                <w:rFonts w:ascii="Arial" w:eastAsia="Arial" w:hAnsi="Arial" w:cs="Arial"/>
                <w:color w:val="000000"/>
                <w:sz w:val="20"/>
                <w:szCs w:val="20"/>
                <w:lang w:val="en-US"/>
              </w:rPr>
              <w:t xml:space="preserve">       </w:t>
            </w:r>
            <w:r w:rsidRPr="00E77B12">
              <w:rPr>
                <w:rFonts w:ascii="Arial" w:eastAsia="Arial" w:hAnsi="Arial" w:cs="Arial"/>
                <w:color w:val="000000"/>
                <w:sz w:val="20"/>
                <w:szCs w:val="20"/>
              </w:rPr>
              <w:t>..........</w:t>
            </w:r>
          </w:p>
        </w:tc>
      </w:tr>
      <w:tr w:rsidR="003F7322" w:rsidRPr="00E77B12" w14:paraId="2BBC421E" w14:textId="77777777" w:rsidTr="00CF7617">
        <w:trPr>
          <w:trHeight w:val="2508"/>
        </w:trPr>
        <w:tc>
          <w:tcPr>
            <w:tcW w:w="2154" w:type="dxa"/>
            <w:tcBorders>
              <w:top w:val="single" w:sz="11" w:space="0" w:color="000000"/>
              <w:left w:val="nil"/>
              <w:bottom w:val="single" w:sz="12" w:space="0" w:color="000000"/>
              <w:right w:val="nil"/>
            </w:tcBorders>
          </w:tcPr>
          <w:p w14:paraId="05FA0DE7" w14:textId="77777777" w:rsidR="003F7322" w:rsidRPr="00E77B12" w:rsidRDefault="003F7322" w:rsidP="00CF7617">
            <w:pPr>
              <w:spacing w:after="91"/>
              <w:ind w:left="30"/>
              <w:rPr>
                <w:rFonts w:ascii="Calibri" w:eastAsia="Calibri" w:hAnsi="Calibri" w:cs="Calibri"/>
                <w:color w:val="000000"/>
                <w:sz w:val="20"/>
                <w:szCs w:val="20"/>
              </w:rPr>
            </w:pPr>
            <w:r w:rsidRPr="00E77B12">
              <w:rPr>
                <w:rFonts w:ascii="Arial" w:eastAsia="Arial" w:hAnsi="Arial" w:cs="Arial"/>
                <w:color w:val="000000"/>
                <w:sz w:val="20"/>
                <w:szCs w:val="20"/>
              </w:rPr>
              <w:t xml:space="preserve"> </w:t>
            </w:r>
          </w:p>
          <w:p w14:paraId="64F3FDCE" w14:textId="77777777" w:rsidR="003F7322" w:rsidRPr="00E77B12" w:rsidRDefault="003F7322" w:rsidP="00CF7617">
            <w:pPr>
              <w:spacing w:after="473"/>
              <w:ind w:left="30"/>
              <w:rPr>
                <w:rFonts w:ascii="Calibri" w:eastAsia="Calibri" w:hAnsi="Calibri" w:cs="Calibri"/>
                <w:color w:val="000000"/>
                <w:sz w:val="20"/>
                <w:szCs w:val="20"/>
              </w:rPr>
            </w:pPr>
            <w:r w:rsidRPr="00E77B12">
              <w:rPr>
                <w:rFonts w:ascii="Arial" w:eastAsia="Arial" w:hAnsi="Arial" w:cs="Arial"/>
                <w:color w:val="000000"/>
                <w:sz w:val="20"/>
                <w:szCs w:val="20"/>
              </w:rPr>
              <w:t>ПРЕДАЛ В ГКПП:</w:t>
            </w:r>
          </w:p>
          <w:p w14:paraId="7F5CAC16" w14:textId="77777777" w:rsidR="003F7322" w:rsidRPr="00E77B12" w:rsidRDefault="003F7322" w:rsidP="00CF7617">
            <w:pPr>
              <w:ind w:left="30"/>
              <w:rPr>
                <w:rFonts w:ascii="Calibri" w:eastAsia="Calibri" w:hAnsi="Calibri" w:cs="Calibri"/>
                <w:color w:val="000000"/>
                <w:sz w:val="20"/>
                <w:szCs w:val="20"/>
              </w:rPr>
            </w:pPr>
            <w:r w:rsidRPr="00E77B12">
              <w:rPr>
                <w:rFonts w:ascii="Arial" w:eastAsia="Arial" w:hAnsi="Arial" w:cs="Arial"/>
                <w:color w:val="000000"/>
                <w:sz w:val="20"/>
                <w:szCs w:val="20"/>
              </w:rPr>
              <w:t xml:space="preserve"> </w:t>
            </w:r>
          </w:p>
        </w:tc>
        <w:tc>
          <w:tcPr>
            <w:tcW w:w="2241" w:type="dxa"/>
            <w:gridSpan w:val="2"/>
            <w:tcBorders>
              <w:top w:val="single" w:sz="11" w:space="0" w:color="000000"/>
              <w:left w:val="nil"/>
              <w:bottom w:val="single" w:sz="12" w:space="0" w:color="000000"/>
              <w:right w:val="nil"/>
            </w:tcBorders>
          </w:tcPr>
          <w:p w14:paraId="2142C98C" w14:textId="77777777" w:rsidR="003F7322" w:rsidRPr="00E77B12" w:rsidRDefault="003F7322" w:rsidP="00CF7617">
            <w:pPr>
              <w:rPr>
                <w:rFonts w:ascii="Calibri" w:eastAsia="Calibri" w:hAnsi="Calibri" w:cs="Calibri"/>
                <w:color w:val="000000"/>
                <w:sz w:val="20"/>
                <w:szCs w:val="20"/>
              </w:rPr>
            </w:pPr>
            <w:r w:rsidRPr="00E77B12">
              <w:rPr>
                <w:rFonts w:ascii="Arial" w:eastAsia="Arial" w:hAnsi="Arial" w:cs="Arial"/>
                <w:color w:val="000000"/>
                <w:sz w:val="20"/>
                <w:szCs w:val="20"/>
              </w:rPr>
              <w:t>/печат/</w:t>
            </w:r>
          </w:p>
        </w:tc>
        <w:tc>
          <w:tcPr>
            <w:tcW w:w="3349" w:type="dxa"/>
            <w:gridSpan w:val="2"/>
            <w:tcBorders>
              <w:top w:val="single" w:sz="11" w:space="0" w:color="000000"/>
              <w:left w:val="nil"/>
              <w:bottom w:val="single" w:sz="12" w:space="0" w:color="000000"/>
              <w:right w:val="nil"/>
            </w:tcBorders>
          </w:tcPr>
          <w:p w14:paraId="1A3AB596" w14:textId="77777777" w:rsidR="003F7322" w:rsidRPr="00E77B12" w:rsidRDefault="003F7322" w:rsidP="00CF7617">
            <w:pPr>
              <w:ind w:left="1582" w:right="-127"/>
              <w:rPr>
                <w:rFonts w:ascii="Calibri" w:eastAsia="Calibri" w:hAnsi="Calibri" w:cs="Calibri"/>
                <w:color w:val="000000"/>
                <w:sz w:val="20"/>
                <w:szCs w:val="20"/>
              </w:rPr>
            </w:pPr>
            <w:r w:rsidRPr="00E77B12">
              <w:rPr>
                <w:rFonts w:ascii="Calibri" w:eastAsia="Calibri" w:hAnsi="Calibri" w:cs="Calibri"/>
                <w:noProof/>
                <w:color w:val="000000"/>
                <w:sz w:val="20"/>
                <w:szCs w:val="20"/>
              </w:rPr>
              <w:drawing>
                <wp:inline distT="0" distB="0" distL="0" distR="0" wp14:anchorId="6434E97F" wp14:editId="5CEEA14B">
                  <wp:extent cx="1238250" cy="466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8"/>
                          <a:stretch>
                            <a:fillRect/>
                          </a:stretch>
                        </pic:blipFill>
                        <pic:spPr>
                          <a:xfrm>
                            <a:off x="0" y="0"/>
                            <a:ext cx="1238250" cy="466725"/>
                          </a:xfrm>
                          <a:prstGeom prst="rect">
                            <a:avLst/>
                          </a:prstGeom>
                        </pic:spPr>
                      </pic:pic>
                    </a:graphicData>
                  </a:graphic>
                </wp:inline>
              </w:drawing>
            </w:r>
          </w:p>
        </w:tc>
        <w:tc>
          <w:tcPr>
            <w:tcW w:w="2037" w:type="dxa"/>
            <w:tcBorders>
              <w:top w:val="single" w:sz="11" w:space="0" w:color="000000"/>
              <w:left w:val="nil"/>
              <w:bottom w:val="single" w:sz="12" w:space="0" w:color="000000"/>
              <w:right w:val="nil"/>
            </w:tcBorders>
            <w:vAlign w:val="bottom"/>
          </w:tcPr>
          <w:p w14:paraId="5954F808" w14:textId="77777777" w:rsidR="003F7322" w:rsidRPr="00E77B12" w:rsidRDefault="003F7322" w:rsidP="00CF7617">
            <w:pPr>
              <w:jc w:val="right"/>
              <w:rPr>
                <w:rFonts w:ascii="Calibri" w:eastAsia="Calibri" w:hAnsi="Calibri" w:cs="Calibri"/>
                <w:color w:val="000000"/>
                <w:sz w:val="20"/>
                <w:szCs w:val="20"/>
              </w:rPr>
            </w:pPr>
            <w:r w:rsidRPr="00E77B12">
              <w:rPr>
                <w:rFonts w:ascii="Arial" w:eastAsia="Arial" w:hAnsi="Arial" w:cs="Arial"/>
                <w:color w:val="000000"/>
                <w:sz w:val="20"/>
                <w:szCs w:val="20"/>
              </w:rPr>
              <w:t>предава при излизане</w:t>
            </w:r>
          </w:p>
        </w:tc>
      </w:tr>
      <w:tr w:rsidR="003F7322" w:rsidRPr="00E77B12" w14:paraId="49351B0B" w14:textId="77777777" w:rsidTr="00CF7617">
        <w:trPr>
          <w:trHeight w:val="1239"/>
        </w:trPr>
        <w:tc>
          <w:tcPr>
            <w:tcW w:w="2154" w:type="dxa"/>
            <w:tcBorders>
              <w:top w:val="single" w:sz="12" w:space="0" w:color="000000"/>
              <w:left w:val="nil"/>
              <w:bottom w:val="nil"/>
              <w:right w:val="nil"/>
            </w:tcBorders>
            <w:vAlign w:val="bottom"/>
          </w:tcPr>
          <w:p w14:paraId="7041525C" w14:textId="77777777" w:rsidR="003F7322" w:rsidRPr="00263556" w:rsidRDefault="003F7322" w:rsidP="00CF7617">
            <w:pPr>
              <w:rPr>
                <w:rFonts w:ascii="Calibri" w:eastAsia="Calibri" w:hAnsi="Calibri" w:cs="Calibri"/>
                <w:color w:val="000000"/>
                <w:sz w:val="20"/>
                <w:szCs w:val="20"/>
              </w:rPr>
            </w:pPr>
            <w:r w:rsidRPr="00263556">
              <w:rPr>
                <w:rFonts w:ascii="Arial" w:eastAsia="Arial" w:hAnsi="Arial" w:cs="Arial"/>
                <w:color w:val="000000"/>
                <w:sz w:val="20"/>
                <w:szCs w:val="20"/>
              </w:rPr>
              <w:t xml:space="preserve"> </w:t>
            </w:r>
          </w:p>
        </w:tc>
        <w:tc>
          <w:tcPr>
            <w:tcW w:w="5590" w:type="dxa"/>
            <w:gridSpan w:val="4"/>
            <w:tcBorders>
              <w:top w:val="single" w:sz="12" w:space="0" w:color="000000"/>
              <w:left w:val="nil"/>
              <w:bottom w:val="nil"/>
              <w:right w:val="nil"/>
            </w:tcBorders>
            <w:vAlign w:val="bottom"/>
          </w:tcPr>
          <w:p w14:paraId="15018EFB" w14:textId="77777777" w:rsidR="003F7322" w:rsidRDefault="003F7322" w:rsidP="00CF7617">
            <w:pPr>
              <w:ind w:right="18"/>
              <w:rPr>
                <w:rFonts w:ascii="Arial" w:eastAsia="Arial" w:hAnsi="Arial" w:cs="Arial"/>
                <w:b/>
                <w:color w:val="000000"/>
                <w:sz w:val="20"/>
                <w:szCs w:val="20"/>
              </w:rPr>
            </w:pPr>
            <w:r w:rsidRPr="00263556">
              <w:rPr>
                <w:rFonts w:ascii="Arial" w:eastAsia="Arial" w:hAnsi="Arial" w:cs="Arial"/>
                <w:b/>
                <w:color w:val="000000"/>
                <w:sz w:val="20"/>
                <w:szCs w:val="20"/>
              </w:rPr>
              <w:t>МИНИСТЕРСТВО НА ТРАНСПОРТА И СЪОБЩЕНИЯТА</w:t>
            </w:r>
          </w:p>
          <w:p w14:paraId="77D6FAE3" w14:textId="77777777" w:rsidR="003F7322" w:rsidRPr="00263556" w:rsidRDefault="003F7322" w:rsidP="00CF7617">
            <w:pPr>
              <w:ind w:right="18"/>
              <w:rPr>
                <w:rFonts w:ascii="Calibri" w:eastAsia="Calibri" w:hAnsi="Calibri" w:cs="Calibri"/>
                <w:color w:val="000000"/>
                <w:sz w:val="20"/>
                <w:szCs w:val="20"/>
              </w:rPr>
            </w:pPr>
          </w:p>
        </w:tc>
        <w:tc>
          <w:tcPr>
            <w:tcW w:w="2037" w:type="dxa"/>
            <w:tcBorders>
              <w:top w:val="single" w:sz="12" w:space="0" w:color="000000"/>
              <w:left w:val="nil"/>
              <w:bottom w:val="nil"/>
              <w:right w:val="nil"/>
            </w:tcBorders>
            <w:vAlign w:val="bottom"/>
          </w:tcPr>
          <w:p w14:paraId="0D63D027" w14:textId="77777777" w:rsidR="003F7322" w:rsidRPr="00263556" w:rsidRDefault="003F7322" w:rsidP="003F7322">
            <w:pPr>
              <w:rPr>
                <w:rFonts w:ascii="Calibri" w:eastAsia="Calibri" w:hAnsi="Calibri" w:cs="Calibri"/>
                <w:color w:val="000000"/>
                <w:sz w:val="20"/>
                <w:szCs w:val="20"/>
              </w:rPr>
            </w:pPr>
            <w:r w:rsidRPr="00263556">
              <w:rPr>
                <w:rFonts w:ascii="Arial" w:eastAsia="Arial" w:hAnsi="Arial" w:cs="Arial"/>
                <w:color w:val="000000"/>
                <w:sz w:val="20"/>
                <w:szCs w:val="20"/>
              </w:rPr>
              <w:t>ТАЛОН 2</w:t>
            </w:r>
          </w:p>
        </w:tc>
      </w:tr>
      <w:tr w:rsidR="003F7322" w:rsidRPr="00E77B12" w14:paraId="4CE88874" w14:textId="77777777" w:rsidTr="00CF7617">
        <w:trPr>
          <w:trHeight w:val="216"/>
        </w:trPr>
        <w:tc>
          <w:tcPr>
            <w:tcW w:w="3006" w:type="dxa"/>
            <w:gridSpan w:val="2"/>
            <w:tcBorders>
              <w:top w:val="nil"/>
              <w:left w:val="nil"/>
              <w:bottom w:val="nil"/>
              <w:right w:val="nil"/>
            </w:tcBorders>
          </w:tcPr>
          <w:p w14:paraId="155B5BA7" w14:textId="77777777" w:rsidR="003F7322" w:rsidRPr="00263556" w:rsidRDefault="003F7322" w:rsidP="00CF7617">
            <w:pPr>
              <w:rPr>
                <w:rFonts w:ascii="Calibri" w:eastAsia="Calibri" w:hAnsi="Calibri" w:cs="Calibri"/>
                <w:color w:val="000000"/>
                <w:sz w:val="20"/>
                <w:szCs w:val="20"/>
              </w:rPr>
            </w:pPr>
            <w:r w:rsidRPr="00263556">
              <w:rPr>
                <w:rFonts w:ascii="Arial" w:eastAsia="Arial" w:hAnsi="Arial" w:cs="Arial"/>
                <w:color w:val="000000"/>
                <w:sz w:val="20"/>
                <w:szCs w:val="20"/>
              </w:rPr>
              <w:t>РЕЗЕРВАЦИЯ НА РАЗРЕШИТЕЛНИ: ........</w:t>
            </w:r>
          </w:p>
        </w:tc>
        <w:tc>
          <w:tcPr>
            <w:tcW w:w="1389" w:type="dxa"/>
            <w:tcBorders>
              <w:top w:val="nil"/>
              <w:left w:val="nil"/>
              <w:bottom w:val="nil"/>
              <w:right w:val="nil"/>
            </w:tcBorders>
          </w:tcPr>
          <w:p w14:paraId="6CD7C34C" w14:textId="77777777" w:rsidR="003F7322" w:rsidRPr="00263556" w:rsidRDefault="003F7322" w:rsidP="00CF7617">
            <w:pPr>
              <w:rPr>
                <w:rFonts w:ascii="Calibri" w:eastAsia="Calibri" w:hAnsi="Calibri" w:cs="Calibri"/>
                <w:color w:val="000000"/>
                <w:sz w:val="20"/>
                <w:szCs w:val="20"/>
              </w:rPr>
            </w:pPr>
          </w:p>
        </w:tc>
        <w:tc>
          <w:tcPr>
            <w:tcW w:w="5386" w:type="dxa"/>
            <w:gridSpan w:val="3"/>
            <w:tcBorders>
              <w:top w:val="nil"/>
              <w:left w:val="nil"/>
              <w:bottom w:val="nil"/>
              <w:right w:val="nil"/>
            </w:tcBorders>
          </w:tcPr>
          <w:p w14:paraId="2C6C2C34" w14:textId="77777777" w:rsidR="003F7322" w:rsidRPr="00263556" w:rsidRDefault="003F7322" w:rsidP="00CF7617">
            <w:pPr>
              <w:jc w:val="right"/>
              <w:rPr>
                <w:rFonts w:ascii="Calibri" w:eastAsia="Calibri" w:hAnsi="Calibri" w:cs="Calibri"/>
                <w:color w:val="000000"/>
                <w:sz w:val="20"/>
                <w:szCs w:val="20"/>
              </w:rPr>
            </w:pPr>
            <w:r w:rsidRPr="00263556">
              <w:rPr>
                <w:rFonts w:ascii="Arial" w:eastAsia="Arial" w:hAnsi="Arial" w:cs="Arial"/>
                <w:color w:val="000000"/>
                <w:sz w:val="20"/>
                <w:szCs w:val="20"/>
              </w:rPr>
              <w:t>Важи от ........ ч. на ........ до ........ ч. на ........</w:t>
            </w:r>
          </w:p>
        </w:tc>
      </w:tr>
      <w:tr w:rsidR="003F7322" w:rsidRPr="00E77B12" w14:paraId="70067876" w14:textId="77777777" w:rsidTr="00CF7617">
        <w:trPr>
          <w:trHeight w:val="646"/>
        </w:trPr>
        <w:tc>
          <w:tcPr>
            <w:tcW w:w="3006" w:type="dxa"/>
            <w:gridSpan w:val="2"/>
            <w:tcBorders>
              <w:top w:val="nil"/>
              <w:left w:val="nil"/>
              <w:bottom w:val="single" w:sz="11" w:space="0" w:color="000000"/>
              <w:right w:val="nil"/>
            </w:tcBorders>
          </w:tcPr>
          <w:p w14:paraId="0FC7A183" w14:textId="77777777" w:rsidR="003F7322" w:rsidRPr="00263556" w:rsidRDefault="003F7322" w:rsidP="00CF7617">
            <w:pPr>
              <w:rPr>
                <w:rFonts w:ascii="Calibri" w:eastAsia="Calibri" w:hAnsi="Calibri" w:cs="Calibri"/>
                <w:color w:val="000000"/>
                <w:sz w:val="20"/>
                <w:szCs w:val="20"/>
              </w:rPr>
            </w:pPr>
            <w:r w:rsidRPr="00263556">
              <w:rPr>
                <w:rFonts w:ascii="Arial" w:eastAsia="Arial" w:hAnsi="Arial" w:cs="Arial"/>
                <w:color w:val="000000"/>
                <w:sz w:val="20"/>
                <w:szCs w:val="20"/>
              </w:rPr>
              <w:t>За получаване на разрешителни от ГКПП: ........</w:t>
            </w:r>
          </w:p>
          <w:p w14:paraId="788BCA1F" w14:textId="77777777" w:rsidR="003F7322" w:rsidRPr="00263556" w:rsidRDefault="003F7322" w:rsidP="00CF7617">
            <w:pPr>
              <w:rPr>
                <w:rFonts w:ascii="Calibri" w:eastAsia="Calibri" w:hAnsi="Calibri" w:cs="Calibri"/>
                <w:color w:val="000000"/>
                <w:sz w:val="20"/>
                <w:szCs w:val="20"/>
              </w:rPr>
            </w:pPr>
            <w:r w:rsidRPr="00263556">
              <w:rPr>
                <w:rFonts w:ascii="Arial" w:eastAsia="Arial" w:hAnsi="Arial" w:cs="Arial"/>
                <w:color w:val="000000"/>
                <w:sz w:val="20"/>
                <w:szCs w:val="20"/>
              </w:rPr>
              <w:t xml:space="preserve">На фирма ........,  общ.: ........, с </w:t>
            </w:r>
            <w:proofErr w:type="spellStart"/>
            <w:r w:rsidRPr="00263556">
              <w:rPr>
                <w:rFonts w:ascii="Arial" w:eastAsia="Arial" w:hAnsi="Arial" w:cs="Arial"/>
                <w:color w:val="000000"/>
                <w:sz w:val="20"/>
                <w:szCs w:val="20"/>
              </w:rPr>
              <w:t>адр</w:t>
            </w:r>
            <w:proofErr w:type="spellEnd"/>
            <w:r w:rsidRPr="00263556">
              <w:rPr>
                <w:rFonts w:ascii="Arial" w:eastAsia="Arial" w:hAnsi="Arial" w:cs="Arial"/>
                <w:color w:val="000000"/>
                <w:sz w:val="20"/>
                <w:szCs w:val="20"/>
              </w:rPr>
              <w:t>.: ........</w:t>
            </w:r>
          </w:p>
          <w:p w14:paraId="25D5F58F" w14:textId="77777777" w:rsidR="003F7322" w:rsidRPr="00263556" w:rsidRDefault="003F7322" w:rsidP="00CF7617">
            <w:pPr>
              <w:rPr>
                <w:rFonts w:ascii="Calibri" w:eastAsia="Calibri" w:hAnsi="Calibri" w:cs="Calibri"/>
                <w:color w:val="000000"/>
                <w:sz w:val="20"/>
                <w:szCs w:val="20"/>
              </w:rPr>
            </w:pPr>
            <w:r w:rsidRPr="00263556">
              <w:rPr>
                <w:rFonts w:ascii="Arial" w:eastAsia="Arial" w:hAnsi="Arial" w:cs="Arial"/>
                <w:color w:val="000000"/>
                <w:sz w:val="20"/>
                <w:szCs w:val="20"/>
              </w:rPr>
              <w:t>Лиценз № ........</w:t>
            </w:r>
          </w:p>
        </w:tc>
        <w:tc>
          <w:tcPr>
            <w:tcW w:w="1389" w:type="dxa"/>
            <w:tcBorders>
              <w:top w:val="nil"/>
              <w:left w:val="nil"/>
              <w:bottom w:val="single" w:sz="11" w:space="0" w:color="000000"/>
              <w:right w:val="nil"/>
            </w:tcBorders>
          </w:tcPr>
          <w:p w14:paraId="1C3A30D0" w14:textId="77777777" w:rsidR="003F7322" w:rsidRPr="00263556" w:rsidRDefault="003F7322" w:rsidP="00CF7617">
            <w:pPr>
              <w:rPr>
                <w:rFonts w:ascii="Calibri" w:eastAsia="Calibri" w:hAnsi="Calibri" w:cs="Calibri"/>
                <w:color w:val="000000"/>
                <w:sz w:val="20"/>
                <w:szCs w:val="20"/>
              </w:rPr>
            </w:pPr>
          </w:p>
        </w:tc>
        <w:tc>
          <w:tcPr>
            <w:tcW w:w="5386" w:type="dxa"/>
            <w:gridSpan w:val="3"/>
            <w:tcBorders>
              <w:top w:val="nil"/>
              <w:left w:val="nil"/>
              <w:bottom w:val="single" w:sz="11" w:space="0" w:color="000000"/>
              <w:right w:val="nil"/>
            </w:tcBorders>
            <w:vAlign w:val="bottom"/>
          </w:tcPr>
          <w:p w14:paraId="7F6F686F" w14:textId="77777777" w:rsidR="003F7322" w:rsidRPr="00263556" w:rsidRDefault="003F7322" w:rsidP="00CF7617">
            <w:pPr>
              <w:jc w:val="right"/>
              <w:rPr>
                <w:rFonts w:ascii="Calibri" w:eastAsia="Calibri" w:hAnsi="Calibri" w:cs="Calibri"/>
                <w:color w:val="000000"/>
                <w:sz w:val="20"/>
                <w:szCs w:val="20"/>
              </w:rPr>
            </w:pPr>
            <w:r w:rsidRPr="00263556">
              <w:rPr>
                <w:rFonts w:ascii="Arial" w:eastAsia="Arial" w:hAnsi="Arial" w:cs="Arial"/>
                <w:color w:val="000000"/>
                <w:sz w:val="20"/>
                <w:szCs w:val="20"/>
              </w:rPr>
              <w:t>Рег. № автомобил: ........ Рег. № ремарке: ........</w:t>
            </w:r>
          </w:p>
        </w:tc>
      </w:tr>
      <w:tr w:rsidR="003F7322" w:rsidRPr="00E77B12" w14:paraId="1C837C3B" w14:textId="77777777" w:rsidTr="00CF7617">
        <w:trPr>
          <w:trHeight w:val="224"/>
        </w:trPr>
        <w:tc>
          <w:tcPr>
            <w:tcW w:w="2154" w:type="dxa"/>
            <w:tcBorders>
              <w:top w:val="single" w:sz="11" w:space="0" w:color="000000"/>
              <w:left w:val="nil"/>
              <w:bottom w:val="single" w:sz="11" w:space="0" w:color="000000"/>
              <w:right w:val="nil"/>
            </w:tcBorders>
          </w:tcPr>
          <w:p w14:paraId="434836BC" w14:textId="77777777" w:rsidR="003F7322" w:rsidRPr="00263556" w:rsidRDefault="003F7322" w:rsidP="00CF7617">
            <w:pPr>
              <w:tabs>
                <w:tab w:val="center" w:pos="1544"/>
              </w:tabs>
              <w:rPr>
                <w:rFonts w:ascii="Calibri" w:eastAsia="Calibri" w:hAnsi="Calibri" w:cs="Calibri"/>
                <w:color w:val="000000"/>
                <w:sz w:val="20"/>
                <w:szCs w:val="20"/>
              </w:rPr>
            </w:pPr>
            <w:r w:rsidRPr="00263556">
              <w:rPr>
                <w:rFonts w:ascii="Arial" w:eastAsia="Arial" w:hAnsi="Arial" w:cs="Arial"/>
                <w:color w:val="000000"/>
                <w:sz w:val="20"/>
                <w:szCs w:val="20"/>
              </w:rPr>
              <w:t>№</w:t>
            </w:r>
            <w:r>
              <w:rPr>
                <w:rFonts w:ascii="Arial" w:eastAsia="Arial" w:hAnsi="Arial" w:cs="Arial"/>
                <w:color w:val="000000"/>
                <w:sz w:val="20"/>
                <w:szCs w:val="20"/>
                <w:lang w:val="en-US"/>
              </w:rPr>
              <w:t xml:space="preserve"> </w:t>
            </w:r>
            <w:r w:rsidRPr="00263556">
              <w:rPr>
                <w:rFonts w:ascii="Arial" w:eastAsia="Arial" w:hAnsi="Arial" w:cs="Arial"/>
                <w:color w:val="000000"/>
                <w:sz w:val="20"/>
                <w:szCs w:val="20"/>
              </w:rPr>
              <w:t>ДЪРЖАВА</w:t>
            </w:r>
          </w:p>
        </w:tc>
        <w:tc>
          <w:tcPr>
            <w:tcW w:w="852" w:type="dxa"/>
            <w:tcBorders>
              <w:top w:val="single" w:sz="11" w:space="0" w:color="000000"/>
              <w:left w:val="nil"/>
              <w:bottom w:val="single" w:sz="11" w:space="0" w:color="000000"/>
              <w:right w:val="nil"/>
            </w:tcBorders>
          </w:tcPr>
          <w:p w14:paraId="4468AB7B" w14:textId="77777777" w:rsidR="003F7322" w:rsidRPr="00263556" w:rsidRDefault="003F7322" w:rsidP="00CF7617">
            <w:pPr>
              <w:ind w:left="33"/>
              <w:jc w:val="center"/>
              <w:rPr>
                <w:rFonts w:ascii="Calibri" w:eastAsia="Calibri" w:hAnsi="Calibri" w:cs="Calibri"/>
                <w:color w:val="000000"/>
                <w:sz w:val="20"/>
                <w:szCs w:val="20"/>
              </w:rPr>
            </w:pPr>
            <w:r w:rsidRPr="00263556">
              <w:rPr>
                <w:rFonts w:ascii="Arial" w:eastAsia="Arial" w:hAnsi="Arial" w:cs="Arial"/>
                <w:color w:val="000000"/>
                <w:sz w:val="20"/>
                <w:szCs w:val="20"/>
              </w:rPr>
              <w:t>ВИД</w:t>
            </w:r>
          </w:p>
        </w:tc>
        <w:tc>
          <w:tcPr>
            <w:tcW w:w="1389" w:type="dxa"/>
            <w:tcBorders>
              <w:top w:val="single" w:sz="11" w:space="0" w:color="000000"/>
              <w:left w:val="nil"/>
              <w:bottom w:val="single" w:sz="11" w:space="0" w:color="000000"/>
              <w:right w:val="nil"/>
            </w:tcBorders>
          </w:tcPr>
          <w:p w14:paraId="7E8757B6" w14:textId="77777777" w:rsidR="003F7322" w:rsidRPr="00263556" w:rsidRDefault="003F7322" w:rsidP="00CF7617">
            <w:pPr>
              <w:rPr>
                <w:rFonts w:ascii="Calibri" w:eastAsia="Calibri" w:hAnsi="Calibri" w:cs="Calibri"/>
                <w:color w:val="000000"/>
                <w:sz w:val="20"/>
                <w:szCs w:val="20"/>
              </w:rPr>
            </w:pPr>
            <w:r w:rsidRPr="00263556">
              <w:rPr>
                <w:rFonts w:ascii="Arial" w:eastAsia="Arial" w:hAnsi="Arial" w:cs="Arial"/>
                <w:color w:val="000000"/>
                <w:sz w:val="20"/>
                <w:szCs w:val="20"/>
              </w:rPr>
              <w:t xml:space="preserve">№ на </w:t>
            </w:r>
            <w:proofErr w:type="spellStart"/>
            <w:r w:rsidRPr="00263556">
              <w:rPr>
                <w:rFonts w:ascii="Arial" w:eastAsia="Arial" w:hAnsi="Arial" w:cs="Arial"/>
                <w:color w:val="000000"/>
                <w:sz w:val="20"/>
                <w:szCs w:val="20"/>
              </w:rPr>
              <w:t>разреш</w:t>
            </w:r>
            <w:proofErr w:type="spellEnd"/>
            <w:r w:rsidRPr="00263556">
              <w:rPr>
                <w:rFonts w:ascii="Arial" w:eastAsia="Arial" w:hAnsi="Arial" w:cs="Arial"/>
                <w:color w:val="000000"/>
                <w:sz w:val="20"/>
                <w:szCs w:val="20"/>
              </w:rPr>
              <w:t>.</w:t>
            </w:r>
          </w:p>
        </w:tc>
        <w:tc>
          <w:tcPr>
            <w:tcW w:w="5386" w:type="dxa"/>
            <w:gridSpan w:val="3"/>
            <w:tcBorders>
              <w:top w:val="single" w:sz="11" w:space="0" w:color="000000"/>
              <w:left w:val="nil"/>
              <w:bottom w:val="single" w:sz="11" w:space="0" w:color="000000"/>
              <w:right w:val="nil"/>
            </w:tcBorders>
          </w:tcPr>
          <w:p w14:paraId="293CCCA4" w14:textId="77777777" w:rsidR="003F7322" w:rsidRPr="00263556" w:rsidRDefault="003F7322" w:rsidP="00CF7617">
            <w:pPr>
              <w:tabs>
                <w:tab w:val="center" w:pos="1596"/>
                <w:tab w:val="center" w:pos="3558"/>
                <w:tab w:val="right" w:pos="5530"/>
              </w:tabs>
              <w:rPr>
                <w:rFonts w:ascii="Calibri" w:eastAsia="Calibri" w:hAnsi="Calibri" w:cs="Calibri"/>
                <w:color w:val="000000"/>
                <w:sz w:val="20"/>
                <w:szCs w:val="20"/>
              </w:rPr>
            </w:pPr>
            <w:r w:rsidRPr="00263556">
              <w:rPr>
                <w:rFonts w:ascii="Arial" w:eastAsia="Arial" w:hAnsi="Arial" w:cs="Arial"/>
                <w:color w:val="000000"/>
                <w:sz w:val="20"/>
                <w:szCs w:val="20"/>
              </w:rPr>
              <w:t>№</w:t>
            </w:r>
            <w:r>
              <w:rPr>
                <w:rFonts w:ascii="Arial" w:eastAsia="Arial" w:hAnsi="Arial" w:cs="Arial"/>
                <w:color w:val="000000"/>
                <w:sz w:val="20"/>
                <w:szCs w:val="20"/>
                <w:lang w:val="en-US"/>
              </w:rPr>
              <w:t xml:space="preserve"> </w:t>
            </w:r>
            <w:r w:rsidRPr="00263556">
              <w:rPr>
                <w:rFonts w:ascii="Arial" w:eastAsia="Arial" w:hAnsi="Arial" w:cs="Arial"/>
                <w:color w:val="000000"/>
                <w:sz w:val="20"/>
                <w:szCs w:val="20"/>
              </w:rPr>
              <w:t>ДЪРЖАВА</w:t>
            </w:r>
            <w:r w:rsidRPr="00263556">
              <w:rPr>
                <w:rFonts w:ascii="Arial" w:eastAsia="Arial" w:hAnsi="Arial" w:cs="Arial"/>
                <w:color w:val="000000"/>
                <w:sz w:val="20"/>
                <w:szCs w:val="20"/>
              </w:rPr>
              <w:tab/>
            </w:r>
            <w:r>
              <w:rPr>
                <w:rFonts w:ascii="Arial" w:eastAsia="Arial" w:hAnsi="Arial" w:cs="Arial"/>
                <w:color w:val="000000"/>
                <w:sz w:val="20"/>
                <w:szCs w:val="20"/>
                <w:lang w:val="en-US"/>
              </w:rPr>
              <w:t xml:space="preserve">                                        </w:t>
            </w:r>
            <w:r w:rsidRPr="00263556">
              <w:rPr>
                <w:rFonts w:ascii="Arial" w:eastAsia="Arial" w:hAnsi="Arial" w:cs="Arial"/>
                <w:color w:val="000000"/>
                <w:sz w:val="20"/>
                <w:szCs w:val="20"/>
              </w:rPr>
              <w:t>ВИД</w:t>
            </w:r>
            <w:r w:rsidRPr="00263556">
              <w:rPr>
                <w:rFonts w:ascii="Arial" w:eastAsia="Arial" w:hAnsi="Arial" w:cs="Arial"/>
                <w:color w:val="000000"/>
                <w:sz w:val="20"/>
                <w:szCs w:val="20"/>
              </w:rPr>
              <w:tab/>
            </w:r>
            <w:r>
              <w:rPr>
                <w:rFonts w:ascii="Arial" w:eastAsia="Arial" w:hAnsi="Arial" w:cs="Arial"/>
                <w:color w:val="000000"/>
                <w:sz w:val="20"/>
                <w:szCs w:val="20"/>
                <w:lang w:val="en-US"/>
              </w:rPr>
              <w:t xml:space="preserve">     </w:t>
            </w:r>
            <w:r w:rsidRPr="00263556">
              <w:rPr>
                <w:rFonts w:ascii="Arial" w:eastAsia="Arial" w:hAnsi="Arial" w:cs="Arial"/>
                <w:color w:val="000000"/>
                <w:sz w:val="20"/>
                <w:szCs w:val="20"/>
              </w:rPr>
              <w:t xml:space="preserve">№ на </w:t>
            </w:r>
            <w:proofErr w:type="spellStart"/>
            <w:r w:rsidRPr="00263556">
              <w:rPr>
                <w:rFonts w:ascii="Arial" w:eastAsia="Arial" w:hAnsi="Arial" w:cs="Arial"/>
                <w:color w:val="000000"/>
                <w:sz w:val="20"/>
                <w:szCs w:val="20"/>
              </w:rPr>
              <w:t>разреш</w:t>
            </w:r>
            <w:proofErr w:type="spellEnd"/>
            <w:r w:rsidRPr="00263556">
              <w:rPr>
                <w:rFonts w:ascii="Arial" w:eastAsia="Arial" w:hAnsi="Arial" w:cs="Arial"/>
                <w:color w:val="000000"/>
                <w:sz w:val="20"/>
                <w:szCs w:val="20"/>
              </w:rPr>
              <w:t>.</w:t>
            </w:r>
          </w:p>
        </w:tc>
      </w:tr>
      <w:tr w:rsidR="003F7322" w:rsidRPr="00E77B12" w14:paraId="5027BF41" w14:textId="77777777" w:rsidTr="00CF7617">
        <w:trPr>
          <w:trHeight w:val="1012"/>
        </w:trPr>
        <w:tc>
          <w:tcPr>
            <w:tcW w:w="2154" w:type="dxa"/>
            <w:tcBorders>
              <w:top w:val="single" w:sz="11" w:space="0" w:color="000000"/>
              <w:left w:val="nil"/>
              <w:bottom w:val="single" w:sz="11" w:space="0" w:color="000000"/>
              <w:right w:val="nil"/>
            </w:tcBorders>
          </w:tcPr>
          <w:p w14:paraId="7B41B64D" w14:textId="77777777" w:rsidR="003F7322" w:rsidRPr="00263556" w:rsidRDefault="003F7322" w:rsidP="00CF7617">
            <w:pPr>
              <w:spacing w:line="250" w:lineRule="auto"/>
              <w:ind w:left="39" w:right="590"/>
              <w:rPr>
                <w:rFonts w:ascii="Calibri" w:eastAsia="Calibri" w:hAnsi="Calibri" w:cs="Calibri"/>
                <w:color w:val="000000"/>
                <w:sz w:val="20"/>
                <w:szCs w:val="20"/>
              </w:rPr>
            </w:pPr>
            <w:r w:rsidRPr="00263556">
              <w:rPr>
                <w:rFonts w:ascii="Arial" w:eastAsia="Arial" w:hAnsi="Arial" w:cs="Arial"/>
                <w:color w:val="000000"/>
                <w:sz w:val="20"/>
                <w:szCs w:val="20"/>
              </w:rPr>
              <w:t>1..................... 2..................... 3..................... 4.....................</w:t>
            </w:r>
          </w:p>
          <w:p w14:paraId="22FBA422" w14:textId="77777777" w:rsidR="003F7322" w:rsidRPr="00263556" w:rsidRDefault="003F7322" w:rsidP="00CF7617">
            <w:pPr>
              <w:ind w:left="39"/>
              <w:rPr>
                <w:rFonts w:ascii="Calibri" w:eastAsia="Calibri" w:hAnsi="Calibri" w:cs="Calibri"/>
                <w:color w:val="000000"/>
                <w:sz w:val="20"/>
                <w:szCs w:val="20"/>
              </w:rPr>
            </w:pPr>
            <w:r w:rsidRPr="00263556">
              <w:rPr>
                <w:rFonts w:ascii="Arial" w:eastAsia="Arial" w:hAnsi="Arial" w:cs="Arial"/>
                <w:color w:val="000000"/>
                <w:sz w:val="20"/>
                <w:szCs w:val="20"/>
              </w:rPr>
              <w:t>5.....................</w:t>
            </w:r>
          </w:p>
        </w:tc>
        <w:tc>
          <w:tcPr>
            <w:tcW w:w="852" w:type="dxa"/>
            <w:tcBorders>
              <w:top w:val="single" w:sz="11" w:space="0" w:color="000000"/>
              <w:left w:val="nil"/>
              <w:bottom w:val="single" w:sz="11" w:space="0" w:color="000000"/>
              <w:right w:val="nil"/>
            </w:tcBorders>
          </w:tcPr>
          <w:p w14:paraId="2AD45F14" w14:textId="77777777" w:rsidR="003F7322" w:rsidRPr="00263556" w:rsidRDefault="003F7322" w:rsidP="00CF7617">
            <w:pPr>
              <w:ind w:left="33"/>
              <w:jc w:val="center"/>
              <w:rPr>
                <w:rFonts w:ascii="Calibri" w:eastAsia="Calibri" w:hAnsi="Calibri" w:cs="Calibri"/>
                <w:color w:val="000000"/>
                <w:sz w:val="20"/>
                <w:szCs w:val="20"/>
              </w:rPr>
            </w:pPr>
            <w:r w:rsidRPr="00263556">
              <w:rPr>
                <w:rFonts w:ascii="Arial" w:eastAsia="Arial" w:hAnsi="Arial" w:cs="Arial"/>
                <w:color w:val="000000"/>
                <w:sz w:val="20"/>
                <w:szCs w:val="20"/>
              </w:rPr>
              <w:t>......</w:t>
            </w:r>
          </w:p>
          <w:p w14:paraId="30505AFB" w14:textId="77777777" w:rsidR="003F7322" w:rsidRPr="00263556" w:rsidRDefault="003F7322" w:rsidP="00CF7617">
            <w:pPr>
              <w:ind w:left="33"/>
              <w:jc w:val="center"/>
              <w:rPr>
                <w:rFonts w:ascii="Calibri" w:eastAsia="Calibri" w:hAnsi="Calibri" w:cs="Calibri"/>
                <w:color w:val="000000"/>
                <w:sz w:val="20"/>
                <w:szCs w:val="20"/>
              </w:rPr>
            </w:pPr>
            <w:r w:rsidRPr="00263556">
              <w:rPr>
                <w:rFonts w:ascii="Arial" w:eastAsia="Arial" w:hAnsi="Arial" w:cs="Arial"/>
                <w:color w:val="000000"/>
                <w:sz w:val="20"/>
                <w:szCs w:val="20"/>
              </w:rPr>
              <w:t>......</w:t>
            </w:r>
          </w:p>
          <w:p w14:paraId="15BF2B6C" w14:textId="77777777" w:rsidR="003F7322" w:rsidRPr="00263556" w:rsidRDefault="003F7322" w:rsidP="00CF7617">
            <w:pPr>
              <w:ind w:left="33"/>
              <w:jc w:val="center"/>
              <w:rPr>
                <w:rFonts w:ascii="Calibri" w:eastAsia="Calibri" w:hAnsi="Calibri" w:cs="Calibri"/>
                <w:color w:val="000000"/>
                <w:sz w:val="20"/>
                <w:szCs w:val="20"/>
              </w:rPr>
            </w:pPr>
            <w:r w:rsidRPr="00263556">
              <w:rPr>
                <w:rFonts w:ascii="Arial" w:eastAsia="Arial" w:hAnsi="Arial" w:cs="Arial"/>
                <w:color w:val="000000"/>
                <w:sz w:val="20"/>
                <w:szCs w:val="20"/>
              </w:rPr>
              <w:t>......</w:t>
            </w:r>
          </w:p>
          <w:p w14:paraId="61F198B6" w14:textId="77777777" w:rsidR="003F7322" w:rsidRPr="00263556" w:rsidRDefault="003F7322" w:rsidP="00CF7617">
            <w:pPr>
              <w:ind w:left="33"/>
              <w:jc w:val="center"/>
              <w:rPr>
                <w:rFonts w:ascii="Calibri" w:eastAsia="Calibri" w:hAnsi="Calibri" w:cs="Calibri"/>
                <w:color w:val="000000"/>
                <w:sz w:val="20"/>
                <w:szCs w:val="20"/>
              </w:rPr>
            </w:pPr>
            <w:r w:rsidRPr="00263556">
              <w:rPr>
                <w:rFonts w:ascii="Arial" w:eastAsia="Arial" w:hAnsi="Arial" w:cs="Arial"/>
                <w:color w:val="000000"/>
                <w:sz w:val="20"/>
                <w:szCs w:val="20"/>
              </w:rPr>
              <w:t>......</w:t>
            </w:r>
          </w:p>
          <w:p w14:paraId="0C7C6D17" w14:textId="77777777" w:rsidR="003F7322" w:rsidRPr="00263556" w:rsidRDefault="003F7322" w:rsidP="00CF7617">
            <w:pPr>
              <w:ind w:left="33"/>
              <w:jc w:val="center"/>
              <w:rPr>
                <w:rFonts w:ascii="Calibri" w:eastAsia="Calibri" w:hAnsi="Calibri" w:cs="Calibri"/>
                <w:color w:val="000000"/>
                <w:sz w:val="20"/>
                <w:szCs w:val="20"/>
              </w:rPr>
            </w:pPr>
            <w:r w:rsidRPr="00263556">
              <w:rPr>
                <w:rFonts w:ascii="Arial" w:eastAsia="Arial" w:hAnsi="Arial" w:cs="Arial"/>
                <w:color w:val="000000"/>
                <w:sz w:val="20"/>
                <w:szCs w:val="20"/>
              </w:rPr>
              <w:t>......</w:t>
            </w:r>
          </w:p>
        </w:tc>
        <w:tc>
          <w:tcPr>
            <w:tcW w:w="1389" w:type="dxa"/>
            <w:tcBorders>
              <w:top w:val="single" w:sz="11" w:space="0" w:color="000000"/>
              <w:left w:val="nil"/>
              <w:bottom w:val="single" w:sz="11" w:space="0" w:color="000000"/>
              <w:right w:val="nil"/>
            </w:tcBorders>
          </w:tcPr>
          <w:p w14:paraId="1C71BF35" w14:textId="77777777" w:rsidR="003F7322" w:rsidRPr="00263556" w:rsidRDefault="003F7322" w:rsidP="00CF7617">
            <w:pPr>
              <w:ind w:left="624"/>
              <w:rPr>
                <w:rFonts w:ascii="Calibri" w:eastAsia="Calibri" w:hAnsi="Calibri" w:cs="Calibri"/>
                <w:color w:val="000000"/>
                <w:sz w:val="20"/>
                <w:szCs w:val="20"/>
              </w:rPr>
            </w:pPr>
            <w:r w:rsidRPr="00263556">
              <w:rPr>
                <w:rFonts w:ascii="Arial" w:eastAsia="Arial" w:hAnsi="Arial" w:cs="Arial"/>
                <w:color w:val="000000"/>
                <w:sz w:val="20"/>
                <w:szCs w:val="20"/>
              </w:rPr>
              <w:t>..........</w:t>
            </w:r>
          </w:p>
          <w:p w14:paraId="52C12267" w14:textId="77777777" w:rsidR="003F7322" w:rsidRPr="00263556" w:rsidRDefault="003F7322" w:rsidP="00CF7617">
            <w:pPr>
              <w:ind w:left="624"/>
              <w:rPr>
                <w:rFonts w:ascii="Calibri" w:eastAsia="Calibri" w:hAnsi="Calibri" w:cs="Calibri"/>
                <w:color w:val="000000"/>
                <w:sz w:val="20"/>
                <w:szCs w:val="20"/>
              </w:rPr>
            </w:pPr>
            <w:r w:rsidRPr="00263556">
              <w:rPr>
                <w:rFonts w:ascii="Arial" w:eastAsia="Arial" w:hAnsi="Arial" w:cs="Arial"/>
                <w:color w:val="000000"/>
                <w:sz w:val="20"/>
                <w:szCs w:val="20"/>
              </w:rPr>
              <w:t>..........</w:t>
            </w:r>
          </w:p>
          <w:p w14:paraId="5651B490" w14:textId="77777777" w:rsidR="003F7322" w:rsidRPr="00263556" w:rsidRDefault="003F7322" w:rsidP="00CF7617">
            <w:pPr>
              <w:ind w:left="624"/>
              <w:rPr>
                <w:rFonts w:ascii="Calibri" w:eastAsia="Calibri" w:hAnsi="Calibri" w:cs="Calibri"/>
                <w:color w:val="000000"/>
                <w:sz w:val="20"/>
                <w:szCs w:val="20"/>
              </w:rPr>
            </w:pPr>
            <w:r w:rsidRPr="00263556">
              <w:rPr>
                <w:rFonts w:ascii="Arial" w:eastAsia="Arial" w:hAnsi="Arial" w:cs="Arial"/>
                <w:color w:val="000000"/>
                <w:sz w:val="20"/>
                <w:szCs w:val="20"/>
              </w:rPr>
              <w:t>..........</w:t>
            </w:r>
          </w:p>
          <w:p w14:paraId="1788EEC7" w14:textId="77777777" w:rsidR="003F7322" w:rsidRPr="00263556" w:rsidRDefault="003F7322" w:rsidP="00CF7617">
            <w:pPr>
              <w:ind w:left="624"/>
              <w:rPr>
                <w:rFonts w:ascii="Calibri" w:eastAsia="Calibri" w:hAnsi="Calibri" w:cs="Calibri"/>
                <w:color w:val="000000"/>
                <w:sz w:val="20"/>
                <w:szCs w:val="20"/>
              </w:rPr>
            </w:pPr>
            <w:r w:rsidRPr="00263556">
              <w:rPr>
                <w:rFonts w:ascii="Arial" w:eastAsia="Arial" w:hAnsi="Arial" w:cs="Arial"/>
                <w:color w:val="000000"/>
                <w:sz w:val="20"/>
                <w:szCs w:val="20"/>
              </w:rPr>
              <w:t>..........</w:t>
            </w:r>
          </w:p>
          <w:p w14:paraId="7B3D026F" w14:textId="77777777" w:rsidR="003F7322" w:rsidRPr="00263556" w:rsidRDefault="003F7322" w:rsidP="00CF7617">
            <w:pPr>
              <w:ind w:left="624"/>
              <w:rPr>
                <w:rFonts w:ascii="Calibri" w:eastAsia="Calibri" w:hAnsi="Calibri" w:cs="Calibri"/>
                <w:color w:val="000000"/>
                <w:sz w:val="20"/>
                <w:szCs w:val="20"/>
              </w:rPr>
            </w:pPr>
            <w:r w:rsidRPr="00263556">
              <w:rPr>
                <w:rFonts w:ascii="Arial" w:eastAsia="Arial" w:hAnsi="Arial" w:cs="Arial"/>
                <w:color w:val="000000"/>
                <w:sz w:val="20"/>
                <w:szCs w:val="20"/>
              </w:rPr>
              <w:t>..........</w:t>
            </w:r>
          </w:p>
        </w:tc>
        <w:tc>
          <w:tcPr>
            <w:tcW w:w="3349" w:type="dxa"/>
            <w:gridSpan w:val="2"/>
            <w:tcBorders>
              <w:top w:val="single" w:sz="11" w:space="0" w:color="000000"/>
              <w:left w:val="nil"/>
              <w:bottom w:val="single" w:sz="11" w:space="0" w:color="000000"/>
              <w:right w:val="nil"/>
            </w:tcBorders>
          </w:tcPr>
          <w:p w14:paraId="6E935ABA" w14:textId="77777777" w:rsidR="003F7322" w:rsidRPr="00263556" w:rsidRDefault="003F7322" w:rsidP="00CF7617">
            <w:pPr>
              <w:spacing w:line="250" w:lineRule="auto"/>
              <w:ind w:left="91" w:right="1215"/>
              <w:rPr>
                <w:rFonts w:ascii="Calibri" w:eastAsia="Calibri" w:hAnsi="Calibri" w:cs="Calibri"/>
                <w:color w:val="000000"/>
                <w:sz w:val="20"/>
                <w:szCs w:val="20"/>
              </w:rPr>
            </w:pPr>
            <w:r w:rsidRPr="00263556">
              <w:rPr>
                <w:rFonts w:ascii="Arial" w:eastAsia="Arial" w:hAnsi="Arial" w:cs="Arial"/>
                <w:color w:val="000000"/>
                <w:sz w:val="20"/>
                <w:szCs w:val="20"/>
              </w:rPr>
              <w:t>6..................... 7..................... 8.....................</w:t>
            </w:r>
          </w:p>
          <w:p w14:paraId="260C7BE5" w14:textId="77777777" w:rsidR="003F7322" w:rsidRPr="00263556" w:rsidRDefault="003F7322" w:rsidP="00CF7617">
            <w:pPr>
              <w:ind w:left="91"/>
              <w:rPr>
                <w:rFonts w:ascii="Calibri" w:eastAsia="Calibri" w:hAnsi="Calibri" w:cs="Calibri"/>
                <w:color w:val="000000"/>
                <w:sz w:val="20"/>
                <w:szCs w:val="20"/>
              </w:rPr>
            </w:pPr>
            <w:r w:rsidRPr="00263556">
              <w:rPr>
                <w:rFonts w:ascii="Arial" w:eastAsia="Arial" w:hAnsi="Arial" w:cs="Arial"/>
                <w:color w:val="000000"/>
                <w:sz w:val="20"/>
                <w:szCs w:val="20"/>
              </w:rPr>
              <w:t>9.....................</w:t>
            </w:r>
          </w:p>
          <w:p w14:paraId="47F9D070" w14:textId="77777777" w:rsidR="003F7322" w:rsidRPr="00263556" w:rsidRDefault="003F7322" w:rsidP="00CF7617">
            <w:pPr>
              <w:rPr>
                <w:rFonts w:ascii="Calibri" w:eastAsia="Calibri" w:hAnsi="Calibri" w:cs="Calibri"/>
                <w:color w:val="000000"/>
                <w:sz w:val="20"/>
                <w:szCs w:val="20"/>
              </w:rPr>
            </w:pPr>
            <w:r w:rsidRPr="00263556">
              <w:rPr>
                <w:rFonts w:ascii="Arial" w:eastAsia="Arial" w:hAnsi="Arial" w:cs="Arial"/>
                <w:color w:val="000000"/>
                <w:sz w:val="20"/>
                <w:szCs w:val="20"/>
              </w:rPr>
              <w:t>10.....................</w:t>
            </w:r>
          </w:p>
        </w:tc>
        <w:tc>
          <w:tcPr>
            <w:tcW w:w="2037" w:type="dxa"/>
            <w:tcBorders>
              <w:top w:val="single" w:sz="11" w:space="0" w:color="000000"/>
              <w:left w:val="nil"/>
              <w:bottom w:val="single" w:sz="11" w:space="0" w:color="000000"/>
              <w:right w:val="nil"/>
            </w:tcBorders>
          </w:tcPr>
          <w:p w14:paraId="55BE4721" w14:textId="77777777" w:rsidR="003F7322" w:rsidRPr="00263556" w:rsidRDefault="003F7322" w:rsidP="00CF7617">
            <w:pPr>
              <w:tabs>
                <w:tab w:val="right" w:pos="2125"/>
              </w:tabs>
              <w:spacing w:after="13"/>
              <w:rPr>
                <w:rFonts w:ascii="Calibri" w:eastAsia="Calibri" w:hAnsi="Calibri" w:cs="Calibri"/>
                <w:color w:val="000000"/>
                <w:sz w:val="20"/>
                <w:szCs w:val="20"/>
              </w:rPr>
            </w:pPr>
            <w:r w:rsidRPr="00263556">
              <w:rPr>
                <w:rFonts w:ascii="Arial" w:eastAsia="Arial" w:hAnsi="Arial" w:cs="Arial"/>
                <w:color w:val="000000"/>
                <w:sz w:val="20"/>
                <w:szCs w:val="20"/>
              </w:rPr>
              <w:t>......</w:t>
            </w:r>
            <w:r w:rsidRPr="00263556">
              <w:rPr>
                <w:rFonts w:ascii="Arial" w:eastAsia="Arial" w:hAnsi="Arial" w:cs="Arial"/>
                <w:color w:val="000000"/>
                <w:sz w:val="20"/>
                <w:szCs w:val="20"/>
              </w:rPr>
              <w:tab/>
              <w:t>..........</w:t>
            </w:r>
          </w:p>
          <w:p w14:paraId="7FBBB326" w14:textId="77777777" w:rsidR="003F7322" w:rsidRPr="00263556" w:rsidRDefault="003F7322" w:rsidP="00CF7617">
            <w:pPr>
              <w:tabs>
                <w:tab w:val="right" w:pos="2125"/>
              </w:tabs>
              <w:spacing w:after="13"/>
              <w:rPr>
                <w:rFonts w:ascii="Calibri" w:eastAsia="Calibri" w:hAnsi="Calibri" w:cs="Calibri"/>
                <w:color w:val="000000"/>
                <w:sz w:val="20"/>
                <w:szCs w:val="20"/>
              </w:rPr>
            </w:pPr>
            <w:r w:rsidRPr="00263556">
              <w:rPr>
                <w:rFonts w:ascii="Arial" w:eastAsia="Arial" w:hAnsi="Arial" w:cs="Arial"/>
                <w:color w:val="000000"/>
                <w:sz w:val="20"/>
                <w:szCs w:val="20"/>
              </w:rPr>
              <w:t>......</w:t>
            </w:r>
            <w:r w:rsidRPr="00263556">
              <w:rPr>
                <w:rFonts w:ascii="Arial" w:eastAsia="Arial" w:hAnsi="Arial" w:cs="Arial"/>
                <w:color w:val="000000"/>
                <w:sz w:val="20"/>
                <w:szCs w:val="20"/>
              </w:rPr>
              <w:tab/>
              <w:t>..........</w:t>
            </w:r>
          </w:p>
          <w:p w14:paraId="5ED4A3CD" w14:textId="77777777" w:rsidR="003F7322" w:rsidRPr="00263556" w:rsidRDefault="003F7322" w:rsidP="00CF7617">
            <w:pPr>
              <w:tabs>
                <w:tab w:val="right" w:pos="2125"/>
              </w:tabs>
              <w:spacing w:after="13"/>
              <w:rPr>
                <w:rFonts w:ascii="Calibri" w:eastAsia="Calibri" w:hAnsi="Calibri" w:cs="Calibri"/>
                <w:color w:val="000000"/>
                <w:sz w:val="20"/>
                <w:szCs w:val="20"/>
              </w:rPr>
            </w:pPr>
            <w:r w:rsidRPr="00263556">
              <w:rPr>
                <w:rFonts w:ascii="Arial" w:eastAsia="Arial" w:hAnsi="Arial" w:cs="Arial"/>
                <w:color w:val="000000"/>
                <w:sz w:val="20"/>
                <w:szCs w:val="20"/>
              </w:rPr>
              <w:t>......</w:t>
            </w:r>
            <w:r w:rsidRPr="00263556">
              <w:rPr>
                <w:rFonts w:ascii="Arial" w:eastAsia="Arial" w:hAnsi="Arial" w:cs="Arial"/>
                <w:color w:val="000000"/>
                <w:sz w:val="20"/>
                <w:szCs w:val="20"/>
              </w:rPr>
              <w:tab/>
              <w:t>..........</w:t>
            </w:r>
          </w:p>
          <w:p w14:paraId="1E9CD800" w14:textId="77777777" w:rsidR="003F7322" w:rsidRPr="00263556" w:rsidRDefault="003F7322" w:rsidP="00CF7617">
            <w:pPr>
              <w:tabs>
                <w:tab w:val="right" w:pos="2125"/>
              </w:tabs>
              <w:spacing w:after="13"/>
              <w:rPr>
                <w:rFonts w:ascii="Calibri" w:eastAsia="Calibri" w:hAnsi="Calibri" w:cs="Calibri"/>
                <w:color w:val="000000"/>
                <w:sz w:val="20"/>
                <w:szCs w:val="20"/>
              </w:rPr>
            </w:pPr>
            <w:r w:rsidRPr="00263556">
              <w:rPr>
                <w:rFonts w:ascii="Arial" w:eastAsia="Arial" w:hAnsi="Arial" w:cs="Arial"/>
                <w:color w:val="000000"/>
                <w:sz w:val="20"/>
                <w:szCs w:val="20"/>
              </w:rPr>
              <w:t>......</w:t>
            </w:r>
            <w:r w:rsidRPr="00263556">
              <w:rPr>
                <w:rFonts w:ascii="Arial" w:eastAsia="Arial" w:hAnsi="Arial" w:cs="Arial"/>
                <w:color w:val="000000"/>
                <w:sz w:val="20"/>
                <w:szCs w:val="20"/>
              </w:rPr>
              <w:tab/>
              <w:t>..........</w:t>
            </w:r>
          </w:p>
          <w:p w14:paraId="02173A64" w14:textId="77777777" w:rsidR="003F7322" w:rsidRPr="00263556" w:rsidRDefault="003F7322" w:rsidP="00CF7617">
            <w:pPr>
              <w:tabs>
                <w:tab w:val="right" w:pos="2125"/>
              </w:tabs>
              <w:rPr>
                <w:rFonts w:ascii="Calibri" w:eastAsia="Calibri" w:hAnsi="Calibri" w:cs="Calibri"/>
                <w:color w:val="000000"/>
                <w:sz w:val="20"/>
                <w:szCs w:val="20"/>
              </w:rPr>
            </w:pPr>
            <w:r w:rsidRPr="00263556">
              <w:rPr>
                <w:rFonts w:ascii="Arial" w:eastAsia="Arial" w:hAnsi="Arial" w:cs="Arial"/>
                <w:color w:val="000000"/>
                <w:sz w:val="20"/>
                <w:szCs w:val="20"/>
              </w:rPr>
              <w:t>......</w:t>
            </w:r>
            <w:r w:rsidRPr="00263556">
              <w:rPr>
                <w:rFonts w:ascii="Arial" w:eastAsia="Arial" w:hAnsi="Arial" w:cs="Arial"/>
                <w:color w:val="000000"/>
                <w:sz w:val="20"/>
                <w:szCs w:val="20"/>
              </w:rPr>
              <w:tab/>
              <w:t>..........</w:t>
            </w:r>
          </w:p>
        </w:tc>
      </w:tr>
    </w:tbl>
    <w:p w14:paraId="1FE111E9" w14:textId="77777777" w:rsidR="003F7322" w:rsidRPr="00263556" w:rsidRDefault="003F7322" w:rsidP="003F7322">
      <w:pPr>
        <w:spacing w:after="91"/>
        <w:ind w:left="30"/>
        <w:rPr>
          <w:rFonts w:ascii="Calibri" w:eastAsia="Calibri" w:hAnsi="Calibri" w:cs="Calibri"/>
          <w:color w:val="000000"/>
          <w:sz w:val="20"/>
          <w:szCs w:val="20"/>
          <w:lang w:eastAsia="bg-BG"/>
        </w:rPr>
      </w:pPr>
      <w:r w:rsidRPr="00263556">
        <w:rPr>
          <w:rFonts w:ascii="Arial" w:eastAsia="Arial" w:hAnsi="Arial" w:cs="Arial"/>
          <w:color w:val="000000"/>
          <w:sz w:val="20"/>
          <w:szCs w:val="20"/>
          <w:lang w:eastAsia="bg-BG"/>
        </w:rPr>
        <w:t xml:space="preserve"> </w:t>
      </w:r>
    </w:p>
    <w:p w14:paraId="1878D457" w14:textId="77777777" w:rsidR="003F7322" w:rsidRPr="00E77B12" w:rsidRDefault="003F7322" w:rsidP="003F7322">
      <w:pPr>
        <w:spacing w:after="159"/>
        <w:ind w:left="25" w:right="1999" w:hanging="10"/>
        <w:rPr>
          <w:rFonts w:ascii="Calibri" w:eastAsia="Calibri" w:hAnsi="Calibri" w:cs="Calibri"/>
          <w:color w:val="000000"/>
          <w:sz w:val="20"/>
          <w:szCs w:val="20"/>
          <w:lang w:eastAsia="bg-BG"/>
        </w:rPr>
      </w:pPr>
      <w:r w:rsidRPr="00E77B12">
        <w:rPr>
          <w:rFonts w:ascii="Calibri" w:eastAsia="Calibri" w:hAnsi="Calibri" w:cs="Calibri"/>
          <w:noProof/>
          <w:color w:val="000000"/>
          <w:sz w:val="20"/>
          <w:szCs w:val="20"/>
          <w:lang w:eastAsia="bg-BG"/>
        </w:rPr>
        <w:drawing>
          <wp:anchor distT="0" distB="0" distL="114300" distR="114300" simplePos="0" relativeHeight="251703296" behindDoc="0" locked="0" layoutInCell="1" allowOverlap="0" wp14:anchorId="49AEA10C" wp14:editId="4B652B4A">
            <wp:simplePos x="0" y="0"/>
            <wp:positionH relativeFrom="column">
              <wp:posOffset>4476750</wp:posOffset>
            </wp:positionH>
            <wp:positionV relativeFrom="paragraph">
              <wp:posOffset>-68310</wp:posOffset>
            </wp:positionV>
            <wp:extent cx="1238250" cy="4667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8"/>
                    <a:stretch>
                      <a:fillRect/>
                    </a:stretch>
                  </pic:blipFill>
                  <pic:spPr>
                    <a:xfrm>
                      <a:off x="0" y="0"/>
                      <a:ext cx="1238250" cy="466725"/>
                    </a:xfrm>
                    <a:prstGeom prst="rect">
                      <a:avLst/>
                    </a:prstGeom>
                  </pic:spPr>
                </pic:pic>
              </a:graphicData>
            </a:graphic>
          </wp:anchor>
        </w:drawing>
      </w:r>
      <w:r w:rsidRPr="00E77B12">
        <w:rPr>
          <w:rFonts w:ascii="Arial" w:eastAsia="Arial" w:hAnsi="Arial" w:cs="Arial"/>
          <w:color w:val="000000"/>
          <w:sz w:val="20"/>
          <w:szCs w:val="20"/>
          <w:lang w:eastAsia="bg-BG"/>
        </w:rPr>
        <w:t>ПРЕДАЛ В ГКПП:</w:t>
      </w:r>
    </w:p>
    <w:p w14:paraId="6E76C606" w14:textId="77777777" w:rsidR="003F7322" w:rsidRPr="00E77B12" w:rsidRDefault="003F7322" w:rsidP="003F7322">
      <w:pPr>
        <w:spacing w:after="91"/>
        <w:ind w:left="2738" w:right="1999" w:hanging="10"/>
        <w:rPr>
          <w:rFonts w:ascii="Calibri" w:eastAsia="Calibri" w:hAnsi="Calibri" w:cs="Calibri"/>
          <w:color w:val="000000"/>
          <w:sz w:val="20"/>
          <w:szCs w:val="20"/>
          <w:lang w:eastAsia="bg-BG"/>
        </w:rPr>
      </w:pPr>
      <w:r w:rsidRPr="00E77B12">
        <w:rPr>
          <w:rFonts w:ascii="Arial" w:eastAsia="Arial" w:hAnsi="Arial" w:cs="Arial"/>
          <w:color w:val="000000"/>
          <w:sz w:val="20"/>
          <w:szCs w:val="20"/>
          <w:lang w:eastAsia="bg-BG"/>
        </w:rPr>
        <w:t>/печат/</w:t>
      </w:r>
    </w:p>
    <w:p w14:paraId="5D97CBC4" w14:textId="77777777" w:rsidR="003F7322" w:rsidRDefault="003F7322" w:rsidP="001E25FB">
      <w:pPr>
        <w:spacing w:after="0" w:line="240" w:lineRule="auto"/>
        <w:ind w:left="567"/>
        <w:rPr>
          <w:rFonts w:ascii="Times New Roman" w:hAnsi="Times New Roman" w:cs="Times New Roman"/>
          <w:b/>
          <w:sz w:val="24"/>
          <w:szCs w:val="24"/>
        </w:rPr>
      </w:pPr>
    </w:p>
    <w:p w14:paraId="2370F426" w14:textId="77777777" w:rsidR="003F7322" w:rsidRDefault="003F7322" w:rsidP="001E25FB">
      <w:pPr>
        <w:spacing w:after="0" w:line="240" w:lineRule="auto"/>
        <w:ind w:left="567"/>
        <w:rPr>
          <w:rFonts w:ascii="Times New Roman" w:hAnsi="Times New Roman" w:cs="Times New Roman"/>
          <w:b/>
          <w:sz w:val="24"/>
          <w:szCs w:val="24"/>
        </w:rPr>
      </w:pPr>
    </w:p>
    <w:p w14:paraId="3F531665" w14:textId="77777777" w:rsidR="009A0B81" w:rsidRPr="00CC6023" w:rsidRDefault="003F7322" w:rsidP="00CC6023">
      <w:pPr>
        <w:tabs>
          <w:tab w:val="left" w:pos="2655"/>
          <w:tab w:val="right" w:pos="9356"/>
        </w:tabs>
        <w:spacing w:after="4913"/>
        <w:rPr>
          <w:rFonts w:ascii="Calibri" w:eastAsia="Calibri" w:hAnsi="Calibri" w:cs="Calibri"/>
          <w:color w:val="000000"/>
          <w:sz w:val="20"/>
          <w:szCs w:val="20"/>
          <w:lang w:eastAsia="bg-BG"/>
        </w:rPr>
      </w:pPr>
      <w:r w:rsidRPr="00E77B12">
        <w:rPr>
          <w:rFonts w:ascii="Arial" w:eastAsia="Arial" w:hAnsi="Arial" w:cs="Arial"/>
          <w:color w:val="000000"/>
          <w:sz w:val="20"/>
          <w:szCs w:val="20"/>
          <w:lang w:eastAsia="bg-BG"/>
        </w:rPr>
        <w:t>Изготвен на: ........ час: ........Страница 1 от 1</w:t>
      </w:r>
      <w:r w:rsidRPr="00951D40">
        <w:rPr>
          <w:rFonts w:ascii="Arial" w:eastAsia="Arial" w:hAnsi="Arial" w:cs="Arial"/>
          <w:color w:val="000000"/>
          <w:sz w:val="20"/>
          <w:szCs w:val="20"/>
          <w:lang w:eastAsia="bg-BG"/>
        </w:rPr>
        <w:t xml:space="preserve"> </w:t>
      </w:r>
      <w:r>
        <w:rPr>
          <w:rFonts w:ascii="Arial" w:eastAsia="Arial" w:hAnsi="Arial" w:cs="Arial"/>
          <w:color w:val="000000"/>
          <w:sz w:val="20"/>
          <w:szCs w:val="20"/>
          <w:lang w:val="en-US" w:eastAsia="bg-BG"/>
        </w:rPr>
        <w:t xml:space="preserve">                                                    </w:t>
      </w:r>
      <w:r w:rsidR="00CC6023">
        <w:rPr>
          <w:rFonts w:ascii="Arial" w:eastAsia="Arial" w:hAnsi="Arial" w:cs="Arial"/>
          <w:color w:val="000000"/>
          <w:sz w:val="20"/>
          <w:szCs w:val="20"/>
          <w:lang w:eastAsia="bg-BG"/>
        </w:rPr>
        <w:t>остава в превозвача</w:t>
      </w:r>
    </w:p>
    <w:p w14:paraId="718EEA32" w14:textId="77777777" w:rsidR="009C2CA3" w:rsidRPr="006C6A79" w:rsidRDefault="009C2CA3" w:rsidP="006C6A79">
      <w:pPr>
        <w:spacing w:after="0" w:line="240" w:lineRule="auto"/>
        <w:ind w:firstLine="567"/>
        <w:jc w:val="both"/>
        <w:rPr>
          <w:rFonts w:ascii="Times New Roman" w:hAnsi="Times New Roman" w:cs="Times New Roman"/>
          <w:sz w:val="24"/>
          <w:szCs w:val="24"/>
        </w:rPr>
      </w:pPr>
      <w:r w:rsidRPr="006C6A79">
        <w:rPr>
          <w:rFonts w:ascii="Times New Roman" w:hAnsi="Times New Roman" w:cs="Times New Roman"/>
          <w:b/>
          <w:sz w:val="24"/>
          <w:szCs w:val="24"/>
        </w:rPr>
        <w:lastRenderedPageBreak/>
        <w:t xml:space="preserve">§ </w:t>
      </w:r>
      <w:r w:rsidR="00835FD3">
        <w:rPr>
          <w:rFonts w:ascii="Times New Roman" w:hAnsi="Times New Roman" w:cs="Times New Roman"/>
          <w:b/>
          <w:sz w:val="24"/>
          <w:szCs w:val="24"/>
        </w:rPr>
        <w:t>60</w:t>
      </w:r>
      <w:r w:rsidRPr="006C6A79">
        <w:rPr>
          <w:rFonts w:ascii="Times New Roman" w:hAnsi="Times New Roman" w:cs="Times New Roman"/>
          <w:b/>
          <w:sz w:val="24"/>
          <w:szCs w:val="24"/>
        </w:rPr>
        <w:t>.</w:t>
      </w:r>
      <w:r w:rsidRPr="006C6A79">
        <w:rPr>
          <w:rFonts w:ascii="Times New Roman" w:hAnsi="Times New Roman" w:cs="Times New Roman"/>
          <w:sz w:val="24"/>
          <w:szCs w:val="24"/>
        </w:rPr>
        <w:t xml:space="preserve"> Приложение № 15а към чл. 27 се изменя така:</w:t>
      </w:r>
    </w:p>
    <w:p w14:paraId="12BB6146" w14:textId="77777777" w:rsidR="009C2CA3" w:rsidRPr="006C6A79" w:rsidRDefault="009C2CA3" w:rsidP="006C6A79">
      <w:pPr>
        <w:spacing w:after="0" w:line="240" w:lineRule="auto"/>
        <w:ind w:firstLine="567"/>
        <w:jc w:val="right"/>
        <w:rPr>
          <w:rFonts w:ascii="Times New Roman" w:hAnsi="Times New Roman" w:cs="Times New Roman"/>
          <w:sz w:val="24"/>
          <w:szCs w:val="24"/>
        </w:rPr>
      </w:pPr>
      <w:r w:rsidRPr="006C6A79">
        <w:rPr>
          <w:rFonts w:ascii="Times New Roman" w:hAnsi="Times New Roman" w:cs="Times New Roman"/>
          <w:sz w:val="24"/>
          <w:szCs w:val="24"/>
        </w:rPr>
        <w:t xml:space="preserve"> </w:t>
      </w:r>
      <w:r w:rsidRPr="006C6A79">
        <w:rPr>
          <w:rFonts w:ascii="Times New Roman" w:hAnsi="Times New Roman" w:cs="Times New Roman"/>
          <w:sz w:val="24"/>
          <w:szCs w:val="24"/>
        </w:rPr>
        <w:tab/>
      </w:r>
      <w:r w:rsidRPr="006C6A79">
        <w:rPr>
          <w:rFonts w:ascii="Times New Roman" w:hAnsi="Times New Roman" w:cs="Times New Roman"/>
          <w:sz w:val="24"/>
          <w:szCs w:val="24"/>
        </w:rPr>
        <w:tab/>
      </w:r>
      <w:r w:rsidRPr="006C6A79">
        <w:rPr>
          <w:rFonts w:ascii="Times New Roman" w:hAnsi="Times New Roman" w:cs="Times New Roman"/>
          <w:sz w:val="24"/>
          <w:szCs w:val="24"/>
        </w:rPr>
        <w:tab/>
      </w:r>
      <w:r w:rsidRPr="006C6A79">
        <w:rPr>
          <w:rFonts w:ascii="Times New Roman" w:hAnsi="Times New Roman" w:cs="Times New Roman"/>
          <w:sz w:val="24"/>
          <w:szCs w:val="24"/>
        </w:rPr>
        <w:tab/>
      </w:r>
      <w:r w:rsidRPr="006C6A79">
        <w:rPr>
          <w:rFonts w:ascii="Times New Roman" w:hAnsi="Times New Roman" w:cs="Times New Roman"/>
          <w:sz w:val="24"/>
          <w:szCs w:val="24"/>
        </w:rPr>
        <w:tab/>
      </w:r>
      <w:r w:rsidRPr="006C6A79">
        <w:rPr>
          <w:rFonts w:ascii="Times New Roman" w:hAnsi="Times New Roman" w:cs="Times New Roman"/>
          <w:sz w:val="24"/>
          <w:szCs w:val="24"/>
        </w:rPr>
        <w:tab/>
      </w:r>
      <w:r w:rsidRPr="006C6A79">
        <w:rPr>
          <w:rFonts w:ascii="Times New Roman" w:hAnsi="Times New Roman" w:cs="Times New Roman"/>
          <w:sz w:val="24"/>
          <w:szCs w:val="24"/>
        </w:rPr>
        <w:tab/>
      </w:r>
      <w:r w:rsidRPr="006C6A79">
        <w:rPr>
          <w:rFonts w:ascii="Times New Roman" w:hAnsi="Times New Roman" w:cs="Times New Roman"/>
          <w:sz w:val="24"/>
          <w:szCs w:val="24"/>
        </w:rPr>
        <w:tab/>
        <w:t xml:space="preserve">          „Приложение № 15а</w:t>
      </w:r>
    </w:p>
    <w:p w14:paraId="398F7D7E" w14:textId="77777777" w:rsidR="009C2CA3" w:rsidRPr="006C6A79" w:rsidRDefault="009C2CA3" w:rsidP="00455C2B">
      <w:pPr>
        <w:spacing w:after="0" w:line="240" w:lineRule="auto"/>
        <w:jc w:val="right"/>
        <w:rPr>
          <w:rFonts w:ascii="Times New Roman" w:hAnsi="Times New Roman" w:cs="Times New Roman"/>
          <w:sz w:val="24"/>
          <w:szCs w:val="24"/>
        </w:rPr>
      </w:pPr>
      <w:r w:rsidRPr="006C6A79">
        <w:rPr>
          <w:rFonts w:ascii="Times New Roman" w:hAnsi="Times New Roman" w:cs="Times New Roman"/>
          <w:sz w:val="24"/>
          <w:szCs w:val="24"/>
        </w:rPr>
        <w:t xml:space="preserve">                                                                                                        към чл. 27</w:t>
      </w:r>
    </w:p>
    <w:p w14:paraId="50CE140D" w14:textId="77777777" w:rsidR="009C2CA3" w:rsidRPr="006C6A79" w:rsidRDefault="009C2CA3" w:rsidP="00455C2B">
      <w:pPr>
        <w:spacing w:after="0" w:line="240" w:lineRule="auto"/>
        <w:rPr>
          <w:rFonts w:ascii="Times New Roman" w:hAnsi="Times New Roman" w:cs="Times New Roman"/>
          <w:b/>
          <w:sz w:val="24"/>
          <w:szCs w:val="24"/>
          <w:lang w:eastAsia="bg-BG"/>
        </w:rPr>
      </w:pPr>
      <w:r w:rsidRPr="006C6A79">
        <w:rPr>
          <w:rFonts w:ascii="Times New Roman" w:hAnsi="Times New Roman" w:cs="Times New Roman"/>
          <w:b/>
          <w:sz w:val="24"/>
          <w:szCs w:val="24"/>
          <w:lang w:eastAsia="bg-BG"/>
        </w:rPr>
        <w:t>ДО</w:t>
      </w:r>
    </w:p>
    <w:p w14:paraId="0CE4294B" w14:textId="77777777" w:rsidR="009C2CA3" w:rsidRPr="006C6A79" w:rsidRDefault="00AB1111" w:rsidP="00455C2B">
      <w:pPr>
        <w:spacing w:after="0" w:line="240" w:lineRule="auto"/>
        <w:rPr>
          <w:rFonts w:ascii="Times New Roman" w:hAnsi="Times New Roman" w:cs="Times New Roman"/>
          <w:b/>
          <w:sz w:val="24"/>
          <w:szCs w:val="24"/>
          <w:lang w:eastAsia="bg-BG"/>
        </w:rPr>
      </w:pPr>
      <w:r>
        <w:rPr>
          <w:rFonts w:ascii="Times New Roman" w:hAnsi="Times New Roman" w:cs="Times New Roman"/>
          <w:b/>
          <w:sz w:val="24"/>
          <w:szCs w:val="24"/>
          <w:lang w:eastAsia="bg-BG"/>
        </w:rPr>
        <w:t>ИЗПЪЛНИТЕЛНИЯ ДИРЕКТОР НА</w:t>
      </w:r>
    </w:p>
    <w:p w14:paraId="2810CB4F" w14:textId="77777777" w:rsidR="009C2CA3" w:rsidRPr="006C6A79" w:rsidRDefault="009C2CA3" w:rsidP="00455C2B">
      <w:pPr>
        <w:spacing w:after="0" w:line="240" w:lineRule="auto"/>
        <w:rPr>
          <w:rFonts w:ascii="Times New Roman" w:hAnsi="Times New Roman" w:cs="Times New Roman"/>
          <w:b/>
          <w:sz w:val="24"/>
          <w:szCs w:val="24"/>
        </w:rPr>
      </w:pPr>
      <w:r w:rsidRPr="006C6A79">
        <w:rPr>
          <w:rFonts w:ascii="Times New Roman" w:hAnsi="Times New Roman" w:cs="Times New Roman"/>
          <w:b/>
          <w:sz w:val="24"/>
          <w:szCs w:val="24"/>
        </w:rPr>
        <w:t>ИЗПЪЛНИТЕЛНА АГЕНЦИЯ „АВТОМОБИЛНА АДМИНИСТРАЦИЯ“</w:t>
      </w:r>
    </w:p>
    <w:p w14:paraId="27545DDB" w14:textId="77777777" w:rsidR="009C2CA3" w:rsidRPr="006C6A79" w:rsidRDefault="009C2CA3" w:rsidP="006C6A79">
      <w:pPr>
        <w:spacing w:after="0" w:line="240" w:lineRule="auto"/>
        <w:ind w:firstLine="567"/>
        <w:rPr>
          <w:rFonts w:ascii="Times New Roman" w:hAnsi="Times New Roman" w:cs="Times New Roman"/>
          <w:sz w:val="24"/>
          <w:szCs w:val="24"/>
        </w:rPr>
      </w:pPr>
    </w:p>
    <w:p w14:paraId="6AA17153" w14:textId="77777777" w:rsidR="009C2CA3" w:rsidRPr="006C6A79" w:rsidRDefault="009C2CA3" w:rsidP="00C23710">
      <w:pPr>
        <w:tabs>
          <w:tab w:val="center" w:pos="4536"/>
          <w:tab w:val="left" w:pos="6102"/>
        </w:tabs>
        <w:spacing w:after="0" w:line="240" w:lineRule="auto"/>
        <w:ind w:left="567"/>
        <w:contextualSpacing/>
        <w:rPr>
          <w:rFonts w:ascii="Times New Roman" w:hAnsi="Times New Roman" w:cs="Times New Roman"/>
          <w:b/>
          <w:sz w:val="24"/>
          <w:szCs w:val="24"/>
        </w:rPr>
      </w:pPr>
      <w:r w:rsidRPr="006C6A79">
        <w:rPr>
          <w:rFonts w:ascii="Times New Roman" w:hAnsi="Times New Roman" w:cs="Times New Roman"/>
          <w:sz w:val="24"/>
          <w:szCs w:val="24"/>
        </w:rPr>
        <w:tab/>
      </w:r>
      <w:r w:rsidRPr="006C6A79">
        <w:rPr>
          <w:rFonts w:ascii="Times New Roman" w:hAnsi="Times New Roman" w:cs="Times New Roman"/>
          <w:b/>
          <w:sz w:val="24"/>
          <w:szCs w:val="24"/>
        </w:rPr>
        <w:t>ЗАЯВЛЕНИЕ</w:t>
      </w:r>
      <w:r w:rsidRPr="006C6A79">
        <w:rPr>
          <w:rFonts w:ascii="Times New Roman" w:hAnsi="Times New Roman" w:cs="Times New Roman"/>
          <w:b/>
          <w:sz w:val="24"/>
          <w:szCs w:val="24"/>
        </w:rPr>
        <w:tab/>
      </w:r>
    </w:p>
    <w:p w14:paraId="4E856407" w14:textId="77777777" w:rsidR="009C2CA3" w:rsidRPr="006C6A79" w:rsidRDefault="009C2CA3" w:rsidP="00C23710">
      <w:pPr>
        <w:spacing w:after="0" w:line="240" w:lineRule="auto"/>
        <w:ind w:left="567"/>
        <w:jc w:val="center"/>
        <w:rPr>
          <w:rFonts w:ascii="Times New Roman" w:hAnsi="Times New Roman" w:cs="Times New Roman"/>
          <w:sz w:val="24"/>
          <w:szCs w:val="24"/>
        </w:rPr>
      </w:pPr>
      <w:r w:rsidRPr="006C6A79">
        <w:rPr>
          <w:rFonts w:ascii="Times New Roman" w:hAnsi="Times New Roman" w:cs="Times New Roman"/>
          <w:sz w:val="24"/>
          <w:szCs w:val="24"/>
        </w:rPr>
        <w:t>за издаване на еднократни чуждестранни разрешителни за международен автомобилен превоз на товари</w:t>
      </w:r>
    </w:p>
    <w:p w14:paraId="6E5B4971" w14:textId="77777777" w:rsidR="009C2CA3" w:rsidRPr="006C6A79" w:rsidRDefault="009C2CA3" w:rsidP="00C23710">
      <w:pPr>
        <w:spacing w:after="0"/>
        <w:ind w:left="567"/>
        <w:jc w:val="both"/>
        <w:rPr>
          <w:rFonts w:ascii="Times New Roman" w:hAnsi="Times New Roman" w:cs="Times New Roman"/>
          <w:sz w:val="24"/>
          <w:szCs w:val="24"/>
        </w:rPr>
      </w:pPr>
      <w:r w:rsidRPr="006C6A79">
        <w:rPr>
          <w:rFonts w:ascii="Times New Roman" w:hAnsi="Times New Roman" w:cs="Times New Roman"/>
          <w:sz w:val="24"/>
          <w:szCs w:val="24"/>
        </w:rPr>
        <w:t>От………………………………………………………………………………………………</w:t>
      </w:r>
    </w:p>
    <w:p w14:paraId="3F1D5947" w14:textId="77777777" w:rsidR="009C2CA3" w:rsidRPr="006C6A79" w:rsidRDefault="009C2CA3" w:rsidP="00C23710">
      <w:pPr>
        <w:spacing w:after="0"/>
        <w:ind w:left="567"/>
        <w:jc w:val="center"/>
        <w:rPr>
          <w:rFonts w:ascii="Times New Roman" w:hAnsi="Times New Roman" w:cs="Times New Roman"/>
          <w:sz w:val="24"/>
          <w:szCs w:val="24"/>
        </w:rPr>
      </w:pPr>
      <w:r w:rsidRPr="006C6A79">
        <w:rPr>
          <w:rFonts w:ascii="Times New Roman" w:hAnsi="Times New Roman" w:cs="Times New Roman"/>
          <w:sz w:val="24"/>
          <w:szCs w:val="24"/>
        </w:rPr>
        <w:t>(</w:t>
      </w:r>
      <w:r w:rsidRPr="006C6A79">
        <w:rPr>
          <w:rFonts w:ascii="Times New Roman" w:hAnsi="Times New Roman" w:cs="Times New Roman"/>
          <w:i/>
          <w:sz w:val="24"/>
          <w:szCs w:val="24"/>
        </w:rPr>
        <w:t>наименование на юридическото лице или едноличния търговец</w:t>
      </w:r>
      <w:r w:rsidRPr="006C6A79">
        <w:rPr>
          <w:rFonts w:ascii="Times New Roman" w:hAnsi="Times New Roman" w:cs="Times New Roman"/>
          <w:sz w:val="24"/>
          <w:szCs w:val="24"/>
        </w:rPr>
        <w:t>)</w:t>
      </w:r>
    </w:p>
    <w:p w14:paraId="63F6E1EA" w14:textId="77777777" w:rsidR="009C2CA3" w:rsidRPr="006C6A79" w:rsidRDefault="009C2CA3" w:rsidP="00C23710">
      <w:pPr>
        <w:spacing w:after="0"/>
        <w:ind w:left="567"/>
        <w:rPr>
          <w:rFonts w:ascii="Times New Roman" w:hAnsi="Times New Roman" w:cs="Times New Roman"/>
          <w:sz w:val="24"/>
          <w:szCs w:val="24"/>
        </w:rPr>
      </w:pPr>
    </w:p>
    <w:p w14:paraId="1145C825" w14:textId="77777777" w:rsidR="009C2CA3" w:rsidRPr="006C6A79" w:rsidRDefault="009C2CA3" w:rsidP="00455C2B">
      <w:pPr>
        <w:spacing w:after="0"/>
        <w:ind w:left="567" w:hanging="567"/>
        <w:rPr>
          <w:rFonts w:ascii="Times New Roman" w:hAnsi="Times New Roman" w:cs="Times New Roman"/>
          <w:sz w:val="24"/>
          <w:szCs w:val="24"/>
        </w:rPr>
      </w:pPr>
      <w:r w:rsidRPr="006C6A79">
        <w:rPr>
          <w:rFonts w:ascii="Times New Roman" w:hAnsi="Times New Roman" w:cs="Times New Roman"/>
          <w:sz w:val="24"/>
          <w:szCs w:val="24"/>
        </w:rPr>
        <w:t>ЕИК:………………Лиценз №: ……………Адрес: Гр./с. .……………………. П.К. ..……</w:t>
      </w:r>
    </w:p>
    <w:p w14:paraId="3D1BE9C4" w14:textId="77777777" w:rsidR="009C2CA3" w:rsidRPr="006C6A79" w:rsidRDefault="009C2CA3" w:rsidP="00455C2B">
      <w:pPr>
        <w:spacing w:after="0"/>
        <w:ind w:left="567" w:hanging="567"/>
        <w:rPr>
          <w:rFonts w:ascii="Times New Roman" w:hAnsi="Times New Roman" w:cs="Times New Roman"/>
          <w:sz w:val="24"/>
          <w:szCs w:val="24"/>
        </w:rPr>
      </w:pPr>
    </w:p>
    <w:p w14:paraId="72E3D220" w14:textId="77777777" w:rsidR="009C2CA3" w:rsidRPr="006C6A79" w:rsidRDefault="009C2CA3" w:rsidP="00455C2B">
      <w:pPr>
        <w:spacing w:after="0"/>
        <w:ind w:left="567" w:hanging="567"/>
        <w:rPr>
          <w:rFonts w:ascii="Times New Roman" w:hAnsi="Times New Roman" w:cs="Times New Roman"/>
          <w:sz w:val="24"/>
          <w:szCs w:val="24"/>
        </w:rPr>
      </w:pPr>
      <w:r w:rsidRPr="006C6A79">
        <w:rPr>
          <w:rFonts w:ascii="Times New Roman" w:hAnsi="Times New Roman" w:cs="Times New Roman"/>
          <w:sz w:val="24"/>
          <w:szCs w:val="24"/>
        </w:rPr>
        <w:t>ж.к</w:t>
      </w:r>
      <w:r w:rsidR="009E4A73">
        <w:rPr>
          <w:rFonts w:ascii="Times New Roman" w:hAnsi="Times New Roman" w:cs="Times New Roman"/>
          <w:sz w:val="24"/>
          <w:szCs w:val="24"/>
        </w:rPr>
        <w:t xml:space="preserve">. </w:t>
      </w:r>
      <w:r w:rsidRPr="006C6A79">
        <w:rPr>
          <w:rFonts w:ascii="Times New Roman" w:hAnsi="Times New Roman" w:cs="Times New Roman"/>
          <w:sz w:val="24"/>
          <w:szCs w:val="24"/>
        </w:rPr>
        <w:t>………………… ул. …………</w:t>
      </w:r>
      <w:r w:rsidR="002037A5">
        <w:rPr>
          <w:rFonts w:ascii="Times New Roman" w:hAnsi="Times New Roman" w:cs="Times New Roman"/>
          <w:sz w:val="24"/>
          <w:szCs w:val="24"/>
        </w:rPr>
        <w:t>……………………………</w:t>
      </w:r>
      <w:r w:rsidRPr="006C6A79">
        <w:rPr>
          <w:rFonts w:ascii="Times New Roman" w:hAnsi="Times New Roman" w:cs="Times New Roman"/>
          <w:sz w:val="24"/>
          <w:szCs w:val="24"/>
        </w:rPr>
        <w:t xml:space="preserve">……….№ … бл. </w:t>
      </w:r>
      <w:r w:rsidR="002037A5">
        <w:rPr>
          <w:rFonts w:ascii="Times New Roman" w:hAnsi="Times New Roman" w:cs="Times New Roman"/>
          <w:sz w:val="24"/>
          <w:szCs w:val="24"/>
        </w:rPr>
        <w:t xml:space="preserve">… </w:t>
      </w:r>
      <w:r w:rsidRPr="006C6A79">
        <w:rPr>
          <w:rFonts w:ascii="Times New Roman" w:hAnsi="Times New Roman" w:cs="Times New Roman"/>
          <w:sz w:val="24"/>
          <w:szCs w:val="24"/>
        </w:rPr>
        <w:t>ет</w:t>
      </w:r>
      <w:r w:rsidR="009E4A73">
        <w:rPr>
          <w:rFonts w:ascii="Times New Roman" w:hAnsi="Times New Roman" w:cs="Times New Roman"/>
          <w:sz w:val="24"/>
          <w:szCs w:val="24"/>
        </w:rPr>
        <w:t xml:space="preserve">. </w:t>
      </w:r>
      <w:r w:rsidRPr="006C6A79">
        <w:rPr>
          <w:rFonts w:ascii="Times New Roman" w:hAnsi="Times New Roman" w:cs="Times New Roman"/>
          <w:sz w:val="24"/>
          <w:szCs w:val="24"/>
        </w:rPr>
        <w:t>… ап. …</w:t>
      </w:r>
    </w:p>
    <w:p w14:paraId="2901123C" w14:textId="77777777" w:rsidR="009C2CA3" w:rsidRPr="006C6A79" w:rsidRDefault="009C2CA3" w:rsidP="00455C2B">
      <w:pPr>
        <w:spacing w:after="0"/>
        <w:ind w:left="567" w:hanging="567"/>
        <w:jc w:val="both"/>
        <w:rPr>
          <w:rFonts w:ascii="Times New Roman" w:hAnsi="Times New Roman" w:cs="Times New Roman"/>
          <w:sz w:val="24"/>
          <w:szCs w:val="24"/>
        </w:rPr>
      </w:pPr>
    </w:p>
    <w:p w14:paraId="29253DF9" w14:textId="77777777" w:rsidR="009C2CA3" w:rsidRPr="006C6A79" w:rsidRDefault="009C2CA3" w:rsidP="00455C2B">
      <w:pPr>
        <w:spacing w:after="0"/>
        <w:ind w:left="567" w:hanging="567"/>
        <w:jc w:val="both"/>
        <w:rPr>
          <w:rFonts w:ascii="Times New Roman" w:hAnsi="Times New Roman" w:cs="Times New Roman"/>
          <w:sz w:val="24"/>
          <w:szCs w:val="24"/>
        </w:rPr>
      </w:pPr>
      <w:r w:rsidRPr="006C6A79">
        <w:rPr>
          <w:rFonts w:ascii="Times New Roman" w:hAnsi="Times New Roman" w:cs="Times New Roman"/>
          <w:sz w:val="24"/>
          <w:szCs w:val="24"/>
        </w:rPr>
        <w:t>Телефон:………………….. Ел. поща:</w:t>
      </w:r>
      <w:r w:rsidR="004318C8">
        <w:rPr>
          <w:rFonts w:ascii="Times New Roman" w:hAnsi="Times New Roman" w:cs="Times New Roman"/>
          <w:sz w:val="24"/>
          <w:szCs w:val="24"/>
          <w:lang w:val="en-US"/>
        </w:rPr>
        <w:t xml:space="preserve"> </w:t>
      </w:r>
      <w:r w:rsidRPr="006C6A79">
        <w:rPr>
          <w:rFonts w:ascii="Times New Roman" w:hAnsi="Times New Roman" w:cs="Times New Roman"/>
          <w:sz w:val="24"/>
          <w:szCs w:val="24"/>
        </w:rPr>
        <w:t>……………………………..</w:t>
      </w:r>
    </w:p>
    <w:p w14:paraId="14C73973" w14:textId="77777777" w:rsidR="009C2CA3" w:rsidRPr="006C6A79" w:rsidRDefault="009C2CA3" w:rsidP="00455C2B">
      <w:pPr>
        <w:spacing w:after="0"/>
        <w:ind w:left="567" w:hanging="567"/>
        <w:jc w:val="both"/>
        <w:rPr>
          <w:rFonts w:ascii="Times New Roman" w:hAnsi="Times New Roman" w:cs="Times New Roman"/>
          <w:sz w:val="24"/>
          <w:szCs w:val="24"/>
        </w:rPr>
      </w:pPr>
    </w:p>
    <w:p w14:paraId="39F3A8E6" w14:textId="77777777" w:rsidR="003932E7" w:rsidRDefault="009C2CA3" w:rsidP="00455C2B">
      <w:pPr>
        <w:spacing w:after="0"/>
        <w:ind w:left="567" w:hanging="567"/>
        <w:jc w:val="both"/>
        <w:rPr>
          <w:rFonts w:ascii="Times New Roman" w:hAnsi="Times New Roman" w:cs="Times New Roman"/>
          <w:sz w:val="24"/>
          <w:szCs w:val="24"/>
        </w:rPr>
      </w:pPr>
      <w:r w:rsidRPr="006C6A79">
        <w:rPr>
          <w:rFonts w:ascii="Times New Roman" w:hAnsi="Times New Roman" w:cs="Times New Roman"/>
          <w:sz w:val="24"/>
          <w:szCs w:val="24"/>
        </w:rPr>
        <w:t>Представлявано от:……</w:t>
      </w:r>
      <w:r w:rsidR="0012763D">
        <w:rPr>
          <w:rFonts w:ascii="Times New Roman" w:hAnsi="Times New Roman" w:cs="Times New Roman"/>
          <w:sz w:val="24"/>
          <w:szCs w:val="24"/>
        </w:rPr>
        <w:t>…………………………………..</w:t>
      </w:r>
      <w:r w:rsidRPr="006C6A79">
        <w:rPr>
          <w:rFonts w:ascii="Times New Roman" w:hAnsi="Times New Roman" w:cs="Times New Roman"/>
          <w:sz w:val="24"/>
          <w:szCs w:val="24"/>
        </w:rPr>
        <w:t xml:space="preserve">…………………………………… </w:t>
      </w:r>
    </w:p>
    <w:p w14:paraId="53A35B44" w14:textId="77777777" w:rsidR="003932E7" w:rsidRDefault="003932E7" w:rsidP="00C23710">
      <w:pPr>
        <w:spacing w:after="0"/>
        <w:ind w:left="567"/>
        <w:jc w:val="center"/>
        <w:rPr>
          <w:rFonts w:ascii="Times New Roman" w:hAnsi="Times New Roman" w:cs="Times New Roman"/>
          <w:sz w:val="24"/>
          <w:szCs w:val="24"/>
        </w:rPr>
      </w:pPr>
      <w:r w:rsidRPr="006C6A79">
        <w:rPr>
          <w:rFonts w:ascii="Times New Roman" w:hAnsi="Times New Roman" w:cs="Times New Roman"/>
          <w:sz w:val="24"/>
          <w:szCs w:val="24"/>
        </w:rPr>
        <w:t>(</w:t>
      </w:r>
      <w:r w:rsidRPr="006C6A79">
        <w:rPr>
          <w:rFonts w:ascii="Times New Roman" w:hAnsi="Times New Roman" w:cs="Times New Roman"/>
          <w:i/>
          <w:sz w:val="24"/>
          <w:szCs w:val="24"/>
        </w:rPr>
        <w:t>име, презиме, фамилия</w:t>
      </w:r>
      <w:r w:rsidRPr="006C6A79">
        <w:rPr>
          <w:rFonts w:ascii="Times New Roman" w:hAnsi="Times New Roman" w:cs="Times New Roman"/>
          <w:sz w:val="24"/>
          <w:szCs w:val="24"/>
        </w:rPr>
        <w:t>)</w:t>
      </w:r>
    </w:p>
    <w:p w14:paraId="3CF12621" w14:textId="77777777" w:rsidR="009C2CA3" w:rsidRPr="006C6A79" w:rsidRDefault="009C2CA3" w:rsidP="00B75234">
      <w:pPr>
        <w:spacing w:before="120" w:after="0"/>
        <w:rPr>
          <w:rFonts w:ascii="Times New Roman" w:hAnsi="Times New Roman" w:cs="Times New Roman"/>
          <w:sz w:val="24"/>
          <w:szCs w:val="24"/>
        </w:rPr>
      </w:pPr>
      <w:r w:rsidRPr="006C6A79">
        <w:rPr>
          <w:rFonts w:ascii="Times New Roman" w:hAnsi="Times New Roman" w:cs="Times New Roman"/>
          <w:sz w:val="24"/>
          <w:szCs w:val="24"/>
        </w:rPr>
        <w:t xml:space="preserve">В качеството си на: </w:t>
      </w:r>
    </w:p>
    <w:p w14:paraId="0A50A572" w14:textId="77777777" w:rsidR="009C2CA3" w:rsidRPr="006C6A79" w:rsidRDefault="009C2CA3" w:rsidP="00C23710">
      <w:pPr>
        <w:spacing w:before="120" w:after="0"/>
        <w:ind w:left="567"/>
        <w:rPr>
          <w:rFonts w:ascii="Times New Roman" w:hAnsi="Times New Roman" w:cs="Times New Roman"/>
          <w:sz w:val="24"/>
          <w:szCs w:val="24"/>
          <w:lang w:val="en-US"/>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63360" behindDoc="0" locked="0" layoutInCell="1" allowOverlap="1" wp14:anchorId="033A9F3C" wp14:editId="7AFB831B">
                <wp:simplePos x="0" y="0"/>
                <wp:positionH relativeFrom="column">
                  <wp:posOffset>180975</wp:posOffset>
                </wp:positionH>
                <wp:positionV relativeFrom="paragraph">
                  <wp:posOffset>104140</wp:posOffset>
                </wp:positionV>
                <wp:extent cx="180975" cy="18097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1731E87D" w14:textId="77777777" w:rsidR="007E355C" w:rsidRPr="002641D0" w:rsidRDefault="007E355C" w:rsidP="009C2CA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E321" id="Rectangle 5" o:spid="_x0000_s1040" style="position:absolute;left:0;text-align:left;margin-left:14.25pt;margin-top:8.2pt;width:14.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">
                <v:textbox>
                  <w:txbxContent>
                    <w:p w:rsidR="007E355C" w:rsidRPr="002641D0" w:rsidRDefault="007E355C" w:rsidP="009C2CA3">
                      <w:pPr>
                        <w:rPr>
                          <w:lang w:val="en-US"/>
                        </w:rPr>
                      </w:pPr>
                    </w:p>
                  </w:txbxContent>
                </v:textbox>
              </v:rect>
            </w:pict>
          </mc:Fallback>
        </mc:AlternateContent>
      </w:r>
      <w:r w:rsidR="00623996">
        <w:rPr>
          <w:rFonts w:ascii="Times New Roman" w:hAnsi="Times New Roman" w:cs="Times New Roman"/>
          <w:sz w:val="24"/>
          <w:szCs w:val="24"/>
        </w:rPr>
        <w:t xml:space="preserve"> </w:t>
      </w:r>
      <w:r w:rsidRPr="006C6A79">
        <w:rPr>
          <w:rFonts w:ascii="Times New Roman" w:hAnsi="Times New Roman" w:cs="Times New Roman"/>
          <w:sz w:val="24"/>
          <w:szCs w:val="24"/>
        </w:rPr>
        <w:t>лице, представляващо юридическото лице;</w:t>
      </w:r>
    </w:p>
    <w:p w14:paraId="52E7B7A4" w14:textId="77777777" w:rsidR="009C2CA3" w:rsidRDefault="009C2CA3" w:rsidP="00C23710">
      <w:pPr>
        <w:spacing w:before="120" w:after="0"/>
        <w:ind w:left="567"/>
        <w:rPr>
          <w:rFonts w:ascii="Times New Roman" w:hAnsi="Times New Roman" w:cs="Times New Roman"/>
          <w:sz w:val="24"/>
          <w:szCs w:val="24"/>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64384" behindDoc="0" locked="0" layoutInCell="1" allowOverlap="1" wp14:anchorId="1DE19980" wp14:editId="72CA8343">
                <wp:simplePos x="0" y="0"/>
                <wp:positionH relativeFrom="column">
                  <wp:posOffset>180975</wp:posOffset>
                </wp:positionH>
                <wp:positionV relativeFrom="paragraph">
                  <wp:posOffset>114300</wp:posOffset>
                </wp:positionV>
                <wp:extent cx="180975" cy="18097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49D1ACB1" w14:textId="77777777" w:rsidR="007E355C" w:rsidRPr="002641D0" w:rsidRDefault="007E355C" w:rsidP="009C2CA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291C7" id="Rectangle 6" o:spid="_x0000_s1041" style="position:absolute;left:0;text-align:left;margin-left:14.25pt;margin-top:9pt;width:14.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">
                <v:textbox>
                  <w:txbxContent>
                    <w:p w:rsidR="007E355C" w:rsidRPr="002641D0" w:rsidRDefault="007E355C" w:rsidP="009C2CA3">
                      <w:pPr>
                        <w:rPr>
                          <w:lang w:val="en-US"/>
                        </w:rPr>
                      </w:pPr>
                    </w:p>
                  </w:txbxContent>
                </v:textbox>
              </v:rect>
            </w:pict>
          </mc:Fallback>
        </mc:AlternateContent>
      </w:r>
      <w:r w:rsidR="00623996">
        <w:rPr>
          <w:rFonts w:ascii="Times New Roman" w:hAnsi="Times New Roman" w:cs="Times New Roman"/>
          <w:sz w:val="24"/>
          <w:szCs w:val="24"/>
        </w:rPr>
        <w:t xml:space="preserve"> </w:t>
      </w:r>
      <w:r w:rsidRPr="006C6A79">
        <w:rPr>
          <w:rFonts w:ascii="Times New Roman" w:hAnsi="Times New Roman" w:cs="Times New Roman"/>
          <w:sz w:val="24"/>
          <w:szCs w:val="24"/>
        </w:rPr>
        <w:t>упълномощено лице</w:t>
      </w:r>
    </w:p>
    <w:p w14:paraId="1E7CF562" w14:textId="77777777" w:rsidR="00455C2B" w:rsidRPr="006C6A79" w:rsidRDefault="00455C2B" w:rsidP="00C23710">
      <w:pPr>
        <w:spacing w:before="120" w:after="0"/>
        <w:ind w:left="567"/>
        <w:rPr>
          <w:rFonts w:ascii="Times New Roman" w:hAnsi="Times New Roman" w:cs="Times New Roman"/>
          <w:sz w:val="24"/>
          <w:szCs w:val="24"/>
        </w:rPr>
      </w:pPr>
    </w:p>
    <w:p w14:paraId="3ADE6C2C" w14:textId="77777777" w:rsidR="009C2CA3" w:rsidRPr="006C6A79" w:rsidRDefault="00F30BD7" w:rsidP="00455C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Представям настоящото заявление и приложените към него документи за предоставяне на</w:t>
      </w:r>
      <w:r w:rsidRPr="006C6A79">
        <w:rPr>
          <w:rFonts w:ascii="Times New Roman" w:hAnsi="Times New Roman" w:cs="Times New Roman"/>
          <w:sz w:val="24"/>
          <w:szCs w:val="24"/>
        </w:rPr>
        <w:t xml:space="preserve"> </w:t>
      </w:r>
      <w:r w:rsidR="009C2CA3" w:rsidRPr="006C6A79">
        <w:rPr>
          <w:rFonts w:ascii="Times New Roman" w:hAnsi="Times New Roman" w:cs="Times New Roman"/>
          <w:sz w:val="24"/>
          <w:szCs w:val="24"/>
        </w:rPr>
        <w:t>следните еднократни разрешителни, необходими за извършване на международен автомобилен превоз на товари, както следва:</w:t>
      </w:r>
    </w:p>
    <w:p w14:paraId="01E896F9" w14:textId="77777777" w:rsidR="009C2CA3" w:rsidRPr="006C6A79" w:rsidRDefault="009C2CA3" w:rsidP="00C23710">
      <w:pPr>
        <w:spacing w:after="0" w:line="240" w:lineRule="auto"/>
        <w:ind w:left="567"/>
        <w:rPr>
          <w:rFonts w:ascii="Times New Roman" w:hAnsi="Times New Roman" w:cs="Times New Roman"/>
          <w:sz w:val="24"/>
          <w:szCs w:val="24"/>
        </w:rPr>
      </w:pPr>
    </w:p>
    <w:p w14:paraId="52F490C5"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1 …………………… ………………………... за МПС с рег. №……………………………</w:t>
      </w:r>
    </w:p>
    <w:p w14:paraId="0B62A5E5"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w:t>
      </w:r>
    </w:p>
    <w:p w14:paraId="628301E1"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w:t>
      </w:r>
    </w:p>
    <w:p w14:paraId="56EBFDB6"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w:t>
      </w:r>
    </w:p>
    <w:p w14:paraId="36711B51" w14:textId="77777777" w:rsidR="009C2CA3" w:rsidRPr="006C6A79" w:rsidRDefault="009C2CA3" w:rsidP="00C23710">
      <w:pPr>
        <w:spacing w:after="0" w:line="240" w:lineRule="auto"/>
        <w:ind w:left="567"/>
        <w:rPr>
          <w:rFonts w:ascii="Times New Roman" w:hAnsi="Times New Roman" w:cs="Times New Roman"/>
          <w:i/>
          <w:sz w:val="24"/>
          <w:szCs w:val="24"/>
        </w:rPr>
      </w:pPr>
      <w:r w:rsidRPr="006C6A79">
        <w:rPr>
          <w:rFonts w:ascii="Times New Roman" w:hAnsi="Times New Roman" w:cs="Times New Roman"/>
          <w:i/>
          <w:sz w:val="24"/>
          <w:szCs w:val="24"/>
        </w:rPr>
        <w:t xml:space="preserve">            (посочва се държава, вид разрешително и брой)</w:t>
      </w:r>
    </w:p>
    <w:p w14:paraId="2C31B0FE"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2 ………………………………………………. за МПС с рег. №……………………………</w:t>
      </w:r>
    </w:p>
    <w:p w14:paraId="095FCD74"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w:t>
      </w:r>
    </w:p>
    <w:p w14:paraId="3B599210"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w:t>
      </w:r>
    </w:p>
    <w:p w14:paraId="76454F1E"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w:t>
      </w:r>
    </w:p>
    <w:p w14:paraId="5BF933E6" w14:textId="77777777" w:rsidR="009C2CA3" w:rsidRPr="006C6A79" w:rsidRDefault="009C2CA3" w:rsidP="00C23710">
      <w:pPr>
        <w:spacing w:after="0" w:line="240" w:lineRule="auto"/>
        <w:ind w:left="567"/>
        <w:rPr>
          <w:rFonts w:ascii="Times New Roman" w:hAnsi="Times New Roman" w:cs="Times New Roman"/>
          <w:i/>
          <w:sz w:val="24"/>
          <w:szCs w:val="24"/>
        </w:rPr>
      </w:pPr>
      <w:r w:rsidRPr="006C6A79">
        <w:rPr>
          <w:rFonts w:ascii="Times New Roman" w:hAnsi="Times New Roman" w:cs="Times New Roman"/>
          <w:i/>
          <w:sz w:val="24"/>
          <w:szCs w:val="24"/>
        </w:rPr>
        <w:t xml:space="preserve">     (посочва се държава, вид разрешително и брой)</w:t>
      </w:r>
    </w:p>
    <w:p w14:paraId="0248DE18"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3 ……………………… ……………………… за МПС с рег. №……………………………</w:t>
      </w:r>
    </w:p>
    <w:p w14:paraId="407CE289"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w:t>
      </w:r>
    </w:p>
    <w:p w14:paraId="120B74DF"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w:t>
      </w:r>
    </w:p>
    <w:p w14:paraId="5C8F43FC"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w:t>
      </w:r>
    </w:p>
    <w:p w14:paraId="7F30047E" w14:textId="77777777" w:rsidR="009C2CA3" w:rsidRPr="006C6A79" w:rsidRDefault="009C2CA3" w:rsidP="00C23710">
      <w:pPr>
        <w:spacing w:after="0" w:line="240" w:lineRule="auto"/>
        <w:ind w:left="567"/>
        <w:rPr>
          <w:rFonts w:ascii="Times New Roman" w:hAnsi="Times New Roman" w:cs="Times New Roman"/>
          <w:i/>
          <w:sz w:val="24"/>
          <w:szCs w:val="24"/>
        </w:rPr>
      </w:pPr>
      <w:r w:rsidRPr="006C6A79">
        <w:rPr>
          <w:rFonts w:ascii="Times New Roman" w:hAnsi="Times New Roman" w:cs="Times New Roman"/>
          <w:i/>
          <w:sz w:val="24"/>
          <w:szCs w:val="24"/>
        </w:rPr>
        <w:t xml:space="preserve">        (посочва се държава, вид разрешително и брой)</w:t>
      </w:r>
    </w:p>
    <w:p w14:paraId="70294FD4"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4 ………………………………………………. за МПС с рег. №……………………………</w:t>
      </w:r>
    </w:p>
    <w:p w14:paraId="7BE8742B"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w:t>
      </w:r>
    </w:p>
    <w:p w14:paraId="1FBD9514"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w:t>
      </w:r>
    </w:p>
    <w:p w14:paraId="470CD2B1" w14:textId="77777777" w:rsidR="009C2CA3" w:rsidRPr="006C6A79" w:rsidRDefault="009C2CA3" w:rsidP="00C23710">
      <w:pPr>
        <w:spacing w:after="0" w:line="240" w:lineRule="auto"/>
        <w:ind w:left="567"/>
        <w:rPr>
          <w:rFonts w:ascii="Times New Roman" w:hAnsi="Times New Roman" w:cs="Times New Roman"/>
          <w:sz w:val="24"/>
          <w:szCs w:val="24"/>
        </w:rPr>
      </w:pPr>
      <w:r w:rsidRPr="006C6A79">
        <w:rPr>
          <w:rFonts w:ascii="Times New Roman" w:hAnsi="Times New Roman" w:cs="Times New Roman"/>
          <w:sz w:val="24"/>
          <w:szCs w:val="24"/>
        </w:rPr>
        <w:t>…………………………………………………</w:t>
      </w:r>
    </w:p>
    <w:p w14:paraId="51FBB381" w14:textId="77777777" w:rsidR="009C2CA3" w:rsidRPr="006C6A79" w:rsidRDefault="009C2CA3" w:rsidP="00C23710">
      <w:pPr>
        <w:spacing w:after="0" w:line="240" w:lineRule="auto"/>
        <w:ind w:left="567"/>
        <w:rPr>
          <w:rFonts w:ascii="Times New Roman" w:hAnsi="Times New Roman" w:cs="Times New Roman"/>
          <w:i/>
          <w:sz w:val="24"/>
          <w:szCs w:val="24"/>
        </w:rPr>
      </w:pPr>
      <w:r w:rsidRPr="006C6A79">
        <w:rPr>
          <w:rFonts w:ascii="Times New Roman" w:hAnsi="Times New Roman" w:cs="Times New Roman"/>
          <w:i/>
          <w:sz w:val="24"/>
          <w:szCs w:val="24"/>
        </w:rPr>
        <w:lastRenderedPageBreak/>
        <w:t xml:space="preserve">         (посочва се държава, вид разрешително и брой)</w:t>
      </w:r>
    </w:p>
    <w:p w14:paraId="40224896" w14:textId="77777777" w:rsidR="009C2CA3" w:rsidRPr="006C6A79" w:rsidRDefault="009C2CA3" w:rsidP="00C23710">
      <w:pPr>
        <w:spacing w:after="0" w:line="240" w:lineRule="auto"/>
        <w:ind w:left="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Прилагам следните документи:</w:t>
      </w:r>
      <w:r w:rsidRPr="006C6A79">
        <w:rPr>
          <w:rFonts w:ascii="Times New Roman" w:eastAsia="Times New Roman" w:hAnsi="Times New Roman" w:cs="Times New Roman"/>
          <w:sz w:val="24"/>
          <w:szCs w:val="24"/>
          <w:lang w:eastAsia="bg-BG"/>
        </w:rPr>
        <w:tab/>
      </w:r>
    </w:p>
    <w:p w14:paraId="7E476B78" w14:textId="77777777" w:rsidR="009C2CA3" w:rsidRPr="006C6A79" w:rsidRDefault="009C2CA3" w:rsidP="00C23710">
      <w:pPr>
        <w:pStyle w:val="ListParagraph"/>
        <w:numPr>
          <w:ilvl w:val="0"/>
          <w:numId w:val="46"/>
        </w:numPr>
        <w:spacing w:after="0" w:line="240" w:lineRule="auto"/>
        <w:ind w:left="567" w:firstLine="0"/>
        <w:rPr>
          <w:rFonts w:ascii="Times New Roman" w:eastAsia="Times New Roman" w:hAnsi="Times New Roman" w:cs="Times New Roman"/>
          <w:sz w:val="24"/>
          <w:szCs w:val="24"/>
          <w:lang w:val="ru-RU" w:eastAsia="bg-BG"/>
        </w:rPr>
      </w:pPr>
      <w:r w:rsidRPr="006C6A79">
        <w:rPr>
          <w:rFonts w:ascii="Times New Roman" w:eastAsia="Times New Roman" w:hAnsi="Times New Roman" w:cs="Times New Roman"/>
          <w:sz w:val="24"/>
          <w:szCs w:val="24"/>
          <w:lang w:eastAsia="bg-BG"/>
        </w:rPr>
        <w:t xml:space="preserve">Копие от </w:t>
      </w:r>
      <w:r w:rsidR="00623996">
        <w:rPr>
          <w:rFonts w:ascii="Times New Roman" w:eastAsia="Times New Roman" w:hAnsi="Times New Roman" w:cs="Times New Roman"/>
          <w:sz w:val="24"/>
          <w:szCs w:val="24"/>
          <w:lang w:eastAsia="bg-BG"/>
        </w:rPr>
        <w:t>договор (</w:t>
      </w:r>
      <w:r w:rsidRPr="006C6A79">
        <w:rPr>
          <w:rFonts w:ascii="Times New Roman" w:eastAsia="Times New Roman" w:hAnsi="Times New Roman" w:cs="Times New Roman"/>
          <w:sz w:val="24"/>
          <w:szCs w:val="24"/>
          <w:lang w:eastAsia="bg-BG"/>
        </w:rPr>
        <w:t>заявка</w:t>
      </w:r>
      <w:r w:rsidR="00623996">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w:t>
      </w:r>
    </w:p>
    <w:p w14:paraId="14F2D7A7" w14:textId="77777777" w:rsidR="009C2CA3" w:rsidRPr="006C6A79" w:rsidRDefault="009C2CA3" w:rsidP="00C23710">
      <w:pPr>
        <w:pStyle w:val="ListParagraph"/>
        <w:numPr>
          <w:ilvl w:val="0"/>
          <w:numId w:val="46"/>
        </w:numPr>
        <w:spacing w:after="0" w:line="240" w:lineRule="auto"/>
        <w:ind w:left="567" w:firstLine="0"/>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Копие от задействан карнет</w:t>
      </w:r>
      <w:r w:rsidRPr="006C6A79">
        <w:rPr>
          <w:rFonts w:ascii="Times New Roman" w:eastAsia="Times New Roman" w:hAnsi="Times New Roman" w:cs="Times New Roman"/>
          <w:sz w:val="24"/>
          <w:szCs w:val="24"/>
          <w:lang w:val="ru-RU" w:eastAsia="bg-BG"/>
        </w:rPr>
        <w:t xml:space="preserve"> </w:t>
      </w:r>
      <w:r w:rsidRPr="006C6A79">
        <w:rPr>
          <w:rFonts w:ascii="Times New Roman" w:eastAsia="Times New Roman" w:hAnsi="Times New Roman" w:cs="Times New Roman"/>
          <w:sz w:val="24"/>
          <w:szCs w:val="24"/>
          <w:lang w:val="en-US" w:eastAsia="bg-BG"/>
        </w:rPr>
        <w:t>TIR</w:t>
      </w:r>
      <w:r w:rsidRPr="006C6A79">
        <w:rPr>
          <w:rFonts w:ascii="Times New Roman" w:eastAsia="Times New Roman" w:hAnsi="Times New Roman" w:cs="Times New Roman"/>
          <w:sz w:val="24"/>
          <w:szCs w:val="24"/>
          <w:lang w:eastAsia="bg-BG"/>
        </w:rPr>
        <w:t>;*</w:t>
      </w:r>
    </w:p>
    <w:p w14:paraId="4347DB4A" w14:textId="77777777" w:rsidR="009C2CA3" w:rsidRPr="006C6A79" w:rsidRDefault="009C2CA3" w:rsidP="00C23710">
      <w:pPr>
        <w:pStyle w:val="ListParagraph"/>
        <w:numPr>
          <w:ilvl w:val="0"/>
          <w:numId w:val="46"/>
        </w:numPr>
        <w:spacing w:after="0" w:line="240" w:lineRule="auto"/>
        <w:ind w:left="567" w:firstLine="0"/>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Копие от митнически документи;*</w:t>
      </w: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p>
    <w:p w14:paraId="36B47382" w14:textId="77777777" w:rsidR="009C2CA3" w:rsidRPr="006C6A79" w:rsidRDefault="009C2CA3" w:rsidP="00C23710">
      <w:pPr>
        <w:pStyle w:val="ListParagraph"/>
        <w:numPr>
          <w:ilvl w:val="0"/>
          <w:numId w:val="46"/>
        </w:numPr>
        <w:spacing w:after="0" w:line="240" w:lineRule="auto"/>
        <w:ind w:left="567" w:firstLine="0"/>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Копие от товарителница </w:t>
      </w:r>
      <w:r w:rsidRPr="006C6A79">
        <w:rPr>
          <w:rFonts w:ascii="Times New Roman" w:eastAsia="Times New Roman" w:hAnsi="Times New Roman" w:cs="Times New Roman"/>
          <w:sz w:val="24"/>
          <w:szCs w:val="24"/>
          <w:lang w:val="en-US" w:eastAsia="bg-BG"/>
        </w:rPr>
        <w:t>CMR</w:t>
      </w:r>
      <w:r w:rsidRPr="006C6A79">
        <w:rPr>
          <w:rFonts w:ascii="Times New Roman" w:eastAsia="Times New Roman" w:hAnsi="Times New Roman" w:cs="Times New Roman"/>
          <w:sz w:val="24"/>
          <w:szCs w:val="24"/>
          <w:lang w:eastAsia="bg-BG"/>
        </w:rPr>
        <w:t>.*</w:t>
      </w:r>
    </w:p>
    <w:p w14:paraId="43C022F6" w14:textId="77777777" w:rsidR="009C2CA3" w:rsidRPr="006C6A79" w:rsidRDefault="009C2CA3" w:rsidP="00C23710">
      <w:pPr>
        <w:spacing w:after="0" w:line="240" w:lineRule="auto"/>
        <w:ind w:left="567"/>
        <w:rPr>
          <w:rFonts w:ascii="Times New Roman" w:eastAsia="Times New Roman" w:hAnsi="Times New Roman" w:cs="Times New Roman"/>
          <w:sz w:val="24"/>
          <w:szCs w:val="24"/>
          <w:lang w:eastAsia="bg-BG"/>
        </w:rPr>
      </w:pPr>
    </w:p>
    <w:p w14:paraId="3D09FDF3" w14:textId="77777777" w:rsidR="009C2CA3" w:rsidRPr="006C6A79" w:rsidRDefault="002037A5" w:rsidP="00C23710">
      <w:pPr>
        <w:spacing w:after="0" w:line="240" w:lineRule="auto"/>
        <w:ind w:left="567"/>
        <w:rPr>
          <w:rFonts w:ascii="Times New Roman" w:hAnsi="Times New Roman" w:cs="Times New Roman"/>
          <w:i/>
          <w:sz w:val="24"/>
          <w:szCs w:val="24"/>
        </w:rPr>
      </w:pPr>
      <w:r>
        <w:rPr>
          <w:rFonts w:ascii="Times New Roman" w:hAnsi="Times New Roman" w:cs="Times New Roman"/>
          <w:i/>
          <w:sz w:val="24"/>
          <w:szCs w:val="24"/>
        </w:rPr>
        <w:t>Забележка</w:t>
      </w:r>
      <w:r w:rsidR="009C2CA3" w:rsidRPr="006C6A79">
        <w:rPr>
          <w:rFonts w:ascii="Times New Roman" w:hAnsi="Times New Roman" w:cs="Times New Roman"/>
          <w:i/>
          <w:sz w:val="24"/>
          <w:szCs w:val="24"/>
        </w:rPr>
        <w:t>*</w:t>
      </w:r>
      <w:r>
        <w:rPr>
          <w:rFonts w:ascii="Times New Roman" w:hAnsi="Times New Roman" w:cs="Times New Roman"/>
          <w:i/>
          <w:sz w:val="24"/>
          <w:szCs w:val="24"/>
        </w:rPr>
        <w:t xml:space="preserve">: </w:t>
      </w:r>
      <w:r w:rsidR="009C2CA3" w:rsidRPr="006C6A79">
        <w:rPr>
          <w:rFonts w:ascii="Times New Roman" w:hAnsi="Times New Roman" w:cs="Times New Roman"/>
          <w:i/>
          <w:sz w:val="24"/>
          <w:szCs w:val="24"/>
        </w:rPr>
        <w:t>Копията</w:t>
      </w:r>
      <w:r w:rsidR="003932E7">
        <w:rPr>
          <w:rFonts w:ascii="Times New Roman" w:hAnsi="Times New Roman" w:cs="Times New Roman"/>
          <w:i/>
          <w:sz w:val="24"/>
          <w:szCs w:val="24"/>
        </w:rPr>
        <w:t xml:space="preserve"> трябва да са заверени с текст „</w:t>
      </w:r>
      <w:r w:rsidR="009C2CA3" w:rsidRPr="006C6A79">
        <w:rPr>
          <w:rFonts w:ascii="Times New Roman" w:hAnsi="Times New Roman" w:cs="Times New Roman"/>
          <w:i/>
          <w:sz w:val="24"/>
          <w:szCs w:val="24"/>
        </w:rPr>
        <w:t>вярно с оригинала</w:t>
      </w:r>
      <w:r w:rsidR="003932E7">
        <w:rPr>
          <w:rFonts w:ascii="Times New Roman" w:hAnsi="Times New Roman" w:cs="Times New Roman"/>
          <w:i/>
          <w:sz w:val="24"/>
          <w:szCs w:val="24"/>
        </w:rPr>
        <w:t>“</w:t>
      </w:r>
      <w:r w:rsidR="009C2CA3" w:rsidRPr="006C6A79">
        <w:rPr>
          <w:rFonts w:ascii="Times New Roman" w:hAnsi="Times New Roman" w:cs="Times New Roman"/>
          <w:i/>
          <w:sz w:val="24"/>
          <w:szCs w:val="24"/>
        </w:rPr>
        <w:t>, имената на лицето, извършващо заверката и неговия подпис.</w:t>
      </w:r>
    </w:p>
    <w:p w14:paraId="4360312A" w14:textId="77777777" w:rsidR="009C2CA3" w:rsidRPr="006C6A79" w:rsidRDefault="009C2CA3" w:rsidP="00455C2B">
      <w:pPr>
        <w:spacing w:after="0" w:line="240" w:lineRule="auto"/>
        <w:ind w:firstLine="567"/>
        <w:rPr>
          <w:rFonts w:ascii="Times New Roman" w:hAnsi="Times New Roman" w:cs="Times New Roman"/>
          <w:sz w:val="24"/>
          <w:szCs w:val="24"/>
        </w:rPr>
      </w:pPr>
    </w:p>
    <w:p w14:paraId="5C4AE296" w14:textId="77777777" w:rsidR="009C2CA3" w:rsidRPr="006C6A79" w:rsidRDefault="009C2CA3" w:rsidP="00455C2B">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Желая да получа заявените документи: </w:t>
      </w:r>
    </w:p>
    <w:p w14:paraId="3FE37586" w14:textId="77777777" w:rsidR="009C2CA3" w:rsidRPr="006C6A79" w:rsidRDefault="009C2CA3" w:rsidP="00455C2B">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В център за административно обслужване в регионално звено на Изпълнителна агенция „Автомобилна администрация“ (ИААА) в гр. …………………….;</w:t>
      </w:r>
    </w:p>
    <w:p w14:paraId="14207823" w14:textId="77777777" w:rsidR="009C2CA3" w:rsidRPr="006C6A79" w:rsidRDefault="009C2CA3" w:rsidP="00455C2B">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В център за административно обслужване в централното управление на ИААА;</w:t>
      </w:r>
    </w:p>
    <w:p w14:paraId="3CADA41E" w14:textId="77777777" w:rsidR="009C2CA3" w:rsidRPr="006C6A79" w:rsidRDefault="009C2CA3" w:rsidP="00455C2B">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Чрез лицензиран пощенски оператор на адрес: .................................................................</w:t>
      </w:r>
    </w:p>
    <w:p w14:paraId="6C7DDEB9" w14:textId="77777777" w:rsidR="009C2CA3" w:rsidRPr="006C6A79" w:rsidRDefault="009C2CA3" w:rsidP="00455C2B">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w:t>
      </w:r>
    </w:p>
    <w:p w14:paraId="33D65884" w14:textId="77777777" w:rsidR="009C2CA3" w:rsidRPr="006C6A79" w:rsidRDefault="009C2CA3" w:rsidP="00455C2B">
      <w:pPr>
        <w:spacing w:after="0" w:line="240" w:lineRule="auto"/>
        <w:ind w:firstLine="567"/>
        <w:jc w:val="both"/>
        <w:rPr>
          <w:rFonts w:ascii="Times New Roman" w:eastAsia="Times New Roman" w:hAnsi="Times New Roman" w:cs="Times New Roman"/>
          <w:i/>
          <w:color w:val="000000"/>
          <w:sz w:val="24"/>
          <w:szCs w:val="24"/>
          <w:lang w:eastAsia="bg-BG"/>
        </w:rPr>
      </w:pPr>
      <w:r w:rsidRPr="006C6A79">
        <w:rPr>
          <w:rFonts w:ascii="Times New Roman" w:eastAsia="Times New Roman" w:hAnsi="Times New Roman" w:cs="Times New Roman"/>
          <w:i/>
          <w:color w:val="000000"/>
          <w:sz w:val="24"/>
          <w:szCs w:val="24"/>
          <w:lang w:eastAsia="bg-BG"/>
        </w:rPr>
        <w:t xml:space="preserve">                           (населено място, пощенски код, ул./ж.к., №, бл., ап., телефон)</w:t>
      </w:r>
    </w:p>
    <w:p w14:paraId="410E9CCA" w14:textId="77777777" w:rsidR="009C2CA3" w:rsidRPr="006C6A79" w:rsidRDefault="009C2CA3" w:rsidP="00455C2B">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като декларирам, че пощенските разходи са за моя сметка и съм съгласен документите да бъдат пренасяни от оператора за служебни цели.</w:t>
      </w:r>
    </w:p>
    <w:p w14:paraId="68A1CD3E" w14:textId="77777777" w:rsidR="009C2CA3" w:rsidRPr="006C6A79" w:rsidRDefault="009C2CA3" w:rsidP="002037A5">
      <w:pPr>
        <w:spacing w:after="0" w:line="240" w:lineRule="auto"/>
        <w:ind w:left="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 </w:t>
      </w:r>
    </w:p>
    <w:p w14:paraId="224BB7E4" w14:textId="77777777" w:rsidR="009C2CA3"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Дата:………………..                                                               Подпис:………………………….“</w:t>
      </w:r>
    </w:p>
    <w:p w14:paraId="4DDA5CAD" w14:textId="77777777" w:rsidR="00592937" w:rsidRPr="006C6A79" w:rsidRDefault="00592937" w:rsidP="006C6A79">
      <w:pPr>
        <w:spacing w:after="0" w:line="240" w:lineRule="auto"/>
        <w:ind w:firstLine="567"/>
        <w:jc w:val="both"/>
        <w:rPr>
          <w:rFonts w:ascii="Times New Roman" w:hAnsi="Times New Roman" w:cs="Times New Roman"/>
          <w:sz w:val="24"/>
          <w:szCs w:val="24"/>
        </w:rPr>
      </w:pPr>
    </w:p>
    <w:p w14:paraId="4D223130" w14:textId="77777777" w:rsidR="009C2CA3" w:rsidRPr="006C6A79" w:rsidRDefault="009C2CA3" w:rsidP="009A0546">
      <w:pPr>
        <w:spacing w:after="0" w:line="240" w:lineRule="auto"/>
        <w:ind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w:t>
      </w:r>
      <w:r w:rsidR="00835FD3">
        <w:rPr>
          <w:rFonts w:ascii="Times New Roman" w:hAnsi="Times New Roman" w:cs="Times New Roman"/>
          <w:b/>
          <w:sz w:val="24"/>
          <w:szCs w:val="24"/>
        </w:rPr>
        <w:t>61</w:t>
      </w:r>
      <w:r w:rsidRPr="006C6A79">
        <w:rPr>
          <w:rFonts w:ascii="Times New Roman" w:hAnsi="Times New Roman" w:cs="Times New Roman"/>
          <w:b/>
          <w:sz w:val="24"/>
          <w:szCs w:val="24"/>
        </w:rPr>
        <w:t xml:space="preserve">. </w:t>
      </w:r>
      <w:r w:rsidRPr="006C6A79">
        <w:rPr>
          <w:rFonts w:ascii="Times New Roman" w:hAnsi="Times New Roman" w:cs="Times New Roman"/>
          <w:sz w:val="24"/>
          <w:szCs w:val="24"/>
        </w:rPr>
        <w:t xml:space="preserve">Приложение № 17 към чл. 35, ал. 1, т. 1 </w:t>
      </w:r>
      <w:r w:rsidR="009A0546" w:rsidRPr="009A0546">
        <w:rPr>
          <w:rFonts w:ascii="Times New Roman" w:hAnsi="Times New Roman" w:cs="Times New Roman"/>
          <w:sz w:val="24"/>
          <w:szCs w:val="24"/>
        </w:rPr>
        <w:t>и чл. 43, ал. 1 и 2</w:t>
      </w:r>
      <w:r w:rsidR="009A0546">
        <w:rPr>
          <w:rFonts w:ascii="Times New Roman" w:hAnsi="Times New Roman" w:cs="Times New Roman"/>
          <w:sz w:val="24"/>
          <w:szCs w:val="24"/>
        </w:rPr>
        <w:t xml:space="preserve"> </w:t>
      </w:r>
      <w:r w:rsidRPr="006C6A79">
        <w:rPr>
          <w:rFonts w:ascii="Times New Roman" w:hAnsi="Times New Roman" w:cs="Times New Roman"/>
          <w:sz w:val="24"/>
          <w:szCs w:val="24"/>
        </w:rPr>
        <w:t>се изменя така:</w:t>
      </w:r>
    </w:p>
    <w:p w14:paraId="33C5DE32" w14:textId="77777777" w:rsidR="009C2CA3" w:rsidRPr="006C6A79" w:rsidRDefault="009A0546" w:rsidP="009A0546">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 xml:space="preserve">        </w:t>
      </w:r>
      <w:r w:rsidR="009C2CA3" w:rsidRPr="006C6A79">
        <w:rPr>
          <w:rFonts w:ascii="Times New Roman" w:hAnsi="Times New Roman" w:cs="Times New Roman"/>
          <w:sz w:val="24"/>
          <w:szCs w:val="24"/>
        </w:rPr>
        <w:t xml:space="preserve">„Приложение № 17 </w:t>
      </w:r>
    </w:p>
    <w:p w14:paraId="0513AD02" w14:textId="7BEC8F1C" w:rsidR="009C2CA3" w:rsidRPr="006C6A79" w:rsidRDefault="009A0546" w:rsidP="00C23710">
      <w:pPr>
        <w:spacing w:after="0" w:line="240" w:lineRule="auto"/>
        <w:rPr>
          <w:rFonts w:ascii="Times New Roman" w:hAnsi="Times New Roman" w:cs="Times New Roman"/>
          <w:b/>
          <w:sz w:val="24"/>
          <w:szCs w:val="24"/>
          <w:lang w:eastAsia="bg-BG"/>
        </w:rPr>
      </w:pPr>
      <w:r>
        <w:rPr>
          <w:rFonts w:ascii="Times New Roman" w:hAnsi="Times New Roman" w:cs="Times New Roman"/>
          <w:sz w:val="24"/>
          <w:szCs w:val="24"/>
        </w:rPr>
        <w:t xml:space="preserve">                              </w:t>
      </w:r>
      <w:r w:rsidR="009C2CA3" w:rsidRPr="006C6A79">
        <w:rPr>
          <w:rFonts w:ascii="Times New Roman" w:hAnsi="Times New Roman" w:cs="Times New Roman"/>
          <w:sz w:val="24"/>
          <w:szCs w:val="24"/>
        </w:rPr>
        <w:t>към чл. 35, ал. 1, т. 1 и</w:t>
      </w:r>
      <w:r>
        <w:rPr>
          <w:rFonts w:ascii="Times New Roman" w:hAnsi="Times New Roman" w:cs="Times New Roman"/>
          <w:sz w:val="24"/>
          <w:szCs w:val="24"/>
        </w:rPr>
        <w:t xml:space="preserve"> чл. 43, ал. 1 и 2 </w:t>
      </w:r>
      <w:r w:rsidR="009C2CA3" w:rsidRPr="006C6A79">
        <w:rPr>
          <w:rFonts w:ascii="Times New Roman" w:hAnsi="Times New Roman" w:cs="Times New Roman"/>
          <w:b/>
          <w:sz w:val="24"/>
          <w:szCs w:val="24"/>
          <w:lang w:eastAsia="bg-BG"/>
        </w:rPr>
        <w:t>ДО</w:t>
      </w:r>
    </w:p>
    <w:p w14:paraId="5EE0E7D0" w14:textId="77777777" w:rsidR="009C2CA3" w:rsidRPr="006C6A79" w:rsidRDefault="009C2CA3" w:rsidP="00C23710">
      <w:pPr>
        <w:spacing w:after="0" w:line="240" w:lineRule="auto"/>
        <w:rPr>
          <w:rFonts w:ascii="Times New Roman" w:hAnsi="Times New Roman" w:cs="Times New Roman"/>
          <w:b/>
          <w:sz w:val="24"/>
          <w:szCs w:val="24"/>
          <w:lang w:eastAsia="bg-BG"/>
        </w:rPr>
      </w:pPr>
      <w:r w:rsidRPr="006C6A79">
        <w:rPr>
          <w:rFonts w:ascii="Times New Roman" w:hAnsi="Times New Roman" w:cs="Times New Roman"/>
          <w:b/>
          <w:sz w:val="24"/>
          <w:szCs w:val="24"/>
          <w:lang w:eastAsia="bg-BG"/>
        </w:rPr>
        <w:t>МИНИСТЪРА НА ТРАНСПОРТА И СЪОБЩЕНИЯТА</w:t>
      </w:r>
    </w:p>
    <w:p w14:paraId="7529F857" w14:textId="77777777" w:rsidR="009C2CA3" w:rsidRPr="006C6A79" w:rsidRDefault="009C2CA3" w:rsidP="00C23710">
      <w:pPr>
        <w:spacing w:after="0" w:line="240" w:lineRule="auto"/>
        <w:rPr>
          <w:rFonts w:ascii="Times New Roman" w:hAnsi="Times New Roman" w:cs="Times New Roman"/>
          <w:b/>
          <w:sz w:val="24"/>
          <w:szCs w:val="24"/>
          <w:lang w:eastAsia="bg-BG"/>
        </w:rPr>
      </w:pPr>
    </w:p>
    <w:p w14:paraId="66292361" w14:textId="77777777" w:rsidR="009C2CA3" w:rsidRPr="006C6A79" w:rsidRDefault="009C2CA3" w:rsidP="00C23710">
      <w:pPr>
        <w:spacing w:after="0" w:line="240" w:lineRule="auto"/>
        <w:jc w:val="both"/>
        <w:rPr>
          <w:rFonts w:ascii="Times New Roman" w:hAnsi="Times New Roman" w:cs="Times New Roman"/>
          <w:b/>
          <w:sz w:val="24"/>
          <w:szCs w:val="24"/>
        </w:rPr>
      </w:pPr>
      <w:r w:rsidRPr="006C6A79">
        <w:rPr>
          <w:rFonts w:ascii="Times New Roman" w:hAnsi="Times New Roman" w:cs="Times New Roman"/>
          <w:b/>
          <w:sz w:val="24"/>
          <w:szCs w:val="24"/>
        </w:rPr>
        <w:t>ЧРЕЗ</w:t>
      </w:r>
    </w:p>
    <w:p w14:paraId="533F3128" w14:textId="77777777" w:rsidR="009C2CA3" w:rsidRPr="006C6A79" w:rsidRDefault="009C2CA3" w:rsidP="00C23710">
      <w:pPr>
        <w:spacing w:after="0" w:line="240" w:lineRule="auto"/>
        <w:jc w:val="both"/>
        <w:rPr>
          <w:rFonts w:ascii="Times New Roman" w:hAnsi="Times New Roman" w:cs="Times New Roman"/>
          <w:b/>
          <w:sz w:val="24"/>
          <w:szCs w:val="24"/>
        </w:rPr>
      </w:pPr>
      <w:r w:rsidRPr="006C6A79">
        <w:rPr>
          <w:rFonts w:ascii="Times New Roman" w:hAnsi="Times New Roman" w:cs="Times New Roman"/>
          <w:b/>
          <w:sz w:val="24"/>
          <w:szCs w:val="24"/>
        </w:rPr>
        <w:t>ИЗПЪЛНИТЕЛНА АГЕНЦИЯ „АВТОМОБИЛНА АДМИНИСТРАЦИЯ“</w:t>
      </w:r>
    </w:p>
    <w:p w14:paraId="3A4D9B1B" w14:textId="77777777" w:rsidR="009C2CA3" w:rsidRPr="006C6A79" w:rsidRDefault="009C2CA3" w:rsidP="006C6A79">
      <w:pPr>
        <w:spacing w:after="0" w:line="240" w:lineRule="auto"/>
        <w:ind w:firstLine="567"/>
        <w:jc w:val="both"/>
        <w:rPr>
          <w:rFonts w:ascii="Times New Roman" w:hAnsi="Times New Roman" w:cs="Times New Roman"/>
          <w:sz w:val="24"/>
          <w:szCs w:val="24"/>
        </w:rPr>
      </w:pPr>
    </w:p>
    <w:p w14:paraId="4E4430E7" w14:textId="77777777" w:rsidR="009C2CA3" w:rsidRPr="006C6A79" w:rsidRDefault="009C2CA3" w:rsidP="006C6A79">
      <w:pPr>
        <w:pStyle w:val="BodyText"/>
        <w:ind w:firstLine="567"/>
        <w:jc w:val="center"/>
        <w:rPr>
          <w:b/>
          <w:color w:val="000000"/>
        </w:rPr>
      </w:pPr>
      <w:r w:rsidRPr="006C6A79">
        <w:rPr>
          <w:b/>
          <w:color w:val="000000"/>
        </w:rPr>
        <w:t xml:space="preserve">ЗАЯВЛЕНИЕ </w:t>
      </w:r>
    </w:p>
    <w:p w14:paraId="2914DC72" w14:textId="77777777" w:rsidR="009C2CA3" w:rsidRPr="006C6A79" w:rsidRDefault="009C2CA3" w:rsidP="00C23710">
      <w:pPr>
        <w:pStyle w:val="BodyText"/>
        <w:ind w:left="567"/>
        <w:jc w:val="center"/>
        <w:rPr>
          <w:color w:val="000000"/>
        </w:rPr>
      </w:pPr>
      <w:r w:rsidRPr="006C6A79">
        <w:rPr>
          <w:color w:val="000000"/>
        </w:rPr>
        <w:t>за издаване на разрешително за превоз на пътници по международна автобусна линия до страна, която не е членка на Европейския съюз, продължаване на срока на валидност на издадено разрешение, промяна на обслужването на действаща автобусна линия</w:t>
      </w:r>
    </w:p>
    <w:p w14:paraId="2059C2AE" w14:textId="77777777" w:rsidR="009C2CA3" w:rsidRPr="006C6A79" w:rsidRDefault="009C2CA3" w:rsidP="006C6A79">
      <w:pPr>
        <w:spacing w:after="0" w:line="240" w:lineRule="auto"/>
        <w:ind w:firstLine="567"/>
        <w:rPr>
          <w:rFonts w:ascii="Times New Roman" w:hAnsi="Times New Roman" w:cs="Times New Roman"/>
          <w:sz w:val="24"/>
          <w:szCs w:val="24"/>
          <w:lang w:eastAsia="bg-BG"/>
        </w:rPr>
      </w:pPr>
    </w:p>
    <w:p w14:paraId="2E8E48B5" w14:textId="77777777" w:rsidR="009C2CA3" w:rsidRPr="006C6A79" w:rsidRDefault="009C2CA3" w:rsidP="006C6A79">
      <w:pPr>
        <w:pStyle w:val="BodyText"/>
        <w:ind w:firstLine="567"/>
        <w:rPr>
          <w:color w:val="000000"/>
        </w:rPr>
      </w:pPr>
      <w:r w:rsidRPr="006C6A79">
        <w:rPr>
          <w:color w:val="000000"/>
        </w:rPr>
        <w:t xml:space="preserve">      □ Първоначално издаване; </w:t>
      </w:r>
    </w:p>
    <w:p w14:paraId="238803C6" w14:textId="77777777" w:rsidR="009C2CA3" w:rsidRPr="006C6A79" w:rsidRDefault="009C2CA3" w:rsidP="006C6A79">
      <w:pPr>
        <w:pStyle w:val="BodyText"/>
        <w:ind w:firstLine="567"/>
        <w:rPr>
          <w:color w:val="000000"/>
        </w:rPr>
      </w:pPr>
      <w:r w:rsidRPr="006C6A79">
        <w:rPr>
          <w:color w:val="000000"/>
        </w:rPr>
        <w:t xml:space="preserve">      □ Продължаване на срока на валидност; </w:t>
      </w:r>
    </w:p>
    <w:p w14:paraId="3405895D" w14:textId="77777777" w:rsidR="009C2CA3" w:rsidRPr="006C6A79" w:rsidRDefault="009C2CA3" w:rsidP="006C6A79">
      <w:pPr>
        <w:pStyle w:val="BodyText"/>
        <w:ind w:firstLine="567"/>
        <w:rPr>
          <w:color w:val="000000"/>
        </w:rPr>
      </w:pPr>
      <w:r w:rsidRPr="006C6A79">
        <w:rPr>
          <w:color w:val="000000"/>
        </w:rPr>
        <w:t xml:space="preserve">      □ Промяна на обслужването на действаща автобусна линия. </w:t>
      </w:r>
    </w:p>
    <w:p w14:paraId="537384BC" w14:textId="77777777" w:rsidR="009C2CA3" w:rsidRPr="006C6A79" w:rsidRDefault="009C2CA3" w:rsidP="006C6A79">
      <w:pPr>
        <w:spacing w:after="0" w:line="240" w:lineRule="auto"/>
        <w:ind w:firstLine="567"/>
        <w:rPr>
          <w:rFonts w:ascii="Times New Roman" w:hAnsi="Times New Roman" w:cs="Times New Roman"/>
          <w:sz w:val="24"/>
          <w:szCs w:val="24"/>
          <w:lang w:eastAsia="bg-BG"/>
        </w:rPr>
      </w:pPr>
    </w:p>
    <w:p w14:paraId="11B7F2DF" w14:textId="77777777" w:rsidR="009C2CA3" w:rsidRPr="006C6A79" w:rsidRDefault="009C2CA3" w:rsidP="006C6A79">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От………………………………………………………………………………………………</w:t>
      </w:r>
    </w:p>
    <w:p w14:paraId="58ED0EEE" w14:textId="77777777" w:rsidR="009C2CA3" w:rsidRPr="006C6A79" w:rsidRDefault="009C2CA3" w:rsidP="006C6A79">
      <w:pPr>
        <w:spacing w:after="0"/>
        <w:ind w:firstLine="567"/>
        <w:jc w:val="center"/>
        <w:rPr>
          <w:rFonts w:ascii="Times New Roman" w:hAnsi="Times New Roman" w:cs="Times New Roman"/>
          <w:sz w:val="24"/>
          <w:szCs w:val="24"/>
        </w:rPr>
      </w:pPr>
      <w:r w:rsidRPr="006C6A79">
        <w:rPr>
          <w:rFonts w:ascii="Times New Roman" w:hAnsi="Times New Roman" w:cs="Times New Roman"/>
          <w:sz w:val="24"/>
          <w:szCs w:val="24"/>
        </w:rPr>
        <w:t>(</w:t>
      </w:r>
      <w:r w:rsidRPr="006C6A79">
        <w:rPr>
          <w:rFonts w:ascii="Times New Roman" w:hAnsi="Times New Roman" w:cs="Times New Roman"/>
          <w:i/>
          <w:sz w:val="24"/>
          <w:szCs w:val="24"/>
        </w:rPr>
        <w:t>наименование на юридическото лице или едноличния търговец</w:t>
      </w:r>
      <w:r w:rsidRPr="006C6A79">
        <w:rPr>
          <w:rFonts w:ascii="Times New Roman" w:hAnsi="Times New Roman" w:cs="Times New Roman"/>
          <w:sz w:val="24"/>
          <w:szCs w:val="24"/>
        </w:rPr>
        <w:t>)</w:t>
      </w:r>
    </w:p>
    <w:p w14:paraId="1962A9F6" w14:textId="77777777" w:rsidR="009C2CA3" w:rsidRPr="006C6A79" w:rsidRDefault="009C2CA3" w:rsidP="006C6A79">
      <w:pPr>
        <w:spacing w:after="0"/>
        <w:ind w:firstLine="567"/>
        <w:rPr>
          <w:rFonts w:ascii="Times New Roman" w:hAnsi="Times New Roman" w:cs="Times New Roman"/>
          <w:sz w:val="24"/>
          <w:szCs w:val="24"/>
        </w:rPr>
      </w:pPr>
    </w:p>
    <w:p w14:paraId="791F129D" w14:textId="77777777" w:rsidR="009C2CA3" w:rsidRPr="006C6A79" w:rsidRDefault="009C2CA3" w:rsidP="006C6A79">
      <w:pPr>
        <w:spacing w:after="0"/>
        <w:ind w:firstLine="567"/>
        <w:rPr>
          <w:rFonts w:ascii="Times New Roman" w:hAnsi="Times New Roman" w:cs="Times New Roman"/>
          <w:sz w:val="24"/>
          <w:szCs w:val="24"/>
        </w:rPr>
      </w:pPr>
      <w:r w:rsidRPr="006C6A79">
        <w:rPr>
          <w:rFonts w:ascii="Times New Roman" w:hAnsi="Times New Roman" w:cs="Times New Roman"/>
          <w:sz w:val="24"/>
          <w:szCs w:val="24"/>
        </w:rPr>
        <w:t>ЕИК:……………… Лиценз № …………..Адрес: Гр./с. .……………………. П.К. ..…….</w:t>
      </w:r>
    </w:p>
    <w:p w14:paraId="3819FF7B" w14:textId="77777777" w:rsidR="009C2CA3" w:rsidRPr="006C6A79" w:rsidRDefault="009C2CA3" w:rsidP="00184457">
      <w:pPr>
        <w:spacing w:after="0"/>
        <w:rPr>
          <w:rFonts w:ascii="Times New Roman" w:hAnsi="Times New Roman" w:cs="Times New Roman"/>
          <w:sz w:val="24"/>
          <w:szCs w:val="24"/>
        </w:rPr>
      </w:pPr>
      <w:r w:rsidRPr="006C6A79">
        <w:rPr>
          <w:rFonts w:ascii="Times New Roman" w:hAnsi="Times New Roman" w:cs="Times New Roman"/>
          <w:sz w:val="24"/>
          <w:szCs w:val="24"/>
        </w:rPr>
        <w:t>ж.к</w:t>
      </w:r>
      <w:r w:rsidR="009E4A73">
        <w:rPr>
          <w:rFonts w:ascii="Times New Roman" w:hAnsi="Times New Roman" w:cs="Times New Roman"/>
          <w:sz w:val="24"/>
          <w:szCs w:val="24"/>
        </w:rPr>
        <w:t xml:space="preserve">. </w:t>
      </w:r>
      <w:r w:rsidRPr="006C6A79">
        <w:rPr>
          <w:rFonts w:ascii="Times New Roman" w:hAnsi="Times New Roman" w:cs="Times New Roman"/>
          <w:sz w:val="24"/>
          <w:szCs w:val="24"/>
        </w:rPr>
        <w:t>…………</w:t>
      </w:r>
      <w:r w:rsidR="009E4A73">
        <w:rPr>
          <w:rFonts w:ascii="Times New Roman" w:hAnsi="Times New Roman" w:cs="Times New Roman"/>
          <w:sz w:val="24"/>
          <w:szCs w:val="24"/>
        </w:rPr>
        <w:t>…</w:t>
      </w:r>
      <w:r w:rsidRPr="006C6A79">
        <w:rPr>
          <w:rFonts w:ascii="Times New Roman" w:hAnsi="Times New Roman" w:cs="Times New Roman"/>
          <w:sz w:val="24"/>
          <w:szCs w:val="24"/>
        </w:rPr>
        <w:t>……… ул. …</w:t>
      </w:r>
      <w:r w:rsidR="00184457">
        <w:rPr>
          <w:rFonts w:ascii="Times New Roman" w:hAnsi="Times New Roman" w:cs="Times New Roman"/>
          <w:sz w:val="24"/>
          <w:szCs w:val="24"/>
        </w:rPr>
        <w:t>………</w:t>
      </w:r>
      <w:r w:rsidRPr="006C6A79">
        <w:rPr>
          <w:rFonts w:ascii="Times New Roman" w:hAnsi="Times New Roman" w:cs="Times New Roman"/>
          <w:sz w:val="24"/>
          <w:szCs w:val="24"/>
        </w:rPr>
        <w:t>……</w:t>
      </w:r>
      <w:r w:rsidR="00184457">
        <w:rPr>
          <w:rFonts w:ascii="Times New Roman" w:hAnsi="Times New Roman" w:cs="Times New Roman"/>
          <w:sz w:val="24"/>
          <w:szCs w:val="24"/>
        </w:rPr>
        <w:t>..</w:t>
      </w:r>
      <w:r w:rsidR="009E4A73">
        <w:rPr>
          <w:rFonts w:ascii="Times New Roman" w:hAnsi="Times New Roman" w:cs="Times New Roman"/>
          <w:sz w:val="24"/>
          <w:szCs w:val="24"/>
        </w:rPr>
        <w:t>……….………..</w:t>
      </w:r>
      <w:r w:rsidR="003932E7">
        <w:rPr>
          <w:rFonts w:ascii="Times New Roman" w:hAnsi="Times New Roman" w:cs="Times New Roman"/>
          <w:sz w:val="24"/>
          <w:szCs w:val="24"/>
        </w:rPr>
        <w:t>………….№ ….. бл. ..</w:t>
      </w:r>
      <w:r w:rsidRPr="006C6A79">
        <w:rPr>
          <w:rFonts w:ascii="Times New Roman" w:hAnsi="Times New Roman" w:cs="Times New Roman"/>
          <w:sz w:val="24"/>
          <w:szCs w:val="24"/>
        </w:rPr>
        <w:t>.</w:t>
      </w:r>
      <w:r w:rsidR="003932E7">
        <w:rPr>
          <w:rFonts w:ascii="Times New Roman" w:hAnsi="Times New Roman" w:cs="Times New Roman"/>
          <w:sz w:val="24"/>
          <w:szCs w:val="24"/>
        </w:rPr>
        <w:t xml:space="preserve"> </w:t>
      </w:r>
      <w:r w:rsidRPr="006C6A79">
        <w:rPr>
          <w:rFonts w:ascii="Times New Roman" w:hAnsi="Times New Roman" w:cs="Times New Roman"/>
          <w:sz w:val="24"/>
          <w:szCs w:val="24"/>
        </w:rPr>
        <w:t>ет</w:t>
      </w:r>
      <w:r w:rsidR="009E4A73">
        <w:rPr>
          <w:rFonts w:ascii="Times New Roman" w:hAnsi="Times New Roman" w:cs="Times New Roman"/>
          <w:sz w:val="24"/>
          <w:szCs w:val="24"/>
        </w:rPr>
        <w:t xml:space="preserve">. </w:t>
      </w:r>
      <w:r w:rsidR="003932E7">
        <w:rPr>
          <w:rFonts w:ascii="Times New Roman" w:hAnsi="Times New Roman" w:cs="Times New Roman"/>
          <w:sz w:val="24"/>
          <w:szCs w:val="24"/>
        </w:rPr>
        <w:t>…</w:t>
      </w:r>
      <w:r w:rsidRPr="006C6A79">
        <w:rPr>
          <w:rFonts w:ascii="Times New Roman" w:hAnsi="Times New Roman" w:cs="Times New Roman"/>
          <w:sz w:val="24"/>
          <w:szCs w:val="24"/>
        </w:rPr>
        <w:t xml:space="preserve"> ап. ...</w:t>
      </w:r>
    </w:p>
    <w:p w14:paraId="586AE1A2" w14:textId="77777777" w:rsidR="009C2CA3" w:rsidRPr="006C6A79" w:rsidRDefault="009C2CA3" w:rsidP="00321C8C">
      <w:pPr>
        <w:spacing w:after="0"/>
        <w:jc w:val="both"/>
        <w:rPr>
          <w:rFonts w:ascii="Times New Roman" w:hAnsi="Times New Roman" w:cs="Times New Roman"/>
          <w:sz w:val="24"/>
          <w:szCs w:val="24"/>
        </w:rPr>
      </w:pPr>
      <w:r w:rsidRPr="006C6A79">
        <w:rPr>
          <w:rFonts w:ascii="Times New Roman" w:hAnsi="Times New Roman" w:cs="Times New Roman"/>
          <w:sz w:val="24"/>
          <w:szCs w:val="24"/>
        </w:rPr>
        <w:t>Телефон:………………….. Ел. поща:</w:t>
      </w:r>
      <w:r w:rsidR="009E4A73">
        <w:rPr>
          <w:rFonts w:ascii="Times New Roman" w:hAnsi="Times New Roman" w:cs="Times New Roman"/>
          <w:sz w:val="24"/>
          <w:szCs w:val="24"/>
        </w:rPr>
        <w:t xml:space="preserve"> </w:t>
      </w:r>
      <w:r w:rsidR="00321C8C">
        <w:rPr>
          <w:rFonts w:ascii="Times New Roman" w:hAnsi="Times New Roman" w:cs="Times New Roman"/>
          <w:sz w:val="24"/>
          <w:szCs w:val="24"/>
        </w:rPr>
        <w:t>………………………………………………</w:t>
      </w:r>
      <w:r w:rsidRPr="006C6A79">
        <w:rPr>
          <w:rFonts w:ascii="Times New Roman" w:hAnsi="Times New Roman" w:cs="Times New Roman"/>
          <w:sz w:val="24"/>
          <w:szCs w:val="24"/>
        </w:rPr>
        <w:t>……..</w:t>
      </w:r>
    </w:p>
    <w:p w14:paraId="175ED66D" w14:textId="77777777" w:rsidR="003932E7" w:rsidRDefault="009C2CA3" w:rsidP="00321C8C">
      <w:pPr>
        <w:spacing w:after="0"/>
        <w:jc w:val="both"/>
        <w:rPr>
          <w:rFonts w:ascii="Times New Roman" w:hAnsi="Times New Roman" w:cs="Times New Roman"/>
          <w:sz w:val="24"/>
          <w:szCs w:val="24"/>
        </w:rPr>
      </w:pPr>
      <w:r w:rsidRPr="006C6A79">
        <w:rPr>
          <w:rFonts w:ascii="Times New Roman" w:hAnsi="Times New Roman" w:cs="Times New Roman"/>
          <w:sz w:val="24"/>
          <w:szCs w:val="24"/>
        </w:rPr>
        <w:t>Представлявано от:…</w:t>
      </w:r>
      <w:r w:rsidR="009E4A73">
        <w:rPr>
          <w:rFonts w:ascii="Times New Roman" w:hAnsi="Times New Roman" w:cs="Times New Roman"/>
          <w:sz w:val="24"/>
          <w:szCs w:val="24"/>
        </w:rPr>
        <w:t>………………………………….</w:t>
      </w:r>
      <w:r w:rsidRPr="006C6A79">
        <w:rPr>
          <w:rFonts w:ascii="Times New Roman" w:hAnsi="Times New Roman" w:cs="Times New Roman"/>
          <w:sz w:val="24"/>
          <w:szCs w:val="24"/>
        </w:rPr>
        <w:t>……………………………………</w:t>
      </w:r>
      <w:r w:rsidR="009E4A73">
        <w:rPr>
          <w:rFonts w:ascii="Times New Roman" w:hAnsi="Times New Roman" w:cs="Times New Roman"/>
          <w:sz w:val="24"/>
          <w:szCs w:val="24"/>
        </w:rPr>
        <w:t xml:space="preserve">, </w:t>
      </w:r>
    </w:p>
    <w:p w14:paraId="2C54CD85" w14:textId="77777777" w:rsidR="003932E7" w:rsidRPr="006C6A79" w:rsidRDefault="003932E7" w:rsidP="00321C8C">
      <w:pPr>
        <w:spacing w:after="0"/>
        <w:jc w:val="center"/>
        <w:rPr>
          <w:rFonts w:ascii="Times New Roman" w:hAnsi="Times New Roman" w:cs="Times New Roman"/>
          <w:sz w:val="24"/>
          <w:szCs w:val="24"/>
        </w:rPr>
      </w:pPr>
      <w:r w:rsidRPr="006C6A79">
        <w:rPr>
          <w:rFonts w:ascii="Times New Roman" w:hAnsi="Times New Roman" w:cs="Times New Roman"/>
          <w:sz w:val="24"/>
          <w:szCs w:val="24"/>
        </w:rPr>
        <w:t>(</w:t>
      </w:r>
      <w:r w:rsidRPr="006C6A79">
        <w:rPr>
          <w:rFonts w:ascii="Times New Roman" w:hAnsi="Times New Roman" w:cs="Times New Roman"/>
          <w:i/>
          <w:sz w:val="24"/>
          <w:szCs w:val="24"/>
        </w:rPr>
        <w:t>име, презиме, фамилия</w:t>
      </w:r>
      <w:r w:rsidRPr="006C6A79">
        <w:rPr>
          <w:rFonts w:ascii="Times New Roman" w:hAnsi="Times New Roman" w:cs="Times New Roman"/>
          <w:sz w:val="24"/>
          <w:szCs w:val="24"/>
        </w:rPr>
        <w:t>)</w:t>
      </w:r>
    </w:p>
    <w:p w14:paraId="4C5D2A74" w14:textId="77777777" w:rsidR="009C2CA3" w:rsidRPr="006C6A79" w:rsidRDefault="009C2CA3" w:rsidP="00B75234">
      <w:pPr>
        <w:spacing w:before="120" w:after="0"/>
        <w:rPr>
          <w:rFonts w:ascii="Times New Roman" w:hAnsi="Times New Roman" w:cs="Times New Roman"/>
          <w:sz w:val="24"/>
          <w:szCs w:val="24"/>
        </w:rPr>
      </w:pPr>
      <w:r w:rsidRPr="006C6A79">
        <w:rPr>
          <w:rFonts w:ascii="Times New Roman" w:hAnsi="Times New Roman" w:cs="Times New Roman"/>
          <w:sz w:val="24"/>
          <w:szCs w:val="24"/>
        </w:rPr>
        <w:t xml:space="preserve">В качеството си на: </w:t>
      </w:r>
    </w:p>
    <w:p w14:paraId="2D327464" w14:textId="77777777" w:rsidR="009C2CA3" w:rsidRPr="006C6A79" w:rsidRDefault="009C2CA3" w:rsidP="006C6A79">
      <w:pPr>
        <w:spacing w:before="120" w:after="0"/>
        <w:ind w:firstLine="567"/>
        <w:rPr>
          <w:rFonts w:ascii="Times New Roman" w:hAnsi="Times New Roman" w:cs="Times New Roman"/>
          <w:sz w:val="24"/>
          <w:szCs w:val="24"/>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65408" behindDoc="0" locked="0" layoutInCell="1" allowOverlap="1" wp14:anchorId="5E1A9148" wp14:editId="3C445F62">
                <wp:simplePos x="0" y="0"/>
                <wp:positionH relativeFrom="column">
                  <wp:posOffset>180975</wp:posOffset>
                </wp:positionH>
                <wp:positionV relativeFrom="paragraph">
                  <wp:posOffset>104140</wp:posOffset>
                </wp:positionV>
                <wp:extent cx="180975" cy="180975"/>
                <wp:effectExtent l="0" t="0" r="2857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678993BF" w14:textId="77777777" w:rsidR="007E355C" w:rsidRPr="002641D0" w:rsidRDefault="007E355C" w:rsidP="009C2CA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CEA13" id="Rectangle 7" o:spid="_x0000_s1042" style="position:absolute;left:0;text-align:left;margin-left:14.25pt;margin-top:8.2pt;width:14.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">
                <v:textbox>
                  <w:txbxContent>
                    <w:p w:rsidR="007E355C" w:rsidRPr="002641D0" w:rsidRDefault="007E355C" w:rsidP="009C2CA3">
                      <w:pPr>
                        <w:rPr>
                          <w:lang w:val="en-US"/>
                        </w:rPr>
                      </w:pPr>
                    </w:p>
                  </w:txbxContent>
                </v:textbox>
              </v:rect>
            </w:pict>
          </mc:Fallback>
        </mc:AlternateContent>
      </w:r>
      <w:r w:rsidR="00725D6F">
        <w:rPr>
          <w:rFonts w:ascii="Times New Roman" w:hAnsi="Times New Roman" w:cs="Times New Roman"/>
          <w:sz w:val="24"/>
          <w:szCs w:val="24"/>
        </w:rPr>
        <w:t xml:space="preserve"> </w:t>
      </w:r>
      <w:r w:rsidRPr="006C6A79">
        <w:rPr>
          <w:rFonts w:ascii="Times New Roman" w:hAnsi="Times New Roman" w:cs="Times New Roman"/>
          <w:sz w:val="24"/>
          <w:szCs w:val="24"/>
        </w:rPr>
        <w:t>лице, представляващо юридическото лице;</w:t>
      </w:r>
    </w:p>
    <w:p w14:paraId="03A7E86A" w14:textId="77777777" w:rsidR="009C2CA3" w:rsidRPr="006C6A79" w:rsidRDefault="009C2CA3" w:rsidP="006C6A79">
      <w:pPr>
        <w:spacing w:before="120" w:after="0"/>
        <w:ind w:firstLine="567"/>
        <w:rPr>
          <w:rFonts w:ascii="Times New Roman" w:hAnsi="Times New Roman" w:cs="Times New Roman"/>
          <w:sz w:val="24"/>
          <w:szCs w:val="24"/>
        </w:rPr>
      </w:pPr>
      <w:r w:rsidRPr="006C6A79">
        <w:rPr>
          <w:rFonts w:ascii="Times New Roman" w:hAnsi="Times New Roman" w:cs="Times New Roman"/>
          <w:noProof/>
          <w:sz w:val="24"/>
          <w:szCs w:val="24"/>
          <w:lang w:eastAsia="bg-BG"/>
        </w:rPr>
        <w:lastRenderedPageBreak/>
        <mc:AlternateContent>
          <mc:Choice Requires="wps">
            <w:drawing>
              <wp:anchor distT="0" distB="0" distL="114300" distR="114300" simplePos="0" relativeHeight="251666432" behindDoc="0" locked="0" layoutInCell="1" allowOverlap="1" wp14:anchorId="260BFF7B" wp14:editId="3554D319">
                <wp:simplePos x="0" y="0"/>
                <wp:positionH relativeFrom="column">
                  <wp:posOffset>180975</wp:posOffset>
                </wp:positionH>
                <wp:positionV relativeFrom="paragraph">
                  <wp:posOffset>114300</wp:posOffset>
                </wp:positionV>
                <wp:extent cx="180975" cy="180975"/>
                <wp:effectExtent l="0" t="0" r="2857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2DAFFFD3" w14:textId="77777777" w:rsidR="007E355C" w:rsidRPr="002641D0" w:rsidRDefault="007E355C" w:rsidP="009C2CA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D559C" id="Rectangle 8" o:spid="_x0000_s1043" style="position:absolute;left:0;text-align:left;margin-left:14.25pt;margin-top:9pt;width:14.2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">
                <v:textbox>
                  <w:txbxContent>
                    <w:p w:rsidR="007E355C" w:rsidRPr="002641D0" w:rsidRDefault="007E355C" w:rsidP="009C2CA3">
                      <w:pPr>
                        <w:rPr>
                          <w:lang w:val="en-US"/>
                        </w:rPr>
                      </w:pPr>
                    </w:p>
                  </w:txbxContent>
                </v:textbox>
              </v:rect>
            </w:pict>
          </mc:Fallback>
        </mc:AlternateContent>
      </w:r>
      <w:r w:rsidR="00725D6F">
        <w:rPr>
          <w:rFonts w:ascii="Times New Roman" w:hAnsi="Times New Roman" w:cs="Times New Roman"/>
          <w:sz w:val="24"/>
          <w:szCs w:val="24"/>
        </w:rPr>
        <w:t xml:space="preserve"> </w:t>
      </w:r>
      <w:r w:rsidRPr="006C6A79">
        <w:rPr>
          <w:rFonts w:ascii="Times New Roman" w:hAnsi="Times New Roman" w:cs="Times New Roman"/>
          <w:sz w:val="24"/>
          <w:szCs w:val="24"/>
        </w:rPr>
        <w:t>упълномощено лице</w:t>
      </w:r>
    </w:p>
    <w:p w14:paraId="5B8BD3F1" w14:textId="77777777" w:rsidR="009C2CA3" w:rsidRPr="006C6A79" w:rsidRDefault="009C2CA3" w:rsidP="006C6A79">
      <w:pPr>
        <w:spacing w:after="0" w:line="240" w:lineRule="auto"/>
        <w:ind w:firstLine="567"/>
        <w:jc w:val="both"/>
        <w:rPr>
          <w:rFonts w:ascii="Times New Roman" w:hAnsi="Times New Roman" w:cs="Times New Roman"/>
          <w:sz w:val="24"/>
          <w:szCs w:val="24"/>
        </w:rPr>
      </w:pPr>
    </w:p>
    <w:p w14:paraId="1E4EAF8D"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Превозите ще се извършват с участието на следните подизпълнители:</w:t>
      </w:r>
    </w:p>
    <w:p w14:paraId="4BB17662"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1. ………………………………………………………………………………………………</w:t>
      </w:r>
    </w:p>
    <w:p w14:paraId="72177659"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2. ………………………………………………………………………………………………</w:t>
      </w:r>
    </w:p>
    <w:p w14:paraId="092431FE"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3. ………………………………………………………………………………………………</w:t>
      </w:r>
    </w:p>
    <w:p w14:paraId="4C9E81EA" w14:textId="77777777" w:rsidR="009C2CA3" w:rsidRPr="006C6A79" w:rsidRDefault="009C2CA3" w:rsidP="006C6A79">
      <w:pPr>
        <w:spacing w:after="0" w:line="240" w:lineRule="auto"/>
        <w:ind w:firstLine="567"/>
        <w:jc w:val="both"/>
        <w:rPr>
          <w:rFonts w:ascii="Times New Roman" w:eastAsia="Times New Roman" w:hAnsi="Times New Roman" w:cs="Times New Roman"/>
          <w:i/>
          <w:sz w:val="24"/>
          <w:szCs w:val="24"/>
          <w:lang w:eastAsia="bg-BG"/>
        </w:rPr>
      </w:pPr>
      <w:r w:rsidRPr="006C6A79">
        <w:rPr>
          <w:rFonts w:ascii="Times New Roman" w:eastAsia="Times New Roman" w:hAnsi="Times New Roman" w:cs="Times New Roman"/>
          <w:i/>
          <w:sz w:val="24"/>
          <w:szCs w:val="24"/>
          <w:lang w:eastAsia="bg-BG"/>
        </w:rPr>
        <w:t xml:space="preserve">               (попълва се, когато превозвачът предвижда участието на подизпълнители)</w:t>
      </w:r>
    </w:p>
    <w:p w14:paraId="77EAC106"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p>
    <w:p w14:paraId="03FC0D47"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Начален пункт на линията …………………………………………………………………… </w:t>
      </w:r>
    </w:p>
    <w:p w14:paraId="77960746" w14:textId="77777777" w:rsidR="009C2CA3" w:rsidRPr="006C6A79" w:rsidRDefault="009C2CA3" w:rsidP="006C6A79">
      <w:pPr>
        <w:spacing w:after="0" w:line="240" w:lineRule="auto"/>
        <w:ind w:firstLine="567"/>
        <w:jc w:val="both"/>
        <w:rPr>
          <w:rFonts w:ascii="Times New Roman" w:eastAsia="Times New Roman" w:hAnsi="Times New Roman" w:cs="Times New Roman"/>
          <w:i/>
          <w:sz w:val="24"/>
          <w:szCs w:val="24"/>
          <w:lang w:eastAsia="bg-BG"/>
        </w:rPr>
      </w:pPr>
      <w:r w:rsidRPr="006C6A79">
        <w:rPr>
          <w:rFonts w:ascii="Times New Roman" w:eastAsia="Times New Roman" w:hAnsi="Times New Roman" w:cs="Times New Roman"/>
          <w:i/>
          <w:sz w:val="24"/>
          <w:szCs w:val="24"/>
          <w:lang w:eastAsia="bg-BG"/>
        </w:rPr>
        <w:t xml:space="preserve">                                                                 (населено място и автогара на потегляне)</w:t>
      </w:r>
    </w:p>
    <w:p w14:paraId="51A20842"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Краен пункт на линията ………………………………………………………………………</w:t>
      </w:r>
    </w:p>
    <w:p w14:paraId="5023A152" w14:textId="77777777" w:rsidR="009C2CA3" w:rsidRPr="006C6A79" w:rsidRDefault="009C2CA3" w:rsidP="006C6A79">
      <w:pPr>
        <w:spacing w:after="0" w:line="240" w:lineRule="auto"/>
        <w:ind w:firstLine="567"/>
        <w:jc w:val="both"/>
        <w:rPr>
          <w:rFonts w:ascii="Times New Roman" w:eastAsia="Times New Roman" w:hAnsi="Times New Roman" w:cs="Times New Roman"/>
          <w:i/>
          <w:sz w:val="24"/>
          <w:szCs w:val="24"/>
          <w:lang w:eastAsia="bg-BG"/>
        </w:rPr>
      </w:pPr>
      <w:r w:rsidRPr="006C6A79">
        <w:rPr>
          <w:rFonts w:ascii="Times New Roman" w:eastAsia="Times New Roman" w:hAnsi="Times New Roman" w:cs="Times New Roman"/>
          <w:i/>
          <w:sz w:val="24"/>
          <w:szCs w:val="24"/>
          <w:lang w:eastAsia="bg-BG"/>
        </w:rPr>
        <w:t xml:space="preserve">                                                              (населено място и точно място на пристигане)</w:t>
      </w:r>
    </w:p>
    <w:p w14:paraId="01F09C5C"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Спирки на българска територия ………………………………………………………</w:t>
      </w:r>
      <w:r w:rsidR="00321C8C">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w:t>
      </w:r>
    </w:p>
    <w:p w14:paraId="06AB3989" w14:textId="77777777" w:rsidR="009C2CA3" w:rsidRPr="006C6A79" w:rsidRDefault="009C2CA3" w:rsidP="00455C2B">
      <w:pPr>
        <w:spacing w:after="0" w:line="240" w:lineRule="auto"/>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w:t>
      </w:r>
      <w:r w:rsidR="00455C2B">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w:t>
      </w:r>
    </w:p>
    <w:p w14:paraId="71CAF484"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Спирки на чужда територия ..………………………………………………………</w:t>
      </w:r>
      <w:r w:rsidR="00321C8C">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w:t>
      </w:r>
    </w:p>
    <w:p w14:paraId="1213622F" w14:textId="77777777" w:rsidR="009C2CA3" w:rsidRPr="006C6A79" w:rsidRDefault="009C2CA3" w:rsidP="00455C2B">
      <w:pPr>
        <w:spacing w:after="0" w:line="240" w:lineRule="auto"/>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w:t>
      </w:r>
      <w:r w:rsidR="00321C8C">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w:t>
      </w:r>
    </w:p>
    <w:p w14:paraId="0CAA618B"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Честота на обслужване на линията от началния и от крайния пункт ………………………</w:t>
      </w:r>
    </w:p>
    <w:p w14:paraId="7F6CDB5F" w14:textId="77777777" w:rsidR="009C2CA3" w:rsidRPr="006C6A79" w:rsidRDefault="009C2CA3" w:rsidP="00455C2B">
      <w:pPr>
        <w:spacing w:after="0" w:line="240" w:lineRule="auto"/>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w:t>
      </w:r>
      <w:r w:rsidR="00321C8C">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 xml:space="preserve">… </w:t>
      </w:r>
    </w:p>
    <w:p w14:paraId="0E28CF77" w14:textId="77777777" w:rsidR="009C2CA3" w:rsidRPr="006C6A79" w:rsidRDefault="009C2CA3" w:rsidP="00455C2B">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Гранични контролно-пропускателни пунктове (вход и изход) за всяка от държавите, през чиито територии преминава маршрутът на линията: ……………………………………</w:t>
      </w:r>
      <w:r w:rsidR="00455C2B">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w:t>
      </w:r>
    </w:p>
    <w:p w14:paraId="4EABB6C3" w14:textId="77777777" w:rsidR="009C2CA3" w:rsidRPr="006C6A79" w:rsidRDefault="009C2CA3" w:rsidP="00455C2B">
      <w:pPr>
        <w:spacing w:after="0" w:line="240" w:lineRule="auto"/>
        <w:ind w:left="284" w:hanging="284"/>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w:t>
      </w:r>
      <w:r w:rsidR="00455C2B">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 xml:space="preserve">….. </w:t>
      </w:r>
    </w:p>
    <w:p w14:paraId="2C8F28F6" w14:textId="77777777" w:rsidR="009C2CA3" w:rsidRPr="006C6A79" w:rsidRDefault="009C2CA3" w:rsidP="00455C2B">
      <w:pPr>
        <w:spacing w:after="0" w:line="240" w:lineRule="auto"/>
        <w:ind w:left="284" w:hanging="284"/>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w:t>
      </w:r>
      <w:r w:rsidR="00455C2B">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w:t>
      </w:r>
    </w:p>
    <w:p w14:paraId="0B234235" w14:textId="77777777" w:rsidR="009C2CA3" w:rsidRPr="006C6A79" w:rsidRDefault="009C2CA3" w:rsidP="00455C2B">
      <w:pPr>
        <w:spacing w:after="0" w:line="240" w:lineRule="auto"/>
        <w:ind w:left="284" w:hanging="284"/>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w:t>
      </w:r>
      <w:r w:rsidR="00455C2B">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w:t>
      </w:r>
    </w:p>
    <w:p w14:paraId="62AFA0C0" w14:textId="77777777" w:rsidR="009C2CA3" w:rsidRPr="006C6A79" w:rsidRDefault="009C2CA3" w:rsidP="00455C2B">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Превозът ще се извършва съвместно с чуждестранен партньор – фирма ………………… …………………………………………………………………………………………………</w:t>
      </w:r>
    </w:p>
    <w:p w14:paraId="06B6DA1E" w14:textId="77777777" w:rsidR="009C2CA3" w:rsidRPr="006C6A79" w:rsidRDefault="009C2CA3" w:rsidP="00C23710">
      <w:pPr>
        <w:spacing w:after="0" w:line="240" w:lineRule="auto"/>
        <w:ind w:left="284" w:firstLine="283"/>
        <w:jc w:val="both"/>
        <w:rPr>
          <w:rFonts w:ascii="Times New Roman" w:eastAsia="Times New Roman" w:hAnsi="Times New Roman" w:cs="Times New Roman"/>
          <w:sz w:val="24"/>
          <w:szCs w:val="24"/>
          <w:lang w:eastAsia="bg-BG"/>
        </w:rPr>
      </w:pPr>
    </w:p>
    <w:p w14:paraId="2FDA67BF" w14:textId="77777777" w:rsidR="009C2CA3" w:rsidRPr="006C6A79" w:rsidRDefault="009C2CA3" w:rsidP="00C23710">
      <w:pPr>
        <w:spacing w:after="0" w:line="240" w:lineRule="auto"/>
        <w:ind w:left="284" w:firstLine="283"/>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При промяна на обслужването на действаща автобусна линия се посочва:</w:t>
      </w:r>
    </w:p>
    <w:p w14:paraId="68CAE2BA" w14:textId="77777777" w:rsidR="009C2CA3" w:rsidRPr="006C6A79" w:rsidRDefault="009C2CA3" w:rsidP="00C23710">
      <w:pPr>
        <w:tabs>
          <w:tab w:val="left" w:pos="748"/>
        </w:tabs>
        <w:spacing w:after="0" w:line="240" w:lineRule="auto"/>
        <w:ind w:left="284" w:firstLine="283"/>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Начален пункт на линията (населено място) ………………………………………..………      </w:t>
      </w:r>
    </w:p>
    <w:p w14:paraId="4A68D954" w14:textId="77777777" w:rsidR="009C2CA3" w:rsidRPr="006C6A79" w:rsidRDefault="009C2CA3" w:rsidP="00C23710">
      <w:pPr>
        <w:spacing w:after="0" w:line="240" w:lineRule="auto"/>
        <w:ind w:left="284" w:firstLine="283"/>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Краен пункт на линията (населено място) ……………………………………………..……</w:t>
      </w:r>
    </w:p>
    <w:p w14:paraId="33664A9A" w14:textId="77777777" w:rsidR="009C2CA3" w:rsidRPr="006C6A79" w:rsidRDefault="009C2CA3" w:rsidP="00321C8C">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Мотиви за промяна на обслужването на действащата автобусна линия: </w:t>
      </w:r>
      <w:r w:rsidRPr="006C6A79">
        <w:rPr>
          <w:rFonts w:ascii="Times New Roman" w:eastAsia="Times New Roman" w:hAnsi="Times New Roman" w:cs="Times New Roman"/>
          <w:color w:val="000000"/>
          <w:sz w:val="24"/>
          <w:szCs w:val="24"/>
          <w:lang w:val="en-US" w:eastAsia="bg-BG"/>
        </w:rPr>
        <w:t>….………………..</w:t>
      </w:r>
      <w:r w:rsidRPr="006C6A79">
        <w:rPr>
          <w:rFonts w:ascii="Times New Roman" w:eastAsia="Times New Roman" w:hAnsi="Times New Roman" w:cs="Times New Roman"/>
          <w:color w:val="000000"/>
          <w:sz w:val="24"/>
          <w:szCs w:val="24"/>
          <w:lang w:eastAsia="bg-BG"/>
        </w:rPr>
        <w:t>…………………………………………………………………</w:t>
      </w:r>
      <w:r w:rsidR="00321C8C">
        <w:rPr>
          <w:rFonts w:ascii="Times New Roman" w:eastAsia="Times New Roman" w:hAnsi="Times New Roman" w:cs="Times New Roman"/>
          <w:color w:val="000000"/>
          <w:sz w:val="24"/>
          <w:szCs w:val="24"/>
          <w:lang w:eastAsia="bg-BG"/>
        </w:rPr>
        <w:t>……….</w:t>
      </w:r>
      <w:r w:rsidRPr="006C6A79">
        <w:rPr>
          <w:rFonts w:ascii="Times New Roman" w:eastAsia="Times New Roman" w:hAnsi="Times New Roman" w:cs="Times New Roman"/>
          <w:color w:val="000000"/>
          <w:sz w:val="24"/>
          <w:szCs w:val="24"/>
          <w:lang w:eastAsia="bg-BG"/>
        </w:rPr>
        <w:t>…………                 …………………………………………………………………………………………</w:t>
      </w:r>
      <w:r w:rsidR="00321C8C">
        <w:rPr>
          <w:rFonts w:ascii="Times New Roman" w:eastAsia="Times New Roman" w:hAnsi="Times New Roman" w:cs="Times New Roman"/>
          <w:color w:val="000000"/>
          <w:sz w:val="24"/>
          <w:szCs w:val="24"/>
          <w:lang w:eastAsia="bg-BG"/>
        </w:rPr>
        <w:t>………</w:t>
      </w:r>
      <w:r w:rsidRPr="006C6A79">
        <w:rPr>
          <w:rFonts w:ascii="Times New Roman" w:eastAsia="Times New Roman" w:hAnsi="Times New Roman" w:cs="Times New Roman"/>
          <w:color w:val="000000"/>
          <w:sz w:val="24"/>
          <w:szCs w:val="24"/>
          <w:lang w:eastAsia="bg-BG"/>
        </w:rPr>
        <w:t xml:space="preserve">..…….. </w:t>
      </w:r>
    </w:p>
    <w:p w14:paraId="7648BCAD" w14:textId="77777777" w:rsidR="009C2CA3" w:rsidRPr="006C6A79" w:rsidRDefault="009C2CA3" w:rsidP="00321C8C">
      <w:pPr>
        <w:spacing w:after="0" w:line="240" w:lineRule="auto"/>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w:t>
      </w:r>
      <w:r w:rsidR="00321C8C">
        <w:rPr>
          <w:rFonts w:ascii="Times New Roman" w:eastAsia="Times New Roman" w:hAnsi="Times New Roman" w:cs="Times New Roman"/>
          <w:color w:val="000000"/>
          <w:sz w:val="24"/>
          <w:szCs w:val="24"/>
          <w:lang w:eastAsia="bg-BG"/>
        </w:rPr>
        <w:t>………</w:t>
      </w:r>
      <w:r w:rsidRPr="006C6A79">
        <w:rPr>
          <w:rFonts w:ascii="Times New Roman" w:eastAsia="Times New Roman" w:hAnsi="Times New Roman" w:cs="Times New Roman"/>
          <w:color w:val="000000"/>
          <w:sz w:val="24"/>
          <w:szCs w:val="24"/>
          <w:lang w:eastAsia="bg-BG"/>
        </w:rPr>
        <w:t>……....</w:t>
      </w:r>
    </w:p>
    <w:p w14:paraId="5F7B24AB" w14:textId="77777777" w:rsidR="009C2CA3" w:rsidRPr="006C6A79" w:rsidRDefault="009C2CA3" w:rsidP="00C23710">
      <w:pPr>
        <w:spacing w:after="0" w:line="240" w:lineRule="auto"/>
        <w:ind w:left="284" w:firstLine="283"/>
        <w:jc w:val="both"/>
        <w:rPr>
          <w:rFonts w:ascii="Times New Roman" w:eastAsia="Times New Roman" w:hAnsi="Times New Roman" w:cs="Times New Roman"/>
          <w:color w:val="000000"/>
          <w:sz w:val="24"/>
          <w:szCs w:val="24"/>
          <w:lang w:eastAsia="bg-BG"/>
        </w:rPr>
      </w:pPr>
    </w:p>
    <w:p w14:paraId="123A9CA6" w14:textId="77777777" w:rsidR="009C2CA3" w:rsidRPr="006C6A79" w:rsidRDefault="009C2CA3" w:rsidP="00C23710">
      <w:pPr>
        <w:spacing w:after="0" w:line="240" w:lineRule="auto"/>
        <w:ind w:left="284" w:firstLine="283"/>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Към заявлението се прилагат следните документи: </w:t>
      </w:r>
    </w:p>
    <w:p w14:paraId="6D984EB0" w14:textId="77777777" w:rsidR="009C2CA3" w:rsidRPr="006C6A79" w:rsidRDefault="009C2CA3" w:rsidP="00321C8C">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 договор за съвместно обслужване на линията или за  представителство на партньор от държавата, явяваща се краен пункт на маршрута, в случаите, когато това се изисква в двустранни международни договори, по които Република България е страна; </w:t>
      </w:r>
    </w:p>
    <w:p w14:paraId="070FB399" w14:textId="77777777" w:rsidR="009C2CA3" w:rsidRPr="006C6A79" w:rsidRDefault="009C2CA3" w:rsidP="00321C8C">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 разписание с посочени автогари за спиране на автобусите; </w:t>
      </w:r>
    </w:p>
    <w:p w14:paraId="0069993A" w14:textId="77777777" w:rsidR="009C2CA3" w:rsidRPr="006C6A79" w:rsidRDefault="009C2CA3" w:rsidP="00321C8C">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документ от съответната община за определяне на място за спирката, която ще ползва превозвачът</w:t>
      </w:r>
      <w:r w:rsidR="005A13D8">
        <w:rPr>
          <w:rFonts w:ascii="Times New Roman" w:eastAsia="Times New Roman" w:hAnsi="Times New Roman" w:cs="Times New Roman"/>
          <w:color w:val="000000"/>
          <w:sz w:val="24"/>
          <w:szCs w:val="24"/>
          <w:lang w:eastAsia="bg-BG"/>
        </w:rPr>
        <w:t>;</w:t>
      </w:r>
      <w:r w:rsidRPr="006C6A79">
        <w:rPr>
          <w:rFonts w:ascii="Times New Roman" w:eastAsia="Times New Roman" w:hAnsi="Times New Roman" w:cs="Times New Roman"/>
          <w:color w:val="000000"/>
          <w:sz w:val="24"/>
          <w:szCs w:val="24"/>
          <w:lang w:eastAsia="bg-BG"/>
        </w:rPr>
        <w:t xml:space="preserve"> </w:t>
      </w:r>
    </w:p>
    <w:p w14:paraId="6E27F2BA" w14:textId="77777777" w:rsidR="009C2CA3" w:rsidRPr="006C6A79" w:rsidRDefault="009C2CA3" w:rsidP="00321C8C">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 график за работата на екипажите, изготвен в съответствие с изискванията на Европейската спогодба за работа на екипажите на превозните средства, извършващи международни автомобилни превози (АЕТR); </w:t>
      </w:r>
    </w:p>
    <w:p w14:paraId="0D97AD4E" w14:textId="77777777" w:rsidR="009C2CA3" w:rsidRPr="006C6A79" w:rsidRDefault="009C2CA3" w:rsidP="00321C8C">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 тарифа за превоз по линията; </w:t>
      </w:r>
    </w:p>
    <w:p w14:paraId="0EE04236" w14:textId="77777777" w:rsidR="009C2CA3" w:rsidRPr="006C6A79" w:rsidRDefault="009C2CA3" w:rsidP="00321C8C">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схема на маршрута.</w:t>
      </w:r>
    </w:p>
    <w:p w14:paraId="4C58BFEC" w14:textId="77777777" w:rsidR="009C2CA3" w:rsidRPr="006C6A79" w:rsidRDefault="009C2CA3" w:rsidP="00321C8C">
      <w:pPr>
        <w:spacing w:after="0" w:line="240" w:lineRule="auto"/>
        <w:ind w:firstLine="567"/>
        <w:jc w:val="both"/>
        <w:rPr>
          <w:rFonts w:ascii="Times New Roman" w:eastAsia="Times New Roman" w:hAnsi="Times New Roman" w:cs="Times New Roman"/>
          <w:i/>
          <w:color w:val="000000"/>
          <w:sz w:val="24"/>
          <w:szCs w:val="24"/>
          <w:lang w:eastAsia="bg-BG"/>
        </w:rPr>
      </w:pPr>
      <w:r w:rsidRPr="006C6A79">
        <w:rPr>
          <w:rFonts w:ascii="Times New Roman" w:eastAsia="Times New Roman" w:hAnsi="Times New Roman" w:cs="Times New Roman"/>
          <w:i/>
          <w:color w:val="000000"/>
          <w:sz w:val="24"/>
          <w:szCs w:val="24"/>
          <w:u w:val="single"/>
          <w:lang w:eastAsia="bg-BG"/>
        </w:rPr>
        <w:t>Забележка</w:t>
      </w:r>
      <w:r w:rsidRPr="006C6A79">
        <w:rPr>
          <w:rFonts w:ascii="Times New Roman" w:eastAsia="Times New Roman" w:hAnsi="Times New Roman" w:cs="Times New Roman"/>
          <w:i/>
          <w:color w:val="000000"/>
          <w:sz w:val="24"/>
          <w:szCs w:val="24"/>
          <w:lang w:eastAsia="bg-BG"/>
        </w:rPr>
        <w:t>: Договорът за съвместна експлоатация, разписанието, графикът за работа на екипажите, тарифата за превоз и схемата на маршрута да са изготвени на български, на езика на партньора и/или на един от приетите европейски езици за официална кореспонденция, като всички документи да са подписани от управителите на двете фирми</w:t>
      </w:r>
      <w:r w:rsidR="00DD69AA">
        <w:rPr>
          <w:rFonts w:ascii="Times New Roman" w:eastAsia="Times New Roman" w:hAnsi="Times New Roman" w:cs="Times New Roman"/>
          <w:i/>
          <w:color w:val="000000"/>
          <w:sz w:val="24"/>
          <w:szCs w:val="24"/>
          <w:lang w:eastAsia="bg-BG"/>
        </w:rPr>
        <w:t xml:space="preserve"> </w:t>
      </w:r>
      <w:r w:rsidRPr="006C6A79">
        <w:rPr>
          <w:rFonts w:ascii="Times New Roman" w:eastAsia="Times New Roman" w:hAnsi="Times New Roman" w:cs="Times New Roman"/>
          <w:i/>
          <w:color w:val="000000"/>
          <w:sz w:val="24"/>
          <w:szCs w:val="24"/>
          <w:lang w:eastAsia="bg-BG"/>
        </w:rPr>
        <w:t>-</w:t>
      </w:r>
      <w:r w:rsidR="00DD69AA">
        <w:rPr>
          <w:rFonts w:ascii="Times New Roman" w:eastAsia="Times New Roman" w:hAnsi="Times New Roman" w:cs="Times New Roman"/>
          <w:i/>
          <w:color w:val="000000"/>
          <w:sz w:val="24"/>
          <w:szCs w:val="24"/>
          <w:lang w:eastAsia="bg-BG"/>
        </w:rPr>
        <w:t xml:space="preserve"> </w:t>
      </w:r>
      <w:r w:rsidRPr="006C6A79">
        <w:rPr>
          <w:rFonts w:ascii="Times New Roman" w:eastAsia="Times New Roman" w:hAnsi="Times New Roman" w:cs="Times New Roman"/>
          <w:i/>
          <w:color w:val="000000"/>
          <w:sz w:val="24"/>
          <w:szCs w:val="24"/>
          <w:lang w:eastAsia="bg-BG"/>
        </w:rPr>
        <w:t>партньори.</w:t>
      </w:r>
    </w:p>
    <w:p w14:paraId="03C7A451" w14:textId="77777777" w:rsidR="009C2CA3" w:rsidRPr="006C6A79" w:rsidRDefault="009C2CA3" w:rsidP="00321C8C">
      <w:pPr>
        <w:spacing w:after="0" w:line="240" w:lineRule="auto"/>
        <w:ind w:firstLine="567"/>
        <w:jc w:val="both"/>
        <w:rPr>
          <w:rFonts w:ascii="Times New Roman" w:eastAsia="Times New Roman" w:hAnsi="Times New Roman" w:cs="Times New Roman"/>
          <w:color w:val="000000"/>
          <w:sz w:val="24"/>
          <w:szCs w:val="24"/>
          <w:lang w:eastAsia="bg-BG"/>
        </w:rPr>
      </w:pPr>
    </w:p>
    <w:p w14:paraId="1CF77A44" w14:textId="77777777" w:rsidR="009C2CA3" w:rsidRPr="006C6A79" w:rsidRDefault="009C2CA3" w:rsidP="00321C8C">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Желая да получа заявените документи: </w:t>
      </w:r>
    </w:p>
    <w:p w14:paraId="5D1A3714" w14:textId="77777777" w:rsidR="009C2CA3" w:rsidRPr="006C6A79" w:rsidRDefault="009C2CA3" w:rsidP="00321C8C">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В център за административно обслужване в регионално звено на Изпълнителна агенция „Автомобилна администрация“ (ИААА) в гр. …………………….;</w:t>
      </w:r>
    </w:p>
    <w:p w14:paraId="51BFD2D5" w14:textId="77777777" w:rsidR="009C2CA3" w:rsidRPr="006C6A79" w:rsidRDefault="009C2CA3" w:rsidP="00321C8C">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В център за административно обслужване в централното управление на ИААА;</w:t>
      </w:r>
    </w:p>
    <w:p w14:paraId="470803AE" w14:textId="77777777" w:rsidR="009C2CA3" w:rsidRPr="00321C8C" w:rsidRDefault="009C2CA3" w:rsidP="00321C8C">
      <w:pPr>
        <w:spacing w:after="0" w:line="240" w:lineRule="auto"/>
        <w:ind w:firstLine="567"/>
        <w:jc w:val="both"/>
        <w:rPr>
          <w:rFonts w:ascii="Times New Roman" w:eastAsia="Times New Roman" w:hAnsi="Times New Roman" w:cs="Times New Roman"/>
          <w:color w:val="000000"/>
          <w:sz w:val="24"/>
          <w:szCs w:val="24"/>
          <w:lang w:eastAsia="bg-BG"/>
        </w:rPr>
      </w:pPr>
      <w:r w:rsidRPr="00321C8C">
        <w:rPr>
          <w:rFonts w:ascii="Times New Roman" w:eastAsia="Times New Roman" w:hAnsi="Times New Roman" w:cs="Times New Roman"/>
          <w:color w:val="000000"/>
          <w:sz w:val="24"/>
          <w:szCs w:val="24"/>
          <w:lang w:eastAsia="bg-BG"/>
        </w:rPr>
        <w:t> Чрез лицензиран пощенски оператор на адрес: .................................................................</w:t>
      </w:r>
    </w:p>
    <w:p w14:paraId="1981FCEF" w14:textId="77777777" w:rsidR="009C2CA3" w:rsidRPr="00321C8C" w:rsidRDefault="009C2CA3" w:rsidP="00321C8C">
      <w:pPr>
        <w:spacing w:after="0" w:line="240" w:lineRule="auto"/>
        <w:ind w:firstLine="567"/>
        <w:jc w:val="both"/>
        <w:rPr>
          <w:rFonts w:ascii="Times New Roman" w:eastAsia="Times New Roman" w:hAnsi="Times New Roman" w:cs="Times New Roman"/>
          <w:color w:val="000000"/>
          <w:sz w:val="24"/>
          <w:szCs w:val="24"/>
          <w:lang w:eastAsia="bg-BG"/>
        </w:rPr>
      </w:pPr>
      <w:r w:rsidRPr="00321C8C">
        <w:rPr>
          <w:rFonts w:ascii="Times New Roman" w:eastAsia="Times New Roman" w:hAnsi="Times New Roman" w:cs="Times New Roman"/>
          <w:color w:val="000000"/>
          <w:sz w:val="24"/>
          <w:szCs w:val="24"/>
          <w:lang w:eastAsia="bg-BG"/>
        </w:rPr>
        <w:t>......................................................................................................................................................,</w:t>
      </w:r>
    </w:p>
    <w:p w14:paraId="2AD124AF" w14:textId="77777777" w:rsidR="009C2CA3" w:rsidRPr="00321C8C" w:rsidRDefault="009C2CA3" w:rsidP="00321C8C">
      <w:pPr>
        <w:spacing w:after="0" w:line="240" w:lineRule="auto"/>
        <w:ind w:firstLine="567"/>
        <w:jc w:val="both"/>
        <w:rPr>
          <w:rFonts w:ascii="Times New Roman" w:eastAsia="Times New Roman" w:hAnsi="Times New Roman" w:cs="Times New Roman"/>
          <w:i/>
          <w:color w:val="000000"/>
          <w:sz w:val="24"/>
          <w:szCs w:val="24"/>
          <w:lang w:eastAsia="bg-BG"/>
        </w:rPr>
      </w:pPr>
      <w:r w:rsidRPr="00321C8C">
        <w:rPr>
          <w:rFonts w:ascii="Times New Roman" w:eastAsia="Times New Roman" w:hAnsi="Times New Roman" w:cs="Times New Roman"/>
          <w:i/>
          <w:color w:val="000000"/>
          <w:sz w:val="24"/>
          <w:szCs w:val="24"/>
          <w:lang w:eastAsia="bg-BG"/>
        </w:rPr>
        <w:t xml:space="preserve">                           (населено място, пощенски код, ул./ж.к., №, бл., ап., телефон)</w:t>
      </w:r>
    </w:p>
    <w:p w14:paraId="34790878" w14:textId="77777777" w:rsidR="009C2CA3" w:rsidRPr="00321C8C" w:rsidRDefault="009C2CA3" w:rsidP="00321C8C">
      <w:pPr>
        <w:spacing w:after="0" w:line="240" w:lineRule="auto"/>
        <w:ind w:firstLine="567"/>
        <w:jc w:val="both"/>
        <w:rPr>
          <w:rFonts w:ascii="Times New Roman" w:eastAsia="Times New Roman" w:hAnsi="Times New Roman" w:cs="Times New Roman"/>
          <w:color w:val="000000"/>
          <w:sz w:val="24"/>
          <w:szCs w:val="24"/>
          <w:lang w:eastAsia="bg-BG"/>
        </w:rPr>
      </w:pPr>
      <w:r w:rsidRPr="00321C8C">
        <w:rPr>
          <w:rFonts w:ascii="Times New Roman" w:eastAsia="Times New Roman" w:hAnsi="Times New Roman" w:cs="Times New Roman"/>
          <w:color w:val="000000"/>
          <w:sz w:val="24"/>
          <w:szCs w:val="24"/>
          <w:lang w:eastAsia="bg-BG"/>
        </w:rPr>
        <w:t xml:space="preserve">като декларирам, че пощенските разходи са за моя сметка и съм съгласен документите да бъдат пренасяни от оператора за служебни цели. </w:t>
      </w:r>
    </w:p>
    <w:p w14:paraId="2246B498" w14:textId="77777777" w:rsidR="009C2CA3" w:rsidRPr="00321C8C"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p>
    <w:p w14:paraId="0D8AEC43" w14:textId="77777777" w:rsidR="009C2CA3"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321C8C">
        <w:rPr>
          <w:rFonts w:ascii="Times New Roman" w:eastAsia="Times New Roman" w:hAnsi="Times New Roman" w:cs="Times New Roman"/>
          <w:color w:val="000000"/>
          <w:sz w:val="24"/>
          <w:szCs w:val="24"/>
          <w:lang w:eastAsia="bg-BG"/>
        </w:rPr>
        <w:t>Дата:………………..                                                               Подпис:………………………….“</w:t>
      </w:r>
    </w:p>
    <w:p w14:paraId="25966CEE" w14:textId="77777777" w:rsidR="00592937" w:rsidRPr="00321C8C" w:rsidRDefault="00592937" w:rsidP="006C6A79">
      <w:pPr>
        <w:spacing w:after="0" w:line="240" w:lineRule="auto"/>
        <w:ind w:firstLine="567"/>
        <w:jc w:val="both"/>
        <w:rPr>
          <w:rFonts w:ascii="Times New Roman" w:eastAsia="Times New Roman" w:hAnsi="Times New Roman" w:cs="Times New Roman"/>
          <w:color w:val="000000"/>
          <w:sz w:val="24"/>
          <w:szCs w:val="24"/>
          <w:lang w:eastAsia="bg-BG"/>
        </w:rPr>
      </w:pPr>
    </w:p>
    <w:p w14:paraId="16DDAED8"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321C8C">
        <w:rPr>
          <w:rFonts w:ascii="Times New Roman" w:eastAsia="Times New Roman" w:hAnsi="Times New Roman" w:cs="Times New Roman"/>
          <w:b/>
          <w:sz w:val="24"/>
          <w:szCs w:val="24"/>
          <w:lang w:eastAsia="bg-BG"/>
        </w:rPr>
        <w:t xml:space="preserve">§ </w:t>
      </w:r>
      <w:r w:rsidR="00835FD3" w:rsidRPr="00321C8C">
        <w:rPr>
          <w:rFonts w:ascii="Times New Roman" w:eastAsia="Times New Roman" w:hAnsi="Times New Roman" w:cs="Times New Roman"/>
          <w:b/>
          <w:sz w:val="24"/>
          <w:szCs w:val="24"/>
          <w:lang w:eastAsia="bg-BG"/>
        </w:rPr>
        <w:t>6</w:t>
      </w:r>
      <w:r w:rsidR="00835FD3">
        <w:rPr>
          <w:rFonts w:ascii="Times New Roman" w:eastAsia="Times New Roman" w:hAnsi="Times New Roman" w:cs="Times New Roman"/>
          <w:b/>
          <w:sz w:val="24"/>
          <w:szCs w:val="24"/>
          <w:lang w:eastAsia="bg-BG"/>
        </w:rPr>
        <w:t>2</w:t>
      </w:r>
      <w:r w:rsidRPr="00321C8C">
        <w:rPr>
          <w:rFonts w:ascii="Times New Roman" w:eastAsia="Times New Roman" w:hAnsi="Times New Roman" w:cs="Times New Roman"/>
          <w:sz w:val="24"/>
          <w:szCs w:val="24"/>
          <w:lang w:eastAsia="bg-BG"/>
        </w:rPr>
        <w:t>. Приложение № 21а към чл. 47, ал. 1 се изменя така:</w:t>
      </w:r>
    </w:p>
    <w:p w14:paraId="518959C7" w14:textId="77777777" w:rsidR="009C2CA3" w:rsidRPr="006C6A79" w:rsidRDefault="009C2CA3" w:rsidP="006C6A79">
      <w:pPr>
        <w:spacing w:after="0" w:line="240" w:lineRule="auto"/>
        <w:ind w:firstLine="567"/>
        <w:jc w:val="right"/>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„Приложение № 21а </w:t>
      </w:r>
    </w:p>
    <w:p w14:paraId="1D4601CF" w14:textId="77777777" w:rsidR="009C2CA3" w:rsidRPr="006C6A79" w:rsidRDefault="009C2CA3" w:rsidP="006C6A79">
      <w:pPr>
        <w:spacing w:after="0" w:line="240" w:lineRule="auto"/>
        <w:ind w:firstLine="567"/>
        <w:jc w:val="right"/>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към чл. 47, ал. 1</w:t>
      </w:r>
    </w:p>
    <w:p w14:paraId="21C025DD" w14:textId="77777777" w:rsidR="009C2CA3" w:rsidRPr="006C6A79" w:rsidRDefault="009C2CA3" w:rsidP="00C23710">
      <w:pPr>
        <w:spacing w:after="0" w:line="240" w:lineRule="auto"/>
        <w:jc w:val="both"/>
        <w:rPr>
          <w:rFonts w:ascii="Times New Roman" w:eastAsia="Times New Roman" w:hAnsi="Times New Roman" w:cs="Times New Roman"/>
          <w:b/>
          <w:sz w:val="24"/>
          <w:szCs w:val="24"/>
          <w:lang w:eastAsia="bg-BG"/>
        </w:rPr>
      </w:pPr>
    </w:p>
    <w:p w14:paraId="63794395" w14:textId="77777777" w:rsidR="009C2CA3" w:rsidRPr="006C6A79" w:rsidRDefault="009C2CA3" w:rsidP="00C23710">
      <w:pPr>
        <w:spacing w:after="0" w:line="240" w:lineRule="auto"/>
        <w:rPr>
          <w:rFonts w:ascii="Times New Roman" w:hAnsi="Times New Roman" w:cs="Times New Roman"/>
          <w:b/>
          <w:sz w:val="24"/>
          <w:szCs w:val="24"/>
          <w:lang w:eastAsia="bg-BG"/>
        </w:rPr>
      </w:pPr>
      <w:r w:rsidRPr="006C6A79">
        <w:rPr>
          <w:rFonts w:ascii="Times New Roman" w:hAnsi="Times New Roman" w:cs="Times New Roman"/>
          <w:b/>
          <w:sz w:val="24"/>
          <w:szCs w:val="24"/>
          <w:lang w:eastAsia="bg-BG"/>
        </w:rPr>
        <w:t>ДО</w:t>
      </w:r>
    </w:p>
    <w:p w14:paraId="3E22A317" w14:textId="77777777" w:rsidR="009C2CA3" w:rsidRPr="006C6A79" w:rsidRDefault="009C2CA3" w:rsidP="00C23710">
      <w:pPr>
        <w:spacing w:after="0" w:line="240" w:lineRule="auto"/>
        <w:rPr>
          <w:rFonts w:ascii="Times New Roman" w:hAnsi="Times New Roman" w:cs="Times New Roman"/>
          <w:b/>
          <w:sz w:val="24"/>
          <w:szCs w:val="24"/>
          <w:lang w:eastAsia="bg-BG"/>
        </w:rPr>
      </w:pPr>
      <w:r w:rsidRPr="006C6A79">
        <w:rPr>
          <w:rFonts w:ascii="Times New Roman" w:hAnsi="Times New Roman" w:cs="Times New Roman"/>
          <w:b/>
          <w:sz w:val="24"/>
          <w:szCs w:val="24"/>
          <w:lang w:eastAsia="bg-BG"/>
        </w:rPr>
        <w:t>МИНИСТЪРА НА ТРАНСПОРТА И СЪОБЩЕНИЯТА</w:t>
      </w:r>
    </w:p>
    <w:p w14:paraId="51D77BC7" w14:textId="77777777" w:rsidR="009C2CA3" w:rsidRPr="006C6A79" w:rsidRDefault="009C2CA3" w:rsidP="00C23710">
      <w:pPr>
        <w:spacing w:after="0" w:line="240" w:lineRule="auto"/>
        <w:rPr>
          <w:rFonts w:ascii="Times New Roman" w:hAnsi="Times New Roman" w:cs="Times New Roman"/>
          <w:b/>
          <w:sz w:val="24"/>
          <w:szCs w:val="24"/>
          <w:lang w:eastAsia="bg-BG"/>
        </w:rPr>
      </w:pPr>
    </w:p>
    <w:p w14:paraId="52B453A3" w14:textId="77777777" w:rsidR="009C2CA3" w:rsidRPr="006C6A79" w:rsidRDefault="009C2CA3" w:rsidP="00C23710">
      <w:pPr>
        <w:spacing w:after="0" w:line="240" w:lineRule="auto"/>
        <w:jc w:val="both"/>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ЧРЕЗ</w:t>
      </w:r>
    </w:p>
    <w:p w14:paraId="6AF985F4" w14:textId="77777777" w:rsidR="009C2CA3" w:rsidRPr="006C6A79" w:rsidRDefault="009C2CA3" w:rsidP="00C23710">
      <w:pPr>
        <w:spacing w:after="0" w:line="240" w:lineRule="auto"/>
        <w:jc w:val="both"/>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ИЗПЪЛНИТЕЛНА АГЕНЦИЯ „АВТОМОБИЛНА АДМИНИСТРАЦИЯ“</w:t>
      </w:r>
    </w:p>
    <w:p w14:paraId="0194D782"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p>
    <w:p w14:paraId="461C3F10" w14:textId="77777777" w:rsidR="009C2CA3" w:rsidRPr="006C6A79" w:rsidRDefault="009C2CA3" w:rsidP="006C6A79">
      <w:pPr>
        <w:keepNext/>
        <w:spacing w:after="0" w:line="240" w:lineRule="auto"/>
        <w:ind w:firstLine="567"/>
        <w:jc w:val="center"/>
        <w:outlineLvl w:val="1"/>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ЗАЯВЛЕНИЕ</w:t>
      </w:r>
    </w:p>
    <w:p w14:paraId="44AC226E" w14:textId="77777777" w:rsidR="009C2CA3" w:rsidRPr="006C6A79" w:rsidRDefault="009C2CA3" w:rsidP="006C6A79">
      <w:pPr>
        <w:spacing w:after="0" w:line="240" w:lineRule="auto"/>
        <w:ind w:firstLine="567"/>
        <w:jc w:val="center"/>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за </w:t>
      </w:r>
      <w:r w:rsidR="00FE37E5">
        <w:rPr>
          <w:rFonts w:ascii="Times New Roman" w:eastAsia="Times New Roman" w:hAnsi="Times New Roman" w:cs="Times New Roman"/>
          <w:sz w:val="24"/>
          <w:szCs w:val="24"/>
          <w:lang w:eastAsia="bg-BG"/>
        </w:rPr>
        <w:t>издаване</w:t>
      </w:r>
      <w:r w:rsidRPr="006C6A79">
        <w:rPr>
          <w:rFonts w:ascii="Times New Roman" w:eastAsia="Times New Roman" w:hAnsi="Times New Roman" w:cs="Times New Roman"/>
          <w:sz w:val="24"/>
          <w:szCs w:val="24"/>
          <w:lang w:eastAsia="bg-BG"/>
        </w:rPr>
        <w:t xml:space="preserve"> на разрешително за совалков превоз на пътници до държави, </w:t>
      </w:r>
      <w:r w:rsidRPr="006C6A79">
        <w:rPr>
          <w:rFonts w:ascii="Times New Roman" w:eastAsia="Times New Roman" w:hAnsi="Times New Roman" w:cs="Times New Roman"/>
          <w:sz w:val="24"/>
          <w:szCs w:val="24"/>
          <w:lang w:eastAsia="bg-BG"/>
        </w:rPr>
        <w:br/>
        <w:t>които не са членки на Европейския съюз</w:t>
      </w:r>
    </w:p>
    <w:p w14:paraId="1AB19E32" w14:textId="77777777" w:rsidR="009C2CA3" w:rsidRPr="006C6A79" w:rsidRDefault="009C2CA3" w:rsidP="006C6A79">
      <w:pPr>
        <w:spacing w:after="0" w:line="240" w:lineRule="auto"/>
        <w:ind w:firstLine="567"/>
        <w:jc w:val="center"/>
        <w:rPr>
          <w:rFonts w:ascii="Times New Roman" w:eastAsia="Times New Roman" w:hAnsi="Times New Roman" w:cs="Times New Roman"/>
          <w:sz w:val="24"/>
          <w:szCs w:val="24"/>
          <w:lang w:eastAsia="bg-BG"/>
        </w:rPr>
      </w:pPr>
    </w:p>
    <w:p w14:paraId="2B0E9B8A" w14:textId="77777777" w:rsidR="009C2CA3" w:rsidRPr="006C6A79" w:rsidRDefault="009C2CA3" w:rsidP="006C6A79">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От………………………………………………………………………………………………</w:t>
      </w:r>
    </w:p>
    <w:p w14:paraId="6A71B986" w14:textId="77777777" w:rsidR="009C2CA3" w:rsidRPr="006C6A79" w:rsidRDefault="009C2CA3" w:rsidP="006C6A79">
      <w:pPr>
        <w:spacing w:after="0"/>
        <w:ind w:firstLine="567"/>
        <w:jc w:val="center"/>
        <w:rPr>
          <w:rFonts w:ascii="Times New Roman" w:hAnsi="Times New Roman" w:cs="Times New Roman"/>
          <w:sz w:val="24"/>
          <w:szCs w:val="24"/>
        </w:rPr>
      </w:pPr>
      <w:r w:rsidRPr="006C6A79">
        <w:rPr>
          <w:rFonts w:ascii="Times New Roman" w:hAnsi="Times New Roman" w:cs="Times New Roman"/>
          <w:sz w:val="24"/>
          <w:szCs w:val="24"/>
        </w:rPr>
        <w:t>(</w:t>
      </w:r>
      <w:r w:rsidRPr="006C6A79">
        <w:rPr>
          <w:rFonts w:ascii="Times New Roman" w:hAnsi="Times New Roman" w:cs="Times New Roman"/>
          <w:i/>
          <w:sz w:val="24"/>
          <w:szCs w:val="24"/>
        </w:rPr>
        <w:t>наименование на юридическото лице или едноличния търговец</w:t>
      </w:r>
      <w:r w:rsidRPr="006C6A79">
        <w:rPr>
          <w:rFonts w:ascii="Times New Roman" w:hAnsi="Times New Roman" w:cs="Times New Roman"/>
          <w:sz w:val="24"/>
          <w:szCs w:val="24"/>
        </w:rPr>
        <w:t>)</w:t>
      </w:r>
    </w:p>
    <w:p w14:paraId="27E732F5" w14:textId="77777777" w:rsidR="009C2CA3" w:rsidRPr="006C6A79" w:rsidRDefault="009C2CA3" w:rsidP="00321C8C">
      <w:pPr>
        <w:spacing w:after="0"/>
        <w:rPr>
          <w:rFonts w:ascii="Times New Roman" w:hAnsi="Times New Roman" w:cs="Times New Roman"/>
          <w:sz w:val="24"/>
          <w:szCs w:val="24"/>
        </w:rPr>
      </w:pPr>
    </w:p>
    <w:p w14:paraId="6B9A9C58" w14:textId="77777777" w:rsidR="009C2CA3" w:rsidRPr="006C6A79" w:rsidRDefault="009C2CA3" w:rsidP="00321C8C">
      <w:pPr>
        <w:spacing w:after="0"/>
        <w:rPr>
          <w:rFonts w:ascii="Times New Roman" w:hAnsi="Times New Roman" w:cs="Times New Roman"/>
          <w:sz w:val="24"/>
          <w:szCs w:val="24"/>
        </w:rPr>
      </w:pPr>
      <w:r w:rsidRPr="006C6A79">
        <w:rPr>
          <w:rFonts w:ascii="Times New Roman" w:hAnsi="Times New Roman" w:cs="Times New Roman"/>
          <w:sz w:val="24"/>
          <w:szCs w:val="24"/>
        </w:rPr>
        <w:t>ЕИК:………………Лиценз №:………Адрес: Гр./с. .…………</w:t>
      </w:r>
      <w:r w:rsidR="00C23710">
        <w:rPr>
          <w:rFonts w:ascii="Times New Roman" w:hAnsi="Times New Roman" w:cs="Times New Roman"/>
          <w:sz w:val="24"/>
          <w:szCs w:val="24"/>
        </w:rPr>
        <w:t>….</w:t>
      </w:r>
      <w:r w:rsidRPr="006C6A79">
        <w:rPr>
          <w:rFonts w:ascii="Times New Roman" w:hAnsi="Times New Roman" w:cs="Times New Roman"/>
          <w:sz w:val="24"/>
          <w:szCs w:val="24"/>
        </w:rPr>
        <w:t>…………. П.К. ..………</w:t>
      </w:r>
    </w:p>
    <w:p w14:paraId="256CD6C7" w14:textId="77777777" w:rsidR="009C2CA3" w:rsidRPr="006C6A79" w:rsidRDefault="009C2CA3" w:rsidP="00321C8C">
      <w:pPr>
        <w:spacing w:after="0"/>
        <w:rPr>
          <w:rFonts w:ascii="Times New Roman" w:hAnsi="Times New Roman" w:cs="Times New Roman"/>
          <w:sz w:val="24"/>
          <w:szCs w:val="24"/>
        </w:rPr>
      </w:pPr>
      <w:r w:rsidRPr="006C6A79">
        <w:rPr>
          <w:rFonts w:ascii="Times New Roman" w:hAnsi="Times New Roman" w:cs="Times New Roman"/>
          <w:sz w:val="24"/>
          <w:szCs w:val="24"/>
        </w:rPr>
        <w:t>ж.</w:t>
      </w:r>
      <w:r w:rsidR="00AD17AD">
        <w:rPr>
          <w:rFonts w:ascii="Times New Roman" w:hAnsi="Times New Roman" w:cs="Times New Roman"/>
          <w:sz w:val="24"/>
          <w:szCs w:val="24"/>
          <w:lang w:val="en-US"/>
        </w:rPr>
        <w:t xml:space="preserve"> </w:t>
      </w:r>
      <w:r w:rsidRPr="006C6A79">
        <w:rPr>
          <w:rFonts w:ascii="Times New Roman" w:hAnsi="Times New Roman" w:cs="Times New Roman"/>
          <w:sz w:val="24"/>
          <w:szCs w:val="24"/>
        </w:rPr>
        <w:t>к</w:t>
      </w:r>
      <w:r w:rsidR="00AD17AD">
        <w:rPr>
          <w:rFonts w:ascii="Times New Roman" w:hAnsi="Times New Roman" w:cs="Times New Roman"/>
          <w:sz w:val="24"/>
          <w:szCs w:val="24"/>
        </w:rPr>
        <w:t xml:space="preserve">. </w:t>
      </w:r>
      <w:r w:rsidRPr="006C6A79">
        <w:rPr>
          <w:rFonts w:ascii="Times New Roman" w:hAnsi="Times New Roman" w:cs="Times New Roman"/>
          <w:sz w:val="24"/>
          <w:szCs w:val="24"/>
        </w:rPr>
        <w:t>………………… ул. ………………….№ …….. бл. ...ет</w:t>
      </w:r>
      <w:r w:rsidR="00AD17AD">
        <w:rPr>
          <w:rFonts w:ascii="Times New Roman" w:hAnsi="Times New Roman" w:cs="Times New Roman"/>
          <w:sz w:val="24"/>
          <w:szCs w:val="24"/>
        </w:rPr>
        <w:t xml:space="preserve">. </w:t>
      </w:r>
      <w:r w:rsidRPr="006C6A79">
        <w:rPr>
          <w:rFonts w:ascii="Times New Roman" w:hAnsi="Times New Roman" w:cs="Times New Roman"/>
          <w:sz w:val="24"/>
          <w:szCs w:val="24"/>
        </w:rPr>
        <w:t>…</w:t>
      </w:r>
      <w:r w:rsidR="00C23710">
        <w:rPr>
          <w:rFonts w:ascii="Times New Roman" w:hAnsi="Times New Roman" w:cs="Times New Roman"/>
          <w:sz w:val="24"/>
          <w:szCs w:val="24"/>
        </w:rPr>
        <w:t xml:space="preserve"> ап. ……</w:t>
      </w:r>
    </w:p>
    <w:p w14:paraId="5B785F0B" w14:textId="77777777" w:rsidR="009C2CA3" w:rsidRPr="006C6A79" w:rsidRDefault="009C2CA3" w:rsidP="00321C8C">
      <w:pPr>
        <w:spacing w:after="0"/>
        <w:jc w:val="both"/>
        <w:rPr>
          <w:rFonts w:ascii="Times New Roman" w:hAnsi="Times New Roman" w:cs="Times New Roman"/>
          <w:sz w:val="24"/>
          <w:szCs w:val="24"/>
        </w:rPr>
      </w:pPr>
      <w:r w:rsidRPr="006C6A79">
        <w:rPr>
          <w:rFonts w:ascii="Times New Roman" w:hAnsi="Times New Roman" w:cs="Times New Roman"/>
          <w:sz w:val="24"/>
          <w:szCs w:val="24"/>
        </w:rPr>
        <w:t>Телеф</w:t>
      </w:r>
      <w:r w:rsidR="00C23710">
        <w:rPr>
          <w:rFonts w:ascii="Times New Roman" w:hAnsi="Times New Roman" w:cs="Times New Roman"/>
          <w:sz w:val="24"/>
          <w:szCs w:val="24"/>
        </w:rPr>
        <w:t>он:………………….. Ел. поща:………………………</w:t>
      </w:r>
      <w:r w:rsidRPr="006C6A79">
        <w:rPr>
          <w:rFonts w:ascii="Times New Roman" w:hAnsi="Times New Roman" w:cs="Times New Roman"/>
          <w:sz w:val="24"/>
          <w:szCs w:val="24"/>
        </w:rPr>
        <w:t>………………………………..</w:t>
      </w:r>
    </w:p>
    <w:p w14:paraId="33E2FF2A" w14:textId="77777777" w:rsidR="00C23710" w:rsidRDefault="009C2CA3" w:rsidP="00321C8C">
      <w:pPr>
        <w:spacing w:after="0"/>
        <w:jc w:val="both"/>
        <w:rPr>
          <w:rFonts w:ascii="Times New Roman" w:hAnsi="Times New Roman" w:cs="Times New Roman"/>
          <w:sz w:val="24"/>
          <w:szCs w:val="24"/>
        </w:rPr>
      </w:pPr>
      <w:r w:rsidRPr="006C6A79">
        <w:rPr>
          <w:rFonts w:ascii="Times New Roman" w:hAnsi="Times New Roman" w:cs="Times New Roman"/>
          <w:sz w:val="24"/>
          <w:szCs w:val="24"/>
        </w:rPr>
        <w:t>Представлявано от:…</w:t>
      </w:r>
      <w:r w:rsidR="00C23710">
        <w:rPr>
          <w:rFonts w:ascii="Times New Roman" w:hAnsi="Times New Roman" w:cs="Times New Roman"/>
          <w:sz w:val="24"/>
          <w:szCs w:val="24"/>
        </w:rPr>
        <w:t>…………………………………..</w:t>
      </w:r>
      <w:r w:rsidRPr="006C6A79">
        <w:rPr>
          <w:rFonts w:ascii="Times New Roman" w:hAnsi="Times New Roman" w:cs="Times New Roman"/>
          <w:sz w:val="24"/>
          <w:szCs w:val="24"/>
        </w:rPr>
        <w:t xml:space="preserve">……………………………………… </w:t>
      </w:r>
    </w:p>
    <w:p w14:paraId="2663C3C1" w14:textId="77777777" w:rsidR="00C23710" w:rsidRDefault="00C23710" w:rsidP="00321C8C">
      <w:pPr>
        <w:spacing w:after="0"/>
        <w:jc w:val="center"/>
        <w:rPr>
          <w:rFonts w:ascii="Times New Roman" w:hAnsi="Times New Roman" w:cs="Times New Roman"/>
          <w:sz w:val="24"/>
          <w:szCs w:val="24"/>
        </w:rPr>
      </w:pPr>
      <w:r w:rsidRPr="006C6A79">
        <w:rPr>
          <w:rFonts w:ascii="Times New Roman" w:hAnsi="Times New Roman" w:cs="Times New Roman"/>
          <w:sz w:val="24"/>
          <w:szCs w:val="24"/>
        </w:rPr>
        <w:t>(</w:t>
      </w:r>
      <w:r w:rsidRPr="006C6A79">
        <w:rPr>
          <w:rFonts w:ascii="Times New Roman" w:hAnsi="Times New Roman" w:cs="Times New Roman"/>
          <w:i/>
          <w:sz w:val="24"/>
          <w:szCs w:val="24"/>
        </w:rPr>
        <w:t>име, презиме, фамилия</w:t>
      </w:r>
      <w:r w:rsidRPr="006C6A79">
        <w:rPr>
          <w:rFonts w:ascii="Times New Roman" w:hAnsi="Times New Roman" w:cs="Times New Roman"/>
          <w:sz w:val="24"/>
          <w:szCs w:val="24"/>
        </w:rPr>
        <w:t>)</w:t>
      </w:r>
    </w:p>
    <w:p w14:paraId="5C598041" w14:textId="77777777" w:rsidR="009C2CA3" w:rsidRPr="006C6A79" w:rsidRDefault="009C2CA3" w:rsidP="00475F1C">
      <w:pPr>
        <w:spacing w:before="120" w:after="0"/>
        <w:rPr>
          <w:rFonts w:ascii="Times New Roman" w:hAnsi="Times New Roman" w:cs="Times New Roman"/>
          <w:sz w:val="24"/>
          <w:szCs w:val="24"/>
        </w:rPr>
      </w:pPr>
      <w:r w:rsidRPr="006C6A79">
        <w:rPr>
          <w:rFonts w:ascii="Times New Roman" w:hAnsi="Times New Roman" w:cs="Times New Roman"/>
          <w:sz w:val="24"/>
          <w:szCs w:val="24"/>
        </w:rPr>
        <w:t xml:space="preserve">В качеството си на: </w:t>
      </w:r>
    </w:p>
    <w:p w14:paraId="709A1FD7" w14:textId="77777777" w:rsidR="009C2CA3" w:rsidRPr="006C6A79" w:rsidRDefault="009C2CA3" w:rsidP="006C6A79">
      <w:pPr>
        <w:spacing w:before="120" w:after="0"/>
        <w:ind w:firstLine="567"/>
        <w:rPr>
          <w:rFonts w:ascii="Times New Roman" w:hAnsi="Times New Roman" w:cs="Times New Roman"/>
          <w:sz w:val="24"/>
          <w:szCs w:val="24"/>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67456" behindDoc="0" locked="0" layoutInCell="1" allowOverlap="1" wp14:anchorId="12332F84" wp14:editId="50B28EBA">
                <wp:simplePos x="0" y="0"/>
                <wp:positionH relativeFrom="column">
                  <wp:posOffset>180975</wp:posOffset>
                </wp:positionH>
                <wp:positionV relativeFrom="paragraph">
                  <wp:posOffset>104140</wp:posOffset>
                </wp:positionV>
                <wp:extent cx="180975" cy="180975"/>
                <wp:effectExtent l="0" t="0" r="28575" b="285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2372837B" w14:textId="77777777" w:rsidR="007E355C" w:rsidRPr="002641D0" w:rsidRDefault="007E355C" w:rsidP="009C2CA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FD69C" id="Rectangle 28" o:spid="_x0000_s1044" style="position:absolute;left:0;text-align:left;margin-left:14.25pt;margin-top:8.2pt;width:14.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">
                <v:textbox>
                  <w:txbxContent>
                    <w:p w:rsidR="007E355C" w:rsidRPr="002641D0" w:rsidRDefault="007E355C" w:rsidP="009C2CA3">
                      <w:pPr>
                        <w:rPr>
                          <w:lang w:val="en-US"/>
                        </w:rPr>
                      </w:pPr>
                    </w:p>
                  </w:txbxContent>
                </v:textbox>
              </v:rect>
            </w:pict>
          </mc:Fallback>
        </mc:AlternateContent>
      </w:r>
      <w:r w:rsidR="00725D6F">
        <w:rPr>
          <w:rFonts w:ascii="Times New Roman" w:hAnsi="Times New Roman" w:cs="Times New Roman"/>
          <w:sz w:val="24"/>
          <w:szCs w:val="24"/>
        </w:rPr>
        <w:t xml:space="preserve"> </w:t>
      </w:r>
      <w:r w:rsidRPr="006C6A79">
        <w:rPr>
          <w:rFonts w:ascii="Times New Roman" w:hAnsi="Times New Roman" w:cs="Times New Roman"/>
          <w:sz w:val="24"/>
          <w:szCs w:val="24"/>
        </w:rPr>
        <w:t>лице, представляващо юридическото лице;</w:t>
      </w:r>
    </w:p>
    <w:p w14:paraId="63C48053" w14:textId="77777777" w:rsidR="009C2CA3" w:rsidRPr="006C6A79" w:rsidRDefault="009C2CA3" w:rsidP="006C6A79">
      <w:pPr>
        <w:spacing w:before="120" w:after="0"/>
        <w:ind w:firstLine="567"/>
        <w:rPr>
          <w:rFonts w:ascii="Times New Roman" w:hAnsi="Times New Roman" w:cs="Times New Roman"/>
          <w:sz w:val="24"/>
          <w:szCs w:val="24"/>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68480" behindDoc="0" locked="0" layoutInCell="1" allowOverlap="1" wp14:anchorId="6D1A631D" wp14:editId="28593ECE">
                <wp:simplePos x="0" y="0"/>
                <wp:positionH relativeFrom="column">
                  <wp:posOffset>180975</wp:posOffset>
                </wp:positionH>
                <wp:positionV relativeFrom="paragraph">
                  <wp:posOffset>114300</wp:posOffset>
                </wp:positionV>
                <wp:extent cx="180975" cy="180975"/>
                <wp:effectExtent l="0" t="0" r="28575"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35EDB371" w14:textId="77777777" w:rsidR="007E355C" w:rsidRPr="002641D0" w:rsidRDefault="007E355C" w:rsidP="009C2CA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A63C7" id="Rectangle 29" o:spid="_x0000_s1045" style="position:absolute;left:0;text-align:left;margin-left:14.25pt;margin-top:9pt;width:14.2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">
                <v:textbox>
                  <w:txbxContent>
                    <w:p w:rsidR="007E355C" w:rsidRPr="002641D0" w:rsidRDefault="007E355C" w:rsidP="009C2CA3">
                      <w:pPr>
                        <w:rPr>
                          <w:lang w:val="en-US"/>
                        </w:rPr>
                      </w:pPr>
                    </w:p>
                  </w:txbxContent>
                </v:textbox>
              </v:rect>
            </w:pict>
          </mc:Fallback>
        </mc:AlternateContent>
      </w:r>
      <w:r w:rsidR="00725D6F">
        <w:rPr>
          <w:rFonts w:ascii="Times New Roman" w:hAnsi="Times New Roman" w:cs="Times New Roman"/>
          <w:sz w:val="24"/>
          <w:szCs w:val="24"/>
        </w:rPr>
        <w:t xml:space="preserve"> </w:t>
      </w:r>
      <w:r w:rsidRPr="006C6A79">
        <w:rPr>
          <w:rFonts w:ascii="Times New Roman" w:hAnsi="Times New Roman" w:cs="Times New Roman"/>
          <w:sz w:val="24"/>
          <w:szCs w:val="24"/>
        </w:rPr>
        <w:t>упълномощено лице</w:t>
      </w:r>
    </w:p>
    <w:p w14:paraId="047BEEDC" w14:textId="77777777" w:rsidR="009C2CA3" w:rsidRPr="006C6A79" w:rsidRDefault="009C2CA3" w:rsidP="006C6A79">
      <w:pPr>
        <w:spacing w:after="0" w:line="240" w:lineRule="auto"/>
        <w:ind w:firstLine="567"/>
        <w:jc w:val="center"/>
        <w:rPr>
          <w:rFonts w:ascii="Times New Roman" w:eastAsia="Times New Roman" w:hAnsi="Times New Roman" w:cs="Times New Roman"/>
          <w:sz w:val="24"/>
          <w:szCs w:val="24"/>
          <w:lang w:eastAsia="bg-BG"/>
        </w:rPr>
      </w:pPr>
    </w:p>
    <w:p w14:paraId="21872752" w14:textId="77777777" w:rsidR="009C2CA3" w:rsidRPr="006C6A79" w:rsidRDefault="00F30BD7" w:rsidP="006C6A79">
      <w:pPr>
        <w:spacing w:after="0" w:line="240" w:lineRule="auto"/>
        <w:ind w:firstLine="567"/>
        <w:rPr>
          <w:rFonts w:ascii="Times New Roman" w:eastAsia="Times New Roman" w:hAnsi="Times New Roman" w:cs="Times New Roman"/>
          <w:sz w:val="24"/>
          <w:szCs w:val="24"/>
          <w:lang w:eastAsia="bg-BG"/>
        </w:rPr>
      </w:pPr>
      <w:r w:rsidRPr="00F30BD7">
        <w:rPr>
          <w:rFonts w:ascii="Times New Roman" w:eastAsia="Times New Roman" w:hAnsi="Times New Roman" w:cs="Times New Roman"/>
          <w:sz w:val="24"/>
          <w:szCs w:val="24"/>
          <w:lang w:eastAsia="bg-BG"/>
        </w:rPr>
        <w:t xml:space="preserve">Представям настоящото заявление и приложените към него документи за издаване  </w:t>
      </w:r>
      <w:r>
        <w:rPr>
          <w:rFonts w:ascii="Times New Roman" w:eastAsia="Times New Roman" w:hAnsi="Times New Roman" w:cs="Times New Roman"/>
          <w:sz w:val="24"/>
          <w:szCs w:val="24"/>
          <w:lang w:eastAsia="bg-BG"/>
        </w:rPr>
        <w:t>на</w:t>
      </w:r>
      <w:r w:rsidR="009C2CA3" w:rsidRPr="006C6A79">
        <w:rPr>
          <w:rFonts w:ascii="Times New Roman" w:eastAsia="Times New Roman" w:hAnsi="Times New Roman" w:cs="Times New Roman"/>
          <w:sz w:val="24"/>
          <w:szCs w:val="24"/>
          <w:lang w:eastAsia="bg-BG"/>
        </w:rPr>
        <w:t xml:space="preserve"> разрешително за совалков превоз на пътници. </w:t>
      </w:r>
    </w:p>
    <w:p w14:paraId="58FC2D82" w14:textId="77777777" w:rsidR="009C2CA3" w:rsidRPr="006C6A79" w:rsidRDefault="009C2CA3" w:rsidP="00C23710">
      <w:pPr>
        <w:spacing w:after="0" w:line="240" w:lineRule="auto"/>
        <w:ind w:left="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Превозът ще бъде извършен по следния маршрут: ………………</w:t>
      </w:r>
      <w:r w:rsidR="00C23710">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w:t>
      </w:r>
    </w:p>
    <w:p w14:paraId="5D6AC152" w14:textId="77777777" w:rsidR="009C2CA3" w:rsidRPr="006C6A79" w:rsidRDefault="009C2CA3" w:rsidP="00C23710">
      <w:pPr>
        <w:spacing w:after="0" w:line="240" w:lineRule="auto"/>
        <w:ind w:left="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w:t>
      </w:r>
    </w:p>
    <w:p w14:paraId="6387529C" w14:textId="77777777" w:rsidR="009C2CA3" w:rsidRPr="006C6A79" w:rsidRDefault="009C2CA3" w:rsidP="006C6A79">
      <w:pPr>
        <w:spacing w:after="0" w:line="240" w:lineRule="auto"/>
        <w:ind w:firstLine="567"/>
        <w:jc w:val="center"/>
        <w:rPr>
          <w:rFonts w:ascii="Times New Roman" w:eastAsia="Times New Roman" w:hAnsi="Times New Roman" w:cs="Times New Roman"/>
          <w:i/>
          <w:sz w:val="24"/>
          <w:szCs w:val="24"/>
          <w:lang w:eastAsia="bg-BG"/>
        </w:rPr>
      </w:pPr>
      <w:r w:rsidRPr="006C6A79">
        <w:rPr>
          <w:rFonts w:ascii="Times New Roman" w:eastAsia="Times New Roman" w:hAnsi="Times New Roman" w:cs="Times New Roman"/>
          <w:i/>
          <w:sz w:val="24"/>
          <w:szCs w:val="24"/>
          <w:lang w:eastAsia="bg-BG"/>
        </w:rPr>
        <w:t xml:space="preserve">          (основен маршрут и </w:t>
      </w:r>
      <w:r w:rsidR="005C2CC6" w:rsidRPr="005C2CC6">
        <w:rPr>
          <w:rFonts w:ascii="Times New Roman" w:eastAsia="Times New Roman" w:hAnsi="Times New Roman" w:cs="Times New Roman"/>
          <w:i/>
          <w:sz w:val="24"/>
          <w:szCs w:val="24"/>
          <w:lang w:eastAsia="bg-BG"/>
        </w:rPr>
        <w:t>гранични контролно-пропускателни пунктове</w:t>
      </w:r>
      <w:r w:rsidRPr="006C6A79">
        <w:rPr>
          <w:rFonts w:ascii="Times New Roman" w:eastAsia="Times New Roman" w:hAnsi="Times New Roman" w:cs="Times New Roman"/>
          <w:i/>
          <w:sz w:val="24"/>
          <w:szCs w:val="24"/>
          <w:lang w:eastAsia="bg-BG"/>
        </w:rPr>
        <w:t>, през които се преминава)</w:t>
      </w:r>
    </w:p>
    <w:p w14:paraId="5979131F"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Въз основа на сключен договор с …………………………………………………………</w:t>
      </w:r>
    </w:p>
    <w:p w14:paraId="14DF6E0C"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val="de-DE" w:eastAsia="bg-BG"/>
        </w:rPr>
      </w:pPr>
      <w:r w:rsidRPr="006C6A79">
        <w:rPr>
          <w:rFonts w:ascii="Times New Roman" w:eastAsia="Times New Roman" w:hAnsi="Times New Roman" w:cs="Times New Roman"/>
          <w:sz w:val="24"/>
          <w:szCs w:val="24"/>
          <w:lang w:eastAsia="bg-BG"/>
        </w:rPr>
        <w:t>На посочените в графика дати ще пътуват ……..… автобуса.</w:t>
      </w:r>
    </w:p>
    <w:p w14:paraId="5A8D7768"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Период на совалковия превоз: от ……………………… до …………………..………… </w:t>
      </w:r>
    </w:p>
    <w:p w14:paraId="002AC1B4" w14:textId="77777777" w:rsidR="009C2CA3" w:rsidRPr="006C6A79" w:rsidRDefault="009C2CA3" w:rsidP="00C23710">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lastRenderedPageBreak/>
        <w:t>Г</w:t>
      </w:r>
      <w:r w:rsidR="001944EE">
        <w:rPr>
          <w:rFonts w:ascii="Times New Roman" w:eastAsia="Times New Roman" w:hAnsi="Times New Roman" w:cs="Times New Roman"/>
          <w:sz w:val="24"/>
          <w:szCs w:val="24"/>
          <w:lang w:eastAsia="bg-BG"/>
        </w:rPr>
        <w:t>ранично контролно-пропускателен пункт</w:t>
      </w:r>
      <w:r w:rsidRPr="006C6A79">
        <w:rPr>
          <w:rFonts w:ascii="Times New Roman" w:eastAsia="Times New Roman" w:hAnsi="Times New Roman" w:cs="Times New Roman"/>
          <w:sz w:val="24"/>
          <w:szCs w:val="24"/>
          <w:lang w:eastAsia="bg-BG"/>
        </w:rPr>
        <w:t xml:space="preserve"> за напускане на територията на Република България …………………….……………</w:t>
      </w:r>
    </w:p>
    <w:p w14:paraId="0355BF9B"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p>
    <w:p w14:paraId="0BA44D0B"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Приложение:  </w:t>
      </w:r>
    </w:p>
    <w:p w14:paraId="392C5588"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iCs/>
          <w:sz w:val="24"/>
          <w:szCs w:val="24"/>
          <w:lang w:eastAsia="bg-BG"/>
        </w:rPr>
        <w:t>1. Договор между български туроператор и чуждестранен туроператор, регистриран на територията на страната, явяваща се краен пункт на совалковия превоз, когато това се изисква по силата на двустранните договорености;</w:t>
      </w:r>
    </w:p>
    <w:p w14:paraId="74DA0E58"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iCs/>
          <w:sz w:val="24"/>
          <w:szCs w:val="24"/>
          <w:lang w:eastAsia="bg-BG"/>
        </w:rPr>
        <w:t>2. Договор между български туроператор и превозвач за възлагане на превоза;</w:t>
      </w:r>
    </w:p>
    <w:p w14:paraId="6C653682"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iCs/>
          <w:sz w:val="24"/>
          <w:szCs w:val="24"/>
          <w:lang w:eastAsia="bg-BG"/>
        </w:rPr>
        <w:t>3. График за преминаване на автобусите през съответните гранични контролно-пропускателни пунктове за всяка от държавите, през чиито територии преминава маршрутът, изготвен по дати и часове;</w:t>
      </w:r>
    </w:p>
    <w:p w14:paraId="01E912D7"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iCs/>
          <w:sz w:val="24"/>
          <w:szCs w:val="24"/>
          <w:lang w:eastAsia="bg-BG"/>
        </w:rPr>
        <w:t>4. Разписание;</w:t>
      </w:r>
    </w:p>
    <w:p w14:paraId="65846E16"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iCs/>
          <w:sz w:val="24"/>
          <w:szCs w:val="24"/>
          <w:lang w:eastAsia="bg-BG"/>
        </w:rPr>
        <w:t>5. График за работа на екипажите;</w:t>
      </w:r>
    </w:p>
    <w:p w14:paraId="248033BD"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iCs/>
          <w:sz w:val="24"/>
          <w:szCs w:val="24"/>
          <w:lang w:eastAsia="bg-BG"/>
        </w:rPr>
        <w:t>6. Данни за автобусите, с които ще се извършва совалковият превоз: пътникоместа и регистрационен номер на автобуса;</w:t>
      </w:r>
    </w:p>
    <w:p w14:paraId="654D99CC" w14:textId="77777777" w:rsidR="009C2CA3" w:rsidRPr="006C6A79" w:rsidRDefault="009C2CA3" w:rsidP="006C6A79">
      <w:pPr>
        <w:spacing w:after="0" w:line="240" w:lineRule="auto"/>
        <w:ind w:firstLine="567"/>
        <w:jc w:val="both"/>
        <w:rPr>
          <w:rFonts w:ascii="Times New Roman" w:eastAsia="Times New Roman" w:hAnsi="Times New Roman" w:cs="Times New Roman"/>
          <w:iCs/>
          <w:sz w:val="24"/>
          <w:szCs w:val="24"/>
          <w:lang w:eastAsia="bg-BG"/>
        </w:rPr>
      </w:pPr>
      <w:r w:rsidRPr="006C6A79">
        <w:rPr>
          <w:rFonts w:ascii="Times New Roman" w:eastAsia="Times New Roman" w:hAnsi="Times New Roman" w:cs="Times New Roman"/>
          <w:iCs/>
          <w:sz w:val="24"/>
          <w:szCs w:val="24"/>
          <w:lang w:eastAsia="bg-BG"/>
        </w:rPr>
        <w:t>7. Схема на маршрута.</w:t>
      </w:r>
    </w:p>
    <w:p w14:paraId="6D121387" w14:textId="77777777" w:rsidR="009C2CA3" w:rsidRPr="006C6A79" w:rsidRDefault="009C2CA3" w:rsidP="006C6A79">
      <w:pPr>
        <w:spacing w:after="0" w:line="240" w:lineRule="auto"/>
        <w:ind w:firstLine="567"/>
        <w:jc w:val="both"/>
        <w:rPr>
          <w:rFonts w:ascii="Times New Roman" w:eastAsia="Times New Roman" w:hAnsi="Times New Roman" w:cs="Times New Roman"/>
          <w:iCs/>
          <w:sz w:val="24"/>
          <w:szCs w:val="24"/>
          <w:lang w:eastAsia="bg-BG"/>
        </w:rPr>
      </w:pPr>
    </w:p>
    <w:p w14:paraId="69841BE0"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Желая да получа заявените документи: </w:t>
      </w:r>
    </w:p>
    <w:p w14:paraId="0C2E47B4"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В център за административно обслужване в регионално звено на Изпълнителна агенция „Автомобилна администрация“ (ИААА) в гр. …………………….;</w:t>
      </w:r>
    </w:p>
    <w:p w14:paraId="66818A5F"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В център за административно обслужване в централното управление на ИААА;</w:t>
      </w:r>
    </w:p>
    <w:p w14:paraId="12A65161"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Чрез лицензиран пощенски оператор на адрес: .................................................................</w:t>
      </w:r>
    </w:p>
    <w:p w14:paraId="118CBB2D"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w:t>
      </w:r>
    </w:p>
    <w:p w14:paraId="5EF56505" w14:textId="77777777" w:rsidR="009C2CA3" w:rsidRPr="006C6A79" w:rsidRDefault="009C2CA3" w:rsidP="006C6A79">
      <w:pPr>
        <w:spacing w:after="0" w:line="240" w:lineRule="auto"/>
        <w:ind w:firstLine="567"/>
        <w:jc w:val="both"/>
        <w:rPr>
          <w:rFonts w:ascii="Times New Roman" w:eastAsia="Times New Roman" w:hAnsi="Times New Roman" w:cs="Times New Roman"/>
          <w:i/>
          <w:color w:val="000000"/>
          <w:sz w:val="24"/>
          <w:szCs w:val="24"/>
          <w:lang w:eastAsia="bg-BG"/>
        </w:rPr>
      </w:pPr>
      <w:r w:rsidRPr="006C6A79">
        <w:rPr>
          <w:rFonts w:ascii="Times New Roman" w:eastAsia="Times New Roman" w:hAnsi="Times New Roman" w:cs="Times New Roman"/>
          <w:i/>
          <w:color w:val="000000"/>
          <w:sz w:val="24"/>
          <w:szCs w:val="24"/>
          <w:lang w:eastAsia="bg-BG"/>
        </w:rPr>
        <w:t xml:space="preserve">                           (населено място, пощенски код, ул./ж.к., №, бл., ап., телефон)</w:t>
      </w:r>
    </w:p>
    <w:p w14:paraId="07314916"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като декларирам, че пощенските разходи са за моя сметка и съм съгласен документите да бъдат пренасяни от оператора за служебни цели. </w:t>
      </w:r>
    </w:p>
    <w:p w14:paraId="08CD836C"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p>
    <w:p w14:paraId="4F378313" w14:textId="77777777" w:rsidR="009C2CA3"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Дата:………………..                                                               Подпис:………………………….“</w:t>
      </w:r>
    </w:p>
    <w:p w14:paraId="1FAC5CA0" w14:textId="77777777" w:rsidR="00592937" w:rsidRPr="006C6A79" w:rsidRDefault="00592937" w:rsidP="006C6A79">
      <w:pPr>
        <w:spacing w:after="0" w:line="240" w:lineRule="auto"/>
        <w:ind w:firstLine="567"/>
        <w:jc w:val="both"/>
        <w:rPr>
          <w:rFonts w:ascii="Times New Roman" w:eastAsia="Times New Roman" w:hAnsi="Times New Roman" w:cs="Times New Roman"/>
          <w:sz w:val="24"/>
          <w:szCs w:val="24"/>
          <w:lang w:eastAsia="bg-BG"/>
        </w:rPr>
      </w:pPr>
    </w:p>
    <w:p w14:paraId="326A2F1B"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b/>
          <w:sz w:val="24"/>
          <w:szCs w:val="24"/>
          <w:lang w:eastAsia="bg-BG"/>
        </w:rPr>
        <w:t xml:space="preserve">§ </w:t>
      </w:r>
      <w:r w:rsidR="00835FD3">
        <w:rPr>
          <w:rFonts w:ascii="Times New Roman" w:eastAsia="Times New Roman" w:hAnsi="Times New Roman" w:cs="Times New Roman"/>
          <w:b/>
          <w:sz w:val="24"/>
          <w:szCs w:val="24"/>
          <w:lang w:eastAsia="bg-BG"/>
        </w:rPr>
        <w:t>63</w:t>
      </w:r>
      <w:r w:rsidRPr="00E270A8">
        <w:rPr>
          <w:rFonts w:ascii="Times New Roman" w:eastAsia="Times New Roman" w:hAnsi="Times New Roman" w:cs="Times New Roman"/>
          <w:b/>
          <w:sz w:val="24"/>
          <w:szCs w:val="24"/>
          <w:lang w:eastAsia="bg-BG"/>
        </w:rPr>
        <w:t>.</w:t>
      </w:r>
      <w:r w:rsidRPr="006C6A79">
        <w:rPr>
          <w:rFonts w:ascii="Times New Roman" w:eastAsia="Times New Roman" w:hAnsi="Times New Roman" w:cs="Times New Roman"/>
          <w:sz w:val="24"/>
          <w:szCs w:val="24"/>
          <w:lang w:eastAsia="bg-BG"/>
        </w:rPr>
        <w:t xml:space="preserve"> Приложение № 24 към чл. 53, ал. 1 се изменя така: </w:t>
      </w:r>
    </w:p>
    <w:p w14:paraId="2E9DF581" w14:textId="77777777" w:rsidR="009C2CA3" w:rsidRPr="006C6A79" w:rsidRDefault="009C2CA3" w:rsidP="006C6A79">
      <w:pPr>
        <w:spacing w:after="0" w:line="240" w:lineRule="auto"/>
        <w:ind w:firstLine="567"/>
        <w:jc w:val="right"/>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t xml:space="preserve">„Приложение № 24 </w:t>
      </w:r>
    </w:p>
    <w:p w14:paraId="7CE00F68" w14:textId="77777777" w:rsidR="009C2CA3" w:rsidRPr="006C6A79" w:rsidRDefault="009C2CA3" w:rsidP="006C6A79">
      <w:pPr>
        <w:spacing w:after="0" w:line="240" w:lineRule="auto"/>
        <w:ind w:firstLine="567"/>
        <w:jc w:val="right"/>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към чл. 53, ал. 1</w:t>
      </w:r>
    </w:p>
    <w:p w14:paraId="3ABBF5CD" w14:textId="77777777" w:rsidR="009C2CA3" w:rsidRPr="006C6A79" w:rsidRDefault="009C2CA3" w:rsidP="00321C8C">
      <w:pPr>
        <w:spacing w:after="0" w:line="240" w:lineRule="auto"/>
        <w:rPr>
          <w:rFonts w:ascii="Times New Roman" w:hAnsi="Times New Roman" w:cs="Times New Roman"/>
          <w:b/>
          <w:sz w:val="24"/>
          <w:szCs w:val="24"/>
          <w:lang w:eastAsia="bg-BG"/>
        </w:rPr>
      </w:pPr>
      <w:r w:rsidRPr="006C6A79">
        <w:rPr>
          <w:rFonts w:ascii="Times New Roman" w:hAnsi="Times New Roman" w:cs="Times New Roman"/>
          <w:b/>
          <w:sz w:val="24"/>
          <w:szCs w:val="24"/>
          <w:lang w:eastAsia="bg-BG"/>
        </w:rPr>
        <w:t>ДО</w:t>
      </w:r>
    </w:p>
    <w:p w14:paraId="57D19E66" w14:textId="77777777" w:rsidR="009C2CA3" w:rsidRPr="006C6A79" w:rsidRDefault="009C2CA3" w:rsidP="00321C8C">
      <w:pPr>
        <w:spacing w:after="0" w:line="240" w:lineRule="auto"/>
        <w:rPr>
          <w:rFonts w:ascii="Times New Roman" w:hAnsi="Times New Roman" w:cs="Times New Roman"/>
          <w:b/>
          <w:sz w:val="24"/>
          <w:szCs w:val="24"/>
          <w:lang w:eastAsia="bg-BG"/>
        </w:rPr>
      </w:pPr>
      <w:r w:rsidRPr="006C6A79">
        <w:rPr>
          <w:rFonts w:ascii="Times New Roman" w:hAnsi="Times New Roman" w:cs="Times New Roman"/>
          <w:b/>
          <w:sz w:val="24"/>
          <w:szCs w:val="24"/>
          <w:lang w:eastAsia="bg-BG"/>
        </w:rPr>
        <w:t>МИНИСТЪРА НА ТРАНСПОРТА И СЪОБЩЕНИЯТА</w:t>
      </w:r>
    </w:p>
    <w:p w14:paraId="1FB6A299" w14:textId="77777777" w:rsidR="009C2CA3" w:rsidRPr="006C6A79" w:rsidRDefault="009C2CA3" w:rsidP="00321C8C">
      <w:pPr>
        <w:spacing w:after="0" w:line="240" w:lineRule="auto"/>
        <w:rPr>
          <w:rFonts w:ascii="Times New Roman" w:hAnsi="Times New Roman" w:cs="Times New Roman"/>
          <w:b/>
          <w:sz w:val="24"/>
          <w:szCs w:val="24"/>
          <w:lang w:eastAsia="bg-BG"/>
        </w:rPr>
      </w:pPr>
    </w:p>
    <w:p w14:paraId="3C887E81" w14:textId="77777777" w:rsidR="009C2CA3" w:rsidRPr="006C6A79" w:rsidRDefault="009C2CA3" w:rsidP="00321C8C">
      <w:pPr>
        <w:spacing w:after="0" w:line="240" w:lineRule="auto"/>
        <w:jc w:val="both"/>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ЧРЕЗ</w:t>
      </w:r>
      <w:r w:rsidRPr="006C6A79" w:rsidDel="00271EF1">
        <w:rPr>
          <w:rFonts w:ascii="Times New Roman" w:eastAsia="Times New Roman" w:hAnsi="Times New Roman" w:cs="Times New Roman"/>
          <w:b/>
          <w:sz w:val="24"/>
          <w:szCs w:val="24"/>
          <w:lang w:eastAsia="bg-BG"/>
        </w:rPr>
        <w:t xml:space="preserve"> </w:t>
      </w:r>
      <w:r w:rsidRPr="006C6A79">
        <w:rPr>
          <w:rFonts w:ascii="Times New Roman" w:eastAsia="Times New Roman" w:hAnsi="Times New Roman" w:cs="Times New Roman"/>
          <w:b/>
          <w:sz w:val="24"/>
          <w:szCs w:val="24"/>
          <w:lang w:eastAsia="bg-BG"/>
        </w:rPr>
        <w:t>ИЗПЪЛНИТЕЛНА АГЕНЦИЯ „АВТОМОБИЛНА АДМИНИСТРАЦИЯ“</w:t>
      </w:r>
    </w:p>
    <w:p w14:paraId="5B69FA2C"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p>
    <w:p w14:paraId="0BAF45A0" w14:textId="77777777" w:rsidR="009C2CA3" w:rsidRPr="006C6A79" w:rsidRDefault="009C2CA3" w:rsidP="006C6A79">
      <w:pPr>
        <w:keepNext/>
        <w:spacing w:after="0" w:line="240" w:lineRule="auto"/>
        <w:ind w:firstLine="567"/>
        <w:jc w:val="center"/>
        <w:outlineLvl w:val="1"/>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ЗАЯВЛЕНИЕ</w:t>
      </w:r>
    </w:p>
    <w:p w14:paraId="5E0EC438" w14:textId="77777777" w:rsidR="009C2CA3" w:rsidRPr="006C6A79" w:rsidRDefault="009C2CA3" w:rsidP="006C6A79">
      <w:pPr>
        <w:spacing w:after="0" w:line="240" w:lineRule="auto"/>
        <w:ind w:firstLine="567"/>
        <w:jc w:val="center"/>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за получаване на разрешително за случаен превоз на пътници до страна, </w:t>
      </w:r>
      <w:r w:rsidRPr="006C6A79">
        <w:rPr>
          <w:rFonts w:ascii="Times New Roman" w:eastAsia="Times New Roman" w:hAnsi="Times New Roman" w:cs="Times New Roman"/>
          <w:sz w:val="24"/>
          <w:szCs w:val="24"/>
          <w:lang w:eastAsia="bg-BG"/>
        </w:rPr>
        <w:br/>
        <w:t>която не е член на Европейския съюз</w:t>
      </w:r>
    </w:p>
    <w:p w14:paraId="778A81EA" w14:textId="77777777" w:rsidR="009C2CA3" w:rsidRPr="006C6A79" w:rsidRDefault="009C2CA3" w:rsidP="006C6A79">
      <w:pPr>
        <w:spacing w:after="0" w:line="240" w:lineRule="auto"/>
        <w:ind w:firstLine="567"/>
        <w:jc w:val="center"/>
        <w:rPr>
          <w:rFonts w:ascii="Times New Roman" w:eastAsia="Times New Roman" w:hAnsi="Times New Roman" w:cs="Times New Roman"/>
          <w:sz w:val="24"/>
          <w:szCs w:val="24"/>
          <w:lang w:eastAsia="bg-BG"/>
        </w:rPr>
      </w:pPr>
    </w:p>
    <w:p w14:paraId="17A6EB97" w14:textId="77777777" w:rsidR="009C2CA3" w:rsidRPr="006C6A79" w:rsidRDefault="009C2CA3" w:rsidP="006C6A79">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От………………………………………………………………………………………………</w:t>
      </w:r>
    </w:p>
    <w:p w14:paraId="79A8C3D0" w14:textId="77777777" w:rsidR="009C2CA3" w:rsidRPr="006C6A79" w:rsidRDefault="009C2CA3" w:rsidP="006C6A79">
      <w:pPr>
        <w:spacing w:after="0"/>
        <w:ind w:firstLine="567"/>
        <w:jc w:val="center"/>
        <w:rPr>
          <w:rFonts w:ascii="Times New Roman" w:hAnsi="Times New Roman" w:cs="Times New Roman"/>
          <w:sz w:val="24"/>
          <w:szCs w:val="24"/>
        </w:rPr>
      </w:pPr>
      <w:r w:rsidRPr="006C6A79">
        <w:rPr>
          <w:rFonts w:ascii="Times New Roman" w:hAnsi="Times New Roman" w:cs="Times New Roman"/>
          <w:sz w:val="24"/>
          <w:szCs w:val="24"/>
        </w:rPr>
        <w:t>(</w:t>
      </w:r>
      <w:r w:rsidRPr="006C6A79">
        <w:rPr>
          <w:rFonts w:ascii="Times New Roman" w:hAnsi="Times New Roman" w:cs="Times New Roman"/>
          <w:i/>
          <w:sz w:val="24"/>
          <w:szCs w:val="24"/>
        </w:rPr>
        <w:t>наименование на юридическото лице или едноличния търговец</w:t>
      </w:r>
      <w:r w:rsidRPr="006C6A79">
        <w:rPr>
          <w:rFonts w:ascii="Times New Roman" w:hAnsi="Times New Roman" w:cs="Times New Roman"/>
          <w:sz w:val="24"/>
          <w:szCs w:val="24"/>
        </w:rPr>
        <w:t>)</w:t>
      </w:r>
    </w:p>
    <w:p w14:paraId="5A6CF919" w14:textId="77777777" w:rsidR="009C2CA3" w:rsidRPr="006C6A79" w:rsidRDefault="009C2CA3" w:rsidP="006C6A79">
      <w:pPr>
        <w:spacing w:after="0"/>
        <w:ind w:firstLine="567"/>
        <w:rPr>
          <w:rFonts w:ascii="Times New Roman" w:hAnsi="Times New Roman" w:cs="Times New Roman"/>
          <w:sz w:val="24"/>
          <w:szCs w:val="24"/>
        </w:rPr>
      </w:pPr>
    </w:p>
    <w:p w14:paraId="219D1BB6" w14:textId="77777777" w:rsidR="009C2CA3" w:rsidRPr="006C6A79" w:rsidRDefault="009C2CA3" w:rsidP="00184457">
      <w:pPr>
        <w:spacing w:after="0"/>
        <w:rPr>
          <w:rFonts w:ascii="Times New Roman" w:hAnsi="Times New Roman" w:cs="Times New Roman"/>
          <w:sz w:val="24"/>
          <w:szCs w:val="24"/>
        </w:rPr>
      </w:pPr>
      <w:r w:rsidRPr="006C6A79">
        <w:rPr>
          <w:rFonts w:ascii="Times New Roman" w:hAnsi="Times New Roman" w:cs="Times New Roman"/>
          <w:sz w:val="24"/>
          <w:szCs w:val="24"/>
        </w:rPr>
        <w:t>ЕИК:…………… Лиценз №: ………. Адрес: Гр./с. .…………………………. П.К. ....…</w:t>
      </w:r>
    </w:p>
    <w:p w14:paraId="233CD09D" w14:textId="77777777" w:rsidR="009C2CA3" w:rsidRPr="006C6A79" w:rsidRDefault="009C2CA3" w:rsidP="00184457">
      <w:pPr>
        <w:spacing w:after="0"/>
        <w:rPr>
          <w:rFonts w:ascii="Times New Roman" w:hAnsi="Times New Roman" w:cs="Times New Roman"/>
          <w:sz w:val="24"/>
          <w:szCs w:val="24"/>
        </w:rPr>
      </w:pPr>
      <w:r w:rsidRPr="006C6A79">
        <w:rPr>
          <w:rFonts w:ascii="Times New Roman" w:hAnsi="Times New Roman" w:cs="Times New Roman"/>
          <w:sz w:val="24"/>
          <w:szCs w:val="24"/>
        </w:rPr>
        <w:t>ж.</w:t>
      </w:r>
      <w:r w:rsidR="00AD17AD">
        <w:rPr>
          <w:rFonts w:ascii="Times New Roman" w:hAnsi="Times New Roman" w:cs="Times New Roman"/>
          <w:sz w:val="24"/>
          <w:szCs w:val="24"/>
        </w:rPr>
        <w:t xml:space="preserve"> </w:t>
      </w:r>
      <w:r w:rsidRPr="006C6A79">
        <w:rPr>
          <w:rFonts w:ascii="Times New Roman" w:hAnsi="Times New Roman" w:cs="Times New Roman"/>
          <w:sz w:val="24"/>
          <w:szCs w:val="24"/>
        </w:rPr>
        <w:t>к</w:t>
      </w:r>
      <w:r w:rsidR="00AD17AD">
        <w:rPr>
          <w:rFonts w:ascii="Times New Roman" w:hAnsi="Times New Roman" w:cs="Times New Roman"/>
          <w:sz w:val="24"/>
          <w:szCs w:val="24"/>
        </w:rPr>
        <w:t xml:space="preserve">. </w:t>
      </w:r>
      <w:r w:rsidRPr="006C6A79">
        <w:rPr>
          <w:rFonts w:ascii="Times New Roman" w:hAnsi="Times New Roman" w:cs="Times New Roman"/>
          <w:sz w:val="24"/>
          <w:szCs w:val="24"/>
        </w:rPr>
        <w:t>………………… ул. ……………</w:t>
      </w:r>
      <w:r w:rsidR="002037A5">
        <w:rPr>
          <w:rFonts w:ascii="Times New Roman" w:hAnsi="Times New Roman" w:cs="Times New Roman"/>
          <w:sz w:val="24"/>
          <w:szCs w:val="24"/>
        </w:rPr>
        <w:t>………</w:t>
      </w:r>
      <w:r w:rsidR="00184457">
        <w:rPr>
          <w:rFonts w:ascii="Times New Roman" w:hAnsi="Times New Roman" w:cs="Times New Roman"/>
          <w:sz w:val="24"/>
          <w:szCs w:val="24"/>
        </w:rPr>
        <w:t>…..</w:t>
      </w:r>
      <w:r w:rsidR="002037A5">
        <w:rPr>
          <w:rFonts w:ascii="Times New Roman" w:hAnsi="Times New Roman" w:cs="Times New Roman"/>
          <w:sz w:val="24"/>
          <w:szCs w:val="24"/>
        </w:rPr>
        <w:t>………………</w:t>
      </w:r>
      <w:r w:rsidRPr="006C6A79">
        <w:rPr>
          <w:rFonts w:ascii="Times New Roman" w:hAnsi="Times New Roman" w:cs="Times New Roman"/>
          <w:sz w:val="24"/>
          <w:szCs w:val="24"/>
        </w:rPr>
        <w:t xml:space="preserve">…….№ … бл. </w:t>
      </w:r>
      <w:r w:rsidR="002037A5">
        <w:rPr>
          <w:rFonts w:ascii="Times New Roman" w:hAnsi="Times New Roman" w:cs="Times New Roman"/>
          <w:sz w:val="24"/>
          <w:szCs w:val="24"/>
        </w:rPr>
        <w:t xml:space="preserve">… </w:t>
      </w:r>
      <w:r w:rsidRPr="006C6A79">
        <w:rPr>
          <w:rFonts w:ascii="Times New Roman" w:hAnsi="Times New Roman" w:cs="Times New Roman"/>
          <w:sz w:val="24"/>
          <w:szCs w:val="24"/>
        </w:rPr>
        <w:t>ет</w:t>
      </w:r>
      <w:r w:rsidR="00AD17AD">
        <w:rPr>
          <w:rFonts w:ascii="Times New Roman" w:hAnsi="Times New Roman" w:cs="Times New Roman"/>
          <w:sz w:val="24"/>
          <w:szCs w:val="24"/>
        </w:rPr>
        <w:t xml:space="preserve">. </w:t>
      </w:r>
      <w:r w:rsidRPr="006C6A79">
        <w:rPr>
          <w:rFonts w:ascii="Times New Roman" w:hAnsi="Times New Roman" w:cs="Times New Roman"/>
          <w:sz w:val="24"/>
          <w:szCs w:val="24"/>
        </w:rPr>
        <w:t>… ап. …</w:t>
      </w:r>
    </w:p>
    <w:p w14:paraId="6F1BD30D" w14:textId="77777777" w:rsidR="009C2CA3" w:rsidRPr="006C6A79" w:rsidRDefault="009C2CA3" w:rsidP="006C6A79">
      <w:pPr>
        <w:spacing w:after="0"/>
        <w:ind w:firstLine="567"/>
        <w:jc w:val="both"/>
        <w:rPr>
          <w:rFonts w:ascii="Times New Roman" w:hAnsi="Times New Roman" w:cs="Times New Roman"/>
          <w:sz w:val="24"/>
          <w:szCs w:val="24"/>
        </w:rPr>
      </w:pPr>
    </w:p>
    <w:p w14:paraId="197C8685" w14:textId="77777777" w:rsidR="009C2CA3" w:rsidRPr="006C6A79" w:rsidRDefault="009C2CA3" w:rsidP="00184457">
      <w:pPr>
        <w:spacing w:after="0"/>
        <w:jc w:val="both"/>
        <w:rPr>
          <w:rFonts w:ascii="Times New Roman" w:hAnsi="Times New Roman" w:cs="Times New Roman"/>
          <w:sz w:val="24"/>
          <w:szCs w:val="24"/>
        </w:rPr>
      </w:pPr>
      <w:r w:rsidRPr="006C6A79">
        <w:rPr>
          <w:rFonts w:ascii="Times New Roman" w:hAnsi="Times New Roman" w:cs="Times New Roman"/>
          <w:sz w:val="24"/>
          <w:szCs w:val="24"/>
        </w:rPr>
        <w:t>Телефо</w:t>
      </w:r>
      <w:r w:rsidR="002037A5">
        <w:rPr>
          <w:rFonts w:ascii="Times New Roman" w:hAnsi="Times New Roman" w:cs="Times New Roman"/>
          <w:sz w:val="24"/>
          <w:szCs w:val="24"/>
        </w:rPr>
        <w:t>н:………………….. Ел. поща:…………………………</w:t>
      </w:r>
      <w:r w:rsidRPr="006C6A79">
        <w:rPr>
          <w:rFonts w:ascii="Times New Roman" w:hAnsi="Times New Roman" w:cs="Times New Roman"/>
          <w:sz w:val="24"/>
          <w:szCs w:val="24"/>
        </w:rPr>
        <w:t>……………………………..</w:t>
      </w:r>
    </w:p>
    <w:p w14:paraId="59416C44" w14:textId="77777777" w:rsidR="009C2CA3" w:rsidRPr="006C6A79" w:rsidRDefault="009C2CA3" w:rsidP="006C6A79">
      <w:pPr>
        <w:spacing w:after="0"/>
        <w:ind w:firstLine="567"/>
        <w:jc w:val="both"/>
        <w:rPr>
          <w:rFonts w:ascii="Times New Roman" w:hAnsi="Times New Roman" w:cs="Times New Roman"/>
          <w:sz w:val="24"/>
          <w:szCs w:val="24"/>
        </w:rPr>
      </w:pPr>
    </w:p>
    <w:p w14:paraId="3DE33F46" w14:textId="77777777" w:rsidR="002037A5" w:rsidRDefault="009C2CA3" w:rsidP="00184457">
      <w:pPr>
        <w:spacing w:after="0"/>
        <w:jc w:val="both"/>
        <w:rPr>
          <w:rFonts w:ascii="Times New Roman" w:hAnsi="Times New Roman" w:cs="Times New Roman"/>
          <w:sz w:val="24"/>
          <w:szCs w:val="24"/>
        </w:rPr>
      </w:pPr>
      <w:r w:rsidRPr="006C6A79">
        <w:rPr>
          <w:rFonts w:ascii="Times New Roman" w:hAnsi="Times New Roman" w:cs="Times New Roman"/>
          <w:sz w:val="24"/>
          <w:szCs w:val="24"/>
        </w:rPr>
        <w:t>Представлявано от:………………</w:t>
      </w:r>
      <w:r w:rsidR="002037A5">
        <w:rPr>
          <w:rFonts w:ascii="Times New Roman" w:hAnsi="Times New Roman" w:cs="Times New Roman"/>
          <w:sz w:val="24"/>
          <w:szCs w:val="24"/>
        </w:rPr>
        <w:t>…………………………………</w:t>
      </w:r>
      <w:r w:rsidRPr="006C6A79">
        <w:rPr>
          <w:rFonts w:ascii="Times New Roman" w:hAnsi="Times New Roman" w:cs="Times New Roman"/>
          <w:sz w:val="24"/>
          <w:szCs w:val="24"/>
        </w:rPr>
        <w:t xml:space="preserve">………………………… </w:t>
      </w:r>
    </w:p>
    <w:p w14:paraId="51FF40B6" w14:textId="77777777" w:rsidR="002037A5" w:rsidRPr="006C6A79" w:rsidRDefault="002037A5" w:rsidP="00184457">
      <w:pPr>
        <w:spacing w:after="0"/>
        <w:jc w:val="center"/>
        <w:rPr>
          <w:rFonts w:ascii="Times New Roman" w:hAnsi="Times New Roman" w:cs="Times New Roman"/>
          <w:sz w:val="24"/>
          <w:szCs w:val="24"/>
        </w:rPr>
      </w:pPr>
      <w:r w:rsidRPr="006C6A79">
        <w:rPr>
          <w:rFonts w:ascii="Times New Roman" w:hAnsi="Times New Roman" w:cs="Times New Roman"/>
          <w:sz w:val="24"/>
          <w:szCs w:val="24"/>
        </w:rPr>
        <w:lastRenderedPageBreak/>
        <w:t>(</w:t>
      </w:r>
      <w:r w:rsidRPr="006C6A79">
        <w:rPr>
          <w:rFonts w:ascii="Times New Roman" w:hAnsi="Times New Roman" w:cs="Times New Roman"/>
          <w:i/>
          <w:sz w:val="24"/>
          <w:szCs w:val="24"/>
        </w:rPr>
        <w:t>име, презиме, фамилия</w:t>
      </w:r>
      <w:r w:rsidRPr="006C6A79">
        <w:rPr>
          <w:rFonts w:ascii="Times New Roman" w:hAnsi="Times New Roman" w:cs="Times New Roman"/>
          <w:sz w:val="24"/>
          <w:szCs w:val="24"/>
        </w:rPr>
        <w:t>)</w:t>
      </w:r>
    </w:p>
    <w:p w14:paraId="48626F9E" w14:textId="77777777" w:rsidR="009C2CA3" w:rsidRPr="006C6A79" w:rsidRDefault="009C2CA3" w:rsidP="00475F1C">
      <w:pPr>
        <w:spacing w:before="120" w:after="0"/>
        <w:rPr>
          <w:rFonts w:ascii="Times New Roman" w:hAnsi="Times New Roman" w:cs="Times New Roman"/>
          <w:sz w:val="24"/>
          <w:szCs w:val="24"/>
        </w:rPr>
      </w:pPr>
      <w:r w:rsidRPr="006C6A79">
        <w:rPr>
          <w:rFonts w:ascii="Times New Roman" w:hAnsi="Times New Roman" w:cs="Times New Roman"/>
          <w:sz w:val="24"/>
          <w:szCs w:val="24"/>
        </w:rPr>
        <w:t xml:space="preserve">В качеството си на: </w:t>
      </w:r>
    </w:p>
    <w:p w14:paraId="0360D0A7" w14:textId="77777777" w:rsidR="009C2CA3" w:rsidRPr="006C6A79" w:rsidRDefault="009C2CA3" w:rsidP="006C6A79">
      <w:pPr>
        <w:spacing w:before="120" w:after="0"/>
        <w:ind w:firstLine="567"/>
        <w:rPr>
          <w:rFonts w:ascii="Times New Roman" w:hAnsi="Times New Roman" w:cs="Times New Roman"/>
          <w:sz w:val="24"/>
          <w:szCs w:val="24"/>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69504" behindDoc="0" locked="0" layoutInCell="1" allowOverlap="1" wp14:anchorId="02CB34A3" wp14:editId="48AF15D9">
                <wp:simplePos x="0" y="0"/>
                <wp:positionH relativeFrom="column">
                  <wp:posOffset>180975</wp:posOffset>
                </wp:positionH>
                <wp:positionV relativeFrom="paragraph">
                  <wp:posOffset>104140</wp:posOffset>
                </wp:positionV>
                <wp:extent cx="180975" cy="180975"/>
                <wp:effectExtent l="0" t="0" r="28575"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3ED5D967" w14:textId="77777777" w:rsidR="007E355C" w:rsidRPr="002641D0" w:rsidRDefault="007E355C" w:rsidP="009C2CA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4858C" id="Rectangle 30" o:spid="_x0000_s1046" style="position:absolute;left:0;text-align:left;margin-left:14.25pt;margin-top:8.2pt;width:14.2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">
                <v:textbox>
                  <w:txbxContent>
                    <w:p w:rsidR="007E355C" w:rsidRPr="002641D0" w:rsidRDefault="007E355C" w:rsidP="009C2CA3">
                      <w:pPr>
                        <w:rPr>
                          <w:lang w:val="en-US"/>
                        </w:rPr>
                      </w:pPr>
                    </w:p>
                  </w:txbxContent>
                </v:textbox>
              </v:rect>
            </w:pict>
          </mc:Fallback>
        </mc:AlternateContent>
      </w:r>
      <w:r w:rsidR="00A5474A">
        <w:rPr>
          <w:rFonts w:ascii="Times New Roman" w:hAnsi="Times New Roman" w:cs="Times New Roman"/>
          <w:sz w:val="24"/>
          <w:szCs w:val="24"/>
        </w:rPr>
        <w:t xml:space="preserve"> </w:t>
      </w:r>
      <w:r w:rsidRPr="006C6A79">
        <w:rPr>
          <w:rFonts w:ascii="Times New Roman" w:hAnsi="Times New Roman" w:cs="Times New Roman"/>
          <w:sz w:val="24"/>
          <w:szCs w:val="24"/>
        </w:rPr>
        <w:t>лице, представляващо юридическото лице;</w:t>
      </w:r>
    </w:p>
    <w:p w14:paraId="34313863" w14:textId="77777777" w:rsidR="009C2CA3" w:rsidRPr="006C6A79" w:rsidRDefault="009C2CA3" w:rsidP="006C6A79">
      <w:pPr>
        <w:spacing w:before="120" w:after="0"/>
        <w:ind w:firstLine="567"/>
        <w:rPr>
          <w:rFonts w:ascii="Times New Roman" w:hAnsi="Times New Roman" w:cs="Times New Roman"/>
          <w:sz w:val="24"/>
          <w:szCs w:val="24"/>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70528" behindDoc="0" locked="0" layoutInCell="1" allowOverlap="1" wp14:anchorId="7FE60E5B" wp14:editId="37C1B8D0">
                <wp:simplePos x="0" y="0"/>
                <wp:positionH relativeFrom="column">
                  <wp:posOffset>180975</wp:posOffset>
                </wp:positionH>
                <wp:positionV relativeFrom="paragraph">
                  <wp:posOffset>114300</wp:posOffset>
                </wp:positionV>
                <wp:extent cx="180975" cy="180975"/>
                <wp:effectExtent l="0" t="0" r="28575" b="285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4424A919" w14:textId="77777777" w:rsidR="007E355C" w:rsidRPr="002641D0" w:rsidRDefault="007E355C" w:rsidP="009C2CA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40FB6" id="Rectangle 31" o:spid="_x0000_s1047" style="position:absolute;left:0;text-align:left;margin-left:14.25pt;margin-top:9pt;width:14.2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">
                <v:textbox>
                  <w:txbxContent>
                    <w:p w:rsidR="007E355C" w:rsidRPr="002641D0" w:rsidRDefault="007E355C" w:rsidP="009C2CA3">
                      <w:pPr>
                        <w:rPr>
                          <w:lang w:val="en-US"/>
                        </w:rPr>
                      </w:pPr>
                    </w:p>
                  </w:txbxContent>
                </v:textbox>
              </v:rect>
            </w:pict>
          </mc:Fallback>
        </mc:AlternateContent>
      </w:r>
      <w:r w:rsidR="00A5474A">
        <w:rPr>
          <w:rFonts w:ascii="Times New Roman" w:hAnsi="Times New Roman" w:cs="Times New Roman"/>
          <w:sz w:val="24"/>
          <w:szCs w:val="24"/>
        </w:rPr>
        <w:t xml:space="preserve"> </w:t>
      </w:r>
      <w:r w:rsidRPr="006C6A79">
        <w:rPr>
          <w:rFonts w:ascii="Times New Roman" w:hAnsi="Times New Roman" w:cs="Times New Roman"/>
          <w:sz w:val="24"/>
          <w:szCs w:val="24"/>
        </w:rPr>
        <w:t>упълномощено лице</w:t>
      </w:r>
    </w:p>
    <w:p w14:paraId="5F4CFDC3"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p>
    <w:p w14:paraId="27B00CD7" w14:textId="77777777" w:rsidR="009C2CA3" w:rsidRPr="006C6A79" w:rsidRDefault="004430ED" w:rsidP="006C6A79">
      <w:pPr>
        <w:spacing w:after="0" w:line="240" w:lineRule="auto"/>
        <w:ind w:firstLine="567"/>
        <w:rPr>
          <w:rFonts w:ascii="Times New Roman" w:eastAsia="Times New Roman" w:hAnsi="Times New Roman" w:cs="Times New Roman"/>
          <w:sz w:val="24"/>
          <w:szCs w:val="24"/>
          <w:lang w:eastAsia="bg-BG"/>
        </w:rPr>
      </w:pPr>
      <w:r w:rsidRPr="004430ED">
        <w:rPr>
          <w:rFonts w:ascii="Times New Roman" w:eastAsia="Times New Roman" w:hAnsi="Times New Roman" w:cs="Times New Roman"/>
          <w:sz w:val="24"/>
          <w:szCs w:val="24"/>
          <w:lang w:eastAsia="bg-BG"/>
        </w:rPr>
        <w:t>Представям настоящото заявление и приложените към него документи за получаване на</w:t>
      </w:r>
      <w:r>
        <w:rPr>
          <w:rFonts w:ascii="Times New Roman" w:eastAsia="Times New Roman" w:hAnsi="Times New Roman" w:cs="Times New Roman"/>
          <w:sz w:val="24"/>
          <w:szCs w:val="24"/>
          <w:lang w:eastAsia="bg-BG"/>
        </w:rPr>
        <w:t xml:space="preserve"> </w:t>
      </w:r>
      <w:r w:rsidR="009C2CA3" w:rsidRPr="006C6A79">
        <w:rPr>
          <w:rFonts w:ascii="Times New Roman" w:eastAsia="Times New Roman" w:hAnsi="Times New Roman" w:cs="Times New Roman"/>
          <w:sz w:val="24"/>
          <w:szCs w:val="24"/>
          <w:lang w:eastAsia="bg-BG"/>
        </w:rPr>
        <w:t>разрешително за следните държави: .…………………</w:t>
      </w:r>
    </w:p>
    <w:p w14:paraId="27E95645" w14:textId="77777777" w:rsidR="009C2CA3" w:rsidRPr="006C6A79" w:rsidRDefault="009C2CA3" w:rsidP="00184457">
      <w:pPr>
        <w:spacing w:after="0" w:line="240" w:lineRule="auto"/>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 за извършване на международен случаен превоз на пътници, по схема…………………………………………....    </w:t>
      </w:r>
    </w:p>
    <w:p w14:paraId="3D9F5774"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Пътуването ще се извърши с цел …………………………………</w:t>
      </w:r>
      <w:r w:rsidR="00184457">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w:t>
      </w:r>
    </w:p>
    <w:p w14:paraId="24EAD46F" w14:textId="77777777" w:rsidR="009C2CA3" w:rsidRPr="006C6A79" w:rsidRDefault="009C2CA3" w:rsidP="006C6A79">
      <w:pPr>
        <w:spacing w:after="0" w:line="240" w:lineRule="auto"/>
        <w:ind w:firstLine="567"/>
        <w:rPr>
          <w:rFonts w:ascii="Times New Roman" w:eastAsia="Times New Roman" w:hAnsi="Times New Roman" w:cs="Times New Roman"/>
          <w:i/>
          <w:sz w:val="24"/>
          <w:szCs w:val="24"/>
          <w:lang w:eastAsia="bg-BG"/>
        </w:rPr>
      </w:pPr>
      <w:r w:rsidRPr="006C6A79">
        <w:rPr>
          <w:rFonts w:ascii="Times New Roman" w:eastAsia="Times New Roman" w:hAnsi="Times New Roman" w:cs="Times New Roman"/>
          <w:i/>
          <w:sz w:val="24"/>
          <w:szCs w:val="24"/>
          <w:lang w:eastAsia="bg-BG"/>
        </w:rPr>
        <w:t xml:space="preserve">                                                     (туризъм, спортно, културно мероприятие и др.)</w:t>
      </w:r>
    </w:p>
    <w:p w14:paraId="5FE47140"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Превозът ще бъде извършен по следния маршрут:</w:t>
      </w:r>
    </w:p>
    <w:p w14:paraId="59D996AA" w14:textId="77777777" w:rsidR="009C2CA3" w:rsidRPr="006C6A79" w:rsidRDefault="009C2CA3" w:rsidP="00184457">
      <w:pPr>
        <w:spacing w:after="0" w:line="240" w:lineRule="auto"/>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w:t>
      </w:r>
      <w:r w:rsidR="002037A5">
        <w:rPr>
          <w:rFonts w:ascii="Times New Roman" w:eastAsia="Times New Roman" w:hAnsi="Times New Roman" w:cs="Times New Roman"/>
          <w:sz w:val="24"/>
          <w:szCs w:val="24"/>
          <w:lang w:eastAsia="bg-BG"/>
        </w:rPr>
        <w:t>……………………………………………………………………………</w:t>
      </w:r>
    </w:p>
    <w:p w14:paraId="0B75DF9D" w14:textId="77777777" w:rsidR="009C2CA3" w:rsidRPr="006C6A79" w:rsidRDefault="009C2CA3" w:rsidP="00EA5B7D">
      <w:pPr>
        <w:spacing w:after="0" w:line="240" w:lineRule="auto"/>
        <w:ind w:firstLine="567"/>
        <w:jc w:val="center"/>
        <w:rPr>
          <w:rFonts w:ascii="Times New Roman" w:eastAsia="Times New Roman" w:hAnsi="Times New Roman" w:cs="Times New Roman"/>
          <w:i/>
          <w:sz w:val="24"/>
          <w:szCs w:val="24"/>
          <w:lang w:eastAsia="bg-BG"/>
        </w:rPr>
      </w:pPr>
      <w:r w:rsidRPr="006C6A79">
        <w:rPr>
          <w:rFonts w:ascii="Times New Roman" w:eastAsia="Times New Roman" w:hAnsi="Times New Roman" w:cs="Times New Roman"/>
          <w:i/>
          <w:sz w:val="24"/>
          <w:szCs w:val="24"/>
          <w:lang w:eastAsia="bg-BG"/>
        </w:rPr>
        <w:t xml:space="preserve">(основен маршрут и </w:t>
      </w:r>
      <w:r w:rsidR="00EA5B7D" w:rsidRPr="00EA5B7D">
        <w:rPr>
          <w:rFonts w:ascii="Times New Roman" w:eastAsia="Times New Roman" w:hAnsi="Times New Roman" w:cs="Times New Roman"/>
          <w:i/>
          <w:sz w:val="24"/>
          <w:szCs w:val="24"/>
          <w:lang w:eastAsia="bg-BG"/>
        </w:rPr>
        <w:t>гранични контролно-пропускателни пунктове</w:t>
      </w:r>
      <w:r w:rsidRPr="006C6A79">
        <w:rPr>
          <w:rFonts w:ascii="Times New Roman" w:eastAsia="Times New Roman" w:hAnsi="Times New Roman" w:cs="Times New Roman"/>
          <w:i/>
          <w:sz w:val="24"/>
          <w:szCs w:val="24"/>
          <w:lang w:eastAsia="bg-BG"/>
        </w:rPr>
        <w:t>, през които се преминава)</w:t>
      </w:r>
    </w:p>
    <w:p w14:paraId="44103412"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Държави, през чиято територия се преминава, без да се качват и слизат пътници:</w:t>
      </w:r>
    </w:p>
    <w:p w14:paraId="3CAA6C8F" w14:textId="77777777" w:rsidR="009C2CA3" w:rsidRPr="006C6A79" w:rsidRDefault="009C2CA3" w:rsidP="002037A5">
      <w:pPr>
        <w:spacing w:after="0" w:line="240" w:lineRule="auto"/>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w:t>
      </w:r>
      <w:r w:rsidR="002037A5">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w:t>
      </w:r>
    </w:p>
    <w:p w14:paraId="71137181" w14:textId="77777777" w:rsidR="009C2CA3" w:rsidRPr="006C6A79" w:rsidRDefault="009C2CA3" w:rsidP="00184457">
      <w:pPr>
        <w:spacing w:after="0" w:line="240" w:lineRule="auto"/>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въз основа на сключен договор с ……………………………………………………………</w:t>
      </w:r>
    </w:p>
    <w:p w14:paraId="11F64D9D"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Дата на започване на превоза ………………………………….… в ………………….  часа</w:t>
      </w:r>
    </w:p>
    <w:p w14:paraId="310C3B4E"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от ………………………………………………………………………………………………..</w:t>
      </w:r>
    </w:p>
    <w:p w14:paraId="3D4BECD0" w14:textId="77777777" w:rsidR="009C2CA3" w:rsidRPr="006C6A79" w:rsidRDefault="009C2CA3" w:rsidP="006C6A79">
      <w:pPr>
        <w:spacing w:after="0" w:line="240" w:lineRule="auto"/>
        <w:ind w:firstLine="567"/>
        <w:rPr>
          <w:rFonts w:ascii="Times New Roman" w:eastAsia="Times New Roman" w:hAnsi="Times New Roman" w:cs="Times New Roman"/>
          <w:i/>
          <w:sz w:val="24"/>
          <w:szCs w:val="24"/>
          <w:lang w:eastAsia="bg-BG"/>
        </w:rPr>
      </w:pPr>
      <w:r w:rsidRPr="006C6A79">
        <w:rPr>
          <w:rFonts w:ascii="Times New Roman" w:eastAsia="Times New Roman" w:hAnsi="Times New Roman" w:cs="Times New Roman"/>
          <w:i/>
          <w:sz w:val="24"/>
          <w:szCs w:val="24"/>
          <w:lang w:eastAsia="bg-BG"/>
        </w:rPr>
        <w:t xml:space="preserve">                               (точен адрес на мястото на започване на превоза)</w:t>
      </w:r>
    </w:p>
    <w:p w14:paraId="24C8BA5C" w14:textId="77777777" w:rsidR="009C2CA3" w:rsidRPr="006C6A79" w:rsidRDefault="009C2CA3" w:rsidP="006D3000">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и ще напусне територията на Република България през </w:t>
      </w:r>
      <w:r w:rsidR="00EA5B7D">
        <w:rPr>
          <w:rFonts w:ascii="Times New Roman" w:eastAsia="Times New Roman" w:hAnsi="Times New Roman" w:cs="Times New Roman"/>
          <w:sz w:val="24"/>
          <w:szCs w:val="24"/>
          <w:lang w:eastAsia="bg-BG"/>
        </w:rPr>
        <w:t>гранично контролно-пропускателен пункт</w:t>
      </w:r>
      <w:r w:rsidRPr="006C6A79">
        <w:rPr>
          <w:rFonts w:ascii="Times New Roman" w:eastAsia="Times New Roman" w:hAnsi="Times New Roman" w:cs="Times New Roman"/>
          <w:sz w:val="24"/>
          <w:szCs w:val="24"/>
          <w:lang w:eastAsia="bg-BG"/>
        </w:rPr>
        <w:t>…..………………………..</w:t>
      </w:r>
    </w:p>
    <w:p w14:paraId="43A22A3F"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Дата на приключване на превоза ………………………………. в ……………………  часа</w:t>
      </w:r>
    </w:p>
    <w:p w14:paraId="3F3B9006"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в …………………………………………………………………………………………………</w:t>
      </w:r>
    </w:p>
    <w:p w14:paraId="6B11078D" w14:textId="77777777" w:rsidR="009C2CA3" w:rsidRPr="006C6A79" w:rsidRDefault="009C2CA3" w:rsidP="006C6A79">
      <w:pPr>
        <w:spacing w:after="0" w:line="240" w:lineRule="auto"/>
        <w:ind w:firstLine="567"/>
        <w:rPr>
          <w:rFonts w:ascii="Times New Roman" w:eastAsia="Times New Roman" w:hAnsi="Times New Roman" w:cs="Times New Roman"/>
          <w:i/>
          <w:sz w:val="24"/>
          <w:szCs w:val="24"/>
          <w:lang w:eastAsia="bg-BG"/>
        </w:rPr>
      </w:pPr>
      <w:r w:rsidRPr="006C6A79">
        <w:rPr>
          <w:rFonts w:ascii="Times New Roman" w:eastAsia="Times New Roman" w:hAnsi="Times New Roman" w:cs="Times New Roman"/>
          <w:sz w:val="24"/>
          <w:szCs w:val="24"/>
          <w:lang w:eastAsia="bg-BG"/>
        </w:rPr>
        <w:t xml:space="preserve">                               </w:t>
      </w:r>
      <w:r w:rsidRPr="006C6A79">
        <w:rPr>
          <w:rFonts w:ascii="Times New Roman" w:eastAsia="Times New Roman" w:hAnsi="Times New Roman" w:cs="Times New Roman"/>
          <w:i/>
          <w:sz w:val="24"/>
          <w:szCs w:val="24"/>
          <w:lang w:eastAsia="bg-BG"/>
        </w:rPr>
        <w:t>(точен адрес на мястото на приключване на превоза)</w:t>
      </w:r>
    </w:p>
    <w:p w14:paraId="075B901B" w14:textId="77777777" w:rsidR="009C2CA3" w:rsidRPr="006C6A79" w:rsidRDefault="009C2CA3" w:rsidP="006D3000">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и ще се завърне на територията на Република България през </w:t>
      </w:r>
      <w:r w:rsidR="006D3000" w:rsidRPr="006D3000">
        <w:rPr>
          <w:rFonts w:ascii="Times New Roman" w:eastAsia="Times New Roman" w:hAnsi="Times New Roman" w:cs="Times New Roman"/>
          <w:sz w:val="24"/>
          <w:szCs w:val="24"/>
          <w:lang w:eastAsia="bg-BG"/>
        </w:rPr>
        <w:t>гранично контролно-пропускателен пункт</w:t>
      </w:r>
      <w:r w:rsidRPr="006C6A79">
        <w:rPr>
          <w:rFonts w:ascii="Times New Roman" w:eastAsia="Times New Roman" w:hAnsi="Times New Roman" w:cs="Times New Roman"/>
          <w:sz w:val="24"/>
          <w:szCs w:val="24"/>
          <w:lang w:eastAsia="bg-BG"/>
        </w:rPr>
        <w:t>……………………...</w:t>
      </w:r>
    </w:p>
    <w:p w14:paraId="5EB4143A"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p>
    <w:p w14:paraId="3D78ECA8"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Приложение: 1. Копие на договор за възлагане на превоза;</w:t>
      </w:r>
    </w:p>
    <w:p w14:paraId="631BBEF9"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r w:rsidR="002037A5">
        <w:rPr>
          <w:rFonts w:ascii="Times New Roman" w:eastAsia="Times New Roman" w:hAnsi="Times New Roman" w:cs="Times New Roman"/>
          <w:sz w:val="24"/>
          <w:szCs w:val="24"/>
          <w:lang w:eastAsia="bg-BG"/>
        </w:rPr>
        <w:t xml:space="preserve">          </w:t>
      </w:r>
      <w:r w:rsidRPr="006C6A79">
        <w:rPr>
          <w:rFonts w:ascii="Times New Roman" w:eastAsia="Times New Roman" w:hAnsi="Times New Roman" w:cs="Times New Roman"/>
          <w:sz w:val="24"/>
          <w:szCs w:val="24"/>
          <w:lang w:eastAsia="bg-BG"/>
        </w:rPr>
        <w:t>2. Други документи.</w:t>
      </w:r>
    </w:p>
    <w:p w14:paraId="3A7A3D69"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p>
    <w:p w14:paraId="7E92AEA5"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Желая да получа заявените документи: </w:t>
      </w:r>
    </w:p>
    <w:p w14:paraId="5C42F769"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В център за административно обслужване в регионално звено на Изпълнителна агенция „Автомобилна администрация“ (ИААА) в гр. …………………….;</w:t>
      </w:r>
    </w:p>
    <w:p w14:paraId="101A6092"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В център за административно обслужване в централното управление на ИААА;</w:t>
      </w:r>
    </w:p>
    <w:p w14:paraId="5EF78A51"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Чрез лицензиран пощенски оператор на адрес: .................................................................</w:t>
      </w:r>
    </w:p>
    <w:p w14:paraId="598237FD"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w:t>
      </w:r>
    </w:p>
    <w:p w14:paraId="73AADAB2" w14:textId="77777777" w:rsidR="009C2CA3" w:rsidRPr="006C6A79" w:rsidRDefault="009C2CA3" w:rsidP="006C6A79">
      <w:pPr>
        <w:spacing w:after="0" w:line="240" w:lineRule="auto"/>
        <w:ind w:firstLine="567"/>
        <w:jc w:val="center"/>
        <w:rPr>
          <w:rFonts w:ascii="Times New Roman" w:eastAsia="Times New Roman" w:hAnsi="Times New Roman" w:cs="Times New Roman"/>
          <w:i/>
          <w:color w:val="000000"/>
          <w:sz w:val="24"/>
          <w:szCs w:val="24"/>
          <w:lang w:eastAsia="bg-BG"/>
        </w:rPr>
      </w:pPr>
      <w:r w:rsidRPr="006C6A79">
        <w:rPr>
          <w:rFonts w:ascii="Times New Roman" w:eastAsia="Times New Roman" w:hAnsi="Times New Roman" w:cs="Times New Roman"/>
          <w:i/>
          <w:color w:val="000000"/>
          <w:sz w:val="24"/>
          <w:szCs w:val="24"/>
          <w:lang w:eastAsia="bg-BG"/>
        </w:rPr>
        <w:t>(населено място, пощенски код, ул./ж.к., №, бл., ап., телефон)</w:t>
      </w:r>
    </w:p>
    <w:p w14:paraId="7C94CD2E"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като декларирам, че пощенските разходи са за моя сметка и съм съгласен документите да бъдат пренасяни от оператора за служебни цели. </w:t>
      </w:r>
    </w:p>
    <w:p w14:paraId="73905AEA"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p>
    <w:p w14:paraId="03FCB0EE" w14:textId="77777777" w:rsidR="009C2CA3" w:rsidRPr="006C6A79" w:rsidRDefault="009C2CA3" w:rsidP="006C6A79">
      <w:pPr>
        <w:spacing w:after="0" w:line="240" w:lineRule="auto"/>
        <w:ind w:firstLine="567"/>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Дата:………………..                                                           Подпис:………………………….“</w:t>
      </w:r>
    </w:p>
    <w:p w14:paraId="101C5FEC" w14:textId="77777777" w:rsidR="009362CA" w:rsidRDefault="009362CA" w:rsidP="006C6A79">
      <w:pPr>
        <w:spacing w:after="0" w:line="240" w:lineRule="auto"/>
        <w:ind w:firstLine="567"/>
        <w:jc w:val="both"/>
        <w:rPr>
          <w:rFonts w:ascii="Times New Roman" w:eastAsia="Times New Roman" w:hAnsi="Times New Roman" w:cs="Times New Roman"/>
          <w:b/>
          <w:sz w:val="24"/>
          <w:szCs w:val="24"/>
          <w:lang w:eastAsia="bg-BG"/>
        </w:rPr>
      </w:pPr>
    </w:p>
    <w:p w14:paraId="2B98A2D3"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b/>
          <w:sz w:val="24"/>
          <w:szCs w:val="24"/>
          <w:lang w:eastAsia="bg-BG"/>
        </w:rPr>
        <w:t xml:space="preserve">§ </w:t>
      </w:r>
      <w:r w:rsidR="00835FD3">
        <w:rPr>
          <w:rFonts w:ascii="Times New Roman" w:eastAsia="Times New Roman" w:hAnsi="Times New Roman" w:cs="Times New Roman"/>
          <w:b/>
          <w:sz w:val="24"/>
          <w:szCs w:val="24"/>
          <w:lang w:eastAsia="bg-BG"/>
        </w:rPr>
        <w:t>64</w:t>
      </w:r>
      <w:r w:rsidRPr="006C6A79">
        <w:rPr>
          <w:rFonts w:ascii="Times New Roman" w:eastAsia="Times New Roman" w:hAnsi="Times New Roman" w:cs="Times New Roman"/>
          <w:sz w:val="24"/>
          <w:szCs w:val="24"/>
          <w:lang w:eastAsia="bg-BG"/>
        </w:rPr>
        <w:t xml:space="preserve">. В приложение № 27 към чл. 45б, ал. 1, т. 1 </w:t>
      </w:r>
      <w:r w:rsidR="00DD528D">
        <w:rPr>
          <w:rFonts w:ascii="Times New Roman" w:eastAsia="Times New Roman" w:hAnsi="Times New Roman" w:cs="Times New Roman"/>
          <w:sz w:val="24"/>
          <w:szCs w:val="24"/>
          <w:lang w:eastAsia="bg-BG"/>
        </w:rPr>
        <w:t xml:space="preserve">след </w:t>
      </w:r>
      <w:r w:rsidR="00A5474A">
        <w:rPr>
          <w:rFonts w:ascii="Times New Roman" w:eastAsia="Times New Roman" w:hAnsi="Times New Roman" w:cs="Times New Roman"/>
          <w:sz w:val="24"/>
          <w:szCs w:val="24"/>
          <w:lang w:eastAsia="bg-BG"/>
        </w:rPr>
        <w:t xml:space="preserve">графата с </w:t>
      </w:r>
      <w:r w:rsidR="00DD528D">
        <w:rPr>
          <w:rFonts w:ascii="Times New Roman" w:eastAsia="Times New Roman" w:hAnsi="Times New Roman" w:cs="Times New Roman"/>
          <w:sz w:val="24"/>
          <w:szCs w:val="24"/>
          <w:lang w:eastAsia="bg-BG"/>
        </w:rPr>
        <w:t>т. 1</w:t>
      </w:r>
      <w:r w:rsidR="001A28D3">
        <w:rPr>
          <w:rFonts w:ascii="Times New Roman" w:eastAsia="Times New Roman" w:hAnsi="Times New Roman" w:cs="Times New Roman"/>
          <w:sz w:val="24"/>
          <w:szCs w:val="24"/>
          <w:lang w:eastAsia="bg-BG"/>
        </w:rPr>
        <w:t>3</w:t>
      </w:r>
      <w:r w:rsidR="00DD528D">
        <w:rPr>
          <w:rFonts w:ascii="Times New Roman" w:eastAsia="Times New Roman" w:hAnsi="Times New Roman" w:cs="Times New Roman"/>
          <w:sz w:val="24"/>
          <w:szCs w:val="24"/>
          <w:lang w:eastAsia="bg-BG"/>
        </w:rPr>
        <w:t xml:space="preserve"> се добавя: </w:t>
      </w:r>
    </w:p>
    <w:p w14:paraId="19AB3413"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„Желая да получа заявените документи: </w:t>
      </w:r>
    </w:p>
    <w:p w14:paraId="57F971F3"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lastRenderedPageBreak/>
        <w:t> В център за административно обслужване в регионално звено на Изпълнителна агенция „Автомобилна администрация“ (ИААА) в гр. …………………….;</w:t>
      </w:r>
    </w:p>
    <w:p w14:paraId="17956832"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В център за административно обслужване в централно управление на ИААА;</w:t>
      </w:r>
    </w:p>
    <w:p w14:paraId="59CB15BD"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Чрез лицензиран пощенски оператор на адрес: ...................................................................</w:t>
      </w:r>
    </w:p>
    <w:p w14:paraId="5F0DC9C0"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w:t>
      </w:r>
    </w:p>
    <w:p w14:paraId="2F01BFA4" w14:textId="77777777" w:rsidR="009C2CA3" w:rsidRPr="006C6A79" w:rsidRDefault="009C2CA3" w:rsidP="006C6A79">
      <w:pPr>
        <w:spacing w:after="0" w:line="240" w:lineRule="auto"/>
        <w:ind w:firstLine="567"/>
        <w:jc w:val="both"/>
        <w:rPr>
          <w:rFonts w:ascii="Times New Roman" w:eastAsia="Times New Roman" w:hAnsi="Times New Roman" w:cs="Times New Roman"/>
          <w:i/>
          <w:color w:val="000000"/>
          <w:sz w:val="24"/>
          <w:szCs w:val="24"/>
          <w:lang w:eastAsia="bg-BG"/>
        </w:rPr>
      </w:pPr>
      <w:r w:rsidRPr="006C6A79">
        <w:rPr>
          <w:rFonts w:ascii="Times New Roman" w:eastAsia="Times New Roman" w:hAnsi="Times New Roman" w:cs="Times New Roman"/>
          <w:i/>
          <w:color w:val="000000"/>
          <w:sz w:val="24"/>
          <w:szCs w:val="24"/>
          <w:lang w:eastAsia="bg-BG"/>
        </w:rPr>
        <w:t xml:space="preserve">                           (населено място, пощенски код, ул./ж.к., №, бл., ап., телефон)</w:t>
      </w:r>
    </w:p>
    <w:p w14:paraId="7121B7D7"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като декларирам, че пощенските разходи са за моя сметка и съм съгласен документите да бъдат пренасяни от оператора за служебни цели. </w:t>
      </w:r>
    </w:p>
    <w:p w14:paraId="359694F6"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p>
    <w:p w14:paraId="6CDD83E5"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Дата:………………..                                                               Подпис:………………………….“</w:t>
      </w:r>
    </w:p>
    <w:p w14:paraId="0919E2ED" w14:textId="77777777" w:rsidR="00F27D8A" w:rsidRDefault="00F27D8A" w:rsidP="006C6A79">
      <w:pPr>
        <w:tabs>
          <w:tab w:val="left" w:pos="567"/>
          <w:tab w:val="left" w:pos="1134"/>
        </w:tabs>
        <w:spacing w:after="0" w:line="240" w:lineRule="auto"/>
        <w:ind w:firstLine="567"/>
        <w:jc w:val="both"/>
        <w:rPr>
          <w:rFonts w:ascii="Times New Roman" w:eastAsia="Times New Roman" w:hAnsi="Times New Roman" w:cs="Times New Roman"/>
          <w:b/>
          <w:sz w:val="24"/>
          <w:szCs w:val="24"/>
          <w:lang w:eastAsia="bg-BG"/>
        </w:rPr>
      </w:pPr>
    </w:p>
    <w:p w14:paraId="412365F4" w14:textId="77777777" w:rsidR="009C2CA3" w:rsidRPr="006C6A79" w:rsidRDefault="009C2CA3" w:rsidP="006C6A79">
      <w:pPr>
        <w:tabs>
          <w:tab w:val="left" w:pos="567"/>
          <w:tab w:val="left" w:pos="1134"/>
        </w:tabs>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b/>
          <w:sz w:val="24"/>
          <w:szCs w:val="24"/>
          <w:lang w:eastAsia="bg-BG"/>
        </w:rPr>
        <w:t>§</w:t>
      </w:r>
      <w:r w:rsidRPr="006C6A79">
        <w:rPr>
          <w:rFonts w:ascii="Times New Roman" w:eastAsia="Times New Roman" w:hAnsi="Times New Roman" w:cs="Times New Roman"/>
          <w:b/>
          <w:sz w:val="24"/>
          <w:szCs w:val="24"/>
          <w:lang w:val="en-US" w:eastAsia="bg-BG"/>
        </w:rPr>
        <w:t xml:space="preserve"> </w:t>
      </w:r>
      <w:r w:rsidR="00835FD3" w:rsidRPr="007308EE">
        <w:rPr>
          <w:rFonts w:ascii="Times New Roman" w:eastAsia="Times New Roman" w:hAnsi="Times New Roman" w:cs="Times New Roman"/>
          <w:b/>
          <w:sz w:val="24"/>
          <w:szCs w:val="24"/>
          <w:lang w:eastAsia="bg-BG"/>
        </w:rPr>
        <w:t>6</w:t>
      </w:r>
      <w:r w:rsidR="00835FD3">
        <w:rPr>
          <w:rFonts w:ascii="Times New Roman" w:eastAsia="Times New Roman" w:hAnsi="Times New Roman" w:cs="Times New Roman"/>
          <w:b/>
          <w:sz w:val="24"/>
          <w:szCs w:val="24"/>
          <w:lang w:eastAsia="bg-BG"/>
        </w:rPr>
        <w:t>5</w:t>
      </w:r>
      <w:r w:rsidRPr="006C6A79">
        <w:rPr>
          <w:rFonts w:ascii="Times New Roman" w:eastAsia="Times New Roman" w:hAnsi="Times New Roman" w:cs="Times New Roman"/>
          <w:b/>
          <w:sz w:val="24"/>
          <w:szCs w:val="24"/>
          <w:lang w:eastAsia="bg-BG"/>
        </w:rPr>
        <w:t>.</w:t>
      </w:r>
      <w:r w:rsidRPr="006C6A79">
        <w:rPr>
          <w:rFonts w:ascii="Times New Roman" w:eastAsia="Times New Roman" w:hAnsi="Times New Roman" w:cs="Times New Roman"/>
          <w:sz w:val="24"/>
          <w:szCs w:val="24"/>
          <w:lang w:eastAsia="bg-BG"/>
        </w:rPr>
        <w:t xml:space="preserve"> Приложение № 29 към чл. 57а, ал. 2 се изменя така:</w:t>
      </w:r>
    </w:p>
    <w:p w14:paraId="060B22E7" w14:textId="77777777" w:rsidR="009C2CA3" w:rsidRPr="006C6A79" w:rsidRDefault="009C2CA3" w:rsidP="006C6A79">
      <w:pPr>
        <w:tabs>
          <w:tab w:val="left" w:pos="567"/>
          <w:tab w:val="left" w:pos="1134"/>
        </w:tabs>
        <w:spacing w:after="0" w:line="240" w:lineRule="auto"/>
        <w:ind w:firstLine="567"/>
        <w:jc w:val="right"/>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„Приложение № 29 </w:t>
      </w:r>
    </w:p>
    <w:p w14:paraId="7446A28D" w14:textId="77777777" w:rsidR="009C2CA3" w:rsidRPr="006C6A79" w:rsidRDefault="009C2CA3" w:rsidP="006C6A79">
      <w:pPr>
        <w:tabs>
          <w:tab w:val="left" w:pos="567"/>
          <w:tab w:val="left" w:pos="1134"/>
        </w:tabs>
        <w:spacing w:after="0" w:line="240" w:lineRule="auto"/>
        <w:ind w:firstLine="567"/>
        <w:jc w:val="right"/>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към чл. 57а, ал. 2</w:t>
      </w:r>
    </w:p>
    <w:p w14:paraId="54D6E29F" w14:textId="77777777" w:rsidR="009C2CA3" w:rsidRPr="006C6A79" w:rsidRDefault="009C2CA3" w:rsidP="00321C8C">
      <w:pPr>
        <w:tabs>
          <w:tab w:val="left" w:pos="567"/>
          <w:tab w:val="left" w:pos="1134"/>
        </w:tabs>
        <w:spacing w:after="0" w:line="240" w:lineRule="auto"/>
        <w:jc w:val="both"/>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ДО</w:t>
      </w:r>
    </w:p>
    <w:p w14:paraId="52C0E113" w14:textId="77777777" w:rsidR="009C2CA3" w:rsidRPr="006C6A79" w:rsidRDefault="009C2CA3" w:rsidP="00321C8C">
      <w:pPr>
        <w:tabs>
          <w:tab w:val="left" w:pos="567"/>
          <w:tab w:val="left" w:pos="1134"/>
        </w:tabs>
        <w:spacing w:after="0" w:line="240" w:lineRule="auto"/>
        <w:jc w:val="both"/>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МИНИСТЪРА НА ТРАНСПОРТА И СЪОБЩЕНИЯТА</w:t>
      </w:r>
    </w:p>
    <w:p w14:paraId="4C8784A5" w14:textId="77777777" w:rsidR="009C2CA3" w:rsidRPr="006C6A79" w:rsidRDefault="009C2CA3" w:rsidP="00321C8C">
      <w:pPr>
        <w:tabs>
          <w:tab w:val="left" w:pos="567"/>
          <w:tab w:val="left" w:pos="1134"/>
        </w:tabs>
        <w:spacing w:after="0" w:line="240" w:lineRule="auto"/>
        <w:jc w:val="both"/>
        <w:rPr>
          <w:rFonts w:ascii="Times New Roman" w:eastAsia="Times New Roman" w:hAnsi="Times New Roman" w:cs="Times New Roman"/>
          <w:b/>
          <w:sz w:val="24"/>
          <w:szCs w:val="24"/>
          <w:lang w:eastAsia="bg-BG"/>
        </w:rPr>
      </w:pPr>
    </w:p>
    <w:p w14:paraId="05F8999E" w14:textId="77777777" w:rsidR="009C2CA3" w:rsidRPr="006C6A79" w:rsidRDefault="009C2CA3" w:rsidP="00321C8C">
      <w:pPr>
        <w:tabs>
          <w:tab w:val="left" w:pos="567"/>
          <w:tab w:val="left" w:pos="1134"/>
        </w:tabs>
        <w:spacing w:after="0" w:line="240" w:lineRule="auto"/>
        <w:jc w:val="both"/>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ЧРЕЗ</w:t>
      </w:r>
    </w:p>
    <w:p w14:paraId="2D29F68D" w14:textId="77777777" w:rsidR="009C2CA3" w:rsidRPr="006C6A79" w:rsidRDefault="009C2CA3" w:rsidP="00321C8C">
      <w:pPr>
        <w:tabs>
          <w:tab w:val="left" w:pos="567"/>
          <w:tab w:val="left" w:pos="1134"/>
        </w:tabs>
        <w:spacing w:after="0" w:line="240" w:lineRule="auto"/>
        <w:jc w:val="both"/>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ИЗПЪЛНИТЕЛНА АГЕНЦИЯ „АВТОМОБИЛНА АДМИНИСТРАЦИЯ“</w:t>
      </w:r>
    </w:p>
    <w:p w14:paraId="3DE442E2" w14:textId="77777777" w:rsidR="009C2CA3" w:rsidRPr="006C6A79" w:rsidRDefault="009C2CA3" w:rsidP="006C6A79">
      <w:pPr>
        <w:tabs>
          <w:tab w:val="left" w:pos="567"/>
          <w:tab w:val="left" w:pos="1134"/>
        </w:tabs>
        <w:spacing w:after="0" w:line="240" w:lineRule="auto"/>
        <w:ind w:firstLine="567"/>
        <w:jc w:val="both"/>
        <w:rPr>
          <w:rFonts w:ascii="Times New Roman" w:eastAsia="Times New Roman" w:hAnsi="Times New Roman" w:cs="Times New Roman"/>
          <w:sz w:val="24"/>
          <w:szCs w:val="24"/>
          <w:lang w:eastAsia="bg-BG"/>
        </w:rPr>
      </w:pPr>
    </w:p>
    <w:p w14:paraId="78E6B2C3" w14:textId="77777777" w:rsidR="009C2CA3" w:rsidRPr="006C6A79" w:rsidRDefault="009C2CA3" w:rsidP="006C6A79">
      <w:pPr>
        <w:spacing w:after="0" w:line="240" w:lineRule="auto"/>
        <w:ind w:firstLine="567"/>
        <w:jc w:val="center"/>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ЗАЯВЛЕНИЕ</w:t>
      </w:r>
    </w:p>
    <w:p w14:paraId="4564DACD" w14:textId="77777777" w:rsidR="009C2CA3" w:rsidRPr="006C6A79" w:rsidRDefault="009C2CA3" w:rsidP="006C6A79">
      <w:pPr>
        <w:spacing w:after="0" w:line="240" w:lineRule="auto"/>
        <w:ind w:firstLine="567"/>
        <w:jc w:val="center"/>
        <w:rPr>
          <w:rFonts w:ascii="Times New Roman" w:eastAsia="Times New Roman" w:hAnsi="Times New Roman" w:cs="Times New Roman"/>
          <w:color w:val="000000"/>
          <w:sz w:val="24"/>
          <w:szCs w:val="24"/>
          <w:shd w:val="clear" w:color="auto" w:fill="FFFFFF"/>
          <w:lang w:eastAsia="bg-BG"/>
        </w:rPr>
      </w:pPr>
      <w:r w:rsidRPr="006C6A79">
        <w:rPr>
          <w:rFonts w:ascii="Times New Roman" w:eastAsia="Times New Roman" w:hAnsi="Times New Roman" w:cs="Times New Roman"/>
          <w:sz w:val="24"/>
          <w:szCs w:val="24"/>
          <w:lang w:eastAsia="bg-BG"/>
        </w:rPr>
        <w:t xml:space="preserve">за издаване </w:t>
      </w:r>
      <w:r w:rsidRPr="006C6A79">
        <w:rPr>
          <w:rFonts w:ascii="Times New Roman" w:eastAsia="Times New Roman" w:hAnsi="Times New Roman" w:cs="Times New Roman"/>
          <w:color w:val="000000"/>
          <w:sz w:val="24"/>
          <w:szCs w:val="24"/>
          <w:shd w:val="clear" w:color="auto" w:fill="FFFFFF"/>
          <w:lang w:eastAsia="bg-BG"/>
        </w:rPr>
        <w:t>на сертификат за водач на моторно превозно средство за обществен превоз на товари по шосе, който е гражданин на държава, която не е член на Европейския съюз</w:t>
      </w:r>
    </w:p>
    <w:p w14:paraId="492ABCF8" w14:textId="77777777" w:rsidR="009C2CA3" w:rsidRPr="006C6A79" w:rsidRDefault="009C2CA3" w:rsidP="006C6A79">
      <w:pPr>
        <w:spacing w:after="0" w:line="240" w:lineRule="auto"/>
        <w:ind w:firstLine="567"/>
        <w:jc w:val="center"/>
        <w:rPr>
          <w:rFonts w:ascii="Times New Roman" w:eastAsia="Times New Roman" w:hAnsi="Times New Roman" w:cs="Times New Roman"/>
          <w:sz w:val="24"/>
          <w:szCs w:val="24"/>
          <w:lang w:eastAsia="bg-BG"/>
        </w:rPr>
      </w:pPr>
    </w:p>
    <w:p w14:paraId="07A04F69"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от………………………………………………………………………………………………..</w:t>
      </w:r>
    </w:p>
    <w:p w14:paraId="2C133667" w14:textId="77777777" w:rsidR="009C2CA3" w:rsidRPr="006C6A79" w:rsidRDefault="009C2CA3" w:rsidP="006C6A79">
      <w:pPr>
        <w:spacing w:after="0" w:line="240" w:lineRule="auto"/>
        <w:ind w:firstLine="567"/>
        <w:jc w:val="center"/>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i/>
          <w:sz w:val="24"/>
          <w:szCs w:val="24"/>
          <w:lang w:eastAsia="bg-BG"/>
        </w:rPr>
        <w:t>наименование на търговеца и правна форма</w:t>
      </w:r>
      <w:r w:rsidRPr="006C6A79">
        <w:rPr>
          <w:rFonts w:ascii="Times New Roman" w:eastAsia="Times New Roman" w:hAnsi="Times New Roman" w:cs="Times New Roman"/>
          <w:sz w:val="24"/>
          <w:szCs w:val="24"/>
          <w:lang w:eastAsia="bg-BG"/>
        </w:rPr>
        <w:t>)</w:t>
      </w:r>
    </w:p>
    <w:p w14:paraId="781ADD4A" w14:textId="77777777" w:rsidR="009C2CA3" w:rsidRPr="006C6A79" w:rsidRDefault="009C2CA3" w:rsidP="00321C8C">
      <w:pPr>
        <w:spacing w:after="0" w:line="240" w:lineRule="auto"/>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ЕИК:…………………. Адрес: Гр./с. .…………………………. П.К. ..……………………</w:t>
      </w:r>
    </w:p>
    <w:p w14:paraId="39A851D9" w14:textId="77777777" w:rsidR="009C2CA3" w:rsidRPr="006C6A79" w:rsidRDefault="009C2CA3" w:rsidP="00321C8C">
      <w:pPr>
        <w:spacing w:after="0" w:line="240" w:lineRule="auto"/>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ж.к. ………………… ул. ………</w:t>
      </w:r>
      <w:r w:rsidR="002037A5">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 xml:space="preserve">………….№ … бл. </w:t>
      </w:r>
      <w:r w:rsidR="002037A5">
        <w:rPr>
          <w:rFonts w:ascii="Times New Roman" w:eastAsia="Times New Roman" w:hAnsi="Times New Roman" w:cs="Times New Roman"/>
          <w:sz w:val="24"/>
          <w:szCs w:val="24"/>
          <w:lang w:eastAsia="bg-BG"/>
        </w:rPr>
        <w:t xml:space="preserve">… </w:t>
      </w:r>
      <w:r w:rsidRPr="006C6A79">
        <w:rPr>
          <w:rFonts w:ascii="Times New Roman" w:eastAsia="Times New Roman" w:hAnsi="Times New Roman" w:cs="Times New Roman"/>
          <w:sz w:val="24"/>
          <w:szCs w:val="24"/>
          <w:lang w:eastAsia="bg-BG"/>
        </w:rPr>
        <w:t>ет. … ап. ….</w:t>
      </w:r>
    </w:p>
    <w:p w14:paraId="0958D651" w14:textId="77777777" w:rsidR="009C2CA3" w:rsidRPr="006C6A79" w:rsidRDefault="009C2CA3" w:rsidP="00321C8C">
      <w:pPr>
        <w:spacing w:after="0" w:line="240" w:lineRule="auto"/>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Телефон:………………………….. Ел. поща:…………………………………………………</w:t>
      </w:r>
    </w:p>
    <w:p w14:paraId="302284CB" w14:textId="77777777" w:rsidR="009C2CA3" w:rsidRPr="006C6A79" w:rsidRDefault="009C2CA3" w:rsidP="00321C8C">
      <w:pPr>
        <w:spacing w:after="0" w:line="240" w:lineRule="auto"/>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Представлявано от:…………………..………………………………</w:t>
      </w:r>
      <w:r w:rsidR="00B256F0">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 xml:space="preserve">…… </w:t>
      </w:r>
    </w:p>
    <w:p w14:paraId="374D2F65"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                                           (</w:t>
      </w:r>
      <w:r w:rsidRPr="006C6A79">
        <w:rPr>
          <w:rFonts w:ascii="Times New Roman" w:eastAsia="Times New Roman" w:hAnsi="Times New Roman" w:cs="Times New Roman"/>
          <w:i/>
          <w:sz w:val="24"/>
          <w:szCs w:val="24"/>
          <w:lang w:eastAsia="bg-BG"/>
        </w:rPr>
        <w:t>име, презиме, фамилия</w:t>
      </w:r>
      <w:r w:rsidRPr="006C6A79">
        <w:rPr>
          <w:rFonts w:ascii="Times New Roman" w:eastAsia="Times New Roman" w:hAnsi="Times New Roman" w:cs="Times New Roman"/>
          <w:sz w:val="24"/>
          <w:szCs w:val="24"/>
          <w:lang w:eastAsia="bg-BG"/>
        </w:rPr>
        <w:t xml:space="preserve">) </w:t>
      </w:r>
    </w:p>
    <w:p w14:paraId="272012C1"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В качеството си на: </w:t>
      </w:r>
    </w:p>
    <w:p w14:paraId="147C4085"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ab/>
        <w:t>лице, представляващо търговеца</w:t>
      </w:r>
    </w:p>
    <w:p w14:paraId="7DC3EFF3"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ab/>
        <w:t>упълномощено лице</w:t>
      </w:r>
    </w:p>
    <w:p w14:paraId="60D941F9"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Данни за управител:………………………………………………</w:t>
      </w:r>
      <w:r w:rsidR="00B256F0">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w:t>
      </w:r>
    </w:p>
    <w:p w14:paraId="09C4E1AD"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i/>
          <w:sz w:val="24"/>
          <w:szCs w:val="24"/>
          <w:lang w:eastAsia="bg-BG"/>
        </w:rPr>
        <w:t>име, презиме, фамилия</w:t>
      </w:r>
      <w:r w:rsidRPr="006C6A79">
        <w:rPr>
          <w:rFonts w:ascii="Times New Roman" w:eastAsia="Times New Roman" w:hAnsi="Times New Roman" w:cs="Times New Roman"/>
          <w:sz w:val="24"/>
          <w:szCs w:val="24"/>
          <w:lang w:eastAsia="bg-BG"/>
        </w:rPr>
        <w:t>)</w:t>
      </w:r>
    </w:p>
    <w:p w14:paraId="611252C2"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Лиценз на Общността № ………</w:t>
      </w:r>
    </w:p>
    <w:p w14:paraId="16FDBD10"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p>
    <w:p w14:paraId="1F4AC776"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Представям настоящото заявление и приложените към него документи за издаване на сертификат за водач на моторно превозно средство за обществен превоз на товари по шосе, който е гражданин на държава, която не е членка на Европейския съюз на:</w:t>
      </w:r>
    </w:p>
    <w:p w14:paraId="12D2B9A2"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p>
    <w:p w14:paraId="3928456F"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Имена: ………………………………………………………………………………………….</w:t>
      </w:r>
    </w:p>
    <w:p w14:paraId="58FC7509"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ЛНЧ: ………………………………. Гражданство: …………………………………………..</w:t>
      </w:r>
    </w:p>
    <w:p w14:paraId="6822BF92"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p>
    <w:p w14:paraId="181C340F"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Прилагам следните документи:</w:t>
      </w:r>
    </w:p>
    <w:p w14:paraId="0D05EC22" w14:textId="77777777" w:rsidR="0002499C" w:rsidRPr="00F16E93" w:rsidRDefault="009C2CA3" w:rsidP="0002499C">
      <w:pPr>
        <w:tabs>
          <w:tab w:val="left" w:pos="360"/>
          <w:tab w:val="left" w:pos="1134"/>
        </w:tabs>
        <w:spacing w:after="0" w:line="240" w:lineRule="auto"/>
        <w:ind w:firstLine="567"/>
        <w:contextualSpacing/>
        <w:jc w:val="both"/>
        <w:rPr>
          <w:rFonts w:ascii="Times New Roman" w:eastAsia="Times New Roman" w:hAnsi="Times New Roman" w:cs="Times New Roman"/>
          <w:sz w:val="24"/>
          <w:szCs w:val="24"/>
          <w:lang w:eastAsia="bg-BG"/>
        </w:rPr>
      </w:pPr>
      <w:r w:rsidRPr="0054411F">
        <w:rPr>
          <w:rFonts w:ascii="Times New Roman" w:eastAsia="Times New Roman" w:hAnsi="Times New Roman" w:cs="Times New Roman"/>
          <w:sz w:val="24"/>
          <w:szCs w:val="24"/>
          <w:lang w:eastAsia="bg-BG"/>
        </w:rPr>
        <w:t xml:space="preserve">□ </w:t>
      </w:r>
    </w:p>
    <w:p w14:paraId="37408F2C" w14:textId="77777777" w:rsidR="0002499C" w:rsidRPr="00F16E93" w:rsidRDefault="0002499C" w:rsidP="0002499C">
      <w:pPr>
        <w:tabs>
          <w:tab w:val="left" w:pos="360"/>
          <w:tab w:val="left" w:pos="1134"/>
        </w:tabs>
        <w:spacing w:after="0" w:line="240" w:lineRule="auto"/>
        <w:ind w:firstLine="567"/>
        <w:contextualSpacing/>
        <w:jc w:val="both"/>
        <w:rPr>
          <w:rFonts w:ascii="Times New Roman" w:eastAsia="Times New Roman" w:hAnsi="Times New Roman" w:cs="Times New Roman"/>
          <w:sz w:val="24"/>
          <w:szCs w:val="24"/>
          <w:lang w:eastAsia="bg-BG"/>
        </w:rPr>
      </w:pPr>
      <w:r w:rsidRPr="00F16E93">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w:t>
      </w:r>
      <w:r w:rsidRPr="00F16E93">
        <w:rPr>
          <w:rFonts w:ascii="Times New Roman" w:eastAsia="Times New Roman" w:hAnsi="Times New Roman" w:cs="Times New Roman"/>
          <w:sz w:val="24"/>
          <w:szCs w:val="24"/>
          <w:lang w:eastAsia="bg-BG"/>
        </w:rPr>
        <w:t xml:space="preserve">.. </w:t>
      </w:r>
    </w:p>
    <w:p w14:paraId="42C15504" w14:textId="77777777" w:rsidR="009C2CA3" w:rsidRPr="0054411F" w:rsidRDefault="0002499C" w:rsidP="0002499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bg-BG"/>
        </w:rPr>
      </w:pPr>
      <w:r w:rsidRPr="0054411F">
        <w:rPr>
          <w:rFonts w:ascii="Times New Roman" w:eastAsia="Times New Roman" w:hAnsi="Times New Roman" w:cs="Times New Roman"/>
          <w:i/>
          <w:sz w:val="24"/>
          <w:szCs w:val="24"/>
          <w:lang w:eastAsia="bg-BG"/>
        </w:rPr>
        <w:t>(номер</w:t>
      </w:r>
      <w:r>
        <w:rPr>
          <w:rFonts w:ascii="Times New Roman" w:eastAsia="Times New Roman" w:hAnsi="Times New Roman" w:cs="Times New Roman"/>
          <w:i/>
          <w:sz w:val="24"/>
          <w:szCs w:val="24"/>
          <w:lang w:eastAsia="bg-BG"/>
        </w:rPr>
        <w:t>,</w:t>
      </w:r>
      <w:r w:rsidRPr="0054411F">
        <w:rPr>
          <w:rFonts w:ascii="Times New Roman" w:eastAsia="Times New Roman" w:hAnsi="Times New Roman" w:cs="Times New Roman"/>
          <w:i/>
          <w:sz w:val="24"/>
          <w:szCs w:val="24"/>
          <w:lang w:eastAsia="bg-BG"/>
        </w:rPr>
        <w:t xml:space="preserve"> дата </w:t>
      </w:r>
      <w:r>
        <w:rPr>
          <w:rFonts w:ascii="Times New Roman" w:eastAsia="Times New Roman" w:hAnsi="Times New Roman" w:cs="Times New Roman"/>
          <w:i/>
          <w:sz w:val="24"/>
          <w:szCs w:val="24"/>
          <w:lang w:eastAsia="bg-BG"/>
        </w:rPr>
        <w:t>на издаване и дата на валидност</w:t>
      </w:r>
      <w:r w:rsidRPr="0054411F">
        <w:rPr>
          <w:rFonts w:ascii="Times New Roman" w:eastAsia="Times New Roman" w:hAnsi="Times New Roman" w:cs="Times New Roman"/>
          <w:i/>
          <w:sz w:val="24"/>
          <w:szCs w:val="24"/>
          <w:lang w:eastAsia="bg-BG"/>
        </w:rPr>
        <w:t xml:space="preserve"> </w:t>
      </w:r>
      <w:r w:rsidRPr="0054411F">
        <w:rPr>
          <w:rFonts w:ascii="Times New Roman" w:eastAsia="Times New Roman" w:hAnsi="Times New Roman" w:cs="Times New Roman"/>
          <w:color w:val="000000"/>
          <w:sz w:val="24"/>
          <w:szCs w:val="24"/>
          <w:lang w:eastAsia="bg-BG"/>
        </w:rPr>
        <w:t>на разрешение за пребиваване на водача (продължително или постоянно)</w:t>
      </w:r>
      <w:r>
        <w:rPr>
          <w:rFonts w:ascii="Times New Roman" w:eastAsia="Times New Roman" w:hAnsi="Times New Roman" w:cs="Times New Roman"/>
          <w:color w:val="000000"/>
          <w:sz w:val="24"/>
          <w:szCs w:val="24"/>
          <w:lang w:eastAsia="bg-BG"/>
        </w:rPr>
        <w:t xml:space="preserve"> </w:t>
      </w:r>
      <w:r w:rsidRPr="0054411F">
        <w:rPr>
          <w:rFonts w:ascii="Times New Roman" w:eastAsia="Times New Roman" w:hAnsi="Times New Roman" w:cs="Times New Roman"/>
          <w:i/>
          <w:sz w:val="24"/>
          <w:szCs w:val="24"/>
          <w:lang w:eastAsia="bg-BG"/>
        </w:rPr>
        <w:t xml:space="preserve">(в този случай се извършва служебна проверка на обстоятелството в </w:t>
      </w:r>
      <w:r>
        <w:rPr>
          <w:rFonts w:ascii="Times New Roman" w:eastAsia="Times New Roman" w:hAnsi="Times New Roman" w:cs="Times New Roman"/>
          <w:i/>
          <w:sz w:val="24"/>
          <w:szCs w:val="24"/>
          <w:lang w:eastAsia="bg-BG"/>
        </w:rPr>
        <w:t>Национал</w:t>
      </w:r>
      <w:r w:rsidRPr="007179E9">
        <w:rPr>
          <w:rFonts w:ascii="Times New Roman" w:eastAsia="Times New Roman" w:hAnsi="Times New Roman" w:cs="Times New Roman"/>
          <w:i/>
          <w:sz w:val="24"/>
          <w:szCs w:val="24"/>
          <w:lang w:eastAsia="bg-BG"/>
        </w:rPr>
        <w:t>н</w:t>
      </w:r>
      <w:r>
        <w:rPr>
          <w:rFonts w:ascii="Times New Roman" w:eastAsia="Times New Roman" w:hAnsi="Times New Roman" w:cs="Times New Roman"/>
          <w:i/>
          <w:sz w:val="24"/>
          <w:szCs w:val="24"/>
          <w:lang w:eastAsia="bg-BG"/>
        </w:rPr>
        <w:t>ия</w:t>
      </w:r>
      <w:r w:rsidRPr="007179E9">
        <w:rPr>
          <w:rFonts w:ascii="Times New Roman" w:eastAsia="Times New Roman" w:hAnsi="Times New Roman" w:cs="Times New Roman"/>
          <w:i/>
          <w:sz w:val="24"/>
          <w:szCs w:val="24"/>
          <w:lang w:eastAsia="bg-BG"/>
        </w:rPr>
        <w:t xml:space="preserve"> автоматизиран информационен фонд за българските </w:t>
      </w:r>
      <w:r w:rsidRPr="007179E9">
        <w:rPr>
          <w:rFonts w:ascii="Times New Roman" w:eastAsia="Times New Roman" w:hAnsi="Times New Roman" w:cs="Times New Roman"/>
          <w:i/>
          <w:sz w:val="24"/>
          <w:szCs w:val="24"/>
          <w:lang w:eastAsia="bg-BG"/>
        </w:rPr>
        <w:lastRenderedPageBreak/>
        <w:t xml:space="preserve">лични документи </w:t>
      </w:r>
      <w:r>
        <w:rPr>
          <w:rFonts w:ascii="Times New Roman" w:eastAsia="Times New Roman" w:hAnsi="Times New Roman" w:cs="Times New Roman"/>
          <w:i/>
          <w:sz w:val="24"/>
          <w:szCs w:val="24"/>
          <w:lang w:eastAsia="bg-BG"/>
        </w:rPr>
        <w:t>–</w:t>
      </w:r>
      <w:r w:rsidRPr="007179E9">
        <w:rPr>
          <w:rFonts w:ascii="Times New Roman" w:eastAsia="Times New Roman" w:hAnsi="Times New Roman" w:cs="Times New Roman"/>
          <w:i/>
          <w:sz w:val="24"/>
          <w:szCs w:val="24"/>
          <w:lang w:eastAsia="bg-BG"/>
        </w:rPr>
        <w:t xml:space="preserve"> </w:t>
      </w:r>
      <w:r>
        <w:rPr>
          <w:rFonts w:ascii="Times New Roman" w:eastAsia="Times New Roman" w:hAnsi="Times New Roman" w:cs="Times New Roman"/>
          <w:i/>
          <w:sz w:val="24"/>
          <w:szCs w:val="24"/>
          <w:lang w:eastAsia="bg-BG"/>
        </w:rPr>
        <w:t>„</w:t>
      </w:r>
      <w:r w:rsidRPr="007179E9">
        <w:rPr>
          <w:rFonts w:ascii="Times New Roman" w:eastAsia="Times New Roman" w:hAnsi="Times New Roman" w:cs="Times New Roman"/>
          <w:i/>
          <w:sz w:val="24"/>
          <w:szCs w:val="24"/>
          <w:lang w:eastAsia="bg-BG"/>
        </w:rPr>
        <w:t>Национален регистър на българските лични документи</w:t>
      </w:r>
      <w:r>
        <w:rPr>
          <w:rFonts w:ascii="Times New Roman" w:eastAsia="Times New Roman" w:hAnsi="Times New Roman" w:cs="Times New Roman"/>
          <w:i/>
          <w:sz w:val="24"/>
          <w:szCs w:val="24"/>
          <w:lang w:eastAsia="bg-BG"/>
        </w:rPr>
        <w:t>“</w:t>
      </w:r>
      <w:r w:rsidRPr="00184457">
        <w:rPr>
          <w:rFonts w:ascii="Times New Roman" w:eastAsia="Times New Roman" w:hAnsi="Times New Roman" w:cs="Times New Roman"/>
          <w:i/>
          <w:sz w:val="24"/>
          <w:szCs w:val="24"/>
          <w:lang w:eastAsia="bg-BG"/>
        </w:rPr>
        <w:t>)</w:t>
      </w:r>
      <w:r w:rsidR="009C2CA3" w:rsidRPr="0054411F">
        <w:rPr>
          <w:rFonts w:ascii="Times New Roman" w:eastAsia="Times New Roman" w:hAnsi="Times New Roman" w:cs="Times New Roman"/>
          <w:color w:val="000000"/>
          <w:sz w:val="24"/>
          <w:szCs w:val="24"/>
          <w:lang w:eastAsia="bg-BG"/>
        </w:rPr>
        <w:t>;</w:t>
      </w:r>
    </w:p>
    <w:p w14:paraId="0DE73F9E" w14:textId="77777777" w:rsidR="009C2CA3" w:rsidRPr="0054411F" w:rsidRDefault="009C2CA3" w:rsidP="006C6A79">
      <w:pPr>
        <w:tabs>
          <w:tab w:val="left" w:pos="360"/>
          <w:tab w:val="left" w:pos="1134"/>
        </w:tabs>
        <w:spacing w:after="0" w:line="240" w:lineRule="auto"/>
        <w:ind w:firstLine="567"/>
        <w:contextualSpacing/>
        <w:jc w:val="both"/>
        <w:rPr>
          <w:rFonts w:ascii="Times New Roman" w:eastAsia="Times New Roman" w:hAnsi="Times New Roman" w:cs="Times New Roman"/>
          <w:sz w:val="24"/>
          <w:szCs w:val="24"/>
          <w:lang w:eastAsia="bg-BG"/>
        </w:rPr>
      </w:pPr>
      <w:r w:rsidRPr="0054411F">
        <w:rPr>
          <w:rFonts w:ascii="Times New Roman" w:eastAsia="Times New Roman" w:hAnsi="Times New Roman" w:cs="Times New Roman"/>
          <w:sz w:val="24"/>
          <w:szCs w:val="24"/>
          <w:lang w:eastAsia="bg-BG"/>
        </w:rPr>
        <w:t>□ копие на свидетелство за управление на моторно превозно средство и копие на карта за квалификация на водача, издадена от държава членка на Е</w:t>
      </w:r>
      <w:r w:rsidR="00C35B3B">
        <w:rPr>
          <w:rFonts w:ascii="Times New Roman" w:eastAsia="Times New Roman" w:hAnsi="Times New Roman" w:cs="Times New Roman"/>
          <w:sz w:val="24"/>
          <w:szCs w:val="24"/>
          <w:lang w:eastAsia="bg-BG"/>
        </w:rPr>
        <w:t>вропейския съюз</w:t>
      </w:r>
      <w:r w:rsidRPr="0054411F">
        <w:rPr>
          <w:rFonts w:ascii="Times New Roman" w:eastAsia="Times New Roman" w:hAnsi="Times New Roman" w:cs="Times New Roman"/>
          <w:sz w:val="24"/>
          <w:szCs w:val="24"/>
          <w:lang w:eastAsia="bg-BG"/>
        </w:rPr>
        <w:t xml:space="preserve"> </w:t>
      </w:r>
      <w:r w:rsidR="005537B2" w:rsidRPr="0054411F">
        <w:rPr>
          <w:rFonts w:ascii="Times New Roman" w:eastAsia="Times New Roman" w:hAnsi="Times New Roman" w:cs="Times New Roman"/>
          <w:sz w:val="24"/>
          <w:szCs w:val="24"/>
          <w:lang w:eastAsia="bg-BG"/>
        </w:rPr>
        <w:t>или</w:t>
      </w:r>
      <w:r w:rsidRPr="0054411F">
        <w:rPr>
          <w:rFonts w:ascii="Times New Roman" w:eastAsia="Times New Roman" w:hAnsi="Times New Roman" w:cs="Times New Roman"/>
          <w:sz w:val="24"/>
          <w:szCs w:val="24"/>
          <w:lang w:eastAsia="bg-BG"/>
        </w:rPr>
        <w:t>.</w:t>
      </w:r>
    </w:p>
    <w:p w14:paraId="7B80369C" w14:textId="77777777" w:rsidR="00321C8C" w:rsidRDefault="009C2CA3" w:rsidP="006C6A79">
      <w:pPr>
        <w:tabs>
          <w:tab w:val="left" w:pos="360"/>
          <w:tab w:val="left" w:pos="1134"/>
        </w:tabs>
        <w:spacing w:after="0" w:line="240" w:lineRule="auto"/>
        <w:ind w:firstLine="567"/>
        <w:contextualSpacing/>
        <w:jc w:val="both"/>
        <w:rPr>
          <w:rFonts w:ascii="Times New Roman" w:eastAsia="Times New Roman" w:hAnsi="Times New Roman" w:cs="Times New Roman"/>
          <w:color w:val="000000"/>
          <w:sz w:val="24"/>
          <w:szCs w:val="24"/>
          <w:lang w:eastAsia="bg-BG"/>
        </w:rPr>
      </w:pPr>
      <w:r w:rsidRPr="0054411F">
        <w:rPr>
          <w:rFonts w:ascii="Times New Roman" w:eastAsia="Times New Roman" w:hAnsi="Times New Roman" w:cs="Times New Roman"/>
          <w:sz w:val="24"/>
          <w:szCs w:val="24"/>
          <w:lang w:eastAsia="bg-BG"/>
        </w:rPr>
        <w:t xml:space="preserve">□ </w:t>
      </w:r>
      <w:r w:rsidRPr="0054411F">
        <w:rPr>
          <w:rFonts w:ascii="Times New Roman" w:eastAsia="Times New Roman" w:hAnsi="Times New Roman" w:cs="Times New Roman"/>
          <w:color w:val="000000"/>
          <w:sz w:val="24"/>
          <w:szCs w:val="24"/>
          <w:lang w:eastAsia="bg-BG"/>
        </w:rPr>
        <w:t>копие на свидетелство за управление на моторно превозно средство, на което е отразен хармонизирания код „95“</w:t>
      </w:r>
      <w:r w:rsidR="00404153" w:rsidRPr="0054411F">
        <w:rPr>
          <w:rFonts w:ascii="Times New Roman" w:eastAsia="Times New Roman" w:hAnsi="Times New Roman" w:cs="Times New Roman"/>
          <w:color w:val="000000"/>
          <w:sz w:val="24"/>
          <w:szCs w:val="24"/>
          <w:lang w:val="en-US" w:eastAsia="bg-BG"/>
        </w:rPr>
        <w:t xml:space="preserve"> </w:t>
      </w:r>
      <w:r w:rsidRPr="0054411F">
        <w:rPr>
          <w:rFonts w:ascii="Times New Roman" w:eastAsia="Times New Roman" w:hAnsi="Times New Roman" w:cs="Times New Roman"/>
          <w:color w:val="000000"/>
          <w:sz w:val="24"/>
          <w:szCs w:val="24"/>
          <w:lang w:eastAsia="bg-BG"/>
        </w:rPr>
        <w:t>на Европейския съюз, издадено от компетентния орган на съответната държава, или</w:t>
      </w:r>
    </w:p>
    <w:p w14:paraId="00BBF0F1" w14:textId="77777777" w:rsidR="00F16E93" w:rsidRPr="00F16E93" w:rsidRDefault="009C2CA3" w:rsidP="006C6A79">
      <w:pPr>
        <w:tabs>
          <w:tab w:val="left" w:pos="360"/>
          <w:tab w:val="left" w:pos="1134"/>
        </w:tabs>
        <w:spacing w:after="0" w:line="240" w:lineRule="auto"/>
        <w:ind w:firstLine="567"/>
        <w:contextualSpacing/>
        <w:jc w:val="both"/>
        <w:rPr>
          <w:rFonts w:ascii="Times New Roman" w:eastAsia="Times New Roman" w:hAnsi="Times New Roman" w:cs="Times New Roman"/>
          <w:sz w:val="24"/>
          <w:szCs w:val="24"/>
          <w:lang w:eastAsia="bg-BG"/>
        </w:rPr>
      </w:pPr>
      <w:r w:rsidRPr="0054411F">
        <w:rPr>
          <w:rFonts w:ascii="Times New Roman" w:eastAsia="Times New Roman" w:hAnsi="Times New Roman" w:cs="Times New Roman"/>
          <w:sz w:val="24"/>
          <w:szCs w:val="24"/>
          <w:lang w:eastAsia="bg-BG"/>
        </w:rPr>
        <w:t xml:space="preserve">□ </w:t>
      </w:r>
      <w:r w:rsidR="00F16E93" w:rsidRPr="00F16E93">
        <w:rPr>
          <w:rFonts w:ascii="Times New Roman" w:eastAsia="Times New Roman" w:hAnsi="Times New Roman" w:cs="Times New Roman"/>
          <w:sz w:val="24"/>
          <w:szCs w:val="24"/>
          <w:lang w:eastAsia="bg-BG"/>
        </w:rPr>
        <w:t>……………………………………………………………</w:t>
      </w:r>
      <w:r w:rsidR="00F16E93">
        <w:rPr>
          <w:rFonts w:ascii="Times New Roman" w:eastAsia="Times New Roman" w:hAnsi="Times New Roman" w:cs="Times New Roman"/>
          <w:sz w:val="24"/>
          <w:szCs w:val="24"/>
          <w:lang w:eastAsia="bg-BG"/>
        </w:rPr>
        <w:t>………………………</w:t>
      </w:r>
      <w:r w:rsidR="00321C8C">
        <w:rPr>
          <w:rFonts w:ascii="Times New Roman" w:eastAsia="Times New Roman" w:hAnsi="Times New Roman" w:cs="Times New Roman"/>
          <w:sz w:val="24"/>
          <w:szCs w:val="24"/>
          <w:lang w:eastAsia="bg-BG"/>
        </w:rPr>
        <w:t>…….</w:t>
      </w:r>
      <w:r w:rsidR="00F16E93">
        <w:rPr>
          <w:rFonts w:ascii="Times New Roman" w:eastAsia="Times New Roman" w:hAnsi="Times New Roman" w:cs="Times New Roman"/>
          <w:sz w:val="24"/>
          <w:szCs w:val="24"/>
          <w:lang w:eastAsia="bg-BG"/>
        </w:rPr>
        <w:t>……</w:t>
      </w:r>
      <w:r w:rsidR="00F16E93" w:rsidRPr="00F16E93">
        <w:rPr>
          <w:rFonts w:ascii="Times New Roman" w:eastAsia="Times New Roman" w:hAnsi="Times New Roman" w:cs="Times New Roman"/>
          <w:sz w:val="24"/>
          <w:szCs w:val="24"/>
          <w:lang w:eastAsia="bg-BG"/>
        </w:rPr>
        <w:t xml:space="preserve">.. </w:t>
      </w:r>
    </w:p>
    <w:p w14:paraId="4517012D" w14:textId="77777777" w:rsidR="002037A5" w:rsidRPr="00184457" w:rsidRDefault="00F16E93" w:rsidP="00F16E93">
      <w:pPr>
        <w:shd w:val="clear" w:color="auto" w:fill="FFFFFF"/>
        <w:spacing w:after="0" w:line="240" w:lineRule="auto"/>
        <w:ind w:firstLine="567"/>
        <w:jc w:val="both"/>
        <w:rPr>
          <w:rFonts w:ascii="Times New Roman" w:eastAsia="Times New Roman" w:hAnsi="Times New Roman" w:cs="Times New Roman"/>
          <w:i/>
          <w:sz w:val="24"/>
          <w:szCs w:val="24"/>
          <w:lang w:eastAsia="bg-BG"/>
        </w:rPr>
      </w:pPr>
      <w:r w:rsidRPr="0054411F">
        <w:rPr>
          <w:rFonts w:ascii="Times New Roman" w:eastAsia="Times New Roman" w:hAnsi="Times New Roman" w:cs="Times New Roman"/>
          <w:i/>
          <w:sz w:val="24"/>
          <w:szCs w:val="24"/>
          <w:lang w:eastAsia="bg-BG"/>
        </w:rPr>
        <w:t>(</w:t>
      </w:r>
      <w:r w:rsidR="00FD3E44" w:rsidRPr="0054411F">
        <w:rPr>
          <w:rFonts w:ascii="Times New Roman" w:eastAsia="Times New Roman" w:hAnsi="Times New Roman" w:cs="Times New Roman"/>
          <w:i/>
          <w:sz w:val="24"/>
          <w:szCs w:val="24"/>
          <w:lang w:eastAsia="bg-BG"/>
        </w:rPr>
        <w:t xml:space="preserve">номер и дата на удостоверение за професионална квалификация, издадено от лицата, притежаващи удостоверение за регистрация по реда на наредбата по чл. 7б, ал. 9 от Закона за автомобилните превози (в този случай се извършва служебна проверка на обстоятелството в информационната система, определена с наредбата по чл. 7б, ал. 9 от </w:t>
      </w:r>
      <w:r w:rsidR="00FD3E44" w:rsidRPr="00184457">
        <w:rPr>
          <w:rFonts w:ascii="Times New Roman" w:eastAsia="Times New Roman" w:hAnsi="Times New Roman" w:cs="Times New Roman"/>
          <w:i/>
          <w:sz w:val="24"/>
          <w:szCs w:val="24"/>
          <w:lang w:eastAsia="bg-BG"/>
        </w:rPr>
        <w:t>Закона за автомобилните превози).</w:t>
      </w:r>
      <w:r w:rsidRPr="00184457">
        <w:rPr>
          <w:rFonts w:ascii="Times New Roman" w:eastAsia="Times New Roman" w:hAnsi="Times New Roman" w:cs="Times New Roman"/>
          <w:i/>
          <w:sz w:val="24"/>
          <w:szCs w:val="24"/>
          <w:lang w:eastAsia="bg-BG"/>
        </w:rPr>
        <w:t>)</w:t>
      </w:r>
    </w:p>
    <w:p w14:paraId="1E94FAF6" w14:textId="77777777" w:rsidR="009C2CA3" w:rsidRPr="006C6A79" w:rsidRDefault="009C2CA3" w:rsidP="00F16E93">
      <w:pPr>
        <w:shd w:val="clear" w:color="auto" w:fill="FFFFFF"/>
        <w:spacing w:after="0" w:line="240" w:lineRule="auto"/>
        <w:ind w:firstLine="567"/>
        <w:jc w:val="both"/>
        <w:rPr>
          <w:rFonts w:ascii="Times New Roman" w:eastAsia="Times New Roman" w:hAnsi="Times New Roman" w:cs="Times New Roman"/>
          <w:color w:val="000000"/>
          <w:sz w:val="24"/>
          <w:szCs w:val="24"/>
          <w:lang w:eastAsia="bg-BG"/>
        </w:rPr>
      </w:pPr>
      <w:r w:rsidRPr="00184457">
        <w:rPr>
          <w:rFonts w:ascii="Times New Roman" w:hAnsi="Times New Roman" w:cs="Times New Roman"/>
          <w:i/>
          <w:sz w:val="24"/>
          <w:szCs w:val="24"/>
          <w:u w:val="single"/>
          <w:lang w:eastAsia="bg-BG"/>
        </w:rPr>
        <w:t>Забележка*</w:t>
      </w:r>
      <w:r w:rsidRPr="00184457">
        <w:rPr>
          <w:rFonts w:ascii="Times New Roman" w:hAnsi="Times New Roman" w:cs="Times New Roman"/>
          <w:i/>
          <w:sz w:val="24"/>
          <w:szCs w:val="24"/>
          <w:lang w:eastAsia="bg-BG"/>
        </w:rPr>
        <w:t xml:space="preserve">: Копията на документи следва да бъдат заверени от лицето, представляващо превозвача или от упълномощеното лице с „вярно с оригинала“, неговите имена и </w:t>
      </w:r>
      <w:r w:rsidR="00F16E93" w:rsidRPr="00184457">
        <w:rPr>
          <w:rFonts w:ascii="Times New Roman" w:hAnsi="Times New Roman" w:cs="Times New Roman"/>
          <w:i/>
          <w:sz w:val="24"/>
          <w:szCs w:val="24"/>
          <w:lang w:eastAsia="bg-BG"/>
        </w:rPr>
        <w:t>подпис в случаите, когато са подадени в центровете за административно обслужване на Изпълнителна агенция „Автомобилна администрация“ или чрез лицензиран пощенски оператор.</w:t>
      </w:r>
    </w:p>
    <w:p w14:paraId="546C659D"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Желая да получа заявените документи:</w:t>
      </w:r>
    </w:p>
    <w:p w14:paraId="5D83255B"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В център за административно обслужване в регионално звено на Изпълнителна агенция „Автомобилна администрация“ в гр. …………………………….;</w:t>
      </w:r>
    </w:p>
    <w:p w14:paraId="0B3CEE6D"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В център за административно обслужване в централното управление на Изпълнителна агенция „Автомобилна администрация“;</w:t>
      </w:r>
    </w:p>
    <w:p w14:paraId="3B938152"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Чрез лицензиран пощенски оператор на адрес: ...............................................................</w:t>
      </w:r>
    </w:p>
    <w:p w14:paraId="24D509B2"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w:t>
      </w:r>
    </w:p>
    <w:p w14:paraId="1BE1C284" w14:textId="77777777" w:rsidR="009C2CA3" w:rsidRPr="006C6A79" w:rsidRDefault="009C2CA3" w:rsidP="006C6A79">
      <w:pPr>
        <w:spacing w:after="0" w:line="240" w:lineRule="auto"/>
        <w:ind w:firstLine="567"/>
        <w:jc w:val="center"/>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i/>
          <w:sz w:val="24"/>
          <w:szCs w:val="24"/>
          <w:lang w:eastAsia="bg-BG"/>
        </w:rPr>
        <w:t>(населено място, пощенски код, ул./ж.к., №, бл., ап., телефон)</w:t>
      </w:r>
    </w:p>
    <w:p w14:paraId="3EEFF50E"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като декларирам, че пощенските разходи са за моя сметка и съм съгласен документите да бъдат пренасяни от оператора за служебни цели. </w:t>
      </w:r>
    </w:p>
    <w:p w14:paraId="1698EF48"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p>
    <w:p w14:paraId="042064CB"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Дата:………………..                                                            Подпис:……………………….“</w:t>
      </w:r>
    </w:p>
    <w:p w14:paraId="69C765BC" w14:textId="77777777" w:rsidR="00F27D8A" w:rsidRDefault="00F27D8A" w:rsidP="006C6A79">
      <w:pPr>
        <w:spacing w:after="0" w:line="240" w:lineRule="auto"/>
        <w:ind w:firstLine="567"/>
        <w:rPr>
          <w:rFonts w:ascii="Times New Roman" w:eastAsia="Times New Roman" w:hAnsi="Times New Roman" w:cs="Times New Roman"/>
          <w:b/>
          <w:sz w:val="24"/>
          <w:szCs w:val="24"/>
          <w:lang w:eastAsia="bg-BG"/>
        </w:rPr>
      </w:pPr>
    </w:p>
    <w:p w14:paraId="2196BAA9"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b/>
          <w:sz w:val="24"/>
          <w:szCs w:val="24"/>
          <w:lang w:eastAsia="bg-BG"/>
        </w:rPr>
        <w:t xml:space="preserve">§ </w:t>
      </w:r>
      <w:r w:rsidR="00835FD3">
        <w:rPr>
          <w:rFonts w:ascii="Times New Roman" w:eastAsia="Times New Roman" w:hAnsi="Times New Roman" w:cs="Times New Roman"/>
          <w:b/>
          <w:sz w:val="24"/>
          <w:szCs w:val="24"/>
          <w:lang w:eastAsia="bg-BG"/>
        </w:rPr>
        <w:t>66</w:t>
      </w:r>
      <w:r w:rsidRPr="006C6A79">
        <w:rPr>
          <w:rFonts w:ascii="Times New Roman" w:eastAsia="Times New Roman" w:hAnsi="Times New Roman" w:cs="Times New Roman"/>
          <w:sz w:val="24"/>
          <w:szCs w:val="24"/>
          <w:lang w:eastAsia="bg-BG"/>
        </w:rPr>
        <w:t>. Създава се приложение № 32 към чл. 52, ал. 2:</w:t>
      </w:r>
    </w:p>
    <w:p w14:paraId="2E83A54F" w14:textId="77777777" w:rsidR="009C2CA3" w:rsidRPr="006C6A79" w:rsidRDefault="009C2CA3" w:rsidP="006C6A79">
      <w:pPr>
        <w:spacing w:after="0" w:line="240" w:lineRule="auto"/>
        <w:ind w:firstLine="567"/>
        <w:jc w:val="right"/>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t xml:space="preserve">   „Приложение № 3</w:t>
      </w:r>
      <w:r w:rsidRPr="006C6A79">
        <w:rPr>
          <w:rFonts w:ascii="Times New Roman" w:eastAsia="Times New Roman" w:hAnsi="Times New Roman" w:cs="Times New Roman"/>
          <w:sz w:val="24"/>
          <w:szCs w:val="24"/>
          <w:lang w:val="en-US" w:eastAsia="bg-BG"/>
        </w:rPr>
        <w:t>2</w:t>
      </w:r>
      <w:r w:rsidRPr="006C6A79">
        <w:rPr>
          <w:rFonts w:ascii="Times New Roman" w:eastAsia="Times New Roman" w:hAnsi="Times New Roman" w:cs="Times New Roman"/>
          <w:sz w:val="24"/>
          <w:szCs w:val="24"/>
          <w:lang w:eastAsia="bg-BG"/>
        </w:rPr>
        <w:t xml:space="preserve"> </w:t>
      </w:r>
    </w:p>
    <w:p w14:paraId="0B699F38" w14:textId="77777777" w:rsidR="009C2CA3" w:rsidRPr="006C6A79" w:rsidRDefault="009C2CA3" w:rsidP="006C6A79">
      <w:pPr>
        <w:spacing w:after="0" w:line="240" w:lineRule="auto"/>
        <w:ind w:firstLine="567"/>
        <w:jc w:val="right"/>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към чл. 52, ал. 2</w:t>
      </w:r>
    </w:p>
    <w:p w14:paraId="6E0DE0D0" w14:textId="77777777" w:rsidR="009C2CA3" w:rsidRPr="006C6A79" w:rsidRDefault="009C2CA3" w:rsidP="00321C8C">
      <w:pPr>
        <w:spacing w:after="0" w:line="240" w:lineRule="auto"/>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ДО</w:t>
      </w:r>
    </w:p>
    <w:p w14:paraId="2576719E" w14:textId="77777777" w:rsidR="009C2CA3" w:rsidRPr="006C6A79" w:rsidRDefault="009C2CA3" w:rsidP="00321C8C">
      <w:pPr>
        <w:spacing w:after="0" w:line="240" w:lineRule="auto"/>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ИЗПЪЛНИТЕЛНА АГЕНЦИЯ „АВТОМОБИЛНА АДМИНИСТРАЦИЯ“</w:t>
      </w:r>
    </w:p>
    <w:p w14:paraId="4BF17D29" w14:textId="77777777" w:rsidR="009C2CA3" w:rsidRPr="006C6A79" w:rsidRDefault="009C2CA3" w:rsidP="00321C8C">
      <w:pPr>
        <w:spacing w:after="0" w:line="240" w:lineRule="auto"/>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РЕГИОНАЛНО ЗВЕНО – ГР. ……………..</w:t>
      </w:r>
    </w:p>
    <w:p w14:paraId="0A5B61AB"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p>
    <w:p w14:paraId="6EBE9371" w14:textId="77777777" w:rsidR="009C2CA3" w:rsidRPr="006C6A79" w:rsidRDefault="009C2CA3" w:rsidP="006C6A79">
      <w:pPr>
        <w:spacing w:after="0" w:line="240" w:lineRule="auto"/>
        <w:ind w:firstLine="567"/>
        <w:jc w:val="center"/>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ЗАЯВЛЕНИЕ</w:t>
      </w:r>
    </w:p>
    <w:p w14:paraId="202B4A57" w14:textId="77777777" w:rsidR="009C2CA3" w:rsidRPr="006C6A79" w:rsidRDefault="009C2CA3" w:rsidP="006C6A79">
      <w:pPr>
        <w:spacing w:after="0" w:line="240" w:lineRule="auto"/>
        <w:ind w:firstLine="567"/>
        <w:jc w:val="center"/>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за издаване на книжка с пътнически ведомости ИНТЕРБУС за извършване на случаен международен превоз на пътници до държави, които не са членки на Европейския съюз</w:t>
      </w:r>
    </w:p>
    <w:p w14:paraId="37CFC1D9"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p>
    <w:p w14:paraId="384C7E4B" w14:textId="77777777" w:rsidR="009C2CA3" w:rsidRPr="006C6A79" w:rsidRDefault="009C2CA3" w:rsidP="006C6A79">
      <w:pPr>
        <w:spacing w:after="0" w:line="240" w:lineRule="auto"/>
        <w:ind w:firstLine="567"/>
        <w:jc w:val="both"/>
        <w:rPr>
          <w:rFonts w:ascii="Times New Roman" w:hAnsi="Times New Roman" w:cs="Times New Roman"/>
          <w:sz w:val="24"/>
          <w:szCs w:val="24"/>
        </w:rPr>
      </w:pPr>
    </w:p>
    <w:p w14:paraId="6995E2A1" w14:textId="77777777" w:rsidR="009C2CA3" w:rsidRPr="006C6A79" w:rsidRDefault="009C2CA3" w:rsidP="006C6A79">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От……………………………………………………………………………………………</w:t>
      </w:r>
    </w:p>
    <w:p w14:paraId="36241D18" w14:textId="77777777" w:rsidR="009C2CA3" w:rsidRPr="006C6A79" w:rsidRDefault="009C2CA3" w:rsidP="006C6A79">
      <w:pPr>
        <w:spacing w:after="0"/>
        <w:ind w:firstLine="567"/>
        <w:jc w:val="center"/>
        <w:rPr>
          <w:rFonts w:ascii="Times New Roman" w:hAnsi="Times New Roman" w:cs="Times New Roman"/>
          <w:sz w:val="24"/>
          <w:szCs w:val="24"/>
        </w:rPr>
      </w:pPr>
      <w:r w:rsidRPr="006C6A79">
        <w:rPr>
          <w:rFonts w:ascii="Times New Roman" w:hAnsi="Times New Roman" w:cs="Times New Roman"/>
          <w:sz w:val="24"/>
          <w:szCs w:val="24"/>
        </w:rPr>
        <w:t>(</w:t>
      </w:r>
      <w:r w:rsidRPr="006C6A79">
        <w:rPr>
          <w:rFonts w:ascii="Times New Roman" w:hAnsi="Times New Roman" w:cs="Times New Roman"/>
          <w:i/>
          <w:sz w:val="24"/>
          <w:szCs w:val="24"/>
        </w:rPr>
        <w:t>наименование на юридическото лице или едноличния търговец</w:t>
      </w:r>
      <w:r w:rsidRPr="006C6A79">
        <w:rPr>
          <w:rFonts w:ascii="Times New Roman" w:hAnsi="Times New Roman" w:cs="Times New Roman"/>
          <w:sz w:val="24"/>
          <w:szCs w:val="24"/>
        </w:rPr>
        <w:t>)</w:t>
      </w:r>
    </w:p>
    <w:p w14:paraId="227CFD0F" w14:textId="77777777" w:rsidR="009C2CA3" w:rsidRPr="006C6A79" w:rsidRDefault="009C2CA3" w:rsidP="00184457">
      <w:pPr>
        <w:spacing w:after="0"/>
        <w:rPr>
          <w:rFonts w:ascii="Times New Roman" w:hAnsi="Times New Roman" w:cs="Times New Roman"/>
          <w:sz w:val="24"/>
          <w:szCs w:val="24"/>
        </w:rPr>
      </w:pPr>
    </w:p>
    <w:p w14:paraId="3004EC09" w14:textId="77777777" w:rsidR="009C2CA3" w:rsidRPr="006C6A79" w:rsidRDefault="00321C8C" w:rsidP="00184457">
      <w:pPr>
        <w:spacing w:after="0"/>
        <w:rPr>
          <w:rFonts w:ascii="Times New Roman" w:hAnsi="Times New Roman" w:cs="Times New Roman"/>
          <w:sz w:val="24"/>
          <w:szCs w:val="24"/>
        </w:rPr>
      </w:pPr>
      <w:r>
        <w:rPr>
          <w:rFonts w:ascii="Times New Roman" w:hAnsi="Times New Roman" w:cs="Times New Roman"/>
          <w:sz w:val="24"/>
          <w:szCs w:val="24"/>
        </w:rPr>
        <w:t>ЕИК:…………… Лиценз №: ……….Адрес: Гр./с. .…………………</w:t>
      </w:r>
      <w:r w:rsidR="009C2CA3" w:rsidRPr="006C6A79">
        <w:rPr>
          <w:rFonts w:ascii="Times New Roman" w:hAnsi="Times New Roman" w:cs="Times New Roman"/>
          <w:sz w:val="24"/>
          <w:szCs w:val="24"/>
        </w:rPr>
        <w:t>……. П.К. ..………</w:t>
      </w:r>
    </w:p>
    <w:p w14:paraId="47DFE8F7" w14:textId="77777777" w:rsidR="009C2CA3" w:rsidRPr="006C6A79" w:rsidRDefault="009C2CA3" w:rsidP="00184457">
      <w:pPr>
        <w:spacing w:after="0"/>
        <w:rPr>
          <w:rFonts w:ascii="Times New Roman" w:hAnsi="Times New Roman" w:cs="Times New Roman"/>
          <w:sz w:val="24"/>
          <w:szCs w:val="24"/>
        </w:rPr>
      </w:pPr>
      <w:r w:rsidRPr="006C6A79">
        <w:rPr>
          <w:rFonts w:ascii="Times New Roman" w:hAnsi="Times New Roman" w:cs="Times New Roman"/>
          <w:sz w:val="24"/>
          <w:szCs w:val="24"/>
        </w:rPr>
        <w:t>ж.</w:t>
      </w:r>
      <w:r w:rsidR="00AD17AD">
        <w:rPr>
          <w:rFonts w:ascii="Times New Roman" w:hAnsi="Times New Roman" w:cs="Times New Roman"/>
          <w:sz w:val="24"/>
          <w:szCs w:val="24"/>
        </w:rPr>
        <w:t xml:space="preserve"> </w:t>
      </w:r>
      <w:r w:rsidRPr="006C6A79">
        <w:rPr>
          <w:rFonts w:ascii="Times New Roman" w:hAnsi="Times New Roman" w:cs="Times New Roman"/>
          <w:sz w:val="24"/>
          <w:szCs w:val="24"/>
        </w:rPr>
        <w:t>к</w:t>
      </w:r>
      <w:r w:rsidR="00AD17AD">
        <w:rPr>
          <w:rFonts w:ascii="Times New Roman" w:hAnsi="Times New Roman" w:cs="Times New Roman"/>
          <w:sz w:val="24"/>
          <w:szCs w:val="24"/>
        </w:rPr>
        <w:t xml:space="preserve">. </w:t>
      </w:r>
      <w:r w:rsidRPr="006C6A79">
        <w:rPr>
          <w:rFonts w:ascii="Times New Roman" w:hAnsi="Times New Roman" w:cs="Times New Roman"/>
          <w:sz w:val="24"/>
          <w:szCs w:val="24"/>
        </w:rPr>
        <w:t>………………… ул</w:t>
      </w:r>
      <w:r w:rsidR="00321C8C">
        <w:rPr>
          <w:rFonts w:ascii="Times New Roman" w:hAnsi="Times New Roman" w:cs="Times New Roman"/>
          <w:sz w:val="24"/>
          <w:szCs w:val="24"/>
        </w:rPr>
        <w:t xml:space="preserve">. …………………………………..…….№ .. бл. … </w:t>
      </w:r>
      <w:r w:rsidRPr="006C6A79">
        <w:rPr>
          <w:rFonts w:ascii="Times New Roman" w:hAnsi="Times New Roman" w:cs="Times New Roman"/>
          <w:sz w:val="24"/>
          <w:szCs w:val="24"/>
        </w:rPr>
        <w:t>ет</w:t>
      </w:r>
      <w:r w:rsidR="00AD17AD">
        <w:rPr>
          <w:rFonts w:ascii="Times New Roman" w:hAnsi="Times New Roman" w:cs="Times New Roman"/>
          <w:sz w:val="24"/>
          <w:szCs w:val="24"/>
        </w:rPr>
        <w:t xml:space="preserve">. </w:t>
      </w:r>
      <w:r w:rsidRPr="006C6A79">
        <w:rPr>
          <w:rFonts w:ascii="Times New Roman" w:hAnsi="Times New Roman" w:cs="Times New Roman"/>
          <w:sz w:val="24"/>
          <w:szCs w:val="24"/>
        </w:rPr>
        <w:t>… ап. …</w:t>
      </w:r>
    </w:p>
    <w:p w14:paraId="73F92172" w14:textId="77777777" w:rsidR="009C2CA3" w:rsidRPr="006C6A79" w:rsidRDefault="009C2CA3" w:rsidP="00184457">
      <w:pPr>
        <w:spacing w:after="0"/>
        <w:jc w:val="both"/>
        <w:rPr>
          <w:rFonts w:ascii="Times New Roman" w:hAnsi="Times New Roman" w:cs="Times New Roman"/>
          <w:sz w:val="24"/>
          <w:szCs w:val="24"/>
        </w:rPr>
      </w:pPr>
      <w:r w:rsidRPr="006C6A79">
        <w:rPr>
          <w:rFonts w:ascii="Times New Roman" w:hAnsi="Times New Roman" w:cs="Times New Roman"/>
          <w:sz w:val="24"/>
          <w:szCs w:val="24"/>
        </w:rPr>
        <w:t>Телеф</w:t>
      </w:r>
      <w:r w:rsidR="00321C8C">
        <w:rPr>
          <w:rFonts w:ascii="Times New Roman" w:hAnsi="Times New Roman" w:cs="Times New Roman"/>
          <w:sz w:val="24"/>
          <w:szCs w:val="24"/>
        </w:rPr>
        <w:t>он:………………….. Ел. поща:……………………</w:t>
      </w:r>
      <w:r w:rsidRPr="006C6A79">
        <w:rPr>
          <w:rFonts w:ascii="Times New Roman" w:hAnsi="Times New Roman" w:cs="Times New Roman"/>
          <w:sz w:val="24"/>
          <w:szCs w:val="24"/>
        </w:rPr>
        <w:t>………………………………..</w:t>
      </w:r>
    </w:p>
    <w:p w14:paraId="37850AD3" w14:textId="77777777" w:rsidR="009C2CA3" w:rsidRPr="006C6A79" w:rsidRDefault="009C2CA3" w:rsidP="00184457">
      <w:pPr>
        <w:spacing w:after="0"/>
        <w:jc w:val="both"/>
        <w:rPr>
          <w:rFonts w:ascii="Times New Roman" w:hAnsi="Times New Roman" w:cs="Times New Roman"/>
          <w:sz w:val="24"/>
          <w:szCs w:val="24"/>
        </w:rPr>
      </w:pPr>
    </w:p>
    <w:p w14:paraId="05FD1699" w14:textId="77777777" w:rsidR="00321C8C" w:rsidRDefault="009C2CA3" w:rsidP="00184457">
      <w:pPr>
        <w:spacing w:after="0"/>
        <w:jc w:val="both"/>
        <w:rPr>
          <w:rFonts w:ascii="Times New Roman" w:hAnsi="Times New Roman" w:cs="Times New Roman"/>
          <w:sz w:val="24"/>
          <w:szCs w:val="24"/>
        </w:rPr>
      </w:pPr>
      <w:r w:rsidRPr="006C6A79">
        <w:rPr>
          <w:rFonts w:ascii="Times New Roman" w:hAnsi="Times New Roman" w:cs="Times New Roman"/>
          <w:sz w:val="24"/>
          <w:szCs w:val="24"/>
        </w:rPr>
        <w:t>Представлявано от:……………………………………</w:t>
      </w:r>
      <w:r w:rsidR="00321C8C">
        <w:rPr>
          <w:rFonts w:ascii="Times New Roman" w:hAnsi="Times New Roman" w:cs="Times New Roman"/>
          <w:sz w:val="24"/>
          <w:szCs w:val="24"/>
        </w:rPr>
        <w:t>…………………………………</w:t>
      </w:r>
      <w:r w:rsidRPr="006C6A79">
        <w:rPr>
          <w:rFonts w:ascii="Times New Roman" w:hAnsi="Times New Roman" w:cs="Times New Roman"/>
          <w:sz w:val="24"/>
          <w:szCs w:val="24"/>
        </w:rPr>
        <w:t xml:space="preserve">…… </w:t>
      </w:r>
    </w:p>
    <w:p w14:paraId="5958AC2B" w14:textId="77777777" w:rsidR="00321C8C" w:rsidRDefault="00321C8C" w:rsidP="00184457">
      <w:pPr>
        <w:spacing w:after="0"/>
        <w:jc w:val="center"/>
        <w:rPr>
          <w:rFonts w:ascii="Times New Roman" w:hAnsi="Times New Roman" w:cs="Times New Roman"/>
          <w:sz w:val="24"/>
          <w:szCs w:val="24"/>
        </w:rPr>
      </w:pPr>
      <w:r w:rsidRPr="006C6A79">
        <w:rPr>
          <w:rFonts w:ascii="Times New Roman" w:hAnsi="Times New Roman" w:cs="Times New Roman"/>
          <w:sz w:val="24"/>
          <w:szCs w:val="24"/>
        </w:rPr>
        <w:lastRenderedPageBreak/>
        <w:t>(</w:t>
      </w:r>
      <w:r w:rsidRPr="006C6A79">
        <w:rPr>
          <w:rFonts w:ascii="Times New Roman" w:hAnsi="Times New Roman" w:cs="Times New Roman"/>
          <w:i/>
          <w:sz w:val="24"/>
          <w:szCs w:val="24"/>
        </w:rPr>
        <w:t>име, презиме, фамилия</w:t>
      </w:r>
      <w:r w:rsidRPr="006C6A79">
        <w:rPr>
          <w:rFonts w:ascii="Times New Roman" w:hAnsi="Times New Roman" w:cs="Times New Roman"/>
          <w:sz w:val="24"/>
          <w:szCs w:val="24"/>
        </w:rPr>
        <w:t>)</w:t>
      </w:r>
    </w:p>
    <w:p w14:paraId="39D1DD7D" w14:textId="77777777" w:rsidR="009C2CA3" w:rsidRPr="006C6A79" w:rsidRDefault="009C2CA3" w:rsidP="00524AC9">
      <w:pPr>
        <w:spacing w:before="120" w:after="0"/>
        <w:rPr>
          <w:rFonts w:ascii="Times New Roman" w:hAnsi="Times New Roman" w:cs="Times New Roman"/>
          <w:sz w:val="24"/>
          <w:szCs w:val="24"/>
        </w:rPr>
      </w:pPr>
      <w:r w:rsidRPr="006C6A79">
        <w:rPr>
          <w:rFonts w:ascii="Times New Roman" w:hAnsi="Times New Roman" w:cs="Times New Roman"/>
          <w:sz w:val="24"/>
          <w:szCs w:val="24"/>
        </w:rPr>
        <w:t xml:space="preserve">В качеството си на: </w:t>
      </w:r>
    </w:p>
    <w:p w14:paraId="432AE584" w14:textId="77777777" w:rsidR="008D74DD" w:rsidRDefault="008D74DD" w:rsidP="006C6A79">
      <w:pPr>
        <w:spacing w:before="120" w:after="0"/>
        <w:ind w:firstLine="567"/>
        <w:rPr>
          <w:rFonts w:ascii="Times New Roman" w:hAnsi="Times New Roman" w:cs="Times New Roman"/>
          <w:sz w:val="24"/>
          <w:szCs w:val="24"/>
        </w:rPr>
      </w:pPr>
    </w:p>
    <w:p w14:paraId="5FB3E260" w14:textId="77777777" w:rsidR="009C2CA3" w:rsidRPr="006C6A79" w:rsidRDefault="008D74DD" w:rsidP="006C6A79">
      <w:pPr>
        <w:spacing w:before="120" w:after="0"/>
        <w:ind w:firstLine="567"/>
        <w:rPr>
          <w:rFonts w:ascii="Times New Roman" w:hAnsi="Times New Roman" w:cs="Times New Roman"/>
          <w:sz w:val="24"/>
          <w:szCs w:val="24"/>
        </w:rPr>
      </w:pPr>
      <w:r>
        <w:rPr>
          <w:rFonts w:ascii="Times New Roman" w:hAnsi="Times New Roman" w:cs="Times New Roman"/>
          <w:sz w:val="24"/>
          <w:szCs w:val="24"/>
        </w:rPr>
        <w:t xml:space="preserve"> </w:t>
      </w:r>
      <w:r w:rsidR="009C2CA3" w:rsidRPr="006C6A79">
        <w:rPr>
          <w:rFonts w:ascii="Times New Roman" w:hAnsi="Times New Roman" w:cs="Times New Roman"/>
          <w:noProof/>
          <w:sz w:val="24"/>
          <w:szCs w:val="24"/>
          <w:lang w:eastAsia="bg-BG"/>
        </w:rPr>
        <mc:AlternateContent>
          <mc:Choice Requires="wps">
            <w:drawing>
              <wp:anchor distT="0" distB="0" distL="114300" distR="114300" simplePos="0" relativeHeight="251659264" behindDoc="0" locked="0" layoutInCell="1" allowOverlap="1" wp14:anchorId="1DDBD1DD" wp14:editId="150EDE02">
                <wp:simplePos x="0" y="0"/>
                <wp:positionH relativeFrom="column">
                  <wp:posOffset>180975</wp:posOffset>
                </wp:positionH>
                <wp:positionV relativeFrom="paragraph">
                  <wp:posOffset>104140</wp:posOffset>
                </wp:positionV>
                <wp:extent cx="180975" cy="18097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1040CDCE" w14:textId="77777777" w:rsidR="007E355C" w:rsidRPr="002641D0" w:rsidRDefault="007E355C" w:rsidP="009C2CA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680EA" id="Rectangle 9" o:spid="_x0000_s1048" style="position:absolute;left:0;text-align:left;margin-left:14.25pt;margin-top:8.2pt;width:14.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">
                <v:textbox>
                  <w:txbxContent>
                    <w:p w:rsidR="007E355C" w:rsidRPr="002641D0" w:rsidRDefault="007E355C" w:rsidP="009C2CA3">
                      <w:pPr>
                        <w:rPr>
                          <w:lang w:val="en-US"/>
                        </w:rPr>
                      </w:pPr>
                    </w:p>
                  </w:txbxContent>
                </v:textbox>
              </v:rect>
            </w:pict>
          </mc:Fallback>
        </mc:AlternateContent>
      </w:r>
      <w:r w:rsidR="009C2CA3" w:rsidRPr="006C6A79">
        <w:rPr>
          <w:rFonts w:ascii="Times New Roman" w:hAnsi="Times New Roman" w:cs="Times New Roman"/>
          <w:sz w:val="24"/>
          <w:szCs w:val="24"/>
        </w:rPr>
        <w:t>лице, представляващо юридическото лице;</w:t>
      </w:r>
    </w:p>
    <w:p w14:paraId="13006C85" w14:textId="77777777" w:rsidR="009C2CA3" w:rsidRPr="006C6A79" w:rsidRDefault="009C2CA3" w:rsidP="006C6A79">
      <w:pPr>
        <w:spacing w:before="120" w:after="0"/>
        <w:ind w:firstLine="567"/>
        <w:rPr>
          <w:rFonts w:ascii="Times New Roman" w:hAnsi="Times New Roman" w:cs="Times New Roman"/>
          <w:sz w:val="24"/>
          <w:szCs w:val="24"/>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60288" behindDoc="0" locked="0" layoutInCell="1" allowOverlap="1" wp14:anchorId="7667BA94" wp14:editId="046DC764">
                <wp:simplePos x="0" y="0"/>
                <wp:positionH relativeFrom="column">
                  <wp:posOffset>180975</wp:posOffset>
                </wp:positionH>
                <wp:positionV relativeFrom="paragraph">
                  <wp:posOffset>114300</wp:posOffset>
                </wp:positionV>
                <wp:extent cx="180975" cy="18097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7FDB41D5" w14:textId="77777777" w:rsidR="007E355C" w:rsidRPr="002641D0" w:rsidRDefault="007E355C" w:rsidP="009C2CA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BF7B5" id="Rectangle 10" o:spid="_x0000_s1049" style="position:absolute;left:0;text-align:left;margin-left:14.25pt;margin-top:9pt;width:14.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">
                <v:textbox>
                  <w:txbxContent>
                    <w:p w:rsidR="007E355C" w:rsidRPr="002641D0" w:rsidRDefault="007E355C" w:rsidP="009C2CA3">
                      <w:pPr>
                        <w:rPr>
                          <w:lang w:val="en-US"/>
                        </w:rPr>
                      </w:pPr>
                    </w:p>
                  </w:txbxContent>
                </v:textbox>
              </v:rect>
            </w:pict>
          </mc:Fallback>
        </mc:AlternateContent>
      </w:r>
      <w:r w:rsidR="008D74DD">
        <w:rPr>
          <w:rFonts w:ascii="Times New Roman" w:hAnsi="Times New Roman" w:cs="Times New Roman"/>
          <w:sz w:val="24"/>
          <w:szCs w:val="24"/>
        </w:rPr>
        <w:t xml:space="preserve"> </w:t>
      </w:r>
      <w:r w:rsidRPr="006C6A79">
        <w:rPr>
          <w:rFonts w:ascii="Times New Roman" w:hAnsi="Times New Roman" w:cs="Times New Roman"/>
          <w:sz w:val="24"/>
          <w:szCs w:val="24"/>
        </w:rPr>
        <w:t>упълномощено лице</w:t>
      </w:r>
    </w:p>
    <w:p w14:paraId="124FF686" w14:textId="77777777" w:rsidR="009C2CA3" w:rsidRPr="006C6A79" w:rsidRDefault="009C2CA3" w:rsidP="006C6A79">
      <w:pPr>
        <w:spacing w:after="0" w:line="240" w:lineRule="auto"/>
        <w:ind w:firstLine="567"/>
        <w:jc w:val="both"/>
        <w:rPr>
          <w:rFonts w:ascii="Times New Roman" w:hAnsi="Times New Roman" w:cs="Times New Roman"/>
          <w:sz w:val="24"/>
          <w:szCs w:val="24"/>
        </w:rPr>
      </w:pPr>
    </w:p>
    <w:p w14:paraId="20B11BBE" w14:textId="77777777" w:rsidR="009C2CA3" w:rsidRPr="006C6A79" w:rsidRDefault="00047D0A" w:rsidP="006C6A79">
      <w:pPr>
        <w:spacing w:after="0" w:line="240" w:lineRule="auto"/>
        <w:ind w:firstLine="567"/>
        <w:jc w:val="both"/>
        <w:rPr>
          <w:rFonts w:ascii="Times New Roman" w:hAnsi="Times New Roman" w:cs="Times New Roman"/>
          <w:sz w:val="24"/>
          <w:szCs w:val="24"/>
        </w:rPr>
      </w:pPr>
      <w:r w:rsidRPr="00047D0A">
        <w:rPr>
          <w:rFonts w:ascii="Times New Roman" w:hAnsi="Times New Roman" w:cs="Times New Roman"/>
          <w:sz w:val="24"/>
          <w:szCs w:val="24"/>
        </w:rPr>
        <w:t xml:space="preserve">Представям настоящото заявление за издаване на </w:t>
      </w:r>
      <w:r w:rsidR="009C2CA3" w:rsidRPr="006C6A79">
        <w:rPr>
          <w:rFonts w:ascii="Times New Roman" w:hAnsi="Times New Roman" w:cs="Times New Roman"/>
          <w:sz w:val="24"/>
          <w:szCs w:val="24"/>
        </w:rPr>
        <w:t>книжка с пътнически ведомости ИНТЕРБУС за извършване на случаен международен превоз на пътници с автобус до държави, които не са членки на Европейския съюз.</w:t>
      </w:r>
    </w:p>
    <w:p w14:paraId="4582102E" w14:textId="77777777" w:rsidR="009C2CA3" w:rsidRPr="006C6A79" w:rsidRDefault="009C2CA3" w:rsidP="006C6A79">
      <w:pPr>
        <w:spacing w:after="0" w:line="240" w:lineRule="auto"/>
        <w:ind w:firstLine="567"/>
        <w:jc w:val="both"/>
        <w:rPr>
          <w:rFonts w:ascii="Times New Roman" w:hAnsi="Times New Roman" w:cs="Times New Roman"/>
          <w:sz w:val="24"/>
          <w:szCs w:val="24"/>
        </w:rPr>
      </w:pPr>
    </w:p>
    <w:p w14:paraId="29B38B7B"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Желая да получа заявените документи: </w:t>
      </w:r>
    </w:p>
    <w:p w14:paraId="67FAAE32"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В център за административно обслужване в регионално звено на Изпълнителна агенция „Автомобилна администрация“ в гр. …………………….;</w:t>
      </w:r>
    </w:p>
    <w:p w14:paraId="16F99D11"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Чрез лицензиран пощенски оператор на адрес: ...................................................................</w:t>
      </w:r>
    </w:p>
    <w:p w14:paraId="010B540B"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w:t>
      </w:r>
    </w:p>
    <w:p w14:paraId="2AA3ECAF" w14:textId="77777777" w:rsidR="009C2CA3" w:rsidRPr="006C6A79" w:rsidRDefault="009C2CA3" w:rsidP="006C6A79">
      <w:pPr>
        <w:spacing w:after="0" w:line="240" w:lineRule="auto"/>
        <w:ind w:firstLine="567"/>
        <w:jc w:val="both"/>
        <w:rPr>
          <w:rFonts w:ascii="Times New Roman" w:eastAsia="Times New Roman" w:hAnsi="Times New Roman" w:cs="Times New Roman"/>
          <w:i/>
          <w:color w:val="000000"/>
          <w:sz w:val="24"/>
          <w:szCs w:val="24"/>
          <w:lang w:eastAsia="bg-BG"/>
        </w:rPr>
      </w:pPr>
      <w:r w:rsidRPr="006C6A79">
        <w:rPr>
          <w:rFonts w:ascii="Times New Roman" w:eastAsia="Times New Roman" w:hAnsi="Times New Roman" w:cs="Times New Roman"/>
          <w:i/>
          <w:color w:val="000000"/>
          <w:sz w:val="24"/>
          <w:szCs w:val="24"/>
          <w:lang w:eastAsia="bg-BG"/>
        </w:rPr>
        <w:t xml:space="preserve">                              (населено място, пощенски код, ул./ж.к., №, бл., ап., телефон)</w:t>
      </w:r>
    </w:p>
    <w:p w14:paraId="6DBBC260"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като декларирам, че пощенските разходи са за моя сметка и съм съгласен документите да бъдат пренасяни от оператора за служебни цели. </w:t>
      </w:r>
    </w:p>
    <w:p w14:paraId="571CC92F"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p>
    <w:p w14:paraId="065EEC51"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Дата:………………..                                                               Подпис:………………………….“</w:t>
      </w:r>
    </w:p>
    <w:p w14:paraId="029C838C" w14:textId="77777777" w:rsidR="00F27D8A" w:rsidRDefault="00F27D8A" w:rsidP="006C6A79">
      <w:pPr>
        <w:spacing w:after="0" w:line="240" w:lineRule="auto"/>
        <w:ind w:firstLine="567"/>
        <w:rPr>
          <w:rFonts w:ascii="Times New Roman" w:eastAsia="Times New Roman" w:hAnsi="Times New Roman" w:cs="Times New Roman"/>
          <w:b/>
          <w:sz w:val="24"/>
          <w:szCs w:val="24"/>
          <w:lang w:eastAsia="bg-BG"/>
        </w:rPr>
      </w:pPr>
    </w:p>
    <w:p w14:paraId="496F341A"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r w:rsidRPr="006C6A79">
        <w:rPr>
          <w:rFonts w:ascii="Times New Roman" w:eastAsia="Times New Roman" w:hAnsi="Times New Roman" w:cs="Times New Roman"/>
          <w:b/>
          <w:sz w:val="24"/>
          <w:szCs w:val="24"/>
          <w:lang w:eastAsia="bg-BG"/>
        </w:rPr>
        <w:t xml:space="preserve">§ </w:t>
      </w:r>
      <w:r w:rsidR="00835FD3">
        <w:rPr>
          <w:rFonts w:ascii="Times New Roman" w:eastAsia="Times New Roman" w:hAnsi="Times New Roman" w:cs="Times New Roman"/>
          <w:b/>
          <w:sz w:val="24"/>
          <w:szCs w:val="24"/>
          <w:lang w:eastAsia="bg-BG"/>
        </w:rPr>
        <w:t>67</w:t>
      </w:r>
      <w:r w:rsidRPr="006C6A79">
        <w:rPr>
          <w:rFonts w:ascii="Times New Roman" w:eastAsia="Times New Roman" w:hAnsi="Times New Roman" w:cs="Times New Roman"/>
          <w:sz w:val="24"/>
          <w:szCs w:val="24"/>
          <w:lang w:eastAsia="bg-BG"/>
        </w:rPr>
        <w:t>. Създава се приложение № 33 към чл. 52а, ал. 2:</w:t>
      </w:r>
    </w:p>
    <w:p w14:paraId="4A2EA3A9" w14:textId="77777777" w:rsidR="009C2CA3" w:rsidRPr="006C6A79" w:rsidRDefault="009C2CA3" w:rsidP="006C6A79">
      <w:pPr>
        <w:spacing w:after="0" w:line="240" w:lineRule="auto"/>
        <w:ind w:firstLine="567"/>
        <w:jc w:val="right"/>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r>
      <w:r w:rsidRPr="006C6A79">
        <w:rPr>
          <w:rFonts w:ascii="Times New Roman" w:eastAsia="Times New Roman" w:hAnsi="Times New Roman" w:cs="Times New Roman"/>
          <w:sz w:val="24"/>
          <w:szCs w:val="24"/>
          <w:lang w:eastAsia="bg-BG"/>
        </w:rPr>
        <w:tab/>
        <w:t>„Приложение № 33</w:t>
      </w:r>
    </w:p>
    <w:p w14:paraId="7A496F8B" w14:textId="77777777" w:rsidR="009C2CA3" w:rsidRPr="006C6A79" w:rsidRDefault="009C2CA3" w:rsidP="006C6A79">
      <w:pPr>
        <w:spacing w:after="0" w:line="240" w:lineRule="auto"/>
        <w:ind w:firstLine="567"/>
        <w:jc w:val="right"/>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към чл. 52а, ал. 2</w:t>
      </w:r>
    </w:p>
    <w:p w14:paraId="6E492FF0"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p>
    <w:p w14:paraId="08C1018D" w14:textId="77777777" w:rsidR="009C2CA3" w:rsidRPr="006C6A79" w:rsidRDefault="009C2CA3" w:rsidP="00321C8C">
      <w:pPr>
        <w:spacing w:after="0" w:line="240" w:lineRule="auto"/>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ДО</w:t>
      </w:r>
    </w:p>
    <w:p w14:paraId="6F653F55" w14:textId="77777777" w:rsidR="009C2CA3" w:rsidRPr="006C6A79" w:rsidRDefault="009C2CA3" w:rsidP="00321C8C">
      <w:pPr>
        <w:spacing w:after="0" w:line="240" w:lineRule="auto"/>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ИЗПЪЛНИТЕЛНА АГЕНЦИЯ „АВТОМОБИЛНА АДМИНИСТРАЦИЯ“</w:t>
      </w:r>
    </w:p>
    <w:p w14:paraId="1A3B9A2A" w14:textId="77777777" w:rsidR="009C2CA3" w:rsidRPr="006C6A79" w:rsidRDefault="009C2CA3" w:rsidP="00321C8C">
      <w:pPr>
        <w:spacing w:after="0" w:line="240" w:lineRule="auto"/>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РЕГИОНАЛНО ЗВЕНО – ГР. ……………..</w:t>
      </w:r>
    </w:p>
    <w:p w14:paraId="7B960184"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p>
    <w:p w14:paraId="44C51100" w14:textId="77777777" w:rsidR="009C2CA3" w:rsidRPr="006C6A79" w:rsidRDefault="009C2CA3" w:rsidP="006C6A79">
      <w:pPr>
        <w:spacing w:after="0" w:line="240" w:lineRule="auto"/>
        <w:ind w:firstLine="567"/>
        <w:jc w:val="center"/>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ЗАЯВЛЕНИЕ</w:t>
      </w:r>
    </w:p>
    <w:p w14:paraId="572A0424" w14:textId="77777777" w:rsidR="009C2CA3" w:rsidRPr="006C6A79" w:rsidRDefault="009C2CA3" w:rsidP="006C6A79">
      <w:pPr>
        <w:spacing w:after="0" w:line="240" w:lineRule="auto"/>
        <w:ind w:firstLine="567"/>
        <w:jc w:val="center"/>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за издаване на книжка с пътни формуляри за извършване на случаен международен превоз на пътници до държави членки на Европейския съюз</w:t>
      </w:r>
    </w:p>
    <w:p w14:paraId="01EDBC70"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p>
    <w:p w14:paraId="1862C29F" w14:textId="77777777" w:rsidR="009C2CA3" w:rsidRPr="006C6A79" w:rsidRDefault="009C2CA3" w:rsidP="006C6A79">
      <w:pPr>
        <w:spacing w:after="0"/>
        <w:ind w:firstLine="567"/>
        <w:jc w:val="both"/>
        <w:rPr>
          <w:rFonts w:ascii="Times New Roman" w:hAnsi="Times New Roman" w:cs="Times New Roman"/>
          <w:sz w:val="24"/>
          <w:szCs w:val="24"/>
        </w:rPr>
      </w:pPr>
      <w:r w:rsidRPr="006C6A79">
        <w:rPr>
          <w:rFonts w:ascii="Times New Roman" w:hAnsi="Times New Roman" w:cs="Times New Roman"/>
          <w:sz w:val="24"/>
          <w:szCs w:val="24"/>
        </w:rPr>
        <w:t>От……………………………………………………………………………………………</w:t>
      </w:r>
    </w:p>
    <w:p w14:paraId="1FD10E81" w14:textId="77777777" w:rsidR="009C2CA3" w:rsidRPr="006C6A79" w:rsidRDefault="009C2CA3" w:rsidP="006C6A79">
      <w:pPr>
        <w:spacing w:after="0"/>
        <w:ind w:firstLine="567"/>
        <w:jc w:val="center"/>
        <w:rPr>
          <w:rFonts w:ascii="Times New Roman" w:hAnsi="Times New Roman" w:cs="Times New Roman"/>
          <w:sz w:val="24"/>
          <w:szCs w:val="24"/>
        </w:rPr>
      </w:pPr>
      <w:r w:rsidRPr="006C6A79">
        <w:rPr>
          <w:rFonts w:ascii="Times New Roman" w:hAnsi="Times New Roman" w:cs="Times New Roman"/>
          <w:sz w:val="24"/>
          <w:szCs w:val="24"/>
        </w:rPr>
        <w:t>(</w:t>
      </w:r>
      <w:r w:rsidRPr="006C6A79">
        <w:rPr>
          <w:rFonts w:ascii="Times New Roman" w:hAnsi="Times New Roman" w:cs="Times New Roman"/>
          <w:i/>
          <w:sz w:val="24"/>
          <w:szCs w:val="24"/>
        </w:rPr>
        <w:t>наименование на юридическото лице или едноличния търговец</w:t>
      </w:r>
      <w:r w:rsidRPr="006C6A79">
        <w:rPr>
          <w:rFonts w:ascii="Times New Roman" w:hAnsi="Times New Roman" w:cs="Times New Roman"/>
          <w:sz w:val="24"/>
          <w:szCs w:val="24"/>
        </w:rPr>
        <w:t>)</w:t>
      </w:r>
    </w:p>
    <w:p w14:paraId="322632F2" w14:textId="77777777" w:rsidR="009C2CA3" w:rsidRPr="006C6A79" w:rsidRDefault="009C2CA3" w:rsidP="006C6A79">
      <w:pPr>
        <w:spacing w:after="0"/>
        <w:ind w:firstLine="567"/>
        <w:rPr>
          <w:rFonts w:ascii="Times New Roman" w:hAnsi="Times New Roman" w:cs="Times New Roman"/>
          <w:sz w:val="24"/>
          <w:szCs w:val="24"/>
        </w:rPr>
      </w:pPr>
    </w:p>
    <w:p w14:paraId="7E7D3DB6" w14:textId="77777777" w:rsidR="009C2CA3" w:rsidRPr="006C6A79" w:rsidRDefault="00321C8C" w:rsidP="00184457">
      <w:pPr>
        <w:spacing w:after="0"/>
        <w:rPr>
          <w:rFonts w:ascii="Times New Roman" w:hAnsi="Times New Roman" w:cs="Times New Roman"/>
          <w:sz w:val="24"/>
          <w:szCs w:val="24"/>
        </w:rPr>
      </w:pPr>
      <w:r>
        <w:rPr>
          <w:rFonts w:ascii="Times New Roman" w:hAnsi="Times New Roman" w:cs="Times New Roman"/>
          <w:sz w:val="24"/>
          <w:szCs w:val="24"/>
        </w:rPr>
        <w:t xml:space="preserve">ЕИК:…………… Лиценз №: </w:t>
      </w:r>
      <w:r w:rsidR="009C2CA3" w:rsidRPr="006C6A79">
        <w:rPr>
          <w:rFonts w:ascii="Times New Roman" w:hAnsi="Times New Roman" w:cs="Times New Roman"/>
          <w:sz w:val="24"/>
          <w:szCs w:val="24"/>
        </w:rPr>
        <w:t>……..Адрес: Гр./с. .…………………………. П.К. ..………</w:t>
      </w:r>
    </w:p>
    <w:p w14:paraId="25B55A1E" w14:textId="77777777" w:rsidR="009C2CA3" w:rsidRPr="006C6A79" w:rsidRDefault="009C2CA3" w:rsidP="00184457">
      <w:pPr>
        <w:spacing w:after="0"/>
        <w:rPr>
          <w:rFonts w:ascii="Times New Roman" w:hAnsi="Times New Roman" w:cs="Times New Roman"/>
          <w:sz w:val="24"/>
          <w:szCs w:val="24"/>
        </w:rPr>
      </w:pPr>
      <w:r w:rsidRPr="006C6A79">
        <w:rPr>
          <w:rFonts w:ascii="Times New Roman" w:hAnsi="Times New Roman" w:cs="Times New Roman"/>
          <w:sz w:val="24"/>
          <w:szCs w:val="24"/>
        </w:rPr>
        <w:t>ж.</w:t>
      </w:r>
      <w:r w:rsidR="00AD17AD">
        <w:rPr>
          <w:rFonts w:ascii="Times New Roman" w:hAnsi="Times New Roman" w:cs="Times New Roman"/>
          <w:sz w:val="24"/>
          <w:szCs w:val="24"/>
        </w:rPr>
        <w:t xml:space="preserve"> </w:t>
      </w:r>
      <w:r w:rsidRPr="006C6A79">
        <w:rPr>
          <w:rFonts w:ascii="Times New Roman" w:hAnsi="Times New Roman" w:cs="Times New Roman"/>
          <w:sz w:val="24"/>
          <w:szCs w:val="24"/>
        </w:rPr>
        <w:t>к</w:t>
      </w:r>
      <w:r w:rsidR="00AD17AD">
        <w:rPr>
          <w:rFonts w:ascii="Times New Roman" w:hAnsi="Times New Roman" w:cs="Times New Roman"/>
          <w:sz w:val="24"/>
          <w:szCs w:val="24"/>
        </w:rPr>
        <w:t xml:space="preserve">. </w:t>
      </w:r>
      <w:r w:rsidRPr="006C6A79">
        <w:rPr>
          <w:rFonts w:ascii="Times New Roman" w:hAnsi="Times New Roman" w:cs="Times New Roman"/>
          <w:sz w:val="24"/>
          <w:szCs w:val="24"/>
        </w:rPr>
        <w:t>………………… ул. ………………</w:t>
      </w:r>
      <w:r w:rsidR="00321C8C">
        <w:rPr>
          <w:rFonts w:ascii="Times New Roman" w:hAnsi="Times New Roman" w:cs="Times New Roman"/>
          <w:sz w:val="24"/>
          <w:szCs w:val="24"/>
        </w:rPr>
        <w:t>……………………..</w:t>
      </w:r>
      <w:r w:rsidRPr="006C6A79">
        <w:rPr>
          <w:rFonts w:ascii="Times New Roman" w:hAnsi="Times New Roman" w:cs="Times New Roman"/>
          <w:sz w:val="24"/>
          <w:szCs w:val="24"/>
        </w:rPr>
        <w:t xml:space="preserve">….№ … бл. </w:t>
      </w:r>
      <w:r w:rsidR="00321C8C">
        <w:rPr>
          <w:rFonts w:ascii="Times New Roman" w:hAnsi="Times New Roman" w:cs="Times New Roman"/>
          <w:sz w:val="24"/>
          <w:szCs w:val="24"/>
        </w:rPr>
        <w:t xml:space="preserve">… </w:t>
      </w:r>
      <w:r w:rsidRPr="006C6A79">
        <w:rPr>
          <w:rFonts w:ascii="Times New Roman" w:hAnsi="Times New Roman" w:cs="Times New Roman"/>
          <w:sz w:val="24"/>
          <w:szCs w:val="24"/>
        </w:rPr>
        <w:t>ет</w:t>
      </w:r>
      <w:r w:rsidR="00AD17AD">
        <w:rPr>
          <w:rFonts w:ascii="Times New Roman" w:hAnsi="Times New Roman" w:cs="Times New Roman"/>
          <w:sz w:val="24"/>
          <w:szCs w:val="24"/>
        </w:rPr>
        <w:t xml:space="preserve">. </w:t>
      </w:r>
      <w:r w:rsidRPr="006C6A79">
        <w:rPr>
          <w:rFonts w:ascii="Times New Roman" w:hAnsi="Times New Roman" w:cs="Times New Roman"/>
          <w:sz w:val="24"/>
          <w:szCs w:val="24"/>
        </w:rPr>
        <w:t>… ап. …</w:t>
      </w:r>
    </w:p>
    <w:p w14:paraId="394EF310" w14:textId="77777777" w:rsidR="009C2CA3" w:rsidRPr="006C6A79" w:rsidRDefault="009C2CA3" w:rsidP="00184457">
      <w:pPr>
        <w:spacing w:after="0"/>
        <w:jc w:val="both"/>
        <w:rPr>
          <w:rFonts w:ascii="Times New Roman" w:hAnsi="Times New Roman" w:cs="Times New Roman"/>
          <w:sz w:val="24"/>
          <w:szCs w:val="24"/>
        </w:rPr>
      </w:pPr>
      <w:r w:rsidRPr="006C6A79">
        <w:rPr>
          <w:rFonts w:ascii="Times New Roman" w:hAnsi="Times New Roman" w:cs="Times New Roman"/>
          <w:sz w:val="24"/>
          <w:szCs w:val="24"/>
        </w:rPr>
        <w:t>Телефон:</w:t>
      </w:r>
      <w:r w:rsidR="00321C8C">
        <w:rPr>
          <w:rFonts w:ascii="Times New Roman" w:hAnsi="Times New Roman" w:cs="Times New Roman"/>
          <w:sz w:val="24"/>
          <w:szCs w:val="24"/>
        </w:rPr>
        <w:t>………………….. Ел. поща:………………………………</w:t>
      </w:r>
      <w:r w:rsidRPr="006C6A79">
        <w:rPr>
          <w:rFonts w:ascii="Times New Roman" w:hAnsi="Times New Roman" w:cs="Times New Roman"/>
          <w:sz w:val="24"/>
          <w:szCs w:val="24"/>
        </w:rPr>
        <w:t>………………………..</w:t>
      </w:r>
    </w:p>
    <w:p w14:paraId="24CF6F33" w14:textId="77777777" w:rsidR="009C2CA3" w:rsidRPr="006C6A79" w:rsidRDefault="009C2CA3" w:rsidP="00184457">
      <w:pPr>
        <w:spacing w:after="0"/>
        <w:jc w:val="both"/>
        <w:rPr>
          <w:rFonts w:ascii="Times New Roman" w:hAnsi="Times New Roman" w:cs="Times New Roman"/>
          <w:sz w:val="24"/>
          <w:szCs w:val="24"/>
        </w:rPr>
      </w:pPr>
    </w:p>
    <w:p w14:paraId="44E9CED2" w14:textId="77777777" w:rsidR="00321C8C" w:rsidRDefault="009C2CA3" w:rsidP="00184457">
      <w:pPr>
        <w:spacing w:after="0"/>
        <w:jc w:val="both"/>
        <w:rPr>
          <w:rFonts w:ascii="Times New Roman" w:hAnsi="Times New Roman" w:cs="Times New Roman"/>
          <w:sz w:val="24"/>
          <w:szCs w:val="24"/>
        </w:rPr>
      </w:pPr>
      <w:r w:rsidRPr="006C6A79">
        <w:rPr>
          <w:rFonts w:ascii="Times New Roman" w:hAnsi="Times New Roman" w:cs="Times New Roman"/>
          <w:sz w:val="24"/>
          <w:szCs w:val="24"/>
        </w:rPr>
        <w:t>Представлявано от:………………………………</w:t>
      </w:r>
      <w:r w:rsidR="00321C8C">
        <w:rPr>
          <w:rFonts w:ascii="Times New Roman" w:hAnsi="Times New Roman" w:cs="Times New Roman"/>
          <w:sz w:val="24"/>
          <w:szCs w:val="24"/>
        </w:rPr>
        <w:t>…………………………………</w:t>
      </w:r>
      <w:r w:rsidRPr="006C6A79">
        <w:rPr>
          <w:rFonts w:ascii="Times New Roman" w:hAnsi="Times New Roman" w:cs="Times New Roman"/>
          <w:sz w:val="24"/>
          <w:szCs w:val="24"/>
        </w:rPr>
        <w:t xml:space="preserve">………… </w:t>
      </w:r>
    </w:p>
    <w:p w14:paraId="58B01937" w14:textId="77777777" w:rsidR="00321C8C" w:rsidRDefault="00321C8C" w:rsidP="00184457">
      <w:pPr>
        <w:spacing w:after="0"/>
        <w:jc w:val="center"/>
        <w:rPr>
          <w:rFonts w:ascii="Times New Roman" w:hAnsi="Times New Roman" w:cs="Times New Roman"/>
          <w:sz w:val="24"/>
          <w:szCs w:val="24"/>
        </w:rPr>
      </w:pPr>
      <w:r w:rsidRPr="006C6A79">
        <w:rPr>
          <w:rFonts w:ascii="Times New Roman" w:hAnsi="Times New Roman" w:cs="Times New Roman"/>
          <w:sz w:val="24"/>
          <w:szCs w:val="24"/>
        </w:rPr>
        <w:t>(</w:t>
      </w:r>
      <w:r w:rsidRPr="006C6A79">
        <w:rPr>
          <w:rFonts w:ascii="Times New Roman" w:hAnsi="Times New Roman" w:cs="Times New Roman"/>
          <w:i/>
          <w:sz w:val="24"/>
          <w:szCs w:val="24"/>
        </w:rPr>
        <w:t>име, презиме, фамилия</w:t>
      </w:r>
      <w:r w:rsidRPr="006C6A79">
        <w:rPr>
          <w:rFonts w:ascii="Times New Roman" w:hAnsi="Times New Roman" w:cs="Times New Roman"/>
          <w:sz w:val="24"/>
          <w:szCs w:val="24"/>
        </w:rPr>
        <w:t>)</w:t>
      </w:r>
    </w:p>
    <w:p w14:paraId="76C44565" w14:textId="77777777" w:rsidR="009C2CA3" w:rsidRPr="006C6A79" w:rsidRDefault="009C2CA3" w:rsidP="00FF5566">
      <w:pPr>
        <w:spacing w:before="120" w:after="0"/>
        <w:rPr>
          <w:rFonts w:ascii="Times New Roman" w:hAnsi="Times New Roman" w:cs="Times New Roman"/>
          <w:sz w:val="24"/>
          <w:szCs w:val="24"/>
        </w:rPr>
      </w:pPr>
      <w:r w:rsidRPr="006C6A79">
        <w:rPr>
          <w:rFonts w:ascii="Times New Roman" w:hAnsi="Times New Roman" w:cs="Times New Roman"/>
          <w:sz w:val="24"/>
          <w:szCs w:val="24"/>
        </w:rPr>
        <w:t xml:space="preserve">В качеството си на: </w:t>
      </w:r>
    </w:p>
    <w:p w14:paraId="62A71B8A" w14:textId="77777777" w:rsidR="009C2CA3" w:rsidRPr="00A3002F" w:rsidRDefault="009C2CA3" w:rsidP="006C6A79">
      <w:pPr>
        <w:spacing w:before="120" w:after="0"/>
        <w:ind w:firstLine="567"/>
        <w:rPr>
          <w:rFonts w:ascii="Times New Roman" w:hAnsi="Times New Roman" w:cs="Times New Roman"/>
          <w:sz w:val="24"/>
          <w:szCs w:val="24"/>
          <w:lang w:val="en-US"/>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61312" behindDoc="0" locked="0" layoutInCell="1" allowOverlap="1" wp14:anchorId="0286F21E" wp14:editId="0E031183">
                <wp:simplePos x="0" y="0"/>
                <wp:positionH relativeFrom="column">
                  <wp:posOffset>180975</wp:posOffset>
                </wp:positionH>
                <wp:positionV relativeFrom="paragraph">
                  <wp:posOffset>104140</wp:posOffset>
                </wp:positionV>
                <wp:extent cx="180975" cy="180975"/>
                <wp:effectExtent l="0" t="0" r="28575" b="285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6714C6E4" w14:textId="77777777" w:rsidR="007E355C" w:rsidRPr="002641D0" w:rsidRDefault="007E355C" w:rsidP="009C2CA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BAF5F" id="Rectangle 26" o:spid="_x0000_s1050" style="position:absolute;left:0;text-align:left;margin-left:14.25pt;margin-top:8.2pt;width:14.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">
                <v:textbox>
                  <w:txbxContent>
                    <w:p w:rsidR="007E355C" w:rsidRPr="002641D0" w:rsidRDefault="007E355C" w:rsidP="009C2CA3">
                      <w:pPr>
                        <w:rPr>
                          <w:lang w:val="en-US"/>
                        </w:rPr>
                      </w:pPr>
                    </w:p>
                  </w:txbxContent>
                </v:textbox>
              </v:rect>
            </w:pict>
          </mc:Fallback>
        </mc:AlternateContent>
      </w:r>
      <w:r w:rsidR="007D6897">
        <w:rPr>
          <w:rFonts w:ascii="Times New Roman" w:hAnsi="Times New Roman" w:cs="Times New Roman"/>
          <w:sz w:val="24"/>
          <w:szCs w:val="24"/>
        </w:rPr>
        <w:t xml:space="preserve"> </w:t>
      </w:r>
      <w:r w:rsidRPr="006C6A79">
        <w:rPr>
          <w:rFonts w:ascii="Times New Roman" w:hAnsi="Times New Roman" w:cs="Times New Roman"/>
          <w:sz w:val="24"/>
          <w:szCs w:val="24"/>
        </w:rPr>
        <w:t>лице, представляващо юридическото лице;</w:t>
      </w:r>
    </w:p>
    <w:p w14:paraId="3FD8740B" w14:textId="77777777" w:rsidR="009C2CA3" w:rsidRPr="006C6A79" w:rsidRDefault="009C2CA3" w:rsidP="006C6A79">
      <w:pPr>
        <w:spacing w:before="120" w:after="0"/>
        <w:ind w:firstLine="567"/>
        <w:rPr>
          <w:rFonts w:ascii="Times New Roman" w:hAnsi="Times New Roman" w:cs="Times New Roman"/>
          <w:sz w:val="24"/>
          <w:szCs w:val="24"/>
        </w:rPr>
      </w:pPr>
      <w:r w:rsidRPr="006C6A79">
        <w:rPr>
          <w:rFonts w:ascii="Times New Roman" w:hAnsi="Times New Roman" w:cs="Times New Roman"/>
          <w:noProof/>
          <w:sz w:val="24"/>
          <w:szCs w:val="24"/>
          <w:lang w:eastAsia="bg-BG"/>
        </w:rPr>
        <mc:AlternateContent>
          <mc:Choice Requires="wps">
            <w:drawing>
              <wp:anchor distT="0" distB="0" distL="114300" distR="114300" simplePos="0" relativeHeight="251662336" behindDoc="0" locked="0" layoutInCell="1" allowOverlap="1" wp14:anchorId="26C3934E" wp14:editId="37F6D11B">
                <wp:simplePos x="0" y="0"/>
                <wp:positionH relativeFrom="column">
                  <wp:posOffset>180975</wp:posOffset>
                </wp:positionH>
                <wp:positionV relativeFrom="paragraph">
                  <wp:posOffset>114300</wp:posOffset>
                </wp:positionV>
                <wp:extent cx="180975" cy="180975"/>
                <wp:effectExtent l="0" t="0" r="28575"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776FA359" w14:textId="77777777" w:rsidR="007E355C" w:rsidRPr="002641D0" w:rsidRDefault="007E355C" w:rsidP="009C2CA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3E61E" id="Rectangle 27" o:spid="_x0000_s1051" style="position:absolute;left:0;text-align:left;margin-left:14.25pt;margin-top:9pt;width:14.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">
                <v:textbox>
                  <w:txbxContent>
                    <w:p w:rsidR="007E355C" w:rsidRPr="002641D0" w:rsidRDefault="007E355C" w:rsidP="009C2CA3">
                      <w:pPr>
                        <w:rPr>
                          <w:lang w:val="en-US"/>
                        </w:rPr>
                      </w:pPr>
                    </w:p>
                  </w:txbxContent>
                </v:textbox>
              </v:rect>
            </w:pict>
          </mc:Fallback>
        </mc:AlternateContent>
      </w:r>
      <w:r w:rsidR="007D6897">
        <w:rPr>
          <w:rFonts w:ascii="Times New Roman" w:hAnsi="Times New Roman" w:cs="Times New Roman"/>
          <w:sz w:val="24"/>
          <w:szCs w:val="24"/>
        </w:rPr>
        <w:t xml:space="preserve"> </w:t>
      </w:r>
      <w:r w:rsidRPr="006C6A79">
        <w:rPr>
          <w:rFonts w:ascii="Times New Roman" w:hAnsi="Times New Roman" w:cs="Times New Roman"/>
          <w:sz w:val="24"/>
          <w:szCs w:val="24"/>
        </w:rPr>
        <w:t>упълномощено лице</w:t>
      </w:r>
    </w:p>
    <w:p w14:paraId="6DE8ADF3" w14:textId="77777777" w:rsidR="009C2CA3" w:rsidRPr="006C6A79" w:rsidRDefault="009C2CA3" w:rsidP="006C6A79">
      <w:pPr>
        <w:spacing w:after="0" w:line="240" w:lineRule="auto"/>
        <w:ind w:firstLine="567"/>
        <w:jc w:val="both"/>
        <w:rPr>
          <w:rFonts w:ascii="Times New Roman" w:hAnsi="Times New Roman" w:cs="Times New Roman"/>
          <w:sz w:val="24"/>
          <w:szCs w:val="24"/>
        </w:rPr>
      </w:pPr>
    </w:p>
    <w:p w14:paraId="126628F5" w14:textId="77777777" w:rsidR="009C2CA3" w:rsidRPr="006C6A79" w:rsidRDefault="00047D0A" w:rsidP="006C6A79">
      <w:pPr>
        <w:spacing w:after="0" w:line="240" w:lineRule="auto"/>
        <w:ind w:firstLine="567"/>
        <w:jc w:val="both"/>
        <w:rPr>
          <w:rFonts w:ascii="Times New Roman" w:hAnsi="Times New Roman" w:cs="Times New Roman"/>
          <w:sz w:val="24"/>
          <w:szCs w:val="24"/>
        </w:rPr>
      </w:pPr>
      <w:r w:rsidRPr="00047D0A">
        <w:rPr>
          <w:rFonts w:ascii="Times New Roman" w:hAnsi="Times New Roman" w:cs="Times New Roman"/>
          <w:sz w:val="24"/>
          <w:szCs w:val="24"/>
        </w:rPr>
        <w:lastRenderedPageBreak/>
        <w:t>Представям настоящото заявление за издаван</w:t>
      </w:r>
      <w:r>
        <w:rPr>
          <w:rFonts w:ascii="Times New Roman" w:hAnsi="Times New Roman" w:cs="Times New Roman"/>
          <w:sz w:val="24"/>
          <w:szCs w:val="24"/>
        </w:rPr>
        <w:t>е</w:t>
      </w:r>
      <w:r w:rsidRPr="00047D0A">
        <w:rPr>
          <w:rFonts w:ascii="Times New Roman" w:hAnsi="Times New Roman" w:cs="Times New Roman"/>
          <w:sz w:val="24"/>
          <w:szCs w:val="24"/>
        </w:rPr>
        <w:t xml:space="preserve"> на </w:t>
      </w:r>
      <w:r w:rsidR="009C2CA3" w:rsidRPr="006C6A79">
        <w:rPr>
          <w:rFonts w:ascii="Times New Roman" w:hAnsi="Times New Roman" w:cs="Times New Roman"/>
          <w:sz w:val="24"/>
          <w:szCs w:val="24"/>
        </w:rPr>
        <w:t>книжка с пътни формуляри за извършване на случаен международен превоз на пътници с автобус до държави членки на Европейския съюз.</w:t>
      </w:r>
    </w:p>
    <w:p w14:paraId="743E0535" w14:textId="77777777" w:rsidR="009C2CA3" w:rsidRPr="006C6A79" w:rsidRDefault="009C2CA3" w:rsidP="006C6A79">
      <w:pPr>
        <w:spacing w:after="0" w:line="240" w:lineRule="auto"/>
        <w:ind w:firstLine="567"/>
        <w:jc w:val="both"/>
        <w:rPr>
          <w:rFonts w:ascii="Times New Roman" w:hAnsi="Times New Roman" w:cs="Times New Roman"/>
          <w:sz w:val="24"/>
          <w:szCs w:val="24"/>
        </w:rPr>
      </w:pPr>
    </w:p>
    <w:p w14:paraId="0A5ACA07" w14:textId="77777777" w:rsidR="009C2CA3" w:rsidRPr="006C6A79" w:rsidRDefault="009C2CA3" w:rsidP="006C6A79">
      <w:pPr>
        <w:tabs>
          <w:tab w:val="left" w:pos="5335"/>
        </w:tabs>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Желая да получа заявените документи: </w:t>
      </w:r>
      <w:r w:rsidRPr="006C6A79">
        <w:rPr>
          <w:rFonts w:ascii="Times New Roman" w:eastAsia="Times New Roman" w:hAnsi="Times New Roman" w:cs="Times New Roman"/>
          <w:color w:val="000000"/>
          <w:sz w:val="24"/>
          <w:szCs w:val="24"/>
          <w:lang w:eastAsia="bg-BG"/>
        </w:rPr>
        <w:tab/>
      </w:r>
    </w:p>
    <w:p w14:paraId="5805271D"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В център за административно обслужване в регионално звено на Изпълнителна агенция „Автомобилна администрация“ в гр. …………………….;</w:t>
      </w:r>
    </w:p>
    <w:p w14:paraId="58BA62B1"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Чрез лицензиран пощенски оператор на адрес: .................................................................</w:t>
      </w:r>
    </w:p>
    <w:p w14:paraId="0169145E"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w:t>
      </w:r>
    </w:p>
    <w:p w14:paraId="373F1B7D" w14:textId="77777777" w:rsidR="009C2CA3" w:rsidRPr="006C6A79" w:rsidRDefault="009C2CA3" w:rsidP="006C6A79">
      <w:pPr>
        <w:spacing w:after="0" w:line="240" w:lineRule="auto"/>
        <w:ind w:firstLine="567"/>
        <w:jc w:val="both"/>
        <w:rPr>
          <w:rFonts w:ascii="Times New Roman" w:eastAsia="Times New Roman" w:hAnsi="Times New Roman" w:cs="Times New Roman"/>
          <w:i/>
          <w:color w:val="000000"/>
          <w:sz w:val="24"/>
          <w:szCs w:val="24"/>
          <w:lang w:eastAsia="bg-BG"/>
        </w:rPr>
      </w:pPr>
      <w:r w:rsidRPr="006C6A79">
        <w:rPr>
          <w:rFonts w:ascii="Times New Roman" w:eastAsia="Times New Roman" w:hAnsi="Times New Roman" w:cs="Times New Roman"/>
          <w:i/>
          <w:color w:val="000000"/>
          <w:sz w:val="24"/>
          <w:szCs w:val="24"/>
          <w:lang w:eastAsia="bg-BG"/>
        </w:rPr>
        <w:t xml:space="preserve">                            (населено място, пощенски код, ул./ж.к., №, бл., ап., телефон)</w:t>
      </w:r>
    </w:p>
    <w:p w14:paraId="0B0E4CE0"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 xml:space="preserve">като декларирам, че пощенските разходи са за моя сметка и съм съгласен документите да бъдат пренасяни от оператора за служебни цели. </w:t>
      </w:r>
    </w:p>
    <w:p w14:paraId="3EA7F0BC"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p>
    <w:p w14:paraId="4BCB4173" w14:textId="77777777" w:rsidR="009C2CA3" w:rsidRPr="006C6A79" w:rsidRDefault="009C2CA3" w:rsidP="00DD5B6A">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color w:val="000000"/>
          <w:sz w:val="24"/>
          <w:szCs w:val="24"/>
          <w:lang w:eastAsia="bg-BG"/>
        </w:rPr>
        <w:t>Дата:………………..                                                               Подпис:………………………….“</w:t>
      </w:r>
    </w:p>
    <w:p w14:paraId="4F9ABADC" w14:textId="77777777" w:rsidR="00F27D8A" w:rsidRDefault="00F27D8A" w:rsidP="006C6A79">
      <w:pPr>
        <w:tabs>
          <w:tab w:val="left" w:pos="567"/>
          <w:tab w:val="left" w:pos="1134"/>
        </w:tabs>
        <w:spacing w:after="0" w:line="240" w:lineRule="auto"/>
        <w:ind w:firstLine="567"/>
        <w:jc w:val="both"/>
        <w:rPr>
          <w:rFonts w:ascii="Times New Roman" w:eastAsia="Times New Roman" w:hAnsi="Times New Roman" w:cs="Times New Roman"/>
          <w:b/>
          <w:sz w:val="24"/>
          <w:szCs w:val="24"/>
          <w:lang w:eastAsia="bg-BG"/>
        </w:rPr>
      </w:pPr>
    </w:p>
    <w:p w14:paraId="7DFF5AD7" w14:textId="77777777" w:rsidR="009C2CA3" w:rsidRPr="00184457" w:rsidRDefault="009C2CA3" w:rsidP="006C6A79">
      <w:pPr>
        <w:tabs>
          <w:tab w:val="left" w:pos="567"/>
          <w:tab w:val="left" w:pos="1134"/>
        </w:tabs>
        <w:spacing w:after="0" w:line="240" w:lineRule="auto"/>
        <w:ind w:firstLine="567"/>
        <w:jc w:val="both"/>
        <w:rPr>
          <w:rFonts w:ascii="Times New Roman" w:eastAsia="Times New Roman" w:hAnsi="Times New Roman" w:cs="Times New Roman"/>
          <w:sz w:val="24"/>
          <w:szCs w:val="24"/>
          <w:lang w:eastAsia="bg-BG"/>
        </w:rPr>
      </w:pPr>
      <w:r w:rsidRPr="00184457">
        <w:rPr>
          <w:rFonts w:ascii="Times New Roman" w:eastAsia="Times New Roman" w:hAnsi="Times New Roman" w:cs="Times New Roman"/>
          <w:b/>
          <w:sz w:val="24"/>
          <w:szCs w:val="24"/>
          <w:lang w:eastAsia="bg-BG"/>
        </w:rPr>
        <w:t xml:space="preserve">§ </w:t>
      </w:r>
      <w:r w:rsidR="00835FD3" w:rsidRPr="00184457">
        <w:rPr>
          <w:rFonts w:ascii="Times New Roman" w:eastAsia="Times New Roman" w:hAnsi="Times New Roman" w:cs="Times New Roman"/>
          <w:b/>
          <w:sz w:val="24"/>
          <w:szCs w:val="24"/>
          <w:lang w:eastAsia="bg-BG"/>
        </w:rPr>
        <w:t>6</w:t>
      </w:r>
      <w:r w:rsidR="00835FD3">
        <w:rPr>
          <w:rFonts w:ascii="Times New Roman" w:eastAsia="Times New Roman" w:hAnsi="Times New Roman" w:cs="Times New Roman"/>
          <w:b/>
          <w:sz w:val="24"/>
          <w:szCs w:val="24"/>
          <w:lang w:eastAsia="bg-BG"/>
        </w:rPr>
        <w:t>8</w:t>
      </w:r>
      <w:r w:rsidRPr="00184457">
        <w:rPr>
          <w:rFonts w:ascii="Times New Roman" w:eastAsia="Times New Roman" w:hAnsi="Times New Roman" w:cs="Times New Roman"/>
          <w:b/>
          <w:sz w:val="24"/>
          <w:szCs w:val="24"/>
          <w:lang w:eastAsia="bg-BG"/>
        </w:rPr>
        <w:t>.</w:t>
      </w:r>
      <w:r w:rsidRPr="00184457">
        <w:rPr>
          <w:rFonts w:ascii="Times New Roman" w:eastAsia="Times New Roman" w:hAnsi="Times New Roman" w:cs="Times New Roman"/>
          <w:sz w:val="24"/>
          <w:szCs w:val="24"/>
          <w:lang w:eastAsia="bg-BG"/>
        </w:rPr>
        <w:t xml:space="preserve"> Създава се </w:t>
      </w:r>
      <w:r w:rsidR="00507834">
        <w:rPr>
          <w:rFonts w:ascii="Times New Roman" w:eastAsia="Times New Roman" w:hAnsi="Times New Roman" w:cs="Times New Roman"/>
          <w:sz w:val="24"/>
          <w:szCs w:val="24"/>
          <w:lang w:eastAsia="bg-BG"/>
        </w:rPr>
        <w:t>п</w:t>
      </w:r>
      <w:r w:rsidRPr="00184457">
        <w:rPr>
          <w:rFonts w:ascii="Times New Roman" w:eastAsia="Times New Roman" w:hAnsi="Times New Roman" w:cs="Times New Roman"/>
          <w:sz w:val="24"/>
          <w:szCs w:val="24"/>
          <w:lang w:eastAsia="bg-BG"/>
        </w:rPr>
        <w:t>риложение № 34</w:t>
      </w:r>
      <w:r w:rsidRPr="00184457">
        <w:rPr>
          <w:rFonts w:ascii="Times New Roman" w:hAnsi="Times New Roman" w:cs="Times New Roman"/>
          <w:sz w:val="24"/>
          <w:szCs w:val="24"/>
        </w:rPr>
        <w:t xml:space="preserve"> </w:t>
      </w:r>
      <w:r w:rsidRPr="00184457">
        <w:rPr>
          <w:rFonts w:ascii="Times New Roman" w:eastAsia="Times New Roman" w:hAnsi="Times New Roman" w:cs="Times New Roman"/>
          <w:sz w:val="24"/>
          <w:szCs w:val="24"/>
          <w:lang w:eastAsia="bg-BG"/>
        </w:rPr>
        <w:t>към чл. 57а, ал. 8:</w:t>
      </w:r>
    </w:p>
    <w:p w14:paraId="484CF0E7" w14:textId="77777777" w:rsidR="009C2CA3" w:rsidRPr="006C6A79" w:rsidRDefault="009C2CA3" w:rsidP="006C6A79">
      <w:pPr>
        <w:widowControl w:val="0"/>
        <w:autoSpaceDE w:val="0"/>
        <w:autoSpaceDN w:val="0"/>
        <w:adjustRightInd w:val="0"/>
        <w:spacing w:after="0" w:line="240" w:lineRule="auto"/>
        <w:ind w:firstLine="567"/>
        <w:jc w:val="right"/>
        <w:rPr>
          <w:rFonts w:ascii="Times New Roman" w:eastAsia="Times New Roman" w:hAnsi="Times New Roman" w:cs="Times New Roman"/>
          <w:bCs/>
          <w:sz w:val="24"/>
          <w:szCs w:val="24"/>
          <w:lang w:eastAsia="bg-BG"/>
        </w:rPr>
      </w:pPr>
      <w:r w:rsidRPr="00184457">
        <w:rPr>
          <w:rFonts w:ascii="Times New Roman" w:eastAsia="Times New Roman" w:hAnsi="Times New Roman" w:cs="Times New Roman"/>
          <w:bCs/>
          <w:sz w:val="24"/>
          <w:szCs w:val="24"/>
          <w:lang w:eastAsia="bg-BG"/>
        </w:rPr>
        <w:t>„Приложение № 34</w:t>
      </w:r>
      <w:r w:rsidRPr="006C6A79">
        <w:rPr>
          <w:rFonts w:ascii="Times New Roman" w:eastAsia="Times New Roman" w:hAnsi="Times New Roman" w:cs="Times New Roman"/>
          <w:bCs/>
          <w:sz w:val="24"/>
          <w:szCs w:val="24"/>
          <w:lang w:eastAsia="bg-BG"/>
        </w:rPr>
        <w:t xml:space="preserve"> </w:t>
      </w:r>
    </w:p>
    <w:p w14:paraId="4AC29F11" w14:textId="77777777" w:rsidR="009C2CA3" w:rsidRPr="006C6A79" w:rsidRDefault="009C2CA3" w:rsidP="006C6A7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към чл. 57а, ал. 8</w:t>
      </w:r>
    </w:p>
    <w:p w14:paraId="275D1E27" w14:textId="77777777" w:rsidR="009C2CA3" w:rsidRPr="006C6A79" w:rsidRDefault="009C2CA3" w:rsidP="006C6A79">
      <w:pPr>
        <w:spacing w:after="0" w:line="240" w:lineRule="auto"/>
        <w:ind w:firstLine="567"/>
        <w:rPr>
          <w:rFonts w:ascii="Times New Roman" w:eastAsia="Times New Roman" w:hAnsi="Times New Roman" w:cs="Times New Roman"/>
          <w:b/>
          <w:sz w:val="24"/>
          <w:szCs w:val="24"/>
          <w:lang w:eastAsia="bg-BG"/>
        </w:rPr>
      </w:pPr>
    </w:p>
    <w:p w14:paraId="3A5A82E1" w14:textId="77777777" w:rsidR="009C2CA3" w:rsidRPr="006C6A79" w:rsidRDefault="009C2CA3" w:rsidP="00184457">
      <w:pPr>
        <w:spacing w:after="0" w:line="240" w:lineRule="auto"/>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ДО</w:t>
      </w:r>
    </w:p>
    <w:p w14:paraId="3D5BBADE" w14:textId="77777777" w:rsidR="009C2CA3" w:rsidRPr="006C6A79" w:rsidRDefault="009C2CA3" w:rsidP="00184457">
      <w:pPr>
        <w:spacing w:after="0" w:line="240" w:lineRule="auto"/>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МИНИСТЪРА НА ТРАНСПОРТА И СЪОБЩЕНИЯТА</w:t>
      </w:r>
    </w:p>
    <w:p w14:paraId="031CBB48" w14:textId="77777777" w:rsidR="009C2CA3" w:rsidRPr="006C6A79" w:rsidRDefault="009C2CA3" w:rsidP="00184457">
      <w:pPr>
        <w:spacing w:after="0" w:line="240" w:lineRule="auto"/>
        <w:rPr>
          <w:rFonts w:ascii="Times New Roman" w:eastAsia="Times New Roman" w:hAnsi="Times New Roman" w:cs="Times New Roman"/>
          <w:b/>
          <w:sz w:val="24"/>
          <w:szCs w:val="24"/>
          <w:lang w:eastAsia="bg-BG"/>
        </w:rPr>
      </w:pPr>
    </w:p>
    <w:p w14:paraId="00496A77" w14:textId="77777777" w:rsidR="009C2CA3" w:rsidRPr="006C6A79" w:rsidRDefault="009C2CA3" w:rsidP="00184457">
      <w:pPr>
        <w:spacing w:after="0" w:line="240" w:lineRule="auto"/>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ЧРЕЗ</w:t>
      </w:r>
    </w:p>
    <w:p w14:paraId="1B85F847" w14:textId="77777777" w:rsidR="009C2CA3" w:rsidRPr="006C6A79" w:rsidRDefault="009C2CA3" w:rsidP="00184457">
      <w:pPr>
        <w:spacing w:after="0" w:line="240" w:lineRule="auto"/>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ИЗПЪЛНИТЕЛНА АГЕНЦИЯ „АВТОМОБИЛНА АДМИНИСТРАЦИЯ“</w:t>
      </w:r>
    </w:p>
    <w:p w14:paraId="7D928A3C" w14:textId="77777777" w:rsidR="009C2CA3" w:rsidRPr="006C6A79" w:rsidRDefault="009C2CA3" w:rsidP="006C6A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bg-BG"/>
        </w:rPr>
      </w:pPr>
    </w:p>
    <w:p w14:paraId="79CE168E" w14:textId="77777777" w:rsidR="009C2CA3" w:rsidRPr="006C6A79" w:rsidRDefault="009C2CA3" w:rsidP="006C6A7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bg-BG"/>
        </w:rPr>
      </w:pPr>
      <w:r w:rsidRPr="006C6A79">
        <w:rPr>
          <w:rFonts w:ascii="Times New Roman" w:eastAsia="Times New Roman" w:hAnsi="Times New Roman" w:cs="Times New Roman"/>
          <w:b/>
          <w:sz w:val="24"/>
          <w:szCs w:val="24"/>
          <w:lang w:eastAsia="bg-BG"/>
        </w:rPr>
        <w:t>ЗАЯВЛЕНИЕ</w:t>
      </w:r>
    </w:p>
    <w:p w14:paraId="7244420A" w14:textId="77777777" w:rsidR="009C2CA3" w:rsidRPr="006C6A79" w:rsidRDefault="009C2CA3" w:rsidP="006C6A7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за издаване на дубликат на </w:t>
      </w:r>
      <w:r w:rsidRPr="006C6A79">
        <w:rPr>
          <w:rFonts w:ascii="Times New Roman" w:eastAsia="Times New Roman" w:hAnsi="Times New Roman" w:cs="Times New Roman"/>
          <w:color w:val="000000"/>
          <w:sz w:val="24"/>
          <w:szCs w:val="24"/>
          <w:shd w:val="clear" w:color="auto" w:fill="FFFFFF"/>
          <w:lang w:eastAsia="bg-BG"/>
        </w:rPr>
        <w:t>сертификат за водач на моторно превозно средство за обществен превоз на товари по шосе, който е гражданин на държава, която не е член на Европейския съюз</w:t>
      </w:r>
    </w:p>
    <w:p w14:paraId="3FA66E99"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p>
    <w:p w14:paraId="6EEDABE3"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от………………………………………………………………………………..………………</w:t>
      </w:r>
    </w:p>
    <w:p w14:paraId="2EE8082B" w14:textId="77777777" w:rsidR="009C2CA3" w:rsidRPr="006C6A79" w:rsidRDefault="009C2CA3" w:rsidP="006C6A79">
      <w:pPr>
        <w:spacing w:after="0" w:line="240" w:lineRule="auto"/>
        <w:ind w:firstLine="567"/>
        <w:jc w:val="center"/>
        <w:rPr>
          <w:rFonts w:ascii="Times New Roman" w:eastAsia="Times New Roman" w:hAnsi="Times New Roman" w:cs="Times New Roman"/>
          <w:i/>
          <w:sz w:val="24"/>
          <w:szCs w:val="24"/>
          <w:lang w:eastAsia="bg-BG"/>
        </w:rPr>
      </w:pPr>
      <w:r w:rsidRPr="006C6A79">
        <w:rPr>
          <w:rFonts w:ascii="Times New Roman" w:eastAsia="Times New Roman" w:hAnsi="Times New Roman" w:cs="Times New Roman"/>
          <w:i/>
          <w:sz w:val="24"/>
          <w:szCs w:val="24"/>
          <w:lang w:eastAsia="bg-BG"/>
        </w:rPr>
        <w:t>(наименование на търговеца и правна форма)</w:t>
      </w:r>
    </w:p>
    <w:p w14:paraId="168E3842" w14:textId="77777777" w:rsidR="009C2CA3" w:rsidRPr="006C6A79" w:rsidRDefault="008B1B83" w:rsidP="00184457">
      <w:pPr>
        <w:spacing w:after="0" w:line="240" w:lineRule="auto"/>
        <w:jc w:val="both"/>
        <w:rPr>
          <w:rFonts w:ascii="Times New Roman" w:eastAsia="Times New Roman" w:hAnsi="Times New Roman" w:cs="Times New Roman"/>
          <w:sz w:val="24"/>
          <w:szCs w:val="24"/>
          <w:lang w:eastAsia="bg-BG"/>
        </w:rPr>
      </w:pPr>
      <w:r w:rsidRPr="008B1B83">
        <w:rPr>
          <w:rFonts w:ascii="Times New Roman" w:eastAsia="Times New Roman" w:hAnsi="Times New Roman" w:cs="Times New Roman"/>
          <w:sz w:val="24"/>
          <w:szCs w:val="24"/>
          <w:lang w:eastAsia="bg-BG"/>
        </w:rPr>
        <w:t>ЕИК</w:t>
      </w:r>
      <w:r w:rsidR="009C2CA3" w:rsidRPr="008B1B83">
        <w:rPr>
          <w:rFonts w:ascii="Times New Roman" w:eastAsia="Times New Roman" w:hAnsi="Times New Roman" w:cs="Times New Roman"/>
          <w:sz w:val="24"/>
          <w:szCs w:val="24"/>
          <w:lang w:eastAsia="bg-BG"/>
        </w:rPr>
        <w:t>:…………………….</w:t>
      </w:r>
      <w:r w:rsidR="009C2CA3" w:rsidRPr="006C6A79">
        <w:rPr>
          <w:rFonts w:ascii="Times New Roman" w:eastAsia="Times New Roman" w:hAnsi="Times New Roman" w:cs="Times New Roman"/>
          <w:sz w:val="24"/>
          <w:szCs w:val="24"/>
          <w:lang w:eastAsia="bg-BG"/>
        </w:rPr>
        <w:t xml:space="preserve"> Адрес: Гр./с. .…………………………. П.К. ..……………………</w:t>
      </w:r>
    </w:p>
    <w:p w14:paraId="6910FF43" w14:textId="77777777" w:rsidR="009C2CA3" w:rsidRPr="006C6A79" w:rsidRDefault="009C2CA3" w:rsidP="00184457">
      <w:pPr>
        <w:spacing w:after="0" w:line="240" w:lineRule="auto"/>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ж.к. ………………… ул. ………………….№ …….. бл. ..……….ет. ……………. ап. ……...</w:t>
      </w:r>
    </w:p>
    <w:p w14:paraId="4C1D8B86" w14:textId="77777777" w:rsidR="009C2CA3" w:rsidRPr="006C6A79" w:rsidRDefault="009C2CA3" w:rsidP="00184457">
      <w:pPr>
        <w:spacing w:after="0" w:line="240" w:lineRule="auto"/>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Телефон:………………….. Ел. поща:…………………………………………………………</w:t>
      </w:r>
    </w:p>
    <w:p w14:paraId="247E79E2" w14:textId="77777777" w:rsidR="009C2CA3" w:rsidRPr="006C6A79" w:rsidRDefault="009C2CA3" w:rsidP="00184457">
      <w:pPr>
        <w:spacing w:after="0" w:line="240" w:lineRule="auto"/>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Упълномощено лице:……………………………</w:t>
      </w:r>
      <w:r w:rsidR="00184457">
        <w:rPr>
          <w:rFonts w:ascii="Times New Roman" w:eastAsia="Times New Roman" w:hAnsi="Times New Roman" w:cs="Times New Roman"/>
          <w:sz w:val="24"/>
          <w:szCs w:val="24"/>
          <w:lang w:eastAsia="bg-BG"/>
        </w:rPr>
        <w:t>………</w:t>
      </w:r>
      <w:r w:rsidR="00EE1A76">
        <w:rPr>
          <w:rFonts w:ascii="Times New Roman" w:eastAsia="Times New Roman" w:hAnsi="Times New Roman" w:cs="Times New Roman"/>
          <w:sz w:val="24"/>
          <w:szCs w:val="24"/>
          <w:lang w:eastAsia="bg-BG"/>
        </w:rPr>
        <w:t>………………………</w:t>
      </w:r>
      <w:r w:rsidR="00184457">
        <w:rPr>
          <w:rFonts w:ascii="Times New Roman" w:eastAsia="Times New Roman" w:hAnsi="Times New Roman" w:cs="Times New Roman"/>
          <w:sz w:val="24"/>
          <w:szCs w:val="24"/>
          <w:lang w:eastAsia="bg-BG"/>
        </w:rPr>
        <w:t>……</w:t>
      </w:r>
      <w:r w:rsidRPr="006C6A79">
        <w:rPr>
          <w:rFonts w:ascii="Times New Roman" w:eastAsia="Times New Roman" w:hAnsi="Times New Roman" w:cs="Times New Roman"/>
          <w:sz w:val="24"/>
          <w:szCs w:val="24"/>
          <w:lang w:eastAsia="bg-BG"/>
        </w:rPr>
        <w:t xml:space="preserve">………….. </w:t>
      </w:r>
    </w:p>
    <w:p w14:paraId="2316A3A7"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                </w:t>
      </w:r>
      <w:r w:rsidR="00184457">
        <w:rPr>
          <w:rFonts w:ascii="Times New Roman" w:eastAsia="Times New Roman" w:hAnsi="Times New Roman" w:cs="Times New Roman"/>
          <w:sz w:val="24"/>
          <w:szCs w:val="24"/>
          <w:lang w:eastAsia="bg-BG"/>
        </w:rPr>
        <w:t xml:space="preserve">                      </w:t>
      </w:r>
      <w:r w:rsidRPr="006C6A79">
        <w:rPr>
          <w:rFonts w:ascii="Times New Roman" w:eastAsia="Times New Roman" w:hAnsi="Times New Roman" w:cs="Times New Roman"/>
          <w:sz w:val="24"/>
          <w:szCs w:val="24"/>
          <w:lang w:eastAsia="bg-BG"/>
        </w:rPr>
        <w:t xml:space="preserve">   (</w:t>
      </w:r>
      <w:r w:rsidRPr="006C6A79">
        <w:rPr>
          <w:rFonts w:ascii="Times New Roman" w:eastAsia="Times New Roman" w:hAnsi="Times New Roman" w:cs="Times New Roman"/>
          <w:i/>
          <w:sz w:val="24"/>
          <w:szCs w:val="24"/>
          <w:lang w:eastAsia="bg-BG"/>
        </w:rPr>
        <w:t>име, презиме, фамилия</w:t>
      </w:r>
      <w:r w:rsidRPr="006C6A79">
        <w:rPr>
          <w:rFonts w:ascii="Times New Roman" w:eastAsia="Times New Roman" w:hAnsi="Times New Roman" w:cs="Times New Roman"/>
          <w:sz w:val="24"/>
          <w:szCs w:val="24"/>
          <w:lang w:eastAsia="bg-BG"/>
        </w:rPr>
        <w:t>)</w:t>
      </w:r>
    </w:p>
    <w:p w14:paraId="3690FB43"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p>
    <w:p w14:paraId="7303F8A7"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Лиценз на Общността № ………………</w:t>
      </w:r>
    </w:p>
    <w:p w14:paraId="7A670B29"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p>
    <w:p w14:paraId="5E2424B2" w14:textId="77777777" w:rsidR="009C2CA3" w:rsidRPr="006C6A79" w:rsidRDefault="009C2CA3" w:rsidP="00184457">
      <w:pPr>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Желая да ми бъде издаден дубликат на </w:t>
      </w:r>
      <w:r w:rsidRPr="006C6A79">
        <w:rPr>
          <w:rFonts w:ascii="Times New Roman" w:eastAsia="Times New Roman" w:hAnsi="Times New Roman" w:cs="Times New Roman"/>
          <w:color w:val="000000"/>
          <w:sz w:val="24"/>
          <w:szCs w:val="24"/>
          <w:shd w:val="clear" w:color="auto" w:fill="FFFFFF"/>
          <w:lang w:eastAsia="bg-BG"/>
        </w:rPr>
        <w:t>сертификат за водач на моторно превозно средство за обществен превоз на товари по шосе, който е гражданин на държава, която не е член на Европейския съюз за: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C2CA3" w:rsidRPr="006C6A79" w14:paraId="3B24AAC5" w14:textId="77777777" w:rsidTr="00184457">
        <w:tc>
          <w:tcPr>
            <w:tcW w:w="9356" w:type="dxa"/>
            <w:tcBorders>
              <w:top w:val="nil"/>
              <w:left w:val="nil"/>
              <w:bottom w:val="nil"/>
              <w:right w:val="nil"/>
            </w:tcBorders>
            <w:shd w:val="clear" w:color="auto" w:fill="FFFFFF"/>
            <w:vAlign w:val="center"/>
            <w:hideMark/>
          </w:tcPr>
          <w:p w14:paraId="2BA0A3CC" w14:textId="77777777" w:rsidR="009C2CA3" w:rsidRPr="006C6A79" w:rsidRDefault="009C2CA3" w:rsidP="006C6A79">
            <w:pPr>
              <w:spacing w:after="0" w:line="240" w:lineRule="auto"/>
              <w:ind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Имена .................</w:t>
            </w:r>
            <w:r w:rsidR="00184457">
              <w:rPr>
                <w:rFonts w:ascii="Times New Roman" w:eastAsia="Times New Roman" w:hAnsi="Times New Roman" w:cs="Times New Roman"/>
                <w:color w:val="000000"/>
                <w:sz w:val="24"/>
                <w:szCs w:val="24"/>
                <w:lang w:eastAsia="bg-BG"/>
              </w:rPr>
              <w:t>......................................................</w:t>
            </w:r>
            <w:r w:rsidRPr="006C6A79">
              <w:rPr>
                <w:rFonts w:ascii="Times New Roman" w:eastAsia="Times New Roman" w:hAnsi="Times New Roman" w:cs="Times New Roman"/>
                <w:color w:val="000000"/>
                <w:sz w:val="24"/>
                <w:szCs w:val="24"/>
                <w:lang w:eastAsia="bg-BG"/>
              </w:rPr>
              <w:t>......................</w:t>
            </w:r>
            <w:r w:rsidR="00184457">
              <w:rPr>
                <w:rFonts w:ascii="Times New Roman" w:eastAsia="Times New Roman" w:hAnsi="Times New Roman" w:cs="Times New Roman"/>
                <w:color w:val="000000"/>
                <w:sz w:val="24"/>
                <w:szCs w:val="24"/>
                <w:lang w:eastAsia="bg-BG"/>
              </w:rPr>
              <w:t>.................................</w:t>
            </w:r>
            <w:r w:rsidRPr="006C6A79">
              <w:rPr>
                <w:rFonts w:ascii="Times New Roman" w:eastAsia="Times New Roman" w:hAnsi="Times New Roman" w:cs="Times New Roman"/>
                <w:color w:val="000000"/>
                <w:sz w:val="24"/>
                <w:szCs w:val="24"/>
                <w:lang w:eastAsia="bg-BG"/>
              </w:rPr>
              <w:t xml:space="preserve">... </w:t>
            </w:r>
          </w:p>
          <w:p w14:paraId="4CB88880" w14:textId="77777777" w:rsidR="00E00353" w:rsidRDefault="009C2CA3" w:rsidP="00184457">
            <w:pPr>
              <w:spacing w:after="0" w:line="240" w:lineRule="auto"/>
              <w:ind w:right="-2059" w:firstLine="567"/>
              <w:jc w:val="both"/>
              <w:rPr>
                <w:rFonts w:ascii="Times New Roman" w:eastAsia="Times New Roman" w:hAnsi="Times New Roman" w:cs="Times New Roman"/>
                <w:color w:val="000000"/>
                <w:sz w:val="24"/>
                <w:szCs w:val="24"/>
                <w:lang w:eastAsia="bg-BG"/>
              </w:rPr>
            </w:pPr>
            <w:r w:rsidRPr="006C6A79">
              <w:rPr>
                <w:rFonts w:ascii="Times New Roman" w:eastAsia="Times New Roman" w:hAnsi="Times New Roman" w:cs="Times New Roman"/>
                <w:color w:val="000000"/>
                <w:sz w:val="24"/>
                <w:szCs w:val="24"/>
                <w:lang w:eastAsia="bg-BG"/>
              </w:rPr>
              <w:t>ЛНЧ……………</w:t>
            </w:r>
            <w:r w:rsidR="00184457">
              <w:rPr>
                <w:rFonts w:ascii="Times New Roman" w:eastAsia="Times New Roman" w:hAnsi="Times New Roman" w:cs="Times New Roman"/>
                <w:color w:val="000000"/>
                <w:sz w:val="24"/>
                <w:szCs w:val="24"/>
                <w:lang w:eastAsia="bg-BG"/>
              </w:rPr>
              <w:t>……..</w:t>
            </w:r>
            <w:r w:rsidRPr="006C6A79">
              <w:rPr>
                <w:rFonts w:ascii="Times New Roman" w:eastAsia="Times New Roman" w:hAnsi="Times New Roman" w:cs="Times New Roman"/>
                <w:color w:val="000000"/>
                <w:sz w:val="24"/>
                <w:szCs w:val="24"/>
                <w:lang w:eastAsia="bg-BG"/>
              </w:rPr>
              <w:t xml:space="preserve">……………………./ </w:t>
            </w:r>
          </w:p>
          <w:p w14:paraId="5E59639A" w14:textId="77777777" w:rsidR="009C2CA3" w:rsidRDefault="00E00353" w:rsidP="00E00353">
            <w:pPr>
              <w:spacing w:after="0" w:line="240" w:lineRule="auto"/>
              <w:ind w:firstLine="567"/>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Г</w:t>
            </w:r>
            <w:r w:rsidR="009C2CA3" w:rsidRPr="006C6A79">
              <w:rPr>
                <w:rFonts w:ascii="Times New Roman" w:eastAsia="Times New Roman" w:hAnsi="Times New Roman" w:cs="Times New Roman"/>
                <w:color w:val="000000"/>
                <w:sz w:val="24"/>
                <w:szCs w:val="24"/>
                <w:lang w:eastAsia="bg-BG"/>
              </w:rPr>
              <w:t>ражданство ..............................</w:t>
            </w:r>
            <w:r>
              <w:rPr>
                <w:rFonts w:ascii="Times New Roman" w:eastAsia="Times New Roman" w:hAnsi="Times New Roman" w:cs="Times New Roman"/>
                <w:color w:val="000000"/>
                <w:sz w:val="24"/>
                <w:szCs w:val="24"/>
                <w:lang w:eastAsia="bg-BG"/>
              </w:rPr>
              <w:t>,</w:t>
            </w:r>
          </w:p>
          <w:p w14:paraId="264EE144" w14:textId="77777777" w:rsidR="00E00353" w:rsidRPr="006C6A79" w:rsidRDefault="00E00353" w:rsidP="00E00353">
            <w:pPr>
              <w:spacing w:after="0" w:line="240" w:lineRule="auto"/>
              <w:ind w:firstLine="567"/>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color w:val="000000"/>
                <w:sz w:val="24"/>
                <w:szCs w:val="24"/>
                <w:lang w:eastAsia="bg-BG"/>
              </w:rPr>
              <w:t>Поради това, че сертификатът е:</w:t>
            </w:r>
          </w:p>
        </w:tc>
      </w:tr>
    </w:tbl>
    <w:p w14:paraId="08B822D5" w14:textId="77777777" w:rsidR="009C2CA3" w:rsidRPr="006C6A79" w:rsidRDefault="009C2CA3" w:rsidP="006C6A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bg-BG"/>
        </w:rPr>
      </w:pPr>
    </w:p>
    <w:p w14:paraId="1B1D0200" w14:textId="77777777" w:rsidR="009C2CA3" w:rsidRPr="006C6A79" w:rsidRDefault="009C2CA3" w:rsidP="00184457">
      <w:pPr>
        <w:pStyle w:val="ListParagraph"/>
        <w:numPr>
          <w:ilvl w:val="0"/>
          <w:numId w:val="34"/>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6C6A79">
        <w:rPr>
          <w:rFonts w:ascii="Times New Roman" w:eastAsia="Calibri" w:hAnsi="Times New Roman" w:cs="Times New Roman"/>
          <w:sz w:val="24"/>
          <w:szCs w:val="24"/>
        </w:rPr>
        <w:t>изгубен;</w:t>
      </w:r>
    </w:p>
    <w:p w14:paraId="42E26B74" w14:textId="77777777" w:rsidR="009C2CA3" w:rsidRPr="006C6A79" w:rsidRDefault="009C2CA3" w:rsidP="00184457">
      <w:pPr>
        <w:pStyle w:val="ListParagraph"/>
        <w:numPr>
          <w:ilvl w:val="0"/>
          <w:numId w:val="34"/>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6C6A79">
        <w:rPr>
          <w:rFonts w:ascii="Times New Roman" w:eastAsia="Calibri" w:hAnsi="Times New Roman" w:cs="Times New Roman"/>
          <w:sz w:val="24"/>
          <w:szCs w:val="24"/>
        </w:rPr>
        <w:t>повреден;</w:t>
      </w:r>
    </w:p>
    <w:p w14:paraId="0341167D" w14:textId="77777777" w:rsidR="009C2CA3" w:rsidRPr="006C6A79" w:rsidRDefault="009C2CA3" w:rsidP="00184457">
      <w:pPr>
        <w:pStyle w:val="ListParagraph"/>
        <w:numPr>
          <w:ilvl w:val="0"/>
          <w:numId w:val="34"/>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6C6A79">
        <w:rPr>
          <w:rFonts w:ascii="Times New Roman" w:eastAsia="Calibri" w:hAnsi="Times New Roman" w:cs="Times New Roman"/>
          <w:sz w:val="24"/>
          <w:szCs w:val="24"/>
        </w:rPr>
        <w:lastRenderedPageBreak/>
        <w:t>унищожен;</w:t>
      </w:r>
    </w:p>
    <w:p w14:paraId="7308689D" w14:textId="77777777" w:rsidR="009C2CA3" w:rsidRPr="006C6A79" w:rsidRDefault="009C2CA3" w:rsidP="00184457">
      <w:pPr>
        <w:pStyle w:val="ListParagraph"/>
        <w:numPr>
          <w:ilvl w:val="0"/>
          <w:numId w:val="34"/>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6C6A79">
        <w:rPr>
          <w:rFonts w:ascii="Times New Roman" w:eastAsia="Calibri" w:hAnsi="Times New Roman" w:cs="Times New Roman"/>
          <w:sz w:val="24"/>
          <w:szCs w:val="24"/>
        </w:rPr>
        <w:t>откраднат.</w:t>
      </w:r>
    </w:p>
    <w:p w14:paraId="24A23983" w14:textId="77777777" w:rsidR="00E00353" w:rsidRDefault="00E00353" w:rsidP="00E00353">
      <w:pPr>
        <w:autoSpaceDE w:val="0"/>
        <w:autoSpaceDN w:val="0"/>
        <w:adjustRightInd w:val="0"/>
        <w:spacing w:after="0" w:line="240" w:lineRule="auto"/>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Декларирам, че притежаваният от </w:t>
      </w:r>
      <w:r w:rsidRPr="00E00353">
        <w:rPr>
          <w:rFonts w:ascii="Times New Roman" w:eastAsia="Times New Roman" w:hAnsi="Times New Roman" w:cs="Times New Roman"/>
          <w:sz w:val="24"/>
          <w:szCs w:val="24"/>
          <w:lang w:eastAsia="bg-BG"/>
        </w:rPr>
        <w:t>……………………………………..</w:t>
      </w:r>
      <w:r w:rsidRPr="0054411F">
        <w:rPr>
          <w:rFonts w:ascii="Times New Roman" w:hAnsi="Times New Roman" w:cs="Times New Roman"/>
          <w:sz w:val="24"/>
          <w:szCs w:val="24"/>
        </w:rPr>
        <w:t xml:space="preserve">  сер</w:t>
      </w:r>
      <w:r w:rsidRPr="00E00353">
        <w:rPr>
          <w:rFonts w:ascii="Times New Roman" w:eastAsia="Times New Roman" w:hAnsi="Times New Roman" w:cs="Times New Roman"/>
          <w:sz w:val="24"/>
          <w:szCs w:val="24"/>
          <w:lang w:eastAsia="bg-BG"/>
        </w:rPr>
        <w:t xml:space="preserve">тификат за </w:t>
      </w:r>
    </w:p>
    <w:p w14:paraId="7E852556" w14:textId="77777777" w:rsidR="00E00353" w:rsidRPr="0054411F" w:rsidRDefault="00E00353" w:rsidP="0054411F">
      <w:pPr>
        <w:autoSpaceDE w:val="0"/>
        <w:autoSpaceDN w:val="0"/>
        <w:adjustRightInd w:val="0"/>
        <w:spacing w:after="0" w:line="240" w:lineRule="auto"/>
        <w:ind w:left="3540" w:firstLine="708"/>
        <w:jc w:val="both"/>
        <w:rPr>
          <w:rFonts w:ascii="Times New Roman" w:eastAsia="Times New Roman" w:hAnsi="Times New Roman" w:cs="Times New Roman"/>
          <w:i/>
          <w:sz w:val="24"/>
          <w:szCs w:val="24"/>
          <w:lang w:eastAsia="bg-BG"/>
        </w:rPr>
      </w:pPr>
      <w:r w:rsidRPr="0054411F">
        <w:rPr>
          <w:rFonts w:ascii="Times New Roman" w:eastAsia="Times New Roman" w:hAnsi="Times New Roman" w:cs="Times New Roman"/>
          <w:i/>
          <w:sz w:val="24"/>
          <w:szCs w:val="24"/>
          <w:lang w:eastAsia="bg-BG"/>
        </w:rPr>
        <w:t>(наименование на превозвача)</w:t>
      </w:r>
    </w:p>
    <w:p w14:paraId="54F650C6" w14:textId="77777777" w:rsidR="009C2CA3" w:rsidRDefault="00E00353" w:rsidP="00184457">
      <w:pPr>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E00353">
        <w:rPr>
          <w:rFonts w:ascii="Times New Roman" w:eastAsia="Times New Roman" w:hAnsi="Times New Roman" w:cs="Times New Roman"/>
          <w:sz w:val="24"/>
          <w:szCs w:val="24"/>
          <w:lang w:eastAsia="bg-BG"/>
        </w:rPr>
        <w:t>водач на</w:t>
      </w:r>
      <w:r>
        <w:rPr>
          <w:rFonts w:ascii="Times New Roman" w:eastAsia="Times New Roman" w:hAnsi="Times New Roman" w:cs="Times New Roman"/>
          <w:sz w:val="24"/>
          <w:szCs w:val="24"/>
          <w:lang w:eastAsia="bg-BG"/>
        </w:rPr>
        <w:t xml:space="preserve"> </w:t>
      </w:r>
      <w:r w:rsidRPr="00E00353">
        <w:rPr>
          <w:rFonts w:ascii="Times New Roman" w:eastAsia="Times New Roman" w:hAnsi="Times New Roman" w:cs="Times New Roman"/>
          <w:sz w:val="24"/>
          <w:szCs w:val="24"/>
          <w:lang w:eastAsia="bg-BG"/>
        </w:rPr>
        <w:t>моторно превозно средство не е отнет от контролните  органи.</w:t>
      </w:r>
    </w:p>
    <w:p w14:paraId="08859194" w14:textId="77777777" w:rsidR="00E00353" w:rsidRPr="00E00353" w:rsidRDefault="00E00353" w:rsidP="00E00353">
      <w:pPr>
        <w:autoSpaceDE w:val="0"/>
        <w:autoSpaceDN w:val="0"/>
        <w:adjustRightInd w:val="0"/>
        <w:spacing w:after="0" w:line="240" w:lineRule="auto"/>
        <w:ind w:firstLine="567"/>
        <w:jc w:val="both"/>
        <w:rPr>
          <w:rFonts w:ascii="Times New Roman" w:eastAsia="Times New Roman" w:hAnsi="Times New Roman" w:cs="Times New Roman"/>
          <w:sz w:val="24"/>
          <w:szCs w:val="24"/>
          <w:lang w:eastAsia="bg-BG"/>
        </w:rPr>
      </w:pPr>
      <w:r w:rsidRPr="00E00353">
        <w:rPr>
          <w:rFonts w:ascii="Times New Roman" w:eastAsia="Times New Roman" w:hAnsi="Times New Roman" w:cs="Times New Roman"/>
          <w:sz w:val="24"/>
          <w:szCs w:val="24"/>
          <w:lang w:eastAsia="bg-BG"/>
        </w:rPr>
        <w:t>Прилагам следните документи:</w:t>
      </w:r>
    </w:p>
    <w:p w14:paraId="072E7F7C" w14:textId="77777777" w:rsidR="00E00353" w:rsidRPr="00E00353" w:rsidRDefault="00E00353" w:rsidP="00E00353">
      <w:pPr>
        <w:autoSpaceDE w:val="0"/>
        <w:autoSpaceDN w:val="0"/>
        <w:adjustRightInd w:val="0"/>
        <w:spacing w:after="0" w:line="240" w:lineRule="auto"/>
        <w:ind w:firstLine="567"/>
        <w:jc w:val="both"/>
        <w:rPr>
          <w:rFonts w:ascii="Times New Roman" w:eastAsia="Times New Roman" w:hAnsi="Times New Roman" w:cs="Times New Roman"/>
          <w:sz w:val="24"/>
          <w:szCs w:val="24"/>
          <w:lang w:eastAsia="bg-BG"/>
        </w:rPr>
      </w:pPr>
      <w:r w:rsidRPr="00E00353">
        <w:rPr>
          <w:rFonts w:ascii="Times New Roman" w:eastAsia="Times New Roman" w:hAnsi="Times New Roman" w:cs="Times New Roman"/>
          <w:sz w:val="24"/>
          <w:szCs w:val="24"/>
          <w:lang w:eastAsia="bg-BG"/>
        </w:rPr>
        <w:t>□  доказателство за уведомяване на съответните компетентни органи в случай на кражба;</w:t>
      </w:r>
    </w:p>
    <w:p w14:paraId="1DDD6BAD" w14:textId="77777777" w:rsidR="00E00353" w:rsidRPr="0054411F" w:rsidRDefault="00E00353" w:rsidP="00E00353">
      <w:pPr>
        <w:autoSpaceDE w:val="0"/>
        <w:autoSpaceDN w:val="0"/>
        <w:adjustRightInd w:val="0"/>
        <w:spacing w:after="0" w:line="240" w:lineRule="auto"/>
        <w:ind w:firstLine="567"/>
        <w:jc w:val="both"/>
        <w:rPr>
          <w:rFonts w:ascii="Times New Roman" w:eastAsia="Times New Roman" w:hAnsi="Times New Roman" w:cs="Times New Roman"/>
          <w:sz w:val="24"/>
          <w:szCs w:val="24"/>
          <w:lang w:eastAsia="bg-BG"/>
        </w:rPr>
      </w:pPr>
      <w:r w:rsidRPr="00E00353">
        <w:rPr>
          <w:rFonts w:ascii="Times New Roman" w:eastAsia="Times New Roman" w:hAnsi="Times New Roman" w:cs="Times New Roman"/>
          <w:sz w:val="24"/>
          <w:szCs w:val="24"/>
          <w:lang w:eastAsia="bg-BG"/>
        </w:rPr>
        <w:t>□ доказателство от компетентен орган, удостоверяващ обстоятелството в случай на унищожаване.</w:t>
      </w:r>
    </w:p>
    <w:p w14:paraId="52788518"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xml:space="preserve">Желая да получа заявените документи: </w:t>
      </w:r>
    </w:p>
    <w:p w14:paraId="7496BADD"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В център за административно обслужване в регионално звено на Изпълнителна агенция „Автомобилна администрация“ (ИААА) в гр. ..…………………….;</w:t>
      </w:r>
    </w:p>
    <w:p w14:paraId="558BA59F"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В центъра за административно обслужване в централното управление на ИААА;</w:t>
      </w:r>
    </w:p>
    <w:p w14:paraId="695DAFFB"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 Чрез лицензиран пощенски оператор за сметка на получателя, на следния адрес: …………...……………………………………..……….………………………………………,</w:t>
      </w:r>
    </w:p>
    <w:p w14:paraId="4A352D9D" w14:textId="77777777" w:rsidR="009C2CA3" w:rsidRPr="006C6A79" w:rsidRDefault="009C2CA3" w:rsidP="006C6A79">
      <w:pPr>
        <w:spacing w:after="0" w:line="240" w:lineRule="auto"/>
        <w:ind w:firstLine="567"/>
        <w:jc w:val="both"/>
        <w:rPr>
          <w:rFonts w:ascii="Times New Roman" w:eastAsia="Times New Roman" w:hAnsi="Times New Roman" w:cs="Times New Roman"/>
          <w:i/>
          <w:sz w:val="24"/>
          <w:szCs w:val="24"/>
          <w:lang w:eastAsia="bg-BG"/>
        </w:rPr>
      </w:pPr>
      <w:r w:rsidRPr="006C6A79">
        <w:rPr>
          <w:rFonts w:ascii="Times New Roman" w:eastAsia="Times New Roman" w:hAnsi="Times New Roman" w:cs="Times New Roman"/>
          <w:i/>
          <w:sz w:val="24"/>
          <w:szCs w:val="24"/>
          <w:lang w:eastAsia="bg-BG"/>
        </w:rPr>
        <w:t xml:space="preserve">                     (населено място, пощенски код, ул., ж.к., №, бл., ап., телефон)</w:t>
      </w:r>
    </w:p>
    <w:p w14:paraId="7523BC6B"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като декларирам, че пощенските разходи са за моя сметка и съм съгласен документите да бъдат пренасяни от оператора за служебни цели.</w:t>
      </w:r>
    </w:p>
    <w:p w14:paraId="770053A6"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p>
    <w:p w14:paraId="6295EE08" w14:textId="77777777" w:rsidR="009C2CA3" w:rsidRPr="006C6A79" w:rsidRDefault="009C2CA3" w:rsidP="006C6A79">
      <w:pPr>
        <w:spacing w:after="0" w:line="240" w:lineRule="auto"/>
        <w:ind w:firstLine="567"/>
        <w:jc w:val="both"/>
        <w:rPr>
          <w:rFonts w:ascii="Times New Roman" w:eastAsia="Times New Roman" w:hAnsi="Times New Roman" w:cs="Times New Roman"/>
          <w:sz w:val="24"/>
          <w:szCs w:val="24"/>
          <w:lang w:eastAsia="bg-BG"/>
        </w:rPr>
      </w:pPr>
      <w:r w:rsidRPr="006C6A79">
        <w:rPr>
          <w:rFonts w:ascii="Times New Roman" w:eastAsia="Times New Roman" w:hAnsi="Times New Roman" w:cs="Times New Roman"/>
          <w:sz w:val="24"/>
          <w:szCs w:val="24"/>
          <w:lang w:eastAsia="bg-BG"/>
        </w:rPr>
        <w:t>Дата: .........................                                                                           Подпис: ...............................“</w:t>
      </w:r>
    </w:p>
    <w:p w14:paraId="2CD983F2" w14:textId="77777777" w:rsidR="009C2CA3" w:rsidRPr="006C6A79" w:rsidRDefault="009C2CA3" w:rsidP="006C6A79">
      <w:pPr>
        <w:spacing w:after="0" w:line="240" w:lineRule="auto"/>
        <w:ind w:right="-91" w:firstLine="567"/>
        <w:jc w:val="center"/>
        <w:rPr>
          <w:rFonts w:ascii="Times New Roman" w:eastAsia="Times New Roman" w:hAnsi="Times New Roman" w:cs="Times New Roman"/>
          <w:b/>
          <w:sz w:val="24"/>
          <w:szCs w:val="24"/>
          <w:lang w:eastAsia="bg-BG"/>
        </w:rPr>
      </w:pPr>
    </w:p>
    <w:p w14:paraId="2FA7A8FE" w14:textId="77777777" w:rsidR="00DD5B6A" w:rsidRDefault="009C2CA3" w:rsidP="00E93026">
      <w:pPr>
        <w:spacing w:after="0" w:line="240" w:lineRule="auto"/>
        <w:ind w:firstLine="567"/>
        <w:jc w:val="center"/>
        <w:rPr>
          <w:rFonts w:ascii="Times New Roman" w:eastAsia="Times New Roman" w:hAnsi="Times New Roman" w:cs="Times New Roman"/>
          <w:b/>
          <w:color w:val="000000"/>
          <w:sz w:val="24"/>
          <w:szCs w:val="24"/>
          <w:lang w:eastAsia="bg-BG"/>
        </w:rPr>
      </w:pPr>
      <w:r w:rsidRPr="006C6A79">
        <w:rPr>
          <w:rFonts w:ascii="Times New Roman" w:eastAsia="Times New Roman" w:hAnsi="Times New Roman" w:cs="Times New Roman"/>
          <w:b/>
          <w:color w:val="000000"/>
          <w:sz w:val="24"/>
          <w:szCs w:val="24"/>
          <w:lang w:eastAsia="bg-BG"/>
        </w:rPr>
        <w:t>ПРЕХОДНИ И ЗАКЛЮЧИТЕЛНИ РАЗПОРЕДБИ</w:t>
      </w:r>
    </w:p>
    <w:p w14:paraId="4E0AD617" w14:textId="77777777" w:rsidR="00DD5B6A" w:rsidRDefault="00DD5B6A" w:rsidP="00E93026">
      <w:pPr>
        <w:spacing w:after="0" w:line="240" w:lineRule="auto"/>
        <w:ind w:firstLine="567"/>
        <w:jc w:val="center"/>
        <w:rPr>
          <w:rFonts w:ascii="Times New Roman" w:eastAsia="Times New Roman" w:hAnsi="Times New Roman" w:cs="Times New Roman"/>
          <w:b/>
          <w:color w:val="000000"/>
          <w:sz w:val="24"/>
          <w:szCs w:val="24"/>
          <w:lang w:eastAsia="bg-BG"/>
        </w:rPr>
      </w:pPr>
    </w:p>
    <w:p w14:paraId="10C40494" w14:textId="77777777" w:rsidR="003D691C" w:rsidRPr="006C6A79" w:rsidRDefault="00F30F76" w:rsidP="00E93026">
      <w:pPr>
        <w:spacing w:after="0" w:line="240" w:lineRule="auto"/>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w:t>
      </w:r>
      <w:r w:rsidR="009C2CA3" w:rsidRPr="006C6A79">
        <w:rPr>
          <w:rFonts w:ascii="Times New Roman" w:eastAsia="Times New Roman" w:hAnsi="Times New Roman" w:cs="Times New Roman"/>
          <w:b/>
          <w:sz w:val="24"/>
          <w:szCs w:val="24"/>
          <w:lang w:eastAsia="bg-BG"/>
        </w:rPr>
        <w:t xml:space="preserve"> </w:t>
      </w:r>
      <w:r w:rsidR="00835FD3">
        <w:rPr>
          <w:rFonts w:ascii="Times New Roman" w:eastAsia="Times New Roman" w:hAnsi="Times New Roman" w:cs="Times New Roman"/>
          <w:b/>
          <w:sz w:val="24"/>
          <w:szCs w:val="24"/>
          <w:lang w:eastAsia="bg-BG"/>
        </w:rPr>
        <w:t>69</w:t>
      </w:r>
      <w:r w:rsidR="009C2CA3" w:rsidRPr="006C6A79">
        <w:rPr>
          <w:rFonts w:ascii="Times New Roman" w:eastAsia="Times New Roman" w:hAnsi="Times New Roman" w:cs="Times New Roman"/>
          <w:b/>
          <w:sz w:val="24"/>
          <w:szCs w:val="24"/>
          <w:lang w:eastAsia="bg-BG"/>
        </w:rPr>
        <w:t>.</w:t>
      </w:r>
      <w:r w:rsidR="009C2CA3" w:rsidRPr="006C6A79">
        <w:rPr>
          <w:rFonts w:ascii="Times New Roman" w:eastAsia="Times New Roman" w:hAnsi="Times New Roman" w:cs="Times New Roman"/>
          <w:sz w:val="24"/>
          <w:szCs w:val="24"/>
          <w:lang w:eastAsia="bg-BG"/>
        </w:rPr>
        <w:t xml:space="preserve"> </w:t>
      </w:r>
      <w:r w:rsidR="003D691C" w:rsidRPr="006C6A79">
        <w:rPr>
          <w:rFonts w:ascii="Times New Roman" w:eastAsia="Times New Roman" w:hAnsi="Times New Roman" w:cs="Times New Roman"/>
          <w:sz w:val="24"/>
          <w:szCs w:val="24"/>
          <w:lang w:eastAsia="bg-BG"/>
        </w:rPr>
        <w:t xml:space="preserve">До въвеждане в експлоатация на електронния портал за заявяване на административни услуги на Изпълнителна агенция „Автомобилна администрация“ заявленията по тази наредба могат да се подават и по електронен път с квалифициран електронен подпис по реда на Закона за електронния </w:t>
      </w:r>
      <w:r w:rsidR="000E625B">
        <w:rPr>
          <w:rFonts w:ascii="Times New Roman" w:eastAsia="Times New Roman" w:hAnsi="Times New Roman" w:cs="Times New Roman"/>
          <w:sz w:val="24"/>
          <w:szCs w:val="24"/>
          <w:lang w:eastAsia="bg-BG"/>
        </w:rPr>
        <w:t>документ</w:t>
      </w:r>
      <w:r w:rsidR="000E625B" w:rsidRPr="006C6A79">
        <w:rPr>
          <w:rFonts w:ascii="Times New Roman" w:eastAsia="Times New Roman" w:hAnsi="Times New Roman" w:cs="Times New Roman"/>
          <w:sz w:val="24"/>
          <w:szCs w:val="24"/>
          <w:lang w:eastAsia="bg-BG"/>
        </w:rPr>
        <w:t xml:space="preserve"> </w:t>
      </w:r>
      <w:r w:rsidR="003D691C" w:rsidRPr="006C6A79">
        <w:rPr>
          <w:rFonts w:ascii="Times New Roman" w:eastAsia="Times New Roman" w:hAnsi="Times New Roman" w:cs="Times New Roman"/>
          <w:sz w:val="24"/>
          <w:szCs w:val="24"/>
          <w:lang w:eastAsia="bg-BG"/>
        </w:rPr>
        <w:t>и електронните удостоверителни услуги.</w:t>
      </w:r>
    </w:p>
    <w:p w14:paraId="4AF05B89" w14:textId="77777777" w:rsidR="00C928C6" w:rsidRDefault="003D691C" w:rsidP="008B3176">
      <w:pPr>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t xml:space="preserve">§ </w:t>
      </w:r>
      <w:r w:rsidR="00835FD3">
        <w:rPr>
          <w:rFonts w:ascii="Times New Roman" w:hAnsi="Times New Roman" w:cs="Times New Roman"/>
          <w:b/>
          <w:sz w:val="24"/>
          <w:szCs w:val="24"/>
        </w:rPr>
        <w:t>70</w:t>
      </w:r>
      <w:r>
        <w:rPr>
          <w:rFonts w:ascii="Times New Roman" w:hAnsi="Times New Roman" w:cs="Times New Roman"/>
          <w:b/>
          <w:sz w:val="24"/>
          <w:szCs w:val="24"/>
        </w:rPr>
        <w:t xml:space="preserve">. </w:t>
      </w:r>
      <w:r w:rsidRPr="006C6A79">
        <w:rPr>
          <w:rFonts w:ascii="Times New Roman" w:hAnsi="Times New Roman" w:cs="Times New Roman"/>
          <w:sz w:val="24"/>
          <w:szCs w:val="24"/>
        </w:rPr>
        <w:t xml:space="preserve">Издадените до влизането в сила на тази наредба разрешителни за международни автобусни линии до държави, които не са членки на Европейския съюз, запазват действието си до изтичането на срока на тяхната валидност. </w:t>
      </w:r>
      <w:r w:rsidR="001A28D3">
        <w:rPr>
          <w:rFonts w:ascii="Times New Roman" w:hAnsi="Times New Roman" w:cs="Times New Roman"/>
          <w:sz w:val="24"/>
          <w:szCs w:val="24"/>
        </w:rPr>
        <w:t xml:space="preserve"> </w:t>
      </w:r>
    </w:p>
    <w:p w14:paraId="01F47256" w14:textId="77777777" w:rsidR="008B3176" w:rsidRDefault="00C928C6" w:rsidP="008B3176">
      <w:pPr>
        <w:spacing w:after="0"/>
        <w:ind w:firstLine="567"/>
        <w:jc w:val="both"/>
        <w:rPr>
          <w:rFonts w:ascii="Times New Roman" w:hAnsi="Times New Roman" w:cs="Times New Roman"/>
          <w:sz w:val="24"/>
          <w:szCs w:val="24"/>
        </w:rPr>
      </w:pPr>
      <w:r w:rsidRPr="004C3E06">
        <w:rPr>
          <w:rFonts w:ascii="Times New Roman" w:hAnsi="Times New Roman" w:cs="Times New Roman"/>
          <w:b/>
          <w:sz w:val="24"/>
          <w:szCs w:val="24"/>
        </w:rPr>
        <w:t xml:space="preserve">§ </w:t>
      </w:r>
      <w:r w:rsidR="00835FD3" w:rsidRPr="004C3E06">
        <w:rPr>
          <w:rFonts w:ascii="Times New Roman" w:hAnsi="Times New Roman" w:cs="Times New Roman"/>
          <w:b/>
          <w:sz w:val="24"/>
          <w:szCs w:val="24"/>
        </w:rPr>
        <w:t>71</w:t>
      </w:r>
      <w:r w:rsidR="00FF5566" w:rsidRPr="004C3E06">
        <w:rPr>
          <w:rFonts w:ascii="Times New Roman" w:hAnsi="Times New Roman" w:cs="Times New Roman"/>
          <w:b/>
          <w:sz w:val="24"/>
          <w:szCs w:val="24"/>
        </w:rPr>
        <w:t>.</w:t>
      </w:r>
      <w:r w:rsidRPr="004C3E06">
        <w:rPr>
          <w:rFonts w:ascii="Times New Roman" w:hAnsi="Times New Roman" w:cs="Times New Roman"/>
          <w:sz w:val="24"/>
          <w:szCs w:val="24"/>
        </w:rPr>
        <w:t xml:space="preserve"> </w:t>
      </w:r>
      <w:r w:rsidR="00FF5566" w:rsidRPr="004C3E06">
        <w:rPr>
          <w:rFonts w:ascii="Times New Roman" w:hAnsi="Times New Roman" w:cs="Times New Roman"/>
          <w:sz w:val="24"/>
          <w:szCs w:val="24"/>
        </w:rPr>
        <w:t xml:space="preserve">Започнатите </w:t>
      </w:r>
      <w:r w:rsidR="002D4D3E" w:rsidRPr="004C3E06">
        <w:rPr>
          <w:rFonts w:ascii="Times New Roman" w:hAnsi="Times New Roman" w:cs="Times New Roman"/>
          <w:sz w:val="24"/>
          <w:szCs w:val="24"/>
        </w:rPr>
        <w:t>и недовършени до влизане в сила на тази наредба</w:t>
      </w:r>
      <w:r w:rsidR="00FF5566" w:rsidRPr="004C3E06">
        <w:rPr>
          <w:rFonts w:ascii="Times New Roman" w:hAnsi="Times New Roman" w:cs="Times New Roman"/>
          <w:sz w:val="24"/>
          <w:szCs w:val="24"/>
        </w:rPr>
        <w:t xml:space="preserve"> производства</w:t>
      </w:r>
      <w:r w:rsidR="002D4D3E" w:rsidRPr="004C3E06">
        <w:rPr>
          <w:rFonts w:ascii="Times New Roman" w:hAnsi="Times New Roman" w:cs="Times New Roman"/>
          <w:sz w:val="24"/>
          <w:szCs w:val="24"/>
        </w:rPr>
        <w:t xml:space="preserve"> се довършват по досегашния ред.</w:t>
      </w:r>
    </w:p>
    <w:p w14:paraId="19D2FF5F" w14:textId="77777777" w:rsidR="008B3176" w:rsidRPr="00892E29" w:rsidRDefault="008B3176" w:rsidP="008B3176">
      <w:pPr>
        <w:spacing w:after="0"/>
        <w:ind w:firstLine="567"/>
        <w:jc w:val="both"/>
        <w:rPr>
          <w:rFonts w:ascii="Times New Roman" w:hAnsi="Times New Roman" w:cs="Times New Roman"/>
          <w:sz w:val="24"/>
          <w:szCs w:val="24"/>
        </w:rPr>
      </w:pPr>
      <w:r w:rsidRPr="00892E29">
        <w:rPr>
          <w:rFonts w:ascii="Times New Roman" w:hAnsi="Times New Roman" w:cs="Times New Roman"/>
          <w:b/>
          <w:sz w:val="24"/>
          <w:szCs w:val="24"/>
        </w:rPr>
        <w:t>§ 7</w:t>
      </w:r>
      <w:r w:rsidR="00835FD3">
        <w:rPr>
          <w:rFonts w:ascii="Times New Roman" w:hAnsi="Times New Roman" w:cs="Times New Roman"/>
          <w:b/>
          <w:sz w:val="24"/>
          <w:szCs w:val="24"/>
        </w:rPr>
        <w:t>2</w:t>
      </w:r>
      <w:r w:rsidRPr="00892E29">
        <w:rPr>
          <w:rFonts w:ascii="Times New Roman" w:hAnsi="Times New Roman" w:cs="Times New Roman"/>
          <w:b/>
          <w:sz w:val="24"/>
          <w:szCs w:val="24"/>
        </w:rPr>
        <w:t xml:space="preserve">. </w:t>
      </w:r>
      <w:r w:rsidRPr="00892E29">
        <w:rPr>
          <w:rFonts w:ascii="Times New Roman" w:hAnsi="Times New Roman" w:cs="Times New Roman"/>
          <w:sz w:val="24"/>
          <w:szCs w:val="24"/>
        </w:rPr>
        <w:t xml:space="preserve">В чл. 12, ал. 1, т. 2 от Наредба № H-3 от 7.04.2009 г. за необходимите мерки за изпълнението и прилагането на Регламент (ЕС) № 165/2014 на Европейския парламент и на Съвета от 4 февруари 2014 г. относно тахографите в автомобилния транспорт, за отмяна на Регламент (ЕИО) № 3821/85 на Съвета относно контролните уреди за регистриране на данните за движението при автомобилен транспорт и за изменение на Регламент (ЕО) № 561/2006 на Европейския парламент и на Съвета за хармонизиране на някои разпоредби от социалното законодателство, свързани с автомобилния транспорт и за необходимите мерки за изпълнението и прилагането на Регламент (ЕО) № 561/2006 на Европейския парламент и на Съвета от 15 март 2006 г. за хармонизиране на някои разпоредби от социалното законодателство, свързани с автомобилния транспорт, за изменение на Регламенти (ЕИО) № </w:t>
      </w:r>
      <w:r w:rsidRPr="00C74D6A">
        <w:rPr>
          <w:rFonts w:ascii="Times New Roman" w:hAnsi="Times New Roman" w:cs="Times New Roman"/>
          <w:sz w:val="24"/>
          <w:szCs w:val="24"/>
        </w:rPr>
        <w:t>3821/85 и (ЕО) № 2135/98 на Съвета и за отмяна на Регламент (ЕИО) № 3820/85 на Съвета</w:t>
      </w:r>
      <w:r w:rsidR="00C74D6A" w:rsidRPr="00C74D6A">
        <w:rPr>
          <w:rFonts w:ascii="Times New Roman" w:hAnsi="Times New Roman" w:cs="Times New Roman"/>
          <w:sz w:val="24"/>
          <w:szCs w:val="24"/>
        </w:rPr>
        <w:t xml:space="preserve"> (обн., ДВ, бр. 31 от 2009 г., изм. и доп., бр. 33 от 2011 г., изм., бр. 15 от 2016 г., доп., бр. 74 от 2019 г., изм. и доп., бр. 68 от 2023 г.)</w:t>
      </w:r>
      <w:r w:rsidRPr="00C74D6A">
        <w:rPr>
          <w:rFonts w:ascii="Times New Roman" w:hAnsi="Times New Roman" w:cs="Times New Roman"/>
          <w:sz w:val="24"/>
          <w:szCs w:val="24"/>
        </w:rPr>
        <w:t>, след думата „средство“ запетаята се заличава, а думата „издадено“ се заменя с „и легализиран превод на свидетелството за управление на МПС в</w:t>
      </w:r>
      <w:r w:rsidRPr="00892E29">
        <w:rPr>
          <w:rFonts w:ascii="Times New Roman" w:hAnsi="Times New Roman" w:cs="Times New Roman"/>
          <w:sz w:val="24"/>
          <w:szCs w:val="24"/>
        </w:rPr>
        <w:t xml:space="preserve"> случай, че документът не е издаден“.</w:t>
      </w:r>
    </w:p>
    <w:p w14:paraId="445C9A50" w14:textId="2FE9FE75" w:rsidR="00783316" w:rsidRDefault="003D691C" w:rsidP="00A670F0">
      <w:pPr>
        <w:spacing w:after="0"/>
        <w:ind w:firstLine="567"/>
        <w:jc w:val="both"/>
        <w:rPr>
          <w:rFonts w:ascii="Times New Roman" w:hAnsi="Times New Roman" w:cs="Times New Roman"/>
          <w:sz w:val="24"/>
          <w:szCs w:val="24"/>
        </w:rPr>
      </w:pPr>
      <w:r w:rsidRPr="006C6A79">
        <w:rPr>
          <w:rFonts w:ascii="Times New Roman" w:hAnsi="Times New Roman" w:cs="Times New Roman"/>
          <w:b/>
          <w:sz w:val="24"/>
          <w:szCs w:val="24"/>
        </w:rPr>
        <w:lastRenderedPageBreak/>
        <w:t xml:space="preserve">§ </w:t>
      </w:r>
      <w:r w:rsidR="00835FD3">
        <w:rPr>
          <w:rFonts w:ascii="Times New Roman" w:hAnsi="Times New Roman" w:cs="Times New Roman"/>
          <w:b/>
          <w:sz w:val="24"/>
          <w:szCs w:val="24"/>
        </w:rPr>
        <w:t>73</w:t>
      </w:r>
      <w:r w:rsidRPr="006C6A79">
        <w:rPr>
          <w:rFonts w:ascii="Times New Roman" w:hAnsi="Times New Roman" w:cs="Times New Roman"/>
          <w:b/>
          <w:sz w:val="24"/>
          <w:szCs w:val="24"/>
        </w:rPr>
        <w:t>.</w:t>
      </w:r>
      <w:r w:rsidRPr="006C6A79">
        <w:rPr>
          <w:rFonts w:ascii="Times New Roman" w:hAnsi="Times New Roman" w:cs="Times New Roman"/>
          <w:sz w:val="24"/>
          <w:szCs w:val="24"/>
        </w:rPr>
        <w:t xml:space="preserve"> Наредбата влиза в сила от деня на обнародването ѝ в „Държавен вестник“ с изключение на</w:t>
      </w:r>
      <w:r w:rsidR="00A670F0" w:rsidRPr="00A670F0">
        <w:rPr>
          <w:rFonts w:ascii="Times New Roman" w:hAnsi="Times New Roman" w:cs="Times New Roman"/>
          <w:sz w:val="24"/>
          <w:szCs w:val="24"/>
        </w:rPr>
        <w:t xml:space="preserve"> </w:t>
      </w:r>
      <w:r w:rsidR="00A670F0">
        <w:rPr>
          <w:rFonts w:ascii="Times New Roman" w:hAnsi="Times New Roman" w:cs="Times New Roman"/>
          <w:sz w:val="24"/>
          <w:szCs w:val="24"/>
        </w:rPr>
        <w:t>§ 5 относно чл. 20, §</w:t>
      </w:r>
      <w:r w:rsidR="00AB1945">
        <w:rPr>
          <w:rFonts w:ascii="Times New Roman" w:hAnsi="Times New Roman" w:cs="Times New Roman"/>
          <w:sz w:val="24"/>
          <w:szCs w:val="24"/>
        </w:rPr>
        <w:t xml:space="preserve"> 6 относно чл. 22, § 8</w:t>
      </w:r>
      <w:r w:rsidR="003D1656">
        <w:rPr>
          <w:rFonts w:ascii="Times New Roman" w:hAnsi="Times New Roman" w:cs="Times New Roman"/>
          <w:sz w:val="24"/>
          <w:szCs w:val="24"/>
        </w:rPr>
        <w:t xml:space="preserve"> относно чл. 25</w:t>
      </w:r>
      <w:r w:rsidR="009A0546">
        <w:rPr>
          <w:rFonts w:ascii="Times New Roman" w:hAnsi="Times New Roman" w:cs="Times New Roman"/>
          <w:sz w:val="24"/>
          <w:szCs w:val="24"/>
        </w:rPr>
        <w:t>,</w:t>
      </w:r>
      <w:r w:rsidR="00783316">
        <w:rPr>
          <w:rFonts w:ascii="Times New Roman" w:hAnsi="Times New Roman" w:cs="Times New Roman"/>
          <w:sz w:val="24"/>
          <w:szCs w:val="24"/>
        </w:rPr>
        <w:t xml:space="preserve"> </w:t>
      </w:r>
      <w:r w:rsidR="00783316" w:rsidRPr="006C6A79">
        <w:rPr>
          <w:rFonts w:ascii="Times New Roman" w:hAnsi="Times New Roman" w:cs="Times New Roman"/>
          <w:sz w:val="24"/>
          <w:szCs w:val="24"/>
        </w:rPr>
        <w:t xml:space="preserve">§ </w:t>
      </w:r>
      <w:r w:rsidR="00AB1945">
        <w:rPr>
          <w:rFonts w:ascii="Times New Roman" w:hAnsi="Times New Roman" w:cs="Times New Roman"/>
          <w:sz w:val="24"/>
          <w:szCs w:val="24"/>
        </w:rPr>
        <w:t>14</w:t>
      </w:r>
      <w:r w:rsidR="007D0C25">
        <w:rPr>
          <w:rFonts w:ascii="Times New Roman" w:hAnsi="Times New Roman" w:cs="Times New Roman"/>
          <w:sz w:val="24"/>
          <w:szCs w:val="24"/>
        </w:rPr>
        <w:t>,</w:t>
      </w:r>
      <w:r w:rsidR="003D1656">
        <w:rPr>
          <w:rFonts w:ascii="Times New Roman" w:hAnsi="Times New Roman" w:cs="Times New Roman"/>
          <w:sz w:val="24"/>
          <w:szCs w:val="24"/>
        </w:rPr>
        <w:t xml:space="preserve"> т. </w:t>
      </w:r>
      <w:r w:rsidR="00A37474">
        <w:rPr>
          <w:rFonts w:ascii="Times New Roman" w:hAnsi="Times New Roman" w:cs="Times New Roman"/>
          <w:sz w:val="24"/>
          <w:szCs w:val="24"/>
        </w:rPr>
        <w:t>3</w:t>
      </w:r>
      <w:r w:rsidR="00783316" w:rsidRPr="006C6A79">
        <w:rPr>
          <w:rFonts w:ascii="Times New Roman" w:hAnsi="Times New Roman" w:cs="Times New Roman"/>
          <w:sz w:val="24"/>
          <w:szCs w:val="24"/>
        </w:rPr>
        <w:t xml:space="preserve"> </w:t>
      </w:r>
      <w:r w:rsidR="00783316" w:rsidRPr="00B93BFD">
        <w:rPr>
          <w:rFonts w:ascii="Times New Roman" w:hAnsi="Times New Roman" w:cs="Times New Roman"/>
          <w:sz w:val="24"/>
          <w:szCs w:val="24"/>
        </w:rPr>
        <w:t>относно чл. 35, ал. 1, т. 11</w:t>
      </w:r>
      <w:r w:rsidR="009A0546">
        <w:rPr>
          <w:rFonts w:ascii="Times New Roman" w:hAnsi="Times New Roman" w:cs="Times New Roman"/>
          <w:sz w:val="24"/>
          <w:szCs w:val="24"/>
        </w:rPr>
        <w:t xml:space="preserve"> и § 59 относно Приложение № 14 към чл. 20, ал. 2</w:t>
      </w:r>
      <w:r w:rsidR="00783316" w:rsidRPr="00B93BFD">
        <w:rPr>
          <w:rFonts w:ascii="Times New Roman" w:hAnsi="Times New Roman" w:cs="Times New Roman"/>
          <w:sz w:val="24"/>
          <w:szCs w:val="24"/>
        </w:rPr>
        <w:t xml:space="preserve">, които влизат в сила </w:t>
      </w:r>
      <w:r w:rsidR="00783316">
        <w:rPr>
          <w:rFonts w:ascii="Times New Roman" w:hAnsi="Times New Roman" w:cs="Times New Roman"/>
          <w:sz w:val="24"/>
          <w:szCs w:val="24"/>
        </w:rPr>
        <w:t>шест</w:t>
      </w:r>
      <w:r w:rsidR="00783316" w:rsidRPr="00B93BFD">
        <w:rPr>
          <w:rFonts w:ascii="Times New Roman" w:hAnsi="Times New Roman" w:cs="Times New Roman"/>
          <w:sz w:val="24"/>
          <w:szCs w:val="24"/>
        </w:rPr>
        <w:t xml:space="preserve"> месеца след обнародването</w:t>
      </w:r>
      <w:r w:rsidR="00783316" w:rsidRPr="006C6A79">
        <w:rPr>
          <w:rFonts w:ascii="Times New Roman" w:hAnsi="Times New Roman" w:cs="Times New Roman"/>
          <w:sz w:val="24"/>
          <w:szCs w:val="24"/>
        </w:rPr>
        <w:t xml:space="preserve"> на тази наредба в „Държавен вестник“.</w:t>
      </w:r>
      <w:r w:rsidR="00783316">
        <w:rPr>
          <w:rFonts w:ascii="Times New Roman" w:hAnsi="Times New Roman" w:cs="Times New Roman"/>
          <w:sz w:val="24"/>
          <w:szCs w:val="24"/>
        </w:rPr>
        <w:t xml:space="preserve"> </w:t>
      </w:r>
    </w:p>
    <w:p w14:paraId="1503C4B6" w14:textId="77777777" w:rsidR="009C2CA3" w:rsidRDefault="009C2CA3" w:rsidP="006C6A79">
      <w:pPr>
        <w:spacing w:after="0" w:line="240" w:lineRule="auto"/>
        <w:ind w:firstLine="567"/>
        <w:rPr>
          <w:rFonts w:ascii="Times New Roman" w:eastAsia="Times New Roman" w:hAnsi="Times New Roman" w:cs="Times New Roman"/>
          <w:sz w:val="24"/>
          <w:szCs w:val="24"/>
          <w:lang w:eastAsia="bg-BG"/>
        </w:rPr>
      </w:pPr>
    </w:p>
    <w:p w14:paraId="4C9E3948" w14:textId="77777777" w:rsidR="00DD5B6A" w:rsidRDefault="00DD5B6A" w:rsidP="006C6A79">
      <w:pPr>
        <w:spacing w:after="0" w:line="240" w:lineRule="auto"/>
        <w:ind w:firstLine="567"/>
        <w:rPr>
          <w:rFonts w:ascii="Times New Roman" w:eastAsia="Times New Roman" w:hAnsi="Times New Roman" w:cs="Times New Roman"/>
          <w:sz w:val="24"/>
          <w:szCs w:val="24"/>
          <w:lang w:eastAsia="bg-BG"/>
        </w:rPr>
      </w:pPr>
    </w:p>
    <w:p w14:paraId="6D085DB7" w14:textId="77777777" w:rsidR="00A37474" w:rsidRDefault="00A37474" w:rsidP="006C6A79">
      <w:pPr>
        <w:spacing w:after="0" w:line="240" w:lineRule="auto"/>
        <w:ind w:firstLine="567"/>
        <w:rPr>
          <w:rFonts w:ascii="Times New Roman" w:eastAsia="Times New Roman" w:hAnsi="Times New Roman" w:cs="Times New Roman"/>
          <w:sz w:val="24"/>
          <w:szCs w:val="24"/>
          <w:lang w:eastAsia="bg-BG"/>
        </w:rPr>
      </w:pPr>
    </w:p>
    <w:p w14:paraId="75001828" w14:textId="77777777" w:rsidR="00DE418D" w:rsidRDefault="00DE418D" w:rsidP="006C6A79">
      <w:pPr>
        <w:spacing w:after="0" w:line="240" w:lineRule="auto"/>
        <w:ind w:firstLine="567"/>
        <w:rPr>
          <w:rFonts w:ascii="Times New Roman" w:eastAsia="Times New Roman" w:hAnsi="Times New Roman" w:cs="Times New Roman"/>
          <w:sz w:val="24"/>
          <w:szCs w:val="24"/>
          <w:lang w:eastAsia="bg-BG"/>
        </w:rPr>
      </w:pPr>
    </w:p>
    <w:p w14:paraId="1FABBF47" w14:textId="77777777" w:rsidR="00173A9D" w:rsidRPr="006C6A79" w:rsidRDefault="00173A9D" w:rsidP="006C6A79">
      <w:pPr>
        <w:spacing w:after="0" w:line="240" w:lineRule="auto"/>
        <w:ind w:firstLine="567"/>
        <w:rPr>
          <w:rFonts w:ascii="Times New Roman" w:eastAsia="Times New Roman" w:hAnsi="Times New Roman" w:cs="Times New Roman"/>
          <w:sz w:val="24"/>
          <w:szCs w:val="24"/>
          <w:lang w:eastAsia="bg-BG"/>
        </w:rPr>
      </w:pPr>
    </w:p>
    <w:p w14:paraId="1AD5CD4E" w14:textId="77777777" w:rsidR="009C2CA3" w:rsidRPr="006C6A79" w:rsidRDefault="009C2CA3" w:rsidP="006C6A79">
      <w:pPr>
        <w:spacing w:after="0" w:line="240" w:lineRule="auto"/>
        <w:ind w:firstLine="567"/>
        <w:rPr>
          <w:rFonts w:ascii="Times New Roman" w:eastAsia="Times New Roman" w:hAnsi="Times New Roman" w:cs="Times New Roman"/>
          <w:sz w:val="24"/>
          <w:szCs w:val="24"/>
          <w:lang w:eastAsia="bg-BG"/>
        </w:rPr>
      </w:pPr>
    </w:p>
    <w:p w14:paraId="1731D9E4" w14:textId="77777777" w:rsidR="009C2CA3" w:rsidRPr="00C720DB" w:rsidRDefault="00C720DB" w:rsidP="00E270A8">
      <w:pPr>
        <w:spacing w:after="0" w:line="240" w:lineRule="auto"/>
        <w:rPr>
          <w:rFonts w:ascii="Times New Roman" w:eastAsia="Times New Roman" w:hAnsi="Times New Roman" w:cs="Times New Roman"/>
          <w:b/>
          <w:sz w:val="24"/>
          <w:szCs w:val="24"/>
          <w:lang w:eastAsia="bg-BG"/>
        </w:rPr>
      </w:pPr>
      <w:r w:rsidRPr="00C720DB">
        <w:rPr>
          <w:rFonts w:ascii="Times New Roman" w:eastAsia="Times New Roman" w:hAnsi="Times New Roman" w:cs="Times New Roman"/>
          <w:b/>
          <w:sz w:val="24"/>
          <w:szCs w:val="24"/>
          <w:lang w:eastAsia="bg-BG"/>
        </w:rPr>
        <w:t>Корман Исмаилов</w:t>
      </w:r>
    </w:p>
    <w:p w14:paraId="6E80CE47" w14:textId="77777777" w:rsidR="009C2CA3" w:rsidRPr="00C720DB" w:rsidRDefault="00C720DB" w:rsidP="00E270A8">
      <w:pPr>
        <w:spacing w:after="0" w:line="240" w:lineRule="auto"/>
        <w:rPr>
          <w:rFonts w:ascii="Times New Roman" w:eastAsia="Times New Roman" w:hAnsi="Times New Roman" w:cs="Times New Roman"/>
          <w:i/>
          <w:sz w:val="24"/>
          <w:szCs w:val="24"/>
          <w:lang w:eastAsia="bg-BG"/>
        </w:rPr>
      </w:pPr>
      <w:r w:rsidRPr="00C720DB">
        <w:rPr>
          <w:rFonts w:ascii="Times New Roman" w:eastAsia="Times New Roman" w:hAnsi="Times New Roman" w:cs="Times New Roman"/>
          <w:bCs/>
          <w:i/>
          <w:iCs/>
          <w:sz w:val="24"/>
          <w:szCs w:val="20"/>
          <w:lang w:eastAsia="bg-BG"/>
        </w:rPr>
        <w:t>М</w:t>
      </w:r>
      <w:r w:rsidR="009C2CA3" w:rsidRPr="00C720DB">
        <w:rPr>
          <w:rFonts w:ascii="Times New Roman" w:eastAsia="Times New Roman" w:hAnsi="Times New Roman" w:cs="Times New Roman"/>
          <w:i/>
          <w:sz w:val="24"/>
          <w:szCs w:val="24"/>
          <w:lang w:eastAsia="bg-BG"/>
        </w:rPr>
        <w:t>инистър на транспорта и съобщенията</w:t>
      </w:r>
    </w:p>
    <w:p w14:paraId="5E765A73" w14:textId="77777777" w:rsidR="009C2CA3" w:rsidRPr="006C6A79" w:rsidRDefault="009C2CA3" w:rsidP="006C6A79">
      <w:pPr>
        <w:spacing w:after="0" w:line="240" w:lineRule="auto"/>
        <w:ind w:right="-2" w:firstLine="567"/>
        <w:jc w:val="right"/>
        <w:rPr>
          <w:rFonts w:ascii="Times New Roman" w:hAnsi="Times New Roman" w:cs="Times New Roman"/>
          <w:sz w:val="24"/>
          <w:szCs w:val="24"/>
        </w:rPr>
      </w:pPr>
    </w:p>
    <w:p w14:paraId="7D78D3E7" w14:textId="77777777" w:rsidR="00DD5B6A" w:rsidRDefault="00DD5B6A" w:rsidP="00E270A8">
      <w:pPr>
        <w:spacing w:after="0" w:line="240" w:lineRule="auto"/>
        <w:jc w:val="both"/>
        <w:rPr>
          <w:rFonts w:ascii="Times New Roman" w:eastAsia="Times New Roman" w:hAnsi="Times New Roman" w:cs="Times New Roman"/>
          <w:color w:val="000000"/>
          <w:sz w:val="24"/>
          <w:szCs w:val="24"/>
          <w:lang w:eastAsia="bg-BG"/>
        </w:rPr>
      </w:pPr>
    </w:p>
    <w:p w14:paraId="1F6634DD" w14:textId="77777777" w:rsidR="00E432B2" w:rsidRDefault="00E432B2" w:rsidP="00E270A8">
      <w:pPr>
        <w:spacing w:after="0" w:line="240" w:lineRule="auto"/>
        <w:jc w:val="both"/>
        <w:rPr>
          <w:rFonts w:ascii="Times New Roman" w:eastAsia="Times New Roman" w:hAnsi="Times New Roman" w:cs="Times New Roman"/>
          <w:color w:val="000000"/>
          <w:sz w:val="24"/>
          <w:szCs w:val="24"/>
          <w:lang w:eastAsia="bg-BG"/>
        </w:rPr>
      </w:pPr>
    </w:p>
    <w:p w14:paraId="2F06C426" w14:textId="77777777" w:rsidR="00E432B2" w:rsidRDefault="00E432B2" w:rsidP="00E270A8">
      <w:pPr>
        <w:spacing w:after="0" w:line="240" w:lineRule="auto"/>
        <w:jc w:val="both"/>
        <w:rPr>
          <w:rFonts w:ascii="Times New Roman" w:eastAsia="Times New Roman" w:hAnsi="Times New Roman" w:cs="Times New Roman"/>
          <w:color w:val="000000"/>
          <w:sz w:val="24"/>
          <w:szCs w:val="24"/>
          <w:lang w:eastAsia="bg-BG"/>
        </w:rPr>
      </w:pPr>
      <w:bookmarkStart w:id="0" w:name="_GoBack"/>
      <w:bookmarkEnd w:id="0"/>
    </w:p>
    <w:sectPr w:rsidR="00E432B2" w:rsidSect="009C2CA3">
      <w:footerReference w:type="default" r:id="rId9"/>
      <w:type w:val="continuous"/>
      <w:pgSz w:w="11906" w:h="16838"/>
      <w:pgMar w:top="1417" w:right="849"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A88B4" w14:textId="77777777" w:rsidR="00E24E40" w:rsidRDefault="00E24E40">
      <w:pPr>
        <w:spacing w:after="0" w:line="240" w:lineRule="auto"/>
      </w:pPr>
      <w:r>
        <w:separator/>
      </w:r>
    </w:p>
  </w:endnote>
  <w:endnote w:type="continuationSeparator" w:id="0">
    <w:p w14:paraId="6D2E1A2C" w14:textId="77777777" w:rsidR="00E24E40" w:rsidRDefault="00E2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11078"/>
      <w:docPartObj>
        <w:docPartGallery w:val="Page Numbers (Bottom of Page)"/>
        <w:docPartUnique/>
      </w:docPartObj>
    </w:sdtPr>
    <w:sdtEndPr>
      <w:rPr>
        <w:noProof/>
      </w:rPr>
    </w:sdtEndPr>
    <w:sdtContent>
      <w:p w14:paraId="4620AC1B" w14:textId="2C116DA6" w:rsidR="007E355C" w:rsidRDefault="007E355C">
        <w:pPr>
          <w:pStyle w:val="Footer"/>
          <w:jc w:val="right"/>
        </w:pPr>
        <w:r>
          <w:fldChar w:fldCharType="begin"/>
        </w:r>
        <w:r>
          <w:instrText xml:space="preserve"> PAGE   \* MERGEFORMAT </w:instrText>
        </w:r>
        <w:r>
          <w:fldChar w:fldCharType="separate"/>
        </w:r>
        <w:r w:rsidR="00B233FC">
          <w:rPr>
            <w:noProof/>
          </w:rPr>
          <w:t>34</w:t>
        </w:r>
        <w:r>
          <w:rPr>
            <w:noProof/>
          </w:rPr>
          <w:fldChar w:fldCharType="end"/>
        </w:r>
      </w:p>
    </w:sdtContent>
  </w:sdt>
  <w:p w14:paraId="6E775595" w14:textId="77777777" w:rsidR="007E355C" w:rsidRDefault="007E3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381D5" w14:textId="77777777" w:rsidR="00E24E40" w:rsidRDefault="00E24E40">
      <w:pPr>
        <w:spacing w:after="0" w:line="240" w:lineRule="auto"/>
      </w:pPr>
      <w:r>
        <w:separator/>
      </w:r>
    </w:p>
  </w:footnote>
  <w:footnote w:type="continuationSeparator" w:id="0">
    <w:p w14:paraId="38ADB8F1" w14:textId="77777777" w:rsidR="00E24E40" w:rsidRDefault="00E24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F6E"/>
    <w:multiLevelType w:val="hybridMultilevel"/>
    <w:tmpl w:val="B204B772"/>
    <w:lvl w:ilvl="0" w:tplc="913884EC">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1" w15:restartNumberingAfterBreak="0">
    <w:nsid w:val="055660D3"/>
    <w:multiLevelType w:val="hybridMultilevel"/>
    <w:tmpl w:val="56D460A2"/>
    <w:lvl w:ilvl="0" w:tplc="BC0ED5CE">
      <w:start w:val="1"/>
      <w:numFmt w:val="decimal"/>
      <w:lvlText w:val="%1."/>
      <w:lvlJc w:val="left"/>
      <w:pPr>
        <w:ind w:left="1353" w:hanging="360"/>
      </w:pPr>
      <w:rPr>
        <w:rFonts w:hint="default"/>
        <w:strike/>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2" w15:restartNumberingAfterBreak="0">
    <w:nsid w:val="07365AE5"/>
    <w:multiLevelType w:val="hybridMultilevel"/>
    <w:tmpl w:val="970AF9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CDA30ED"/>
    <w:multiLevelType w:val="hybridMultilevel"/>
    <w:tmpl w:val="5CC2DE2E"/>
    <w:lvl w:ilvl="0" w:tplc="7BF6248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D925F0D"/>
    <w:multiLevelType w:val="hybridMultilevel"/>
    <w:tmpl w:val="145A274C"/>
    <w:lvl w:ilvl="0" w:tplc="04020001">
      <w:start w:val="1"/>
      <w:numFmt w:val="bullet"/>
      <w:lvlText w:val=""/>
      <w:lvlJc w:val="left"/>
      <w:pPr>
        <w:ind w:left="578" w:hanging="360"/>
      </w:pPr>
      <w:rPr>
        <w:rFonts w:ascii="Symbol" w:hAnsi="Symbol"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5" w15:restartNumberingAfterBreak="0">
    <w:nsid w:val="0F5F682C"/>
    <w:multiLevelType w:val="hybridMultilevel"/>
    <w:tmpl w:val="DFBAA294"/>
    <w:lvl w:ilvl="0" w:tplc="01DC968C">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6" w15:restartNumberingAfterBreak="0">
    <w:nsid w:val="0FF00C02"/>
    <w:multiLevelType w:val="hybridMultilevel"/>
    <w:tmpl w:val="C03EC4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199495C"/>
    <w:multiLevelType w:val="hybridMultilevel"/>
    <w:tmpl w:val="E886EE3C"/>
    <w:lvl w:ilvl="0" w:tplc="B9A0B66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15:restartNumberingAfterBreak="0">
    <w:nsid w:val="135674E5"/>
    <w:multiLevelType w:val="hybridMultilevel"/>
    <w:tmpl w:val="CC1CCF2E"/>
    <w:lvl w:ilvl="0" w:tplc="859404C8">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153F34E0"/>
    <w:multiLevelType w:val="hybridMultilevel"/>
    <w:tmpl w:val="657817F8"/>
    <w:lvl w:ilvl="0" w:tplc="54A8474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15:restartNumberingAfterBreak="0">
    <w:nsid w:val="16C23991"/>
    <w:multiLevelType w:val="multilevel"/>
    <w:tmpl w:val="30B4AF94"/>
    <w:lvl w:ilvl="0">
      <w:start w:val="5"/>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183C60F7"/>
    <w:multiLevelType w:val="hybridMultilevel"/>
    <w:tmpl w:val="30D8473A"/>
    <w:lvl w:ilvl="0" w:tplc="CFFEFF9E">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8F647DA"/>
    <w:multiLevelType w:val="hybridMultilevel"/>
    <w:tmpl w:val="355C6E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E305B6D"/>
    <w:multiLevelType w:val="hybridMultilevel"/>
    <w:tmpl w:val="6CF2E860"/>
    <w:lvl w:ilvl="0" w:tplc="B1768C8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15:restartNumberingAfterBreak="0">
    <w:nsid w:val="1F0E0B7E"/>
    <w:multiLevelType w:val="hybridMultilevel"/>
    <w:tmpl w:val="73F889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59A3DA2"/>
    <w:multiLevelType w:val="hybridMultilevel"/>
    <w:tmpl w:val="57A48B72"/>
    <w:lvl w:ilvl="0" w:tplc="04020001">
      <w:start w:val="1"/>
      <w:numFmt w:val="bullet"/>
      <w:lvlText w:val=""/>
      <w:lvlJc w:val="left"/>
      <w:pPr>
        <w:ind w:left="840" w:hanging="360"/>
      </w:pPr>
      <w:rPr>
        <w:rFonts w:ascii="Symbol" w:hAnsi="Symbol"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16" w15:restartNumberingAfterBreak="0">
    <w:nsid w:val="25EE4D13"/>
    <w:multiLevelType w:val="hybridMultilevel"/>
    <w:tmpl w:val="6AC0BFB6"/>
    <w:lvl w:ilvl="0" w:tplc="4E1CE8CC">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7" w15:restartNumberingAfterBreak="0">
    <w:nsid w:val="28296F9D"/>
    <w:multiLevelType w:val="hybridMultilevel"/>
    <w:tmpl w:val="CC848D5C"/>
    <w:lvl w:ilvl="0" w:tplc="981A9BE2">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8" w15:restartNumberingAfterBreak="0">
    <w:nsid w:val="28976D14"/>
    <w:multiLevelType w:val="hybridMultilevel"/>
    <w:tmpl w:val="8A44DDB6"/>
    <w:lvl w:ilvl="0" w:tplc="528C2D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364823"/>
    <w:multiLevelType w:val="hybridMultilevel"/>
    <w:tmpl w:val="6AF25892"/>
    <w:lvl w:ilvl="0" w:tplc="DD70BEE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0" w15:restartNumberingAfterBreak="0">
    <w:nsid w:val="2A181885"/>
    <w:multiLevelType w:val="hybridMultilevel"/>
    <w:tmpl w:val="C054CAC4"/>
    <w:lvl w:ilvl="0" w:tplc="AC445A2C">
      <w:start w:val="1"/>
      <w:numFmt w:val="decimal"/>
      <w:lvlText w:val="%1."/>
      <w:lvlJc w:val="left"/>
      <w:pPr>
        <w:ind w:left="930" w:hanging="360"/>
      </w:pPr>
      <w:rPr>
        <w:rFonts w:hint="default"/>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21" w15:restartNumberingAfterBreak="0">
    <w:nsid w:val="2B8549FF"/>
    <w:multiLevelType w:val="hybridMultilevel"/>
    <w:tmpl w:val="E3A6FA94"/>
    <w:lvl w:ilvl="0" w:tplc="F56A7538">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2BAC1858"/>
    <w:multiLevelType w:val="hybridMultilevel"/>
    <w:tmpl w:val="3E00FF26"/>
    <w:lvl w:ilvl="0" w:tplc="C8C0E9AE">
      <w:start w:val="12"/>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3" w15:restartNumberingAfterBreak="0">
    <w:nsid w:val="2FA20CDC"/>
    <w:multiLevelType w:val="hybridMultilevel"/>
    <w:tmpl w:val="DAA440D8"/>
    <w:lvl w:ilvl="0" w:tplc="F8D0018C">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24" w15:restartNumberingAfterBreak="0">
    <w:nsid w:val="300437B0"/>
    <w:multiLevelType w:val="hybridMultilevel"/>
    <w:tmpl w:val="70EC75A4"/>
    <w:lvl w:ilvl="0" w:tplc="712656E4">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353C7720"/>
    <w:multiLevelType w:val="hybridMultilevel"/>
    <w:tmpl w:val="616CCF56"/>
    <w:lvl w:ilvl="0" w:tplc="3AF42FC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6" w15:restartNumberingAfterBreak="0">
    <w:nsid w:val="35F4187D"/>
    <w:multiLevelType w:val="multilevel"/>
    <w:tmpl w:val="7DA0E7B8"/>
    <w:lvl w:ilvl="0">
      <w:start w:val="1"/>
      <w:numFmt w:val="decimal"/>
      <w:lvlText w:val="%1."/>
      <w:lvlJc w:val="left"/>
      <w:pPr>
        <w:ind w:left="360" w:hanging="360"/>
      </w:pPr>
      <w:rPr>
        <w:rFonts w:hint="default"/>
        <w:b w:val="0"/>
        <w:color w:val="auto"/>
      </w:rPr>
    </w:lvl>
    <w:lvl w:ilvl="1">
      <w:start w:val="1"/>
      <w:numFmt w:val="decimal"/>
      <w:lvlText w:val="%2."/>
      <w:lvlJc w:val="left"/>
      <w:pPr>
        <w:ind w:left="792" w:hanging="432"/>
      </w:pPr>
      <w:rPr>
        <w:rFonts w:ascii="Times New Roman" w:eastAsia="Times New Roman" w:hAnsi="Times New Roman" w:cs="Times New Roman"/>
        <w:b w:val="0"/>
        <w:color w:val="auto"/>
      </w:rPr>
    </w:lvl>
    <w:lvl w:ilvl="2">
      <w:start w:val="1"/>
      <w:numFmt w:val="decimal"/>
      <w:lvlText w:val="%1.%2.%3."/>
      <w:lvlJc w:val="left"/>
      <w:pPr>
        <w:ind w:left="1224" w:hanging="504"/>
      </w:pPr>
      <w:rPr>
        <w:color w:val="FF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4F2FEB"/>
    <w:multiLevelType w:val="hybridMultilevel"/>
    <w:tmpl w:val="AFC21B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37CE16C8"/>
    <w:multiLevelType w:val="hybridMultilevel"/>
    <w:tmpl w:val="761C7E7C"/>
    <w:lvl w:ilvl="0" w:tplc="2EA846CC">
      <w:start w:val="6"/>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9" w15:restartNumberingAfterBreak="0">
    <w:nsid w:val="3B5274F9"/>
    <w:multiLevelType w:val="hybridMultilevel"/>
    <w:tmpl w:val="A5A41EAA"/>
    <w:lvl w:ilvl="0" w:tplc="C12C43B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0" w15:restartNumberingAfterBreak="0">
    <w:nsid w:val="3C294016"/>
    <w:multiLevelType w:val="hybridMultilevel"/>
    <w:tmpl w:val="F8A2FB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3F707AE0"/>
    <w:multiLevelType w:val="hybridMultilevel"/>
    <w:tmpl w:val="6CF2E860"/>
    <w:lvl w:ilvl="0" w:tplc="B1768C8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2" w15:restartNumberingAfterBreak="0">
    <w:nsid w:val="40996866"/>
    <w:multiLevelType w:val="hybridMultilevel"/>
    <w:tmpl w:val="672208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412C6902"/>
    <w:multiLevelType w:val="multilevel"/>
    <w:tmpl w:val="F790DC94"/>
    <w:lvl w:ilvl="0">
      <w:start w:val="1"/>
      <w:numFmt w:val="decimal"/>
      <w:lvlText w:val="%1."/>
      <w:lvlJc w:val="left"/>
      <w:pPr>
        <w:ind w:left="1083" w:hanging="375"/>
      </w:pPr>
      <w:rPr>
        <w:rFonts w:hint="default"/>
      </w:rPr>
    </w:lvl>
    <w:lvl w:ilvl="1">
      <w:start w:val="2"/>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4" w15:restartNumberingAfterBreak="0">
    <w:nsid w:val="48D60668"/>
    <w:multiLevelType w:val="hybridMultilevel"/>
    <w:tmpl w:val="AEBAC2C4"/>
    <w:lvl w:ilvl="0" w:tplc="F04AF856">
      <w:start w:val="2"/>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5" w15:restartNumberingAfterBreak="0">
    <w:nsid w:val="49092A2F"/>
    <w:multiLevelType w:val="hybridMultilevel"/>
    <w:tmpl w:val="59F44D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4B26473C"/>
    <w:multiLevelType w:val="hybridMultilevel"/>
    <w:tmpl w:val="781062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4BD452AD"/>
    <w:multiLevelType w:val="hybridMultilevel"/>
    <w:tmpl w:val="7784980C"/>
    <w:lvl w:ilvl="0" w:tplc="5038089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8" w15:restartNumberingAfterBreak="0">
    <w:nsid w:val="4BFC42C1"/>
    <w:multiLevelType w:val="multilevel"/>
    <w:tmpl w:val="85CC6494"/>
    <w:lvl w:ilvl="0">
      <w:start w:val="1"/>
      <w:numFmt w:val="decimal"/>
      <w:lvlText w:val="%1."/>
      <w:lvlJc w:val="left"/>
      <w:pPr>
        <w:ind w:left="360" w:hanging="360"/>
      </w:pPr>
      <w:rPr>
        <w:rFonts w:hint="default"/>
        <w:b/>
        <w:color w:val="auto"/>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4BFC4E5C"/>
    <w:multiLevelType w:val="hybridMultilevel"/>
    <w:tmpl w:val="B6BCF8EC"/>
    <w:lvl w:ilvl="0" w:tplc="F7066AC0">
      <w:start w:val="6"/>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0" w15:restartNumberingAfterBreak="0">
    <w:nsid w:val="5292608F"/>
    <w:multiLevelType w:val="hybridMultilevel"/>
    <w:tmpl w:val="6F86E624"/>
    <w:lvl w:ilvl="0" w:tplc="F1000EC2">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1" w15:restartNumberingAfterBreak="0">
    <w:nsid w:val="55A31E58"/>
    <w:multiLevelType w:val="hybridMultilevel"/>
    <w:tmpl w:val="8E48D0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59014FD9"/>
    <w:multiLevelType w:val="hybridMultilevel"/>
    <w:tmpl w:val="ED709378"/>
    <w:lvl w:ilvl="0" w:tplc="AC304794">
      <w:start w:val="1"/>
      <w:numFmt w:val="bullet"/>
      <w:lvlText w:val=""/>
      <w:lvlJc w:val="left"/>
      <w:pPr>
        <w:ind w:left="720" w:hanging="360"/>
      </w:pPr>
      <w:rPr>
        <w:rFonts w:ascii="Times New Roman" w:hAnsi="Times New Roman" w:hint="default"/>
        <w:sz w:val="40"/>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59F41FC6"/>
    <w:multiLevelType w:val="hybridMultilevel"/>
    <w:tmpl w:val="AA3A1538"/>
    <w:lvl w:ilvl="0" w:tplc="36B62B4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4" w15:restartNumberingAfterBreak="0">
    <w:nsid w:val="5F947EA9"/>
    <w:multiLevelType w:val="hybridMultilevel"/>
    <w:tmpl w:val="F7005942"/>
    <w:lvl w:ilvl="0" w:tplc="5E88E1A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5" w15:restartNumberingAfterBreak="0">
    <w:nsid w:val="61A06FDE"/>
    <w:multiLevelType w:val="hybridMultilevel"/>
    <w:tmpl w:val="976214D8"/>
    <w:lvl w:ilvl="0" w:tplc="BC0ED5CE">
      <w:start w:val="1"/>
      <w:numFmt w:val="decimal"/>
      <w:lvlText w:val="%1."/>
      <w:lvlJc w:val="left"/>
      <w:pPr>
        <w:ind w:left="1353" w:hanging="360"/>
      </w:pPr>
      <w:rPr>
        <w:rFonts w:hint="default"/>
        <w:strike/>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46" w15:restartNumberingAfterBreak="0">
    <w:nsid w:val="62105222"/>
    <w:multiLevelType w:val="hybridMultilevel"/>
    <w:tmpl w:val="EABA69FE"/>
    <w:lvl w:ilvl="0" w:tplc="BC0ED5CE">
      <w:start w:val="1"/>
      <w:numFmt w:val="decimal"/>
      <w:lvlText w:val="%1."/>
      <w:lvlJc w:val="left"/>
      <w:pPr>
        <w:ind w:left="1353" w:hanging="360"/>
      </w:pPr>
      <w:rPr>
        <w:rFonts w:hint="default"/>
        <w:strike/>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47" w15:restartNumberingAfterBreak="0">
    <w:nsid w:val="62DB3D9A"/>
    <w:multiLevelType w:val="hybridMultilevel"/>
    <w:tmpl w:val="51405A7C"/>
    <w:lvl w:ilvl="0" w:tplc="3AF42FC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8" w15:restartNumberingAfterBreak="0">
    <w:nsid w:val="656113C8"/>
    <w:multiLevelType w:val="hybridMultilevel"/>
    <w:tmpl w:val="37C83D94"/>
    <w:lvl w:ilvl="0" w:tplc="BC0ED5CE">
      <w:start w:val="1"/>
      <w:numFmt w:val="decimal"/>
      <w:lvlText w:val="%1."/>
      <w:lvlJc w:val="left"/>
      <w:pPr>
        <w:ind w:left="1353" w:hanging="360"/>
      </w:pPr>
      <w:rPr>
        <w:rFonts w:hint="default"/>
        <w:strike/>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49" w15:restartNumberingAfterBreak="0">
    <w:nsid w:val="69176157"/>
    <w:multiLevelType w:val="hybridMultilevel"/>
    <w:tmpl w:val="F2B0E26A"/>
    <w:lvl w:ilvl="0" w:tplc="9842C422">
      <w:start w:val="5"/>
      <w:numFmt w:val="decimal"/>
      <w:lvlText w:val="%1."/>
      <w:lvlJc w:val="left"/>
      <w:pPr>
        <w:ind w:left="924" w:hanging="360"/>
      </w:pPr>
      <w:rPr>
        <w:rFonts w:hint="default"/>
      </w:rPr>
    </w:lvl>
    <w:lvl w:ilvl="1" w:tplc="04020019" w:tentative="1">
      <w:start w:val="1"/>
      <w:numFmt w:val="lowerLetter"/>
      <w:lvlText w:val="%2."/>
      <w:lvlJc w:val="left"/>
      <w:pPr>
        <w:ind w:left="1644" w:hanging="360"/>
      </w:pPr>
    </w:lvl>
    <w:lvl w:ilvl="2" w:tplc="0402001B" w:tentative="1">
      <w:start w:val="1"/>
      <w:numFmt w:val="lowerRoman"/>
      <w:lvlText w:val="%3."/>
      <w:lvlJc w:val="right"/>
      <w:pPr>
        <w:ind w:left="2364" w:hanging="180"/>
      </w:pPr>
    </w:lvl>
    <w:lvl w:ilvl="3" w:tplc="0402000F" w:tentative="1">
      <w:start w:val="1"/>
      <w:numFmt w:val="decimal"/>
      <w:lvlText w:val="%4."/>
      <w:lvlJc w:val="left"/>
      <w:pPr>
        <w:ind w:left="3084" w:hanging="360"/>
      </w:pPr>
    </w:lvl>
    <w:lvl w:ilvl="4" w:tplc="04020019" w:tentative="1">
      <w:start w:val="1"/>
      <w:numFmt w:val="lowerLetter"/>
      <w:lvlText w:val="%5."/>
      <w:lvlJc w:val="left"/>
      <w:pPr>
        <w:ind w:left="3804" w:hanging="360"/>
      </w:pPr>
    </w:lvl>
    <w:lvl w:ilvl="5" w:tplc="0402001B" w:tentative="1">
      <w:start w:val="1"/>
      <w:numFmt w:val="lowerRoman"/>
      <w:lvlText w:val="%6."/>
      <w:lvlJc w:val="right"/>
      <w:pPr>
        <w:ind w:left="4524" w:hanging="180"/>
      </w:pPr>
    </w:lvl>
    <w:lvl w:ilvl="6" w:tplc="0402000F" w:tentative="1">
      <w:start w:val="1"/>
      <w:numFmt w:val="decimal"/>
      <w:lvlText w:val="%7."/>
      <w:lvlJc w:val="left"/>
      <w:pPr>
        <w:ind w:left="5244" w:hanging="360"/>
      </w:pPr>
    </w:lvl>
    <w:lvl w:ilvl="7" w:tplc="04020019" w:tentative="1">
      <w:start w:val="1"/>
      <w:numFmt w:val="lowerLetter"/>
      <w:lvlText w:val="%8."/>
      <w:lvlJc w:val="left"/>
      <w:pPr>
        <w:ind w:left="5964" w:hanging="360"/>
      </w:pPr>
    </w:lvl>
    <w:lvl w:ilvl="8" w:tplc="0402001B" w:tentative="1">
      <w:start w:val="1"/>
      <w:numFmt w:val="lowerRoman"/>
      <w:lvlText w:val="%9."/>
      <w:lvlJc w:val="right"/>
      <w:pPr>
        <w:ind w:left="6684" w:hanging="180"/>
      </w:pPr>
    </w:lvl>
  </w:abstractNum>
  <w:abstractNum w:abstractNumId="50" w15:restartNumberingAfterBreak="0">
    <w:nsid w:val="6FD91F98"/>
    <w:multiLevelType w:val="hybridMultilevel"/>
    <w:tmpl w:val="8480A7A4"/>
    <w:lvl w:ilvl="0" w:tplc="F56A7538">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70385CE4"/>
    <w:multiLevelType w:val="hybridMultilevel"/>
    <w:tmpl w:val="B64AD758"/>
    <w:lvl w:ilvl="0" w:tplc="0B8A0C0E">
      <w:start w:val="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15:restartNumberingAfterBreak="0">
    <w:nsid w:val="71774013"/>
    <w:multiLevelType w:val="hybridMultilevel"/>
    <w:tmpl w:val="59F44D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15:restartNumberingAfterBreak="0">
    <w:nsid w:val="721A1239"/>
    <w:multiLevelType w:val="hybridMultilevel"/>
    <w:tmpl w:val="6B0E6FD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15:restartNumberingAfterBreak="0">
    <w:nsid w:val="72671FE2"/>
    <w:multiLevelType w:val="hybridMultilevel"/>
    <w:tmpl w:val="07E08D06"/>
    <w:lvl w:ilvl="0" w:tplc="5E3C7FD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5" w15:restartNumberingAfterBreak="0">
    <w:nsid w:val="73F07C4B"/>
    <w:multiLevelType w:val="hybridMultilevel"/>
    <w:tmpl w:val="4CACB2FE"/>
    <w:lvl w:ilvl="0" w:tplc="B4AEFC86">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56" w15:restartNumberingAfterBreak="0">
    <w:nsid w:val="740C51C1"/>
    <w:multiLevelType w:val="hybridMultilevel"/>
    <w:tmpl w:val="F9863D4A"/>
    <w:lvl w:ilvl="0" w:tplc="3EFE006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7" w15:restartNumberingAfterBreak="0">
    <w:nsid w:val="770138EF"/>
    <w:multiLevelType w:val="hybridMultilevel"/>
    <w:tmpl w:val="2EC0D45E"/>
    <w:lvl w:ilvl="0" w:tplc="92E4CFF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8" w15:restartNumberingAfterBreak="0">
    <w:nsid w:val="78F231C8"/>
    <w:multiLevelType w:val="multilevel"/>
    <w:tmpl w:val="3E0E1640"/>
    <w:lvl w:ilvl="0">
      <w:start w:val="1"/>
      <w:numFmt w:val="decimal"/>
      <w:lvlText w:val="%1."/>
      <w:lvlJc w:val="left"/>
      <w:pPr>
        <w:ind w:left="927" w:hanging="360"/>
      </w:pPr>
      <w:rPr>
        <w:rFonts w:hint="default"/>
        <w:b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9" w15:restartNumberingAfterBreak="0">
    <w:nsid w:val="7A073103"/>
    <w:multiLevelType w:val="hybridMultilevel"/>
    <w:tmpl w:val="89589250"/>
    <w:lvl w:ilvl="0" w:tplc="EE34E0F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0" w15:restartNumberingAfterBreak="0">
    <w:nsid w:val="7BEA11AF"/>
    <w:multiLevelType w:val="hybridMultilevel"/>
    <w:tmpl w:val="DF708B1A"/>
    <w:lvl w:ilvl="0" w:tplc="53D0CF72">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61" w15:restartNumberingAfterBreak="0">
    <w:nsid w:val="7D161302"/>
    <w:multiLevelType w:val="hybridMultilevel"/>
    <w:tmpl w:val="A188498A"/>
    <w:lvl w:ilvl="0" w:tplc="F56A7538">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15:restartNumberingAfterBreak="0">
    <w:nsid w:val="7DF037D9"/>
    <w:multiLevelType w:val="hybridMultilevel"/>
    <w:tmpl w:val="EDA2055C"/>
    <w:lvl w:ilvl="0" w:tplc="6E96E09A">
      <w:start w:val="1"/>
      <w:numFmt w:val="decimal"/>
      <w:lvlText w:val="%1."/>
      <w:lvlJc w:val="left"/>
      <w:pPr>
        <w:ind w:left="1260" w:hanging="360"/>
      </w:pPr>
      <w:rPr>
        <w:rFonts w:hint="default"/>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abstractNum w:abstractNumId="63" w15:restartNumberingAfterBreak="0">
    <w:nsid w:val="7E1C5510"/>
    <w:multiLevelType w:val="hybridMultilevel"/>
    <w:tmpl w:val="0B46F8A6"/>
    <w:lvl w:ilvl="0" w:tplc="5998A964">
      <w:start w:val="1"/>
      <w:numFmt w:val="decimal"/>
      <w:lvlText w:val="%1."/>
      <w:lvlJc w:val="left"/>
      <w:pPr>
        <w:ind w:left="1160" w:hanging="360"/>
      </w:pPr>
      <w:rPr>
        <w:rFonts w:hint="default"/>
      </w:rPr>
    </w:lvl>
    <w:lvl w:ilvl="1" w:tplc="04020019" w:tentative="1">
      <w:start w:val="1"/>
      <w:numFmt w:val="lowerLetter"/>
      <w:lvlText w:val="%2."/>
      <w:lvlJc w:val="left"/>
      <w:pPr>
        <w:ind w:left="1880" w:hanging="360"/>
      </w:pPr>
    </w:lvl>
    <w:lvl w:ilvl="2" w:tplc="0402001B" w:tentative="1">
      <w:start w:val="1"/>
      <w:numFmt w:val="lowerRoman"/>
      <w:lvlText w:val="%3."/>
      <w:lvlJc w:val="right"/>
      <w:pPr>
        <w:ind w:left="2600" w:hanging="180"/>
      </w:pPr>
    </w:lvl>
    <w:lvl w:ilvl="3" w:tplc="0402000F" w:tentative="1">
      <w:start w:val="1"/>
      <w:numFmt w:val="decimal"/>
      <w:lvlText w:val="%4."/>
      <w:lvlJc w:val="left"/>
      <w:pPr>
        <w:ind w:left="3320" w:hanging="360"/>
      </w:pPr>
    </w:lvl>
    <w:lvl w:ilvl="4" w:tplc="04020019" w:tentative="1">
      <w:start w:val="1"/>
      <w:numFmt w:val="lowerLetter"/>
      <w:lvlText w:val="%5."/>
      <w:lvlJc w:val="left"/>
      <w:pPr>
        <w:ind w:left="4040" w:hanging="360"/>
      </w:pPr>
    </w:lvl>
    <w:lvl w:ilvl="5" w:tplc="0402001B" w:tentative="1">
      <w:start w:val="1"/>
      <w:numFmt w:val="lowerRoman"/>
      <w:lvlText w:val="%6."/>
      <w:lvlJc w:val="right"/>
      <w:pPr>
        <w:ind w:left="4760" w:hanging="180"/>
      </w:pPr>
    </w:lvl>
    <w:lvl w:ilvl="6" w:tplc="0402000F" w:tentative="1">
      <w:start w:val="1"/>
      <w:numFmt w:val="decimal"/>
      <w:lvlText w:val="%7."/>
      <w:lvlJc w:val="left"/>
      <w:pPr>
        <w:ind w:left="5480" w:hanging="360"/>
      </w:pPr>
    </w:lvl>
    <w:lvl w:ilvl="7" w:tplc="04020019" w:tentative="1">
      <w:start w:val="1"/>
      <w:numFmt w:val="lowerLetter"/>
      <w:lvlText w:val="%8."/>
      <w:lvlJc w:val="left"/>
      <w:pPr>
        <w:ind w:left="6200" w:hanging="360"/>
      </w:pPr>
    </w:lvl>
    <w:lvl w:ilvl="8" w:tplc="0402001B" w:tentative="1">
      <w:start w:val="1"/>
      <w:numFmt w:val="lowerRoman"/>
      <w:lvlText w:val="%9."/>
      <w:lvlJc w:val="right"/>
      <w:pPr>
        <w:ind w:left="6920" w:hanging="180"/>
      </w:pPr>
    </w:lvl>
  </w:abstractNum>
  <w:abstractNum w:abstractNumId="64" w15:restartNumberingAfterBreak="0">
    <w:nsid w:val="7E5C67B0"/>
    <w:multiLevelType w:val="hybridMultilevel"/>
    <w:tmpl w:val="2390D1A8"/>
    <w:lvl w:ilvl="0" w:tplc="FBD85096">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65" w15:restartNumberingAfterBreak="0">
    <w:nsid w:val="7F1C28AC"/>
    <w:multiLevelType w:val="hybridMultilevel"/>
    <w:tmpl w:val="DCA2C81C"/>
    <w:lvl w:ilvl="0" w:tplc="EE72479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6" w15:restartNumberingAfterBreak="0">
    <w:nsid w:val="7F6D574E"/>
    <w:multiLevelType w:val="hybridMultilevel"/>
    <w:tmpl w:val="87D45F22"/>
    <w:lvl w:ilvl="0" w:tplc="C44ACD1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15"/>
  </w:num>
  <w:num w:numId="2">
    <w:abstractNumId w:val="4"/>
  </w:num>
  <w:num w:numId="3">
    <w:abstractNumId w:val="21"/>
  </w:num>
  <w:num w:numId="4">
    <w:abstractNumId w:val="42"/>
  </w:num>
  <w:num w:numId="5">
    <w:abstractNumId w:val="18"/>
  </w:num>
  <w:num w:numId="6">
    <w:abstractNumId w:val="58"/>
  </w:num>
  <w:num w:numId="7">
    <w:abstractNumId w:val="23"/>
  </w:num>
  <w:num w:numId="8">
    <w:abstractNumId w:val="29"/>
  </w:num>
  <w:num w:numId="9">
    <w:abstractNumId w:val="35"/>
  </w:num>
  <w:num w:numId="10">
    <w:abstractNumId w:val="52"/>
  </w:num>
  <w:num w:numId="11">
    <w:abstractNumId w:val="33"/>
  </w:num>
  <w:num w:numId="12">
    <w:abstractNumId w:val="3"/>
  </w:num>
  <w:num w:numId="13">
    <w:abstractNumId w:val="53"/>
  </w:num>
  <w:num w:numId="14">
    <w:abstractNumId w:val="65"/>
  </w:num>
  <w:num w:numId="15">
    <w:abstractNumId w:val="25"/>
  </w:num>
  <w:num w:numId="16">
    <w:abstractNumId w:val="47"/>
  </w:num>
  <w:num w:numId="17">
    <w:abstractNumId w:val="57"/>
  </w:num>
  <w:num w:numId="18">
    <w:abstractNumId w:val="66"/>
  </w:num>
  <w:num w:numId="19">
    <w:abstractNumId w:val="11"/>
  </w:num>
  <w:num w:numId="20">
    <w:abstractNumId w:val="48"/>
  </w:num>
  <w:num w:numId="21">
    <w:abstractNumId w:val="40"/>
  </w:num>
  <w:num w:numId="22">
    <w:abstractNumId w:val="49"/>
  </w:num>
  <w:num w:numId="23">
    <w:abstractNumId w:val="60"/>
  </w:num>
  <w:num w:numId="24">
    <w:abstractNumId w:val="38"/>
  </w:num>
  <w:num w:numId="25">
    <w:abstractNumId w:val="10"/>
  </w:num>
  <w:num w:numId="26">
    <w:abstractNumId w:val="26"/>
  </w:num>
  <w:num w:numId="27">
    <w:abstractNumId w:val="1"/>
  </w:num>
  <w:num w:numId="28">
    <w:abstractNumId w:val="45"/>
  </w:num>
  <w:num w:numId="29">
    <w:abstractNumId w:val="46"/>
  </w:num>
  <w:num w:numId="30">
    <w:abstractNumId w:val="22"/>
  </w:num>
  <w:num w:numId="31">
    <w:abstractNumId w:val="27"/>
  </w:num>
  <w:num w:numId="32">
    <w:abstractNumId w:val="12"/>
  </w:num>
  <w:num w:numId="33">
    <w:abstractNumId w:val="2"/>
  </w:num>
  <w:num w:numId="34">
    <w:abstractNumId w:val="50"/>
  </w:num>
  <w:num w:numId="35">
    <w:abstractNumId w:val="17"/>
  </w:num>
  <w:num w:numId="36">
    <w:abstractNumId w:val="51"/>
  </w:num>
  <w:num w:numId="37">
    <w:abstractNumId w:val="39"/>
  </w:num>
  <w:num w:numId="38">
    <w:abstractNumId w:val="28"/>
  </w:num>
  <w:num w:numId="39">
    <w:abstractNumId w:val="9"/>
  </w:num>
  <w:num w:numId="40">
    <w:abstractNumId w:val="20"/>
  </w:num>
  <w:num w:numId="41">
    <w:abstractNumId w:val="16"/>
  </w:num>
  <w:num w:numId="42">
    <w:abstractNumId w:val="32"/>
  </w:num>
  <w:num w:numId="43">
    <w:abstractNumId w:val="36"/>
  </w:num>
  <w:num w:numId="44">
    <w:abstractNumId w:val="5"/>
  </w:num>
  <w:num w:numId="45">
    <w:abstractNumId w:val="8"/>
  </w:num>
  <w:num w:numId="46">
    <w:abstractNumId w:val="61"/>
  </w:num>
  <w:num w:numId="47">
    <w:abstractNumId w:val="41"/>
  </w:num>
  <w:num w:numId="48">
    <w:abstractNumId w:val="63"/>
  </w:num>
  <w:num w:numId="49">
    <w:abstractNumId w:val="59"/>
  </w:num>
  <w:num w:numId="50">
    <w:abstractNumId w:val="43"/>
  </w:num>
  <w:num w:numId="51">
    <w:abstractNumId w:val="62"/>
  </w:num>
  <w:num w:numId="52">
    <w:abstractNumId w:val="13"/>
  </w:num>
  <w:num w:numId="53">
    <w:abstractNumId w:val="31"/>
  </w:num>
  <w:num w:numId="54">
    <w:abstractNumId w:val="30"/>
  </w:num>
  <w:num w:numId="55">
    <w:abstractNumId w:val="37"/>
  </w:num>
  <w:num w:numId="56">
    <w:abstractNumId w:val="55"/>
  </w:num>
  <w:num w:numId="57">
    <w:abstractNumId w:val="64"/>
  </w:num>
  <w:num w:numId="58">
    <w:abstractNumId w:val="24"/>
  </w:num>
  <w:num w:numId="59">
    <w:abstractNumId w:val="56"/>
  </w:num>
  <w:num w:numId="60">
    <w:abstractNumId w:val="14"/>
  </w:num>
  <w:num w:numId="61">
    <w:abstractNumId w:val="0"/>
  </w:num>
  <w:num w:numId="62">
    <w:abstractNumId w:val="19"/>
  </w:num>
  <w:num w:numId="63">
    <w:abstractNumId w:val="7"/>
  </w:num>
  <w:num w:numId="64">
    <w:abstractNumId w:val="6"/>
  </w:num>
  <w:num w:numId="65">
    <w:abstractNumId w:val="54"/>
  </w:num>
  <w:num w:numId="66">
    <w:abstractNumId w:val="34"/>
  </w:num>
  <w:num w:numId="67">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CA3"/>
    <w:rsid w:val="00010427"/>
    <w:rsid w:val="0001052A"/>
    <w:rsid w:val="000205EF"/>
    <w:rsid w:val="0002499C"/>
    <w:rsid w:val="00031611"/>
    <w:rsid w:val="000319BE"/>
    <w:rsid w:val="00032875"/>
    <w:rsid w:val="00035A99"/>
    <w:rsid w:val="00035E7F"/>
    <w:rsid w:val="00046F05"/>
    <w:rsid w:val="00047D0A"/>
    <w:rsid w:val="00052F9C"/>
    <w:rsid w:val="000532CE"/>
    <w:rsid w:val="00053ABC"/>
    <w:rsid w:val="0005585E"/>
    <w:rsid w:val="00056C1A"/>
    <w:rsid w:val="00057223"/>
    <w:rsid w:val="00063250"/>
    <w:rsid w:val="000647DB"/>
    <w:rsid w:val="000667CC"/>
    <w:rsid w:val="00072754"/>
    <w:rsid w:val="000737FB"/>
    <w:rsid w:val="000749F7"/>
    <w:rsid w:val="00083D2E"/>
    <w:rsid w:val="00085E4F"/>
    <w:rsid w:val="000918BC"/>
    <w:rsid w:val="00091B5C"/>
    <w:rsid w:val="00091D2F"/>
    <w:rsid w:val="00093B56"/>
    <w:rsid w:val="000A4C88"/>
    <w:rsid w:val="000A65D1"/>
    <w:rsid w:val="000A6D20"/>
    <w:rsid w:val="000B3391"/>
    <w:rsid w:val="000B4EE9"/>
    <w:rsid w:val="000B7934"/>
    <w:rsid w:val="000C0C86"/>
    <w:rsid w:val="000C33FB"/>
    <w:rsid w:val="000C468E"/>
    <w:rsid w:val="000C7C98"/>
    <w:rsid w:val="000C7F84"/>
    <w:rsid w:val="000D222C"/>
    <w:rsid w:val="000D4B17"/>
    <w:rsid w:val="000D4D87"/>
    <w:rsid w:val="000D5C89"/>
    <w:rsid w:val="000D6E63"/>
    <w:rsid w:val="000E1F01"/>
    <w:rsid w:val="000E4958"/>
    <w:rsid w:val="000E625B"/>
    <w:rsid w:val="000E7B07"/>
    <w:rsid w:val="000F29EF"/>
    <w:rsid w:val="000F2EF1"/>
    <w:rsid w:val="000F4CED"/>
    <w:rsid w:val="001002A7"/>
    <w:rsid w:val="00103F09"/>
    <w:rsid w:val="001049A9"/>
    <w:rsid w:val="00104F30"/>
    <w:rsid w:val="00105504"/>
    <w:rsid w:val="001075BB"/>
    <w:rsid w:val="0011351D"/>
    <w:rsid w:val="001163E8"/>
    <w:rsid w:val="00116588"/>
    <w:rsid w:val="00120F67"/>
    <w:rsid w:val="00124949"/>
    <w:rsid w:val="0012763D"/>
    <w:rsid w:val="00136FE0"/>
    <w:rsid w:val="0014188C"/>
    <w:rsid w:val="0014607F"/>
    <w:rsid w:val="00147193"/>
    <w:rsid w:val="001472C1"/>
    <w:rsid w:val="00150FE1"/>
    <w:rsid w:val="0015144D"/>
    <w:rsid w:val="001526D4"/>
    <w:rsid w:val="001534D2"/>
    <w:rsid w:val="00154970"/>
    <w:rsid w:val="00155BDB"/>
    <w:rsid w:val="001564F0"/>
    <w:rsid w:val="00157DAD"/>
    <w:rsid w:val="00161637"/>
    <w:rsid w:val="00166402"/>
    <w:rsid w:val="001727FA"/>
    <w:rsid w:val="00173A9D"/>
    <w:rsid w:val="00175F74"/>
    <w:rsid w:val="00176C49"/>
    <w:rsid w:val="00181186"/>
    <w:rsid w:val="001818CF"/>
    <w:rsid w:val="00182328"/>
    <w:rsid w:val="00183601"/>
    <w:rsid w:val="00184457"/>
    <w:rsid w:val="00185E27"/>
    <w:rsid w:val="001903E7"/>
    <w:rsid w:val="00190E21"/>
    <w:rsid w:val="00191344"/>
    <w:rsid w:val="00191890"/>
    <w:rsid w:val="001927E0"/>
    <w:rsid w:val="00192EB1"/>
    <w:rsid w:val="001944EE"/>
    <w:rsid w:val="00197186"/>
    <w:rsid w:val="00197CFE"/>
    <w:rsid w:val="001A19B6"/>
    <w:rsid w:val="001A28D3"/>
    <w:rsid w:val="001A43D9"/>
    <w:rsid w:val="001A6F90"/>
    <w:rsid w:val="001B0B68"/>
    <w:rsid w:val="001B4969"/>
    <w:rsid w:val="001B6183"/>
    <w:rsid w:val="001C1577"/>
    <w:rsid w:val="001C22DB"/>
    <w:rsid w:val="001C3C9B"/>
    <w:rsid w:val="001C5FD5"/>
    <w:rsid w:val="001D181F"/>
    <w:rsid w:val="001D3662"/>
    <w:rsid w:val="001D5E70"/>
    <w:rsid w:val="001D766E"/>
    <w:rsid w:val="001E1D6D"/>
    <w:rsid w:val="001E25FB"/>
    <w:rsid w:val="001E464D"/>
    <w:rsid w:val="001E5711"/>
    <w:rsid w:val="001E5816"/>
    <w:rsid w:val="001F326D"/>
    <w:rsid w:val="001F6342"/>
    <w:rsid w:val="00200AF6"/>
    <w:rsid w:val="002023E0"/>
    <w:rsid w:val="002037A5"/>
    <w:rsid w:val="00205B62"/>
    <w:rsid w:val="00205D75"/>
    <w:rsid w:val="002065AF"/>
    <w:rsid w:val="002106B1"/>
    <w:rsid w:val="00212BCA"/>
    <w:rsid w:val="00214801"/>
    <w:rsid w:val="00216F87"/>
    <w:rsid w:val="00220F3B"/>
    <w:rsid w:val="00226CC1"/>
    <w:rsid w:val="0022713E"/>
    <w:rsid w:val="00233E7C"/>
    <w:rsid w:val="002408CE"/>
    <w:rsid w:val="00241301"/>
    <w:rsid w:val="00242CB2"/>
    <w:rsid w:val="00247377"/>
    <w:rsid w:val="002474B1"/>
    <w:rsid w:val="002515E4"/>
    <w:rsid w:val="00255752"/>
    <w:rsid w:val="00255837"/>
    <w:rsid w:val="00256EF1"/>
    <w:rsid w:val="002574FE"/>
    <w:rsid w:val="00261095"/>
    <w:rsid w:val="00263556"/>
    <w:rsid w:val="00264309"/>
    <w:rsid w:val="002662C0"/>
    <w:rsid w:val="00273636"/>
    <w:rsid w:val="002736BC"/>
    <w:rsid w:val="00286624"/>
    <w:rsid w:val="00286F1B"/>
    <w:rsid w:val="002870CC"/>
    <w:rsid w:val="00287222"/>
    <w:rsid w:val="00292485"/>
    <w:rsid w:val="002939A1"/>
    <w:rsid w:val="00294B70"/>
    <w:rsid w:val="00297B48"/>
    <w:rsid w:val="002A1B71"/>
    <w:rsid w:val="002A2BB8"/>
    <w:rsid w:val="002A4BBD"/>
    <w:rsid w:val="002A5EDB"/>
    <w:rsid w:val="002B0C6A"/>
    <w:rsid w:val="002B2457"/>
    <w:rsid w:val="002B2613"/>
    <w:rsid w:val="002B5A5E"/>
    <w:rsid w:val="002B6E93"/>
    <w:rsid w:val="002C0441"/>
    <w:rsid w:val="002C0A6A"/>
    <w:rsid w:val="002C227F"/>
    <w:rsid w:val="002C27CD"/>
    <w:rsid w:val="002D4D3E"/>
    <w:rsid w:val="002E0002"/>
    <w:rsid w:val="002E21B4"/>
    <w:rsid w:val="002E4810"/>
    <w:rsid w:val="002E5929"/>
    <w:rsid w:val="002E67FC"/>
    <w:rsid w:val="002F15A2"/>
    <w:rsid w:val="002F5F41"/>
    <w:rsid w:val="00300C65"/>
    <w:rsid w:val="0030117E"/>
    <w:rsid w:val="0030300F"/>
    <w:rsid w:val="00304212"/>
    <w:rsid w:val="00304725"/>
    <w:rsid w:val="00311976"/>
    <w:rsid w:val="003179F5"/>
    <w:rsid w:val="00321C8C"/>
    <w:rsid w:val="003227AC"/>
    <w:rsid w:val="00322AD4"/>
    <w:rsid w:val="0032448A"/>
    <w:rsid w:val="00327F1D"/>
    <w:rsid w:val="00332AB3"/>
    <w:rsid w:val="00332CA8"/>
    <w:rsid w:val="00336874"/>
    <w:rsid w:val="003413E6"/>
    <w:rsid w:val="00343EC6"/>
    <w:rsid w:val="00343FD8"/>
    <w:rsid w:val="0035130D"/>
    <w:rsid w:val="003518F3"/>
    <w:rsid w:val="00351B9E"/>
    <w:rsid w:val="00352D56"/>
    <w:rsid w:val="00361022"/>
    <w:rsid w:val="0036183E"/>
    <w:rsid w:val="003625B4"/>
    <w:rsid w:val="00362AA2"/>
    <w:rsid w:val="003737E3"/>
    <w:rsid w:val="00382432"/>
    <w:rsid w:val="003827B6"/>
    <w:rsid w:val="003835CC"/>
    <w:rsid w:val="00384F18"/>
    <w:rsid w:val="0038613D"/>
    <w:rsid w:val="00390816"/>
    <w:rsid w:val="00391C8D"/>
    <w:rsid w:val="003932E7"/>
    <w:rsid w:val="00396709"/>
    <w:rsid w:val="003A04E9"/>
    <w:rsid w:val="003A0525"/>
    <w:rsid w:val="003A2580"/>
    <w:rsid w:val="003A2B1A"/>
    <w:rsid w:val="003A35BB"/>
    <w:rsid w:val="003A417F"/>
    <w:rsid w:val="003A5AB9"/>
    <w:rsid w:val="003B1B8B"/>
    <w:rsid w:val="003B1C72"/>
    <w:rsid w:val="003B27D0"/>
    <w:rsid w:val="003B3F6E"/>
    <w:rsid w:val="003B5901"/>
    <w:rsid w:val="003B69CC"/>
    <w:rsid w:val="003C5CBA"/>
    <w:rsid w:val="003C7F6F"/>
    <w:rsid w:val="003D0498"/>
    <w:rsid w:val="003D1656"/>
    <w:rsid w:val="003D2ED3"/>
    <w:rsid w:val="003D691C"/>
    <w:rsid w:val="003E3BC9"/>
    <w:rsid w:val="003E6839"/>
    <w:rsid w:val="003F09A1"/>
    <w:rsid w:val="003F1247"/>
    <w:rsid w:val="003F13A2"/>
    <w:rsid w:val="003F1F80"/>
    <w:rsid w:val="003F2460"/>
    <w:rsid w:val="003F4D8E"/>
    <w:rsid w:val="003F6C71"/>
    <w:rsid w:val="003F6D7B"/>
    <w:rsid w:val="003F7322"/>
    <w:rsid w:val="00403523"/>
    <w:rsid w:val="00404153"/>
    <w:rsid w:val="00412C99"/>
    <w:rsid w:val="0042011E"/>
    <w:rsid w:val="004276FA"/>
    <w:rsid w:val="004308E3"/>
    <w:rsid w:val="004318C8"/>
    <w:rsid w:val="004332E2"/>
    <w:rsid w:val="004340A0"/>
    <w:rsid w:val="00437850"/>
    <w:rsid w:val="00437E16"/>
    <w:rsid w:val="00440970"/>
    <w:rsid w:val="00442E36"/>
    <w:rsid w:val="004430ED"/>
    <w:rsid w:val="00443372"/>
    <w:rsid w:val="00443735"/>
    <w:rsid w:val="00452D83"/>
    <w:rsid w:val="00454871"/>
    <w:rsid w:val="00455C2B"/>
    <w:rsid w:val="00457FB8"/>
    <w:rsid w:val="00462AA8"/>
    <w:rsid w:val="00462EB5"/>
    <w:rsid w:val="00466731"/>
    <w:rsid w:val="004678CB"/>
    <w:rsid w:val="00470C1D"/>
    <w:rsid w:val="00472694"/>
    <w:rsid w:val="00473F83"/>
    <w:rsid w:val="00475F1C"/>
    <w:rsid w:val="00477BD7"/>
    <w:rsid w:val="004810B7"/>
    <w:rsid w:val="004812C2"/>
    <w:rsid w:val="00481EED"/>
    <w:rsid w:val="0048318B"/>
    <w:rsid w:val="004876BE"/>
    <w:rsid w:val="00487859"/>
    <w:rsid w:val="00490319"/>
    <w:rsid w:val="0049140E"/>
    <w:rsid w:val="0049302E"/>
    <w:rsid w:val="00494395"/>
    <w:rsid w:val="004A1058"/>
    <w:rsid w:val="004A31EF"/>
    <w:rsid w:val="004A412E"/>
    <w:rsid w:val="004A4BD7"/>
    <w:rsid w:val="004A4F5D"/>
    <w:rsid w:val="004B202A"/>
    <w:rsid w:val="004B3824"/>
    <w:rsid w:val="004C02E7"/>
    <w:rsid w:val="004C18E0"/>
    <w:rsid w:val="004C3027"/>
    <w:rsid w:val="004C3E06"/>
    <w:rsid w:val="004C4B97"/>
    <w:rsid w:val="004C5E4C"/>
    <w:rsid w:val="004D086C"/>
    <w:rsid w:val="004D4DC6"/>
    <w:rsid w:val="004D5B54"/>
    <w:rsid w:val="004E3235"/>
    <w:rsid w:val="004F17A9"/>
    <w:rsid w:val="004F49E9"/>
    <w:rsid w:val="004F6DE2"/>
    <w:rsid w:val="004F6E28"/>
    <w:rsid w:val="004F7738"/>
    <w:rsid w:val="00501ED5"/>
    <w:rsid w:val="005030A1"/>
    <w:rsid w:val="0050465C"/>
    <w:rsid w:val="00507834"/>
    <w:rsid w:val="00512A16"/>
    <w:rsid w:val="00513413"/>
    <w:rsid w:val="0051671A"/>
    <w:rsid w:val="00517C8B"/>
    <w:rsid w:val="005202A8"/>
    <w:rsid w:val="00520EB8"/>
    <w:rsid w:val="00521F34"/>
    <w:rsid w:val="005240CD"/>
    <w:rsid w:val="00524AC9"/>
    <w:rsid w:val="00535F08"/>
    <w:rsid w:val="0054244C"/>
    <w:rsid w:val="005424B0"/>
    <w:rsid w:val="0054411F"/>
    <w:rsid w:val="0054600C"/>
    <w:rsid w:val="00546368"/>
    <w:rsid w:val="005509BD"/>
    <w:rsid w:val="0055228D"/>
    <w:rsid w:val="005531CA"/>
    <w:rsid w:val="005537B2"/>
    <w:rsid w:val="005543AE"/>
    <w:rsid w:val="005670EB"/>
    <w:rsid w:val="005678B0"/>
    <w:rsid w:val="00570B71"/>
    <w:rsid w:val="0057139F"/>
    <w:rsid w:val="00572D87"/>
    <w:rsid w:val="00576DE1"/>
    <w:rsid w:val="00577085"/>
    <w:rsid w:val="005834C7"/>
    <w:rsid w:val="00586F02"/>
    <w:rsid w:val="005876FE"/>
    <w:rsid w:val="00591769"/>
    <w:rsid w:val="00592937"/>
    <w:rsid w:val="00597B2F"/>
    <w:rsid w:val="005A06C8"/>
    <w:rsid w:val="005A13D8"/>
    <w:rsid w:val="005A1F35"/>
    <w:rsid w:val="005A1F80"/>
    <w:rsid w:val="005A7D0C"/>
    <w:rsid w:val="005B0EA1"/>
    <w:rsid w:val="005B2721"/>
    <w:rsid w:val="005B329F"/>
    <w:rsid w:val="005B4E82"/>
    <w:rsid w:val="005B7E2E"/>
    <w:rsid w:val="005C2654"/>
    <w:rsid w:val="005C2CC6"/>
    <w:rsid w:val="005C3A1E"/>
    <w:rsid w:val="005C74CE"/>
    <w:rsid w:val="005D1296"/>
    <w:rsid w:val="005D12D5"/>
    <w:rsid w:val="005D4018"/>
    <w:rsid w:val="005D6061"/>
    <w:rsid w:val="005D66A2"/>
    <w:rsid w:val="005D73D1"/>
    <w:rsid w:val="005E3444"/>
    <w:rsid w:val="005E56F4"/>
    <w:rsid w:val="005F3FBC"/>
    <w:rsid w:val="005F701A"/>
    <w:rsid w:val="00600ECE"/>
    <w:rsid w:val="00604D84"/>
    <w:rsid w:val="0060524E"/>
    <w:rsid w:val="006069B4"/>
    <w:rsid w:val="00611909"/>
    <w:rsid w:val="0062039E"/>
    <w:rsid w:val="0062144B"/>
    <w:rsid w:val="00623996"/>
    <w:rsid w:val="00627EE4"/>
    <w:rsid w:val="00631972"/>
    <w:rsid w:val="0063441E"/>
    <w:rsid w:val="0063611E"/>
    <w:rsid w:val="0064476C"/>
    <w:rsid w:val="00645976"/>
    <w:rsid w:val="00645988"/>
    <w:rsid w:val="00646280"/>
    <w:rsid w:val="0064687E"/>
    <w:rsid w:val="0065129E"/>
    <w:rsid w:val="00653387"/>
    <w:rsid w:val="00654834"/>
    <w:rsid w:val="006562FD"/>
    <w:rsid w:val="006623A2"/>
    <w:rsid w:val="00670800"/>
    <w:rsid w:val="0067084B"/>
    <w:rsid w:val="006711BA"/>
    <w:rsid w:val="00671978"/>
    <w:rsid w:val="00672910"/>
    <w:rsid w:val="00674B72"/>
    <w:rsid w:val="00675AB6"/>
    <w:rsid w:val="00680AB0"/>
    <w:rsid w:val="0068143D"/>
    <w:rsid w:val="006851C8"/>
    <w:rsid w:val="00685439"/>
    <w:rsid w:val="00686E86"/>
    <w:rsid w:val="00691D63"/>
    <w:rsid w:val="006957A0"/>
    <w:rsid w:val="00696B69"/>
    <w:rsid w:val="00696B98"/>
    <w:rsid w:val="006A4A65"/>
    <w:rsid w:val="006A511B"/>
    <w:rsid w:val="006B004C"/>
    <w:rsid w:val="006B03BF"/>
    <w:rsid w:val="006B1C58"/>
    <w:rsid w:val="006B267E"/>
    <w:rsid w:val="006B33ED"/>
    <w:rsid w:val="006B539E"/>
    <w:rsid w:val="006C1467"/>
    <w:rsid w:val="006C6A79"/>
    <w:rsid w:val="006C732E"/>
    <w:rsid w:val="006D0631"/>
    <w:rsid w:val="006D0FFD"/>
    <w:rsid w:val="006D163E"/>
    <w:rsid w:val="006D3000"/>
    <w:rsid w:val="006D3F62"/>
    <w:rsid w:val="006D5518"/>
    <w:rsid w:val="006D7A4E"/>
    <w:rsid w:val="006E120B"/>
    <w:rsid w:val="006E1A92"/>
    <w:rsid w:val="006E51F5"/>
    <w:rsid w:val="006F045C"/>
    <w:rsid w:val="006F0C05"/>
    <w:rsid w:val="006F17BF"/>
    <w:rsid w:val="006F1F40"/>
    <w:rsid w:val="006F2731"/>
    <w:rsid w:val="006F2AE6"/>
    <w:rsid w:val="006F47F6"/>
    <w:rsid w:val="006F4B57"/>
    <w:rsid w:val="00700700"/>
    <w:rsid w:val="00703168"/>
    <w:rsid w:val="007074F4"/>
    <w:rsid w:val="007107C2"/>
    <w:rsid w:val="00712E9D"/>
    <w:rsid w:val="007158E4"/>
    <w:rsid w:val="0071673A"/>
    <w:rsid w:val="00716A53"/>
    <w:rsid w:val="00724091"/>
    <w:rsid w:val="00725D6F"/>
    <w:rsid w:val="007308EE"/>
    <w:rsid w:val="0073380A"/>
    <w:rsid w:val="0073694C"/>
    <w:rsid w:val="00737253"/>
    <w:rsid w:val="00743627"/>
    <w:rsid w:val="00743BD6"/>
    <w:rsid w:val="00744738"/>
    <w:rsid w:val="00745D2F"/>
    <w:rsid w:val="00746487"/>
    <w:rsid w:val="00747C9F"/>
    <w:rsid w:val="007524C4"/>
    <w:rsid w:val="00753224"/>
    <w:rsid w:val="00753BC8"/>
    <w:rsid w:val="007574B3"/>
    <w:rsid w:val="007602E9"/>
    <w:rsid w:val="00760872"/>
    <w:rsid w:val="00761480"/>
    <w:rsid w:val="00767A26"/>
    <w:rsid w:val="007737B0"/>
    <w:rsid w:val="007811C2"/>
    <w:rsid w:val="00781DDA"/>
    <w:rsid w:val="007825A4"/>
    <w:rsid w:val="00783316"/>
    <w:rsid w:val="00783659"/>
    <w:rsid w:val="00784625"/>
    <w:rsid w:val="00793A03"/>
    <w:rsid w:val="00796F5E"/>
    <w:rsid w:val="00797E44"/>
    <w:rsid w:val="007B1814"/>
    <w:rsid w:val="007B2ABE"/>
    <w:rsid w:val="007B33DB"/>
    <w:rsid w:val="007B3C88"/>
    <w:rsid w:val="007B4C5A"/>
    <w:rsid w:val="007B79FE"/>
    <w:rsid w:val="007C13D8"/>
    <w:rsid w:val="007C14B0"/>
    <w:rsid w:val="007C2802"/>
    <w:rsid w:val="007C4667"/>
    <w:rsid w:val="007C4711"/>
    <w:rsid w:val="007C5FCC"/>
    <w:rsid w:val="007C60C2"/>
    <w:rsid w:val="007D0C25"/>
    <w:rsid w:val="007D1158"/>
    <w:rsid w:val="007D181F"/>
    <w:rsid w:val="007D660D"/>
    <w:rsid w:val="007D6897"/>
    <w:rsid w:val="007D7D63"/>
    <w:rsid w:val="007E02AB"/>
    <w:rsid w:val="007E1949"/>
    <w:rsid w:val="007E2D2C"/>
    <w:rsid w:val="007E355C"/>
    <w:rsid w:val="007E5E42"/>
    <w:rsid w:val="007E6541"/>
    <w:rsid w:val="007F1D63"/>
    <w:rsid w:val="007F5419"/>
    <w:rsid w:val="007F6859"/>
    <w:rsid w:val="00803753"/>
    <w:rsid w:val="0080466B"/>
    <w:rsid w:val="008071C9"/>
    <w:rsid w:val="00810102"/>
    <w:rsid w:val="0081088A"/>
    <w:rsid w:val="00815E7F"/>
    <w:rsid w:val="00816DCE"/>
    <w:rsid w:val="00817320"/>
    <w:rsid w:val="00817778"/>
    <w:rsid w:val="008200D9"/>
    <w:rsid w:val="00823016"/>
    <w:rsid w:val="00824CF2"/>
    <w:rsid w:val="00825CBA"/>
    <w:rsid w:val="00832730"/>
    <w:rsid w:val="00833966"/>
    <w:rsid w:val="0083499B"/>
    <w:rsid w:val="00835FD3"/>
    <w:rsid w:val="0083730F"/>
    <w:rsid w:val="008432AA"/>
    <w:rsid w:val="00846650"/>
    <w:rsid w:val="00852BA4"/>
    <w:rsid w:val="0085441C"/>
    <w:rsid w:val="00856DD9"/>
    <w:rsid w:val="008605AC"/>
    <w:rsid w:val="0086071B"/>
    <w:rsid w:val="008611F0"/>
    <w:rsid w:val="00863010"/>
    <w:rsid w:val="00863E50"/>
    <w:rsid w:val="00864686"/>
    <w:rsid w:val="00865356"/>
    <w:rsid w:val="008703FC"/>
    <w:rsid w:val="008731F1"/>
    <w:rsid w:val="008746D2"/>
    <w:rsid w:val="00876726"/>
    <w:rsid w:val="00881BFF"/>
    <w:rsid w:val="008834E5"/>
    <w:rsid w:val="00886D88"/>
    <w:rsid w:val="00892E29"/>
    <w:rsid w:val="00893B2D"/>
    <w:rsid w:val="00894F00"/>
    <w:rsid w:val="00897C0C"/>
    <w:rsid w:val="008A336A"/>
    <w:rsid w:val="008A418C"/>
    <w:rsid w:val="008A453B"/>
    <w:rsid w:val="008A73A3"/>
    <w:rsid w:val="008B1B83"/>
    <w:rsid w:val="008B3176"/>
    <w:rsid w:val="008B346A"/>
    <w:rsid w:val="008B6F1A"/>
    <w:rsid w:val="008B7DFE"/>
    <w:rsid w:val="008B7F9E"/>
    <w:rsid w:val="008C0376"/>
    <w:rsid w:val="008C299C"/>
    <w:rsid w:val="008C6EEE"/>
    <w:rsid w:val="008D0661"/>
    <w:rsid w:val="008D2041"/>
    <w:rsid w:val="008D6C03"/>
    <w:rsid w:val="008D6CC5"/>
    <w:rsid w:val="008D6DD1"/>
    <w:rsid w:val="008D74DD"/>
    <w:rsid w:val="008D7894"/>
    <w:rsid w:val="008E0158"/>
    <w:rsid w:val="008E0D15"/>
    <w:rsid w:val="008E16E7"/>
    <w:rsid w:val="008E3FF6"/>
    <w:rsid w:val="008E5481"/>
    <w:rsid w:val="008E5D80"/>
    <w:rsid w:val="008E6EC3"/>
    <w:rsid w:val="008F0A8F"/>
    <w:rsid w:val="008F549F"/>
    <w:rsid w:val="008F583F"/>
    <w:rsid w:val="008F606F"/>
    <w:rsid w:val="0090231A"/>
    <w:rsid w:val="00904C88"/>
    <w:rsid w:val="00906E65"/>
    <w:rsid w:val="009072E4"/>
    <w:rsid w:val="0091155E"/>
    <w:rsid w:val="009118E1"/>
    <w:rsid w:val="00916883"/>
    <w:rsid w:val="0091789F"/>
    <w:rsid w:val="0092139B"/>
    <w:rsid w:val="009218B8"/>
    <w:rsid w:val="00923570"/>
    <w:rsid w:val="00925CD8"/>
    <w:rsid w:val="0092698D"/>
    <w:rsid w:val="00926AD0"/>
    <w:rsid w:val="0093589B"/>
    <w:rsid w:val="009362CA"/>
    <w:rsid w:val="009410BF"/>
    <w:rsid w:val="009412CF"/>
    <w:rsid w:val="0095322F"/>
    <w:rsid w:val="009554C3"/>
    <w:rsid w:val="00961ACC"/>
    <w:rsid w:val="00972EBB"/>
    <w:rsid w:val="00977F91"/>
    <w:rsid w:val="00980B75"/>
    <w:rsid w:val="00982D1D"/>
    <w:rsid w:val="00990A8B"/>
    <w:rsid w:val="00997626"/>
    <w:rsid w:val="009A0546"/>
    <w:rsid w:val="009A0B81"/>
    <w:rsid w:val="009A2558"/>
    <w:rsid w:val="009A72EE"/>
    <w:rsid w:val="009B552E"/>
    <w:rsid w:val="009C16F3"/>
    <w:rsid w:val="009C2A94"/>
    <w:rsid w:val="009C2CA3"/>
    <w:rsid w:val="009D29D0"/>
    <w:rsid w:val="009E08B1"/>
    <w:rsid w:val="009E22A2"/>
    <w:rsid w:val="009E29DE"/>
    <w:rsid w:val="009E4A73"/>
    <w:rsid w:val="009E6FB7"/>
    <w:rsid w:val="009F528A"/>
    <w:rsid w:val="009F70EB"/>
    <w:rsid w:val="00A01AD2"/>
    <w:rsid w:val="00A03B66"/>
    <w:rsid w:val="00A06F0C"/>
    <w:rsid w:val="00A07ADE"/>
    <w:rsid w:val="00A10220"/>
    <w:rsid w:val="00A1247B"/>
    <w:rsid w:val="00A1517A"/>
    <w:rsid w:val="00A161BB"/>
    <w:rsid w:val="00A21350"/>
    <w:rsid w:val="00A237DD"/>
    <w:rsid w:val="00A23F20"/>
    <w:rsid w:val="00A24520"/>
    <w:rsid w:val="00A26A15"/>
    <w:rsid w:val="00A3002F"/>
    <w:rsid w:val="00A308D6"/>
    <w:rsid w:val="00A31EDC"/>
    <w:rsid w:val="00A37474"/>
    <w:rsid w:val="00A377EB"/>
    <w:rsid w:val="00A37E42"/>
    <w:rsid w:val="00A37FC4"/>
    <w:rsid w:val="00A41C24"/>
    <w:rsid w:val="00A464C6"/>
    <w:rsid w:val="00A46F50"/>
    <w:rsid w:val="00A46F69"/>
    <w:rsid w:val="00A50604"/>
    <w:rsid w:val="00A52B15"/>
    <w:rsid w:val="00A5474A"/>
    <w:rsid w:val="00A54876"/>
    <w:rsid w:val="00A56EB9"/>
    <w:rsid w:val="00A601C6"/>
    <w:rsid w:val="00A6109C"/>
    <w:rsid w:val="00A63608"/>
    <w:rsid w:val="00A66BBF"/>
    <w:rsid w:val="00A670F0"/>
    <w:rsid w:val="00A706CB"/>
    <w:rsid w:val="00A70897"/>
    <w:rsid w:val="00A72FB2"/>
    <w:rsid w:val="00A7425D"/>
    <w:rsid w:val="00A84039"/>
    <w:rsid w:val="00A8498C"/>
    <w:rsid w:val="00A944F1"/>
    <w:rsid w:val="00A96DB4"/>
    <w:rsid w:val="00AA0611"/>
    <w:rsid w:val="00AA16D6"/>
    <w:rsid w:val="00AA315A"/>
    <w:rsid w:val="00AA34B7"/>
    <w:rsid w:val="00AA52CB"/>
    <w:rsid w:val="00AA5996"/>
    <w:rsid w:val="00AB1111"/>
    <w:rsid w:val="00AB1945"/>
    <w:rsid w:val="00AB4500"/>
    <w:rsid w:val="00AB4553"/>
    <w:rsid w:val="00AB56B4"/>
    <w:rsid w:val="00AB605D"/>
    <w:rsid w:val="00AB7061"/>
    <w:rsid w:val="00AC43E6"/>
    <w:rsid w:val="00AC7B04"/>
    <w:rsid w:val="00AD17AD"/>
    <w:rsid w:val="00AD49A1"/>
    <w:rsid w:val="00AD7C08"/>
    <w:rsid w:val="00AE63AF"/>
    <w:rsid w:val="00AE6E28"/>
    <w:rsid w:val="00AF2EA1"/>
    <w:rsid w:val="00AF680E"/>
    <w:rsid w:val="00B01997"/>
    <w:rsid w:val="00B044AB"/>
    <w:rsid w:val="00B0668E"/>
    <w:rsid w:val="00B12C79"/>
    <w:rsid w:val="00B17722"/>
    <w:rsid w:val="00B233FC"/>
    <w:rsid w:val="00B234CF"/>
    <w:rsid w:val="00B242DF"/>
    <w:rsid w:val="00B256F0"/>
    <w:rsid w:val="00B2611F"/>
    <w:rsid w:val="00B27AC1"/>
    <w:rsid w:val="00B27F45"/>
    <w:rsid w:val="00B313C5"/>
    <w:rsid w:val="00B33367"/>
    <w:rsid w:val="00B40061"/>
    <w:rsid w:val="00B419A4"/>
    <w:rsid w:val="00B45060"/>
    <w:rsid w:val="00B464CF"/>
    <w:rsid w:val="00B4733C"/>
    <w:rsid w:val="00B518FA"/>
    <w:rsid w:val="00B567AE"/>
    <w:rsid w:val="00B620DB"/>
    <w:rsid w:val="00B6311C"/>
    <w:rsid w:val="00B67ABE"/>
    <w:rsid w:val="00B74C8F"/>
    <w:rsid w:val="00B75234"/>
    <w:rsid w:val="00B75933"/>
    <w:rsid w:val="00B75A7F"/>
    <w:rsid w:val="00B7610C"/>
    <w:rsid w:val="00B76A6E"/>
    <w:rsid w:val="00B81582"/>
    <w:rsid w:val="00B870E3"/>
    <w:rsid w:val="00B9085E"/>
    <w:rsid w:val="00B92A11"/>
    <w:rsid w:val="00B92D0A"/>
    <w:rsid w:val="00B93BFD"/>
    <w:rsid w:val="00BA0449"/>
    <w:rsid w:val="00BA4054"/>
    <w:rsid w:val="00BA40E7"/>
    <w:rsid w:val="00BA76A2"/>
    <w:rsid w:val="00BB3211"/>
    <w:rsid w:val="00BB4965"/>
    <w:rsid w:val="00BB540F"/>
    <w:rsid w:val="00BB557D"/>
    <w:rsid w:val="00BB5D8E"/>
    <w:rsid w:val="00BC2251"/>
    <w:rsid w:val="00BD0098"/>
    <w:rsid w:val="00BD2B68"/>
    <w:rsid w:val="00BD6AA5"/>
    <w:rsid w:val="00BE2284"/>
    <w:rsid w:val="00BE22A6"/>
    <w:rsid w:val="00BE3C1C"/>
    <w:rsid w:val="00BE55FE"/>
    <w:rsid w:val="00BE74E8"/>
    <w:rsid w:val="00BF783F"/>
    <w:rsid w:val="00C00490"/>
    <w:rsid w:val="00C01FDD"/>
    <w:rsid w:val="00C0299E"/>
    <w:rsid w:val="00C07F7A"/>
    <w:rsid w:val="00C107B4"/>
    <w:rsid w:val="00C10E9A"/>
    <w:rsid w:val="00C14E19"/>
    <w:rsid w:val="00C168A8"/>
    <w:rsid w:val="00C23710"/>
    <w:rsid w:val="00C24BF0"/>
    <w:rsid w:val="00C26D70"/>
    <w:rsid w:val="00C32393"/>
    <w:rsid w:val="00C3564C"/>
    <w:rsid w:val="00C358AD"/>
    <w:rsid w:val="00C35B3B"/>
    <w:rsid w:val="00C40529"/>
    <w:rsid w:val="00C40BB6"/>
    <w:rsid w:val="00C4356B"/>
    <w:rsid w:val="00C4537C"/>
    <w:rsid w:val="00C45D95"/>
    <w:rsid w:val="00C4644C"/>
    <w:rsid w:val="00C47E3B"/>
    <w:rsid w:val="00C50A9F"/>
    <w:rsid w:val="00C51A87"/>
    <w:rsid w:val="00C53974"/>
    <w:rsid w:val="00C63164"/>
    <w:rsid w:val="00C64F83"/>
    <w:rsid w:val="00C653A2"/>
    <w:rsid w:val="00C65E76"/>
    <w:rsid w:val="00C6662D"/>
    <w:rsid w:val="00C66C6C"/>
    <w:rsid w:val="00C720DB"/>
    <w:rsid w:val="00C724EE"/>
    <w:rsid w:val="00C7377D"/>
    <w:rsid w:val="00C74D6A"/>
    <w:rsid w:val="00C8028D"/>
    <w:rsid w:val="00C82FA8"/>
    <w:rsid w:val="00C8413D"/>
    <w:rsid w:val="00C85A74"/>
    <w:rsid w:val="00C86110"/>
    <w:rsid w:val="00C928C6"/>
    <w:rsid w:val="00C942DD"/>
    <w:rsid w:val="00C95412"/>
    <w:rsid w:val="00CA0CFA"/>
    <w:rsid w:val="00CA0F81"/>
    <w:rsid w:val="00CA3806"/>
    <w:rsid w:val="00CA4A07"/>
    <w:rsid w:val="00CA7C74"/>
    <w:rsid w:val="00CB0777"/>
    <w:rsid w:val="00CB383E"/>
    <w:rsid w:val="00CB38EE"/>
    <w:rsid w:val="00CB4264"/>
    <w:rsid w:val="00CB4B8B"/>
    <w:rsid w:val="00CB4BE5"/>
    <w:rsid w:val="00CB5229"/>
    <w:rsid w:val="00CC0AA1"/>
    <w:rsid w:val="00CC1423"/>
    <w:rsid w:val="00CC4B48"/>
    <w:rsid w:val="00CC6023"/>
    <w:rsid w:val="00CC728D"/>
    <w:rsid w:val="00CD11EA"/>
    <w:rsid w:val="00CD15B5"/>
    <w:rsid w:val="00CD5DA5"/>
    <w:rsid w:val="00CD60F3"/>
    <w:rsid w:val="00CD7B48"/>
    <w:rsid w:val="00CE1502"/>
    <w:rsid w:val="00CE2220"/>
    <w:rsid w:val="00CE5F35"/>
    <w:rsid w:val="00CE63F8"/>
    <w:rsid w:val="00CF1AD5"/>
    <w:rsid w:val="00CF3B9D"/>
    <w:rsid w:val="00CF401A"/>
    <w:rsid w:val="00CF6907"/>
    <w:rsid w:val="00CF6AEF"/>
    <w:rsid w:val="00CF7617"/>
    <w:rsid w:val="00D018C9"/>
    <w:rsid w:val="00D01F9B"/>
    <w:rsid w:val="00D0415A"/>
    <w:rsid w:val="00D05B94"/>
    <w:rsid w:val="00D073D5"/>
    <w:rsid w:val="00D10398"/>
    <w:rsid w:val="00D119FC"/>
    <w:rsid w:val="00D11DEB"/>
    <w:rsid w:val="00D16C51"/>
    <w:rsid w:val="00D2010D"/>
    <w:rsid w:val="00D228B9"/>
    <w:rsid w:val="00D23589"/>
    <w:rsid w:val="00D23DB8"/>
    <w:rsid w:val="00D2764B"/>
    <w:rsid w:val="00D33B0E"/>
    <w:rsid w:val="00D346C9"/>
    <w:rsid w:val="00D34C8C"/>
    <w:rsid w:val="00D36372"/>
    <w:rsid w:val="00D41D10"/>
    <w:rsid w:val="00D456B1"/>
    <w:rsid w:val="00D5083A"/>
    <w:rsid w:val="00D55A67"/>
    <w:rsid w:val="00D6162C"/>
    <w:rsid w:val="00D63BAC"/>
    <w:rsid w:val="00D66872"/>
    <w:rsid w:val="00D66EEA"/>
    <w:rsid w:val="00D70EDD"/>
    <w:rsid w:val="00D7143D"/>
    <w:rsid w:val="00D73614"/>
    <w:rsid w:val="00D871FE"/>
    <w:rsid w:val="00D95AD8"/>
    <w:rsid w:val="00D96049"/>
    <w:rsid w:val="00DA1122"/>
    <w:rsid w:val="00DA47B3"/>
    <w:rsid w:val="00DB326D"/>
    <w:rsid w:val="00DB3EFD"/>
    <w:rsid w:val="00DC2970"/>
    <w:rsid w:val="00DC407B"/>
    <w:rsid w:val="00DD28F6"/>
    <w:rsid w:val="00DD351A"/>
    <w:rsid w:val="00DD528D"/>
    <w:rsid w:val="00DD5924"/>
    <w:rsid w:val="00DD5B6A"/>
    <w:rsid w:val="00DD69AA"/>
    <w:rsid w:val="00DE06A1"/>
    <w:rsid w:val="00DE0B0D"/>
    <w:rsid w:val="00DE10B3"/>
    <w:rsid w:val="00DE1BB5"/>
    <w:rsid w:val="00DE2816"/>
    <w:rsid w:val="00DE3F0A"/>
    <w:rsid w:val="00DE3FD4"/>
    <w:rsid w:val="00DE418D"/>
    <w:rsid w:val="00DE4BBF"/>
    <w:rsid w:val="00DE4EBC"/>
    <w:rsid w:val="00DE5FE1"/>
    <w:rsid w:val="00DF0777"/>
    <w:rsid w:val="00DF1B0F"/>
    <w:rsid w:val="00DF27E8"/>
    <w:rsid w:val="00DF38B4"/>
    <w:rsid w:val="00DF6C22"/>
    <w:rsid w:val="00DF6C94"/>
    <w:rsid w:val="00E00353"/>
    <w:rsid w:val="00E015C1"/>
    <w:rsid w:val="00E053A6"/>
    <w:rsid w:val="00E12EF8"/>
    <w:rsid w:val="00E15D86"/>
    <w:rsid w:val="00E24027"/>
    <w:rsid w:val="00E24CDE"/>
    <w:rsid w:val="00E24E40"/>
    <w:rsid w:val="00E270A8"/>
    <w:rsid w:val="00E27E30"/>
    <w:rsid w:val="00E306A5"/>
    <w:rsid w:val="00E30D18"/>
    <w:rsid w:val="00E312EF"/>
    <w:rsid w:val="00E35625"/>
    <w:rsid w:val="00E432B2"/>
    <w:rsid w:val="00E45219"/>
    <w:rsid w:val="00E453E0"/>
    <w:rsid w:val="00E51DA6"/>
    <w:rsid w:val="00E52509"/>
    <w:rsid w:val="00E5280C"/>
    <w:rsid w:val="00E54C73"/>
    <w:rsid w:val="00E550D0"/>
    <w:rsid w:val="00E613A2"/>
    <w:rsid w:val="00E62A5A"/>
    <w:rsid w:val="00E665E1"/>
    <w:rsid w:val="00E7421B"/>
    <w:rsid w:val="00E74A76"/>
    <w:rsid w:val="00E75805"/>
    <w:rsid w:val="00E77B12"/>
    <w:rsid w:val="00E81C79"/>
    <w:rsid w:val="00E823B0"/>
    <w:rsid w:val="00E83A1B"/>
    <w:rsid w:val="00E86AEB"/>
    <w:rsid w:val="00E92303"/>
    <w:rsid w:val="00E92D1E"/>
    <w:rsid w:val="00E93026"/>
    <w:rsid w:val="00E9361A"/>
    <w:rsid w:val="00EA0A0B"/>
    <w:rsid w:val="00EA4A21"/>
    <w:rsid w:val="00EA5B7D"/>
    <w:rsid w:val="00EA79AF"/>
    <w:rsid w:val="00EA7F9D"/>
    <w:rsid w:val="00EB3492"/>
    <w:rsid w:val="00EB42EE"/>
    <w:rsid w:val="00EB6B44"/>
    <w:rsid w:val="00EB7F81"/>
    <w:rsid w:val="00EC10CC"/>
    <w:rsid w:val="00EC301D"/>
    <w:rsid w:val="00EC693D"/>
    <w:rsid w:val="00EC7938"/>
    <w:rsid w:val="00ED1049"/>
    <w:rsid w:val="00ED3A01"/>
    <w:rsid w:val="00ED4C83"/>
    <w:rsid w:val="00ED5132"/>
    <w:rsid w:val="00ED6157"/>
    <w:rsid w:val="00EE0990"/>
    <w:rsid w:val="00EE1A76"/>
    <w:rsid w:val="00EE56D3"/>
    <w:rsid w:val="00EF064E"/>
    <w:rsid w:val="00EF1F9E"/>
    <w:rsid w:val="00F02588"/>
    <w:rsid w:val="00F07C78"/>
    <w:rsid w:val="00F13430"/>
    <w:rsid w:val="00F13608"/>
    <w:rsid w:val="00F139C7"/>
    <w:rsid w:val="00F16E93"/>
    <w:rsid w:val="00F20596"/>
    <w:rsid w:val="00F20ACE"/>
    <w:rsid w:val="00F21F19"/>
    <w:rsid w:val="00F24E9C"/>
    <w:rsid w:val="00F2604A"/>
    <w:rsid w:val="00F266CC"/>
    <w:rsid w:val="00F27D8A"/>
    <w:rsid w:val="00F30BD7"/>
    <w:rsid w:val="00F30F76"/>
    <w:rsid w:val="00F3227E"/>
    <w:rsid w:val="00F32817"/>
    <w:rsid w:val="00F32918"/>
    <w:rsid w:val="00F34A6E"/>
    <w:rsid w:val="00F41F2D"/>
    <w:rsid w:val="00F433C3"/>
    <w:rsid w:val="00F4542F"/>
    <w:rsid w:val="00F45D7B"/>
    <w:rsid w:val="00F462C7"/>
    <w:rsid w:val="00F5363D"/>
    <w:rsid w:val="00F638E8"/>
    <w:rsid w:val="00F6543E"/>
    <w:rsid w:val="00F661A2"/>
    <w:rsid w:val="00F70499"/>
    <w:rsid w:val="00F71BB1"/>
    <w:rsid w:val="00F7543A"/>
    <w:rsid w:val="00F76F89"/>
    <w:rsid w:val="00F81638"/>
    <w:rsid w:val="00F819BD"/>
    <w:rsid w:val="00F824A1"/>
    <w:rsid w:val="00F8250E"/>
    <w:rsid w:val="00F92395"/>
    <w:rsid w:val="00F93453"/>
    <w:rsid w:val="00F95207"/>
    <w:rsid w:val="00F969FE"/>
    <w:rsid w:val="00FA1A1F"/>
    <w:rsid w:val="00FA5A9F"/>
    <w:rsid w:val="00FA6BC3"/>
    <w:rsid w:val="00FB1FCA"/>
    <w:rsid w:val="00FB6EE8"/>
    <w:rsid w:val="00FC0BEE"/>
    <w:rsid w:val="00FC3B69"/>
    <w:rsid w:val="00FC506F"/>
    <w:rsid w:val="00FC7CB3"/>
    <w:rsid w:val="00FD3E44"/>
    <w:rsid w:val="00FD7F1D"/>
    <w:rsid w:val="00FE1B43"/>
    <w:rsid w:val="00FE37E5"/>
    <w:rsid w:val="00FE39DF"/>
    <w:rsid w:val="00FE606A"/>
    <w:rsid w:val="00FE6DC5"/>
    <w:rsid w:val="00FE781A"/>
    <w:rsid w:val="00FE7EC2"/>
    <w:rsid w:val="00FF1D37"/>
    <w:rsid w:val="00FF5566"/>
    <w:rsid w:val="00FF594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6A69"/>
  <w15:chartTrackingRefBased/>
  <w15:docId w15:val="{15B61783-2089-4946-9CE6-E52CDFC8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C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2CA3"/>
  </w:style>
  <w:style w:type="paragraph" w:styleId="Footer">
    <w:name w:val="footer"/>
    <w:basedOn w:val="Normal"/>
    <w:link w:val="FooterChar"/>
    <w:uiPriority w:val="99"/>
    <w:unhideWhenUsed/>
    <w:rsid w:val="009C2C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2CA3"/>
  </w:style>
  <w:style w:type="paragraph" w:styleId="BodyText">
    <w:name w:val="Body Text"/>
    <w:basedOn w:val="Normal"/>
    <w:next w:val="Normal"/>
    <w:link w:val="BodyTextChar"/>
    <w:rsid w:val="009C2CA3"/>
    <w:pPr>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BodyTextChar">
    <w:name w:val="Body Text Char"/>
    <w:basedOn w:val="DefaultParagraphFont"/>
    <w:link w:val="BodyText"/>
    <w:rsid w:val="009C2CA3"/>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9C2CA3"/>
    <w:pPr>
      <w:ind w:left="720"/>
      <w:contextualSpacing/>
    </w:pPr>
  </w:style>
  <w:style w:type="character" w:styleId="CommentReference">
    <w:name w:val="annotation reference"/>
    <w:basedOn w:val="DefaultParagraphFont"/>
    <w:uiPriority w:val="99"/>
    <w:semiHidden/>
    <w:unhideWhenUsed/>
    <w:rsid w:val="009C2CA3"/>
    <w:rPr>
      <w:sz w:val="16"/>
      <w:szCs w:val="16"/>
    </w:rPr>
  </w:style>
  <w:style w:type="paragraph" w:styleId="CommentText">
    <w:name w:val="annotation text"/>
    <w:basedOn w:val="Normal"/>
    <w:link w:val="CommentTextChar"/>
    <w:uiPriority w:val="99"/>
    <w:unhideWhenUsed/>
    <w:rsid w:val="009C2CA3"/>
    <w:pPr>
      <w:spacing w:line="240" w:lineRule="auto"/>
    </w:pPr>
    <w:rPr>
      <w:sz w:val="20"/>
      <w:szCs w:val="20"/>
    </w:rPr>
  </w:style>
  <w:style w:type="character" w:customStyle="1" w:styleId="CommentTextChar">
    <w:name w:val="Comment Text Char"/>
    <w:basedOn w:val="DefaultParagraphFont"/>
    <w:link w:val="CommentText"/>
    <w:uiPriority w:val="99"/>
    <w:rsid w:val="009C2CA3"/>
    <w:rPr>
      <w:sz w:val="20"/>
      <w:szCs w:val="20"/>
    </w:rPr>
  </w:style>
  <w:style w:type="paragraph" w:styleId="BalloonText">
    <w:name w:val="Balloon Text"/>
    <w:basedOn w:val="Normal"/>
    <w:link w:val="BalloonTextChar"/>
    <w:uiPriority w:val="99"/>
    <w:semiHidden/>
    <w:unhideWhenUsed/>
    <w:rsid w:val="009C2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CA3"/>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9C2CA3"/>
    <w:rPr>
      <w:b/>
      <w:bCs/>
      <w:sz w:val="20"/>
      <w:szCs w:val="20"/>
    </w:rPr>
  </w:style>
  <w:style w:type="paragraph" w:styleId="CommentSubject">
    <w:name w:val="annotation subject"/>
    <w:basedOn w:val="CommentText"/>
    <w:next w:val="CommentText"/>
    <w:link w:val="CommentSubjectChar"/>
    <w:uiPriority w:val="99"/>
    <w:semiHidden/>
    <w:unhideWhenUsed/>
    <w:rsid w:val="009C2CA3"/>
    <w:rPr>
      <w:b/>
      <w:bCs/>
    </w:rPr>
  </w:style>
  <w:style w:type="character" w:styleId="Hyperlink">
    <w:name w:val="Hyperlink"/>
    <w:basedOn w:val="DefaultParagraphFont"/>
    <w:uiPriority w:val="99"/>
    <w:unhideWhenUsed/>
    <w:rsid w:val="009C2CA3"/>
    <w:rPr>
      <w:color w:val="0563C1" w:themeColor="hyperlink"/>
      <w:u w:val="single"/>
    </w:rPr>
  </w:style>
  <w:style w:type="character" w:customStyle="1" w:styleId="BodyTextIndent2Char">
    <w:name w:val="Body Text Indent 2 Char"/>
    <w:basedOn w:val="DefaultParagraphFont"/>
    <w:link w:val="BodyTextIndent2"/>
    <w:uiPriority w:val="99"/>
    <w:semiHidden/>
    <w:rsid w:val="009C2CA3"/>
  </w:style>
  <w:style w:type="paragraph" w:styleId="BodyTextIndent2">
    <w:name w:val="Body Text Indent 2"/>
    <w:basedOn w:val="Normal"/>
    <w:link w:val="BodyTextIndent2Char"/>
    <w:uiPriority w:val="99"/>
    <w:semiHidden/>
    <w:unhideWhenUsed/>
    <w:rsid w:val="009C2CA3"/>
    <w:pPr>
      <w:spacing w:after="120" w:line="480" w:lineRule="auto"/>
      <w:ind w:left="283"/>
    </w:pPr>
  </w:style>
  <w:style w:type="character" w:customStyle="1" w:styleId="a3">
    <w:name w:val="a3"/>
    <w:rsid w:val="009C2CA3"/>
  </w:style>
  <w:style w:type="paragraph" w:customStyle="1" w:styleId="pa35">
    <w:name w:val="pa35"/>
    <w:basedOn w:val="Normal"/>
    <w:rsid w:val="009C2CA3"/>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TableGrid">
    <w:name w:val="Table Grid"/>
    <w:basedOn w:val="TableNormal"/>
    <w:uiPriority w:val="59"/>
    <w:rsid w:val="009C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2CA3"/>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TableGridLight">
    <w:name w:val="Grid Table Light"/>
    <w:basedOn w:val="TableNormal"/>
    <w:uiPriority w:val="40"/>
    <w:rsid w:val="000D4B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D4B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4B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4B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4B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4B1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0">
    <w:name w:val="TableGrid"/>
    <w:rsid w:val="009A0B81"/>
    <w:pPr>
      <w:spacing w:after="0" w:line="240" w:lineRule="auto"/>
    </w:pPr>
    <w:rPr>
      <w:rFonts w:eastAsiaTheme="minorEastAsia"/>
      <w:lang w:eastAsia="bg-BG"/>
    </w:rPr>
    <w:tblPr>
      <w:tblCellMar>
        <w:top w:w="0" w:type="dxa"/>
        <w:left w:w="0" w:type="dxa"/>
        <w:bottom w:w="0" w:type="dxa"/>
        <w:right w:w="0" w:type="dxa"/>
      </w:tblCellMar>
    </w:tblPr>
  </w:style>
  <w:style w:type="table" w:customStyle="1" w:styleId="TableGrid1">
    <w:name w:val="TableGrid1"/>
    <w:rsid w:val="00743627"/>
    <w:pPr>
      <w:spacing w:after="0" w:line="240" w:lineRule="auto"/>
    </w:pPr>
    <w:rPr>
      <w:rFonts w:eastAsiaTheme="minorEastAsia"/>
      <w:lang w:eastAsia="bg-BG"/>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16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A6E7D-47B0-4D2B-8C47-A63AD009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11860</Words>
  <Characters>67607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EARTA</Company>
  <LinksUpToDate>false</LinksUpToDate>
  <CharactersWithSpaces>79309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04-01-00-173 #~/26.2.2026 г.</dc:subject>
  <dc:creator>Tsvetanka S. Ilieva</dc:creator>
  <cp:keywords/>
  <dc:description/>
  <cp:lastModifiedBy>Ivan Milushev</cp:lastModifiedBy>
  <cp:revision>3</cp:revision>
  <cp:lastPrinted>2025-08-12T08:21:00Z</cp:lastPrinted>
  <dcterms:created xsi:type="dcterms:W3CDTF">2026-03-13T11:43:00Z</dcterms:created>
  <dcterms:modified xsi:type="dcterms:W3CDTF">2026-03-13T11:46:00Z</dcterms:modified>
</cp:coreProperties>
</file>